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CAEB5" w14:textId="0B79601D" w:rsidR="006E790D" w:rsidRPr="00DE6248" w:rsidRDefault="008A31C1" w:rsidP="00EE4F61">
      <w:pPr>
        <w:jc w:val="center"/>
        <w:rPr>
          <w:rFonts w:cstheme="minorHAnsi"/>
        </w:rPr>
      </w:pPr>
      <w:r>
        <w:rPr>
          <w:rFonts w:cstheme="minorHAnsi"/>
          <w:noProof/>
        </w:rPr>
        <w:drawing>
          <wp:anchor distT="0" distB="0" distL="114300" distR="114300" simplePos="0" relativeHeight="251658257" behindDoc="1" locked="0" layoutInCell="1" allowOverlap="1" wp14:anchorId="62A80322" wp14:editId="7DC1F273">
            <wp:simplePos x="0" y="0"/>
            <wp:positionH relativeFrom="column">
              <wp:posOffset>-1209675</wp:posOffset>
            </wp:positionH>
            <wp:positionV relativeFrom="paragraph">
              <wp:posOffset>-904875</wp:posOffset>
            </wp:positionV>
            <wp:extent cx="8354695" cy="2552700"/>
            <wp:effectExtent l="0" t="0" r="8255"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4649"/>
                    <a:stretch/>
                  </pic:blipFill>
                  <pic:spPr bwMode="auto">
                    <a:xfrm>
                      <a:off x="0" y="0"/>
                      <a:ext cx="8354695"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81CABD" w14:textId="4A68F3CE" w:rsidR="00FA4579" w:rsidRPr="00DE6248" w:rsidRDefault="008A31C1" w:rsidP="005F2BDE">
      <w:pPr>
        <w:rPr>
          <w:rFonts w:cstheme="minorHAnsi"/>
        </w:rPr>
      </w:pPr>
      <w:r w:rsidRPr="00DE6248">
        <w:rPr>
          <w:rFonts w:cstheme="minorHAnsi"/>
          <w:noProof/>
        </w:rPr>
        <mc:AlternateContent>
          <mc:Choice Requires="wps">
            <w:drawing>
              <wp:anchor distT="0" distB="0" distL="114300" distR="114300" simplePos="0" relativeHeight="251658240" behindDoc="0" locked="0" layoutInCell="1" allowOverlap="1" wp14:anchorId="4AE7D0EB" wp14:editId="7DAF7DB4">
                <wp:simplePos x="0" y="0"/>
                <wp:positionH relativeFrom="margin">
                  <wp:posOffset>-466725</wp:posOffset>
                </wp:positionH>
                <wp:positionV relativeFrom="paragraph">
                  <wp:posOffset>1657350</wp:posOffset>
                </wp:positionV>
                <wp:extent cx="6610350" cy="1009650"/>
                <wp:effectExtent l="0" t="0" r="0" b="0"/>
                <wp:wrapSquare wrapText="bothSides"/>
                <wp:docPr id="2" name="Tekstvak 2"/>
                <wp:cNvGraphicFramePr/>
                <a:graphic xmlns:a="http://schemas.openxmlformats.org/drawingml/2006/main">
                  <a:graphicData uri="http://schemas.microsoft.com/office/word/2010/wordprocessingShape">
                    <wps:wsp>
                      <wps:cNvSpPr txBox="1"/>
                      <wps:spPr>
                        <a:xfrm>
                          <a:off x="0" y="0"/>
                          <a:ext cx="6610350" cy="1009650"/>
                        </a:xfrm>
                        <a:prstGeom prst="rect">
                          <a:avLst/>
                        </a:prstGeom>
                        <a:noFill/>
                        <a:ln>
                          <a:noFill/>
                        </a:ln>
                      </wps:spPr>
                      <wps:txbx>
                        <w:txbxContent>
                          <w:p w14:paraId="706378C2" w14:textId="72F7FEE4" w:rsidR="001A1305" w:rsidRPr="00EA3406" w:rsidRDefault="008A31C1" w:rsidP="001A1305">
                            <w:pPr>
                              <w:jc w:val="center"/>
                              <w:rPr>
                                <w:b/>
                                <w:bCs/>
                                <w:color w:val="002060"/>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2060"/>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Schoolgids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7D0EB" id="_x0000_t202" coordsize="21600,21600" o:spt="202" path="m,l,21600r21600,l21600,xe">
                <v:stroke joinstyle="miter"/>
                <v:path gradientshapeok="t" o:connecttype="rect"/>
              </v:shapetype>
              <v:shape id="Tekstvak 2" o:spid="_x0000_s1026" type="#_x0000_t202" style="position:absolute;margin-left:-36.75pt;margin-top:130.5pt;width:520.5pt;height:7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G3xDgIAACQEAAAOAAAAZHJzL2Uyb0RvYy54bWysU8lu2zAQvRfoPxC815Jcx20My4GbwEUB&#10;IwngFDnTFGkJIDksSVtyv75DSl6a9lT0Qs2mWd68md91WpGDcL4BU9JilFMiDIeqMbuSfn9ZffhM&#10;iQ/MVEyBESU9Ck/vFu/fzVs7E2OoQVXCEUxi/Ky1Ja1DsLMs87wWmvkRWGHQKcFpFlB1u6xyrMXs&#10;WmXjPJ9mLbjKOuDCe7Q+9E66SPmlFDw8SelFIKqk2FtIr0vvNr7ZYs5mO8ds3fChDfYPXWjWGCx6&#10;TvXAAiN71/yRSjfcgQcZRhx0BlI2XKQZcJoifzPNpmZWpFkQHG/PMPn/l5Y/Hjb22ZHQfYEOFxgB&#10;aa2feTTGeTrpdPxipwT9COHxDJvoAuFonE6L/OMNujj6ijy/naKCebLL79b58FWAJlEoqcO9JLjY&#10;Ye1DH3oKidUMrBql0m6U+c2AOaMlu/QYpdBtu6HxLVRHnMdBv2pv+arBmmvmwzNzuFvsE/kanvCR&#10;CtqSwiBRUoP7+Td7jEfI0UtJi1wpqf+xZ05Qor4ZXMZtMZlEciVlcvNpjIq79myvPWav7wHpWOBl&#10;WJ7EGB/USZQO9CvSehmroosZjrVLGk7ifegZjGfBxXKZgpBOloW12VgeU0fQIqIv3StzdoA94MYe&#10;4cQqNnuDfh/bw73cB5BNWk0EuEd1wB2pmJY7nE3k+rWeoi7HvfgFAAD//wMAUEsDBBQABgAIAAAA&#10;IQDCyW6C3gAAAAsBAAAPAAAAZHJzL2Rvd25yZXYueG1sTI9NT8JAEIbvJv6HzZh4g10QCtROidF4&#10;1YBK4m1ph7axO9t0F1r/veNJj/POk/cj246uVRfqQ+MZYTY1oIgLXzZcIby/PU/WoEK0XNrWMyF8&#10;U4Btfn2V2bT0A+/oso+VEhMOqUWoY+xSrUNRk7Nh6jti+Z1872yUs6902dtBzF2r58Yk2tmGJaG2&#10;HT3WVHztzw7h4+X0eViY1+rJLbvBj0az22jE25vx4R5UpDH+wfBbX6pDLp2O/sxlUC3CZHW3FBRh&#10;nsxklBCbZCXKEWEhyaDzTP/fkP8AAAD//wMAUEsBAi0AFAAGAAgAAAAhALaDOJL+AAAA4QEAABMA&#10;AAAAAAAAAAAAAAAAAAAAAFtDb250ZW50X1R5cGVzXS54bWxQSwECLQAUAAYACAAAACEAOP0h/9YA&#10;AACUAQAACwAAAAAAAAAAAAAAAAAvAQAAX3JlbHMvLnJlbHNQSwECLQAUAAYACAAAACEAunxt8Q4C&#10;AAAkBAAADgAAAAAAAAAAAAAAAAAuAgAAZHJzL2Uyb0RvYy54bWxQSwECLQAUAAYACAAAACEAwslu&#10;gt4AAAALAQAADwAAAAAAAAAAAAAAAABoBAAAZHJzL2Rvd25yZXYueG1sUEsFBgAAAAAEAAQA8wAA&#10;AHMFAAAAAA==&#10;" filled="f" stroked="f">
                <v:textbox>
                  <w:txbxContent>
                    <w:p w14:paraId="706378C2" w14:textId="72F7FEE4" w:rsidR="001A1305" w:rsidRPr="00EA3406" w:rsidRDefault="008A31C1" w:rsidP="001A1305">
                      <w:pPr>
                        <w:jc w:val="center"/>
                        <w:rPr>
                          <w:b/>
                          <w:bCs/>
                          <w:color w:val="002060"/>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2060"/>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Schoolgids</w:t>
                      </w:r>
                    </w:p>
                  </w:txbxContent>
                </v:textbox>
                <w10:wrap type="square" anchorx="margin"/>
              </v:shape>
            </w:pict>
          </mc:Fallback>
        </mc:AlternateContent>
      </w:r>
    </w:p>
    <w:p w14:paraId="7BD447BB" w14:textId="6B172365" w:rsidR="0048327B" w:rsidRPr="00DE6248" w:rsidRDefault="0048327B" w:rsidP="0048327B">
      <w:pPr>
        <w:pStyle w:val="Normaalweb"/>
        <w:jc w:val="center"/>
        <w:rPr>
          <w:rFonts w:asciiTheme="minorHAnsi" w:hAnsiTheme="minorHAnsi" w:cstheme="minorHAnsi"/>
        </w:rPr>
      </w:pPr>
      <w:r w:rsidRPr="00DE6248">
        <w:rPr>
          <w:rFonts w:asciiTheme="minorHAnsi" w:hAnsiTheme="minorHAnsi" w:cstheme="minorHAnsi"/>
          <w:noProof/>
        </w:rPr>
        <w:drawing>
          <wp:inline distT="0" distB="0" distL="0" distR="0" wp14:anchorId="19D0D509" wp14:editId="634B4E3B">
            <wp:extent cx="3876587" cy="484822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1063" cy="4853822"/>
                    </a:xfrm>
                    <a:prstGeom prst="rect">
                      <a:avLst/>
                    </a:prstGeom>
                    <a:noFill/>
                    <a:ln>
                      <a:noFill/>
                    </a:ln>
                  </pic:spPr>
                </pic:pic>
              </a:graphicData>
            </a:graphic>
          </wp:inline>
        </w:drawing>
      </w:r>
    </w:p>
    <w:p w14:paraId="4415C4BF" w14:textId="77777777" w:rsidR="008A31C1" w:rsidRDefault="008A31C1" w:rsidP="005F2BDE">
      <w:pPr>
        <w:rPr>
          <w:rFonts w:cstheme="minorHAnsi"/>
        </w:rPr>
      </w:pPr>
    </w:p>
    <w:p w14:paraId="3380DA89" w14:textId="2A4C16DC" w:rsidR="00FA4579" w:rsidRPr="00DE6248" w:rsidRDefault="005F2BDE" w:rsidP="005F2BDE">
      <w:pPr>
        <w:rPr>
          <w:rFonts w:cstheme="minorHAnsi"/>
        </w:rPr>
      </w:pPr>
      <w:r w:rsidRPr="00DE6248">
        <w:rPr>
          <w:rFonts w:cstheme="minorHAnsi"/>
          <w:noProof/>
        </w:rPr>
        <mc:AlternateContent>
          <mc:Choice Requires="wps">
            <w:drawing>
              <wp:anchor distT="0" distB="0" distL="114300" distR="114300" simplePos="0" relativeHeight="251658242" behindDoc="0" locked="0" layoutInCell="1" allowOverlap="1" wp14:anchorId="7BD2CA32" wp14:editId="0A40331C">
                <wp:simplePos x="0" y="0"/>
                <wp:positionH relativeFrom="margin">
                  <wp:posOffset>960184</wp:posOffset>
                </wp:positionH>
                <wp:positionV relativeFrom="paragraph">
                  <wp:posOffset>201962</wp:posOffset>
                </wp:positionV>
                <wp:extent cx="3943350" cy="876300"/>
                <wp:effectExtent l="0" t="0" r="0" b="0"/>
                <wp:wrapNone/>
                <wp:docPr id="4" name="Tekstvak 4"/>
                <wp:cNvGraphicFramePr/>
                <a:graphic xmlns:a="http://schemas.openxmlformats.org/drawingml/2006/main">
                  <a:graphicData uri="http://schemas.microsoft.com/office/word/2010/wordprocessingShape">
                    <wps:wsp>
                      <wps:cNvSpPr txBox="1"/>
                      <wps:spPr>
                        <a:xfrm>
                          <a:off x="0" y="0"/>
                          <a:ext cx="3943350" cy="876300"/>
                        </a:xfrm>
                        <a:prstGeom prst="rect">
                          <a:avLst/>
                        </a:prstGeom>
                        <a:noFill/>
                        <a:ln>
                          <a:noFill/>
                        </a:ln>
                      </wps:spPr>
                      <wps:txbx>
                        <w:txbxContent>
                          <w:p w14:paraId="35E70943" w14:textId="49F1675E" w:rsidR="00AC55C8" w:rsidRPr="008A31C1" w:rsidRDefault="002758AB" w:rsidP="00FD6849">
                            <w:pPr>
                              <w:jc w:val="center"/>
                              <w:rPr>
                                <w:b/>
                                <w:bCs/>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31C1">
                              <w:rPr>
                                <w:b/>
                                <w:bCs/>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2E6111" w:rsidRPr="008A31C1">
                              <w:rPr>
                                <w:b/>
                                <w:bCs/>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8A31C1">
                              <w:rPr>
                                <w:b/>
                                <w:bCs/>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2E6111" w:rsidRPr="008A31C1">
                              <w:rPr>
                                <w:b/>
                                <w:bCs/>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2CA32" id="Tekstvak 4" o:spid="_x0000_s1027" type="#_x0000_t202" style="position:absolute;margin-left:75.6pt;margin-top:15.9pt;width:310.5pt;height:69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hbEQIAACoEAAAOAAAAZHJzL2Uyb0RvYy54bWysU8lu2zAQvRfoPxC81/KWTbAcuAlcFDCS&#10;AE6RM02RlgCSw5K0JffrO6TkJWlPRS/UcGY0y3uPs/tWK7IXztdgCjoaDCkRhkNZm21Bf7wuv9xS&#10;4gMzJVNgREEPwtP7+edPs8bmYgwVqFI4gkWMzxtb0CoEm2eZ55XQzA/ACoNBCU6zgFe3zUrHGqyu&#10;VTYeDq+zBlxpHXDhPXofuyCdp/pSCh6epfQiEFVQnC2k06VzE89sPmP51jFb1bwfg/3DFJrVBpue&#10;Sj2ywMjO1X+U0jV34EGGAQedgZQ1F2kH3GY0/LDNumJWpF0QHG9PMPn/V5Y/7df2xZHQfoUWCYyA&#10;NNbnHp1xn1Y6Hb84KcE4Qng4wSbaQDg6J3fTyeQKQxxjtzfXk2HCNTv/bZ0P3wRoEo2COqQlocX2&#10;Kx+wI6YeU2IzA8taqUSNMu8cmBg92XnEaIV205K6vBh/A+UBt3LQEe4tX9bYesV8eGEOGcZpUbXh&#10;GQ+poCko9BYlFbhff/PHfAQeo5Q0qJiC+p875gQl6rtBSu5G02mUWLpMr27GeHGXkc1lxOz0A6Ao&#10;R/g+LE9mzA/qaEoH+g3FvYhdMcQMx94FDUfzIXQ6xsfBxWKRklBUloWVWVseS0fsIrCv7Rtztkc/&#10;IG9PcNQWyz+Q0OV2qC92AWSdGIo4d6j28KMgE3H944mKv7ynrPMTn/8GAAD//wMAUEsDBBQABgAI&#10;AAAAIQCrDaUJ3QAAAAoBAAAPAAAAZHJzL2Rvd25yZXYueG1sTI9LT8MwEITvSPwHa5G4UTuBvkKc&#10;qgJxBdGXxM2Nt0nUeB3FbhP+PcsJjrMzmv0mX42uFVfsQ+NJQzJRIJBKbxuqNOy2bw8LECEasqb1&#10;hBq+McCquL3JTWb9QJ943cRKcAmFzGioY+wyKUNZozNh4jsk9k6+dyay7CtpezNwuWtlqtRMOtMQ&#10;f6hNhy81lufNxWnYv5++Dk/qo3p1027wo5LkllLr+7tx/Qwi4hj/wvCLz+hQMNPRX8gG0bKeJilH&#10;NTwmPIED83nKhyM7s+UCZJHL/xOKHwAAAP//AwBQSwECLQAUAAYACAAAACEAtoM4kv4AAADhAQAA&#10;EwAAAAAAAAAAAAAAAAAAAAAAW0NvbnRlbnRfVHlwZXNdLnhtbFBLAQItABQABgAIAAAAIQA4/SH/&#10;1gAAAJQBAAALAAAAAAAAAAAAAAAAAC8BAABfcmVscy8ucmVsc1BLAQItABQABgAIAAAAIQAoIshb&#10;EQIAACoEAAAOAAAAAAAAAAAAAAAAAC4CAABkcnMvZTJvRG9jLnhtbFBLAQItABQABgAIAAAAIQCr&#10;DaUJ3QAAAAoBAAAPAAAAAAAAAAAAAAAAAGsEAABkcnMvZG93bnJldi54bWxQSwUGAAAAAAQABADz&#10;AAAAdQUAAAAA&#10;" filled="f" stroked="f">
                <v:textbox>
                  <w:txbxContent>
                    <w:p w14:paraId="35E70943" w14:textId="49F1675E" w:rsidR="00AC55C8" w:rsidRPr="008A31C1" w:rsidRDefault="002758AB" w:rsidP="00FD6849">
                      <w:pPr>
                        <w:jc w:val="center"/>
                        <w:rPr>
                          <w:b/>
                          <w:bCs/>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31C1">
                        <w:rPr>
                          <w:b/>
                          <w:bCs/>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2E6111" w:rsidRPr="008A31C1">
                        <w:rPr>
                          <w:b/>
                          <w:bCs/>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8A31C1">
                        <w:rPr>
                          <w:b/>
                          <w:bCs/>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2E6111" w:rsidRPr="008A31C1">
                        <w:rPr>
                          <w:b/>
                          <w:bCs/>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w10:wrap anchorx="margin"/>
              </v:shape>
            </w:pict>
          </mc:Fallback>
        </mc:AlternateContent>
      </w:r>
      <w:r w:rsidR="008F3FD3" w:rsidRPr="00DE6248">
        <w:rPr>
          <w:rFonts w:cstheme="minorHAnsi"/>
          <w:noProof/>
        </w:rPr>
        <mc:AlternateContent>
          <mc:Choice Requires="wps">
            <w:drawing>
              <wp:anchor distT="0" distB="0" distL="114300" distR="114300" simplePos="0" relativeHeight="251658241" behindDoc="0" locked="0" layoutInCell="1" allowOverlap="1" wp14:anchorId="4C1D6A2E" wp14:editId="723D95A6">
                <wp:simplePos x="0" y="0"/>
                <wp:positionH relativeFrom="margin">
                  <wp:posOffset>1152525</wp:posOffset>
                </wp:positionH>
                <wp:positionV relativeFrom="paragraph">
                  <wp:posOffset>5095875</wp:posOffset>
                </wp:positionV>
                <wp:extent cx="3867150" cy="1200150"/>
                <wp:effectExtent l="0" t="0" r="0" b="0"/>
                <wp:wrapNone/>
                <wp:docPr id="3" name="Tekstvak 3"/>
                <wp:cNvGraphicFramePr/>
                <a:graphic xmlns:a="http://schemas.openxmlformats.org/drawingml/2006/main">
                  <a:graphicData uri="http://schemas.microsoft.com/office/word/2010/wordprocessingShape">
                    <wps:wsp>
                      <wps:cNvSpPr txBox="1"/>
                      <wps:spPr>
                        <a:xfrm>
                          <a:off x="0" y="0"/>
                          <a:ext cx="3867150" cy="1200150"/>
                        </a:xfrm>
                        <a:prstGeom prst="rect">
                          <a:avLst/>
                        </a:prstGeom>
                        <a:noFill/>
                        <a:ln>
                          <a:noFill/>
                        </a:ln>
                      </wps:spPr>
                      <wps:txbx>
                        <w:txbxContent>
                          <w:p w14:paraId="4029D866" w14:textId="3AE5C522" w:rsidR="00EA3406" w:rsidRPr="00AC55C8" w:rsidRDefault="00EA3406" w:rsidP="00EA3406">
                            <w:pPr>
                              <w:jc w:val="center"/>
                              <w:rPr>
                                <w:b/>
                                <w:bCs/>
                                <w:color w:val="FF0066"/>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55C8">
                              <w:rPr>
                                <w:b/>
                                <w:bCs/>
                                <w:color w:val="FF0066"/>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Schoolgids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D6A2E" id="Tekstvak 3" o:spid="_x0000_s1028" type="#_x0000_t202" style="position:absolute;margin-left:90.75pt;margin-top:401.25pt;width:304.5pt;height:9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J6rEQIAACsEAAAOAAAAZHJzL2Uyb0RvYy54bWysU8lu2zAQvRfoPxC817JcZxMsB24CFwWM&#10;JIBT5ExTpEWA4rAkbcn9+g4peWnaU9ELNZuGM+89zu67RpO9cF6BKWk+GlMiDIdKmW1Jv78uP91S&#10;4gMzFdNgREkPwtP7+ccPs9YWYgI16Eo4gk2ML1pb0joEW2SZ57VomB+BFQaTElzDArpum1WOtdi9&#10;0dlkPL7OWnCVdcCF9xh97JN0nvpLKXh4ltKLQHRJcbaQTpfOTTyz+YwVW8dsrfgwBvuHKRqmDF56&#10;avXIAiM7p/5o1SjuwIMMIw5NBlIqLtIOuE0+frfNumZWpF0QHG9PMPn/15Y/7df2xZHQfYEOCYyA&#10;tNYXHoNxn066Jn5xUoJ5hPBwgk10gXAMfr69vsmvMMUxlyMr0cE+2fl363z4KqAh0SipQ14SXGy/&#10;8qEvPZbE2wwsldaJG21+C2DPGMnOM0YrdJuOqKqkk+P8G6gOuJaDnnFv+VLh1SvmwwtzSDGOi7IN&#10;z3hIDW1JYbAoqcH9/Fs81iPymKWkRcmU1P/YMSco0d8McnKXT6dRY8mZXt1M0HGXmc1lxuyaB0BV&#10;5vhALE9mrA/6aEoHzRuqexFvxRQzHO8uaTiaD6EXMr4OLhaLVISqsiyszNry2DpiF4F97d6YswP6&#10;AYl7gqO4WPGOhL62R32xCyBVYiji3KM6wI+KTBwPrydK/tJPVec3Pv8FAAD//wMAUEsDBBQABgAI&#10;AAAAIQBShc1G3QAAAAsBAAAPAAAAZHJzL2Rvd25yZXYueG1sTI/NTsMwEITvSLyDtUjcqN2KQhKy&#10;qRCIK4jyI3Fz420SEa+j2G3C27Oc6G1GM5r9ttzMvldHGmMXGGG5MKCI6+A6bhDe356uMlAxWXa2&#10;D0wIPxRhU52flbZwYeJXOm5To2SEY2ER2pSGQutYt+RtXISBWLJ9GL1NYsdGu9FOMu57vTLmRnvb&#10;sVxo7UAPLdXf24NH+Hjef31em5fm0a+HKcxGs8814uXFfH8HKtGc/svwhy/oUAnTLhzYRdWLz5Zr&#10;qSJkZiVCGre5EbFDyHOJdFXq0x+qXwAAAP//AwBQSwECLQAUAAYACAAAACEAtoM4kv4AAADhAQAA&#10;EwAAAAAAAAAAAAAAAAAAAAAAW0NvbnRlbnRfVHlwZXNdLnhtbFBLAQItABQABgAIAAAAIQA4/SH/&#10;1gAAAJQBAAALAAAAAAAAAAAAAAAAAC8BAABfcmVscy8ucmVsc1BLAQItABQABgAIAAAAIQC79J6r&#10;EQIAACsEAAAOAAAAAAAAAAAAAAAAAC4CAABkcnMvZTJvRG9jLnhtbFBLAQItABQABgAIAAAAIQBS&#10;hc1G3QAAAAsBAAAPAAAAAAAAAAAAAAAAAGsEAABkcnMvZG93bnJldi54bWxQSwUGAAAAAAQABADz&#10;AAAAdQUAAAAA&#10;" filled="f" stroked="f">
                <v:textbox>
                  <w:txbxContent>
                    <w:p w14:paraId="4029D866" w14:textId="3AE5C522" w:rsidR="00EA3406" w:rsidRPr="00AC55C8" w:rsidRDefault="00EA3406" w:rsidP="00EA3406">
                      <w:pPr>
                        <w:jc w:val="center"/>
                        <w:rPr>
                          <w:b/>
                          <w:bCs/>
                          <w:color w:val="FF0066"/>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55C8">
                        <w:rPr>
                          <w:b/>
                          <w:bCs/>
                          <w:color w:val="FF0066"/>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Schoolgids</w:t>
                      </w:r>
                    </w:p>
                  </w:txbxContent>
                </v:textbox>
                <w10:wrap anchorx="margin"/>
              </v:shape>
            </w:pict>
          </mc:Fallback>
        </mc:AlternateContent>
      </w:r>
    </w:p>
    <w:p w14:paraId="5CD6A1DB" w14:textId="3660ADF8" w:rsidR="00FA4579" w:rsidRPr="00DE6248" w:rsidRDefault="00FA4579" w:rsidP="005F2BDE">
      <w:pPr>
        <w:rPr>
          <w:rFonts w:cstheme="minorHAnsi"/>
        </w:rPr>
      </w:pPr>
    </w:p>
    <w:bookmarkStart w:id="0" w:name="_Toc171425005" w:displacedByCustomXml="next"/>
    <w:bookmarkStart w:id="1" w:name="_Toc171675615" w:displacedByCustomXml="next"/>
    <w:sdt>
      <w:sdtPr>
        <w:rPr>
          <w:rFonts w:asciiTheme="minorHAnsi" w:eastAsiaTheme="minorHAnsi" w:hAnsiTheme="minorHAnsi" w:cstheme="minorHAnsi"/>
          <w:b w:val="0"/>
          <w:color w:val="auto"/>
          <w:sz w:val="22"/>
          <w:szCs w:val="22"/>
        </w:rPr>
        <w:id w:val="-268156311"/>
        <w:docPartObj>
          <w:docPartGallery w:val="Table of Contents"/>
          <w:docPartUnique/>
        </w:docPartObj>
      </w:sdtPr>
      <w:sdtContent>
        <w:p w14:paraId="7435ACE7" w14:textId="65292F27" w:rsidR="00ED757C" w:rsidRPr="00DE6248" w:rsidRDefault="00ED757C" w:rsidP="00A30855">
          <w:pPr>
            <w:pStyle w:val="Kop1"/>
            <w:rPr>
              <w:rFonts w:asciiTheme="minorHAnsi" w:hAnsiTheme="minorHAnsi" w:cstheme="minorHAnsi"/>
            </w:rPr>
          </w:pPr>
          <w:r w:rsidRPr="00DE6248">
            <w:rPr>
              <w:rFonts w:asciiTheme="minorHAnsi" w:hAnsiTheme="minorHAnsi" w:cstheme="minorHAnsi"/>
            </w:rPr>
            <w:t>Inhoudsopgave</w:t>
          </w:r>
          <w:bookmarkEnd w:id="1"/>
          <w:bookmarkEnd w:id="0"/>
        </w:p>
        <w:p w14:paraId="15E8E467" w14:textId="77D1B357" w:rsidR="00521725" w:rsidRDefault="00ED757C">
          <w:pPr>
            <w:pStyle w:val="Inhopg1"/>
            <w:tabs>
              <w:tab w:val="right" w:leader="dot" w:pos="9016"/>
            </w:tabs>
            <w:rPr>
              <w:rFonts w:eastAsiaTheme="minorEastAsia"/>
              <w:noProof/>
              <w:kern w:val="2"/>
              <w:lang w:eastAsia="nl-NL"/>
              <w14:ligatures w14:val="standardContextual"/>
            </w:rPr>
          </w:pPr>
          <w:r w:rsidRPr="00DE6248">
            <w:rPr>
              <w:rFonts w:cstheme="minorHAnsi"/>
            </w:rPr>
            <w:fldChar w:fldCharType="begin"/>
          </w:r>
          <w:r>
            <w:instrText xml:space="preserve"> TOC \o "1-3" \h \z \u </w:instrText>
          </w:r>
          <w:r w:rsidRPr="00DE6248">
            <w:rPr>
              <w:rFonts w:cstheme="minorHAnsi"/>
            </w:rPr>
            <w:fldChar w:fldCharType="separate"/>
          </w:r>
          <w:hyperlink w:anchor="_Toc171675615" w:history="1">
            <w:r w:rsidR="00521725" w:rsidRPr="005A58E9">
              <w:rPr>
                <w:rStyle w:val="Hyperlink"/>
                <w:rFonts w:cstheme="minorHAnsi"/>
                <w:noProof/>
              </w:rPr>
              <w:t>Inhoudsopgave</w:t>
            </w:r>
            <w:r w:rsidR="00521725">
              <w:rPr>
                <w:noProof/>
                <w:webHidden/>
              </w:rPr>
              <w:tab/>
            </w:r>
            <w:r w:rsidR="00521725">
              <w:rPr>
                <w:noProof/>
                <w:webHidden/>
              </w:rPr>
              <w:fldChar w:fldCharType="begin"/>
            </w:r>
            <w:r w:rsidR="00521725">
              <w:rPr>
                <w:noProof/>
                <w:webHidden/>
              </w:rPr>
              <w:instrText xml:space="preserve"> PAGEREF _Toc171675615 \h </w:instrText>
            </w:r>
            <w:r w:rsidR="00521725">
              <w:rPr>
                <w:noProof/>
                <w:webHidden/>
              </w:rPr>
            </w:r>
            <w:r w:rsidR="00521725">
              <w:rPr>
                <w:noProof/>
                <w:webHidden/>
              </w:rPr>
              <w:fldChar w:fldCharType="separate"/>
            </w:r>
            <w:r w:rsidR="00521725">
              <w:rPr>
                <w:noProof/>
                <w:webHidden/>
              </w:rPr>
              <w:t>2</w:t>
            </w:r>
            <w:r w:rsidR="00521725">
              <w:rPr>
                <w:noProof/>
                <w:webHidden/>
              </w:rPr>
              <w:fldChar w:fldCharType="end"/>
            </w:r>
          </w:hyperlink>
        </w:p>
        <w:p w14:paraId="228EF792" w14:textId="3D6062AC" w:rsidR="00521725" w:rsidRDefault="00521725">
          <w:pPr>
            <w:pStyle w:val="Inhopg1"/>
            <w:tabs>
              <w:tab w:val="right" w:leader="dot" w:pos="9016"/>
            </w:tabs>
            <w:rPr>
              <w:rFonts w:eastAsiaTheme="minorEastAsia"/>
              <w:noProof/>
              <w:kern w:val="2"/>
              <w:lang w:eastAsia="nl-NL"/>
              <w14:ligatures w14:val="standardContextual"/>
            </w:rPr>
          </w:pPr>
          <w:hyperlink w:anchor="_Toc171675616" w:history="1">
            <w:r w:rsidRPr="005A58E9">
              <w:rPr>
                <w:rStyle w:val="Hyperlink"/>
                <w:rFonts w:cstheme="minorHAnsi"/>
                <w:noProof/>
              </w:rPr>
              <w:t>Een woord vooraf</w:t>
            </w:r>
            <w:r>
              <w:rPr>
                <w:noProof/>
                <w:webHidden/>
              </w:rPr>
              <w:tab/>
            </w:r>
            <w:r>
              <w:rPr>
                <w:noProof/>
                <w:webHidden/>
              </w:rPr>
              <w:fldChar w:fldCharType="begin"/>
            </w:r>
            <w:r>
              <w:rPr>
                <w:noProof/>
                <w:webHidden/>
              </w:rPr>
              <w:instrText xml:space="preserve"> PAGEREF _Toc171675616 \h </w:instrText>
            </w:r>
            <w:r>
              <w:rPr>
                <w:noProof/>
                <w:webHidden/>
              </w:rPr>
            </w:r>
            <w:r>
              <w:rPr>
                <w:noProof/>
                <w:webHidden/>
              </w:rPr>
              <w:fldChar w:fldCharType="separate"/>
            </w:r>
            <w:r>
              <w:rPr>
                <w:noProof/>
                <w:webHidden/>
              </w:rPr>
              <w:t>5</w:t>
            </w:r>
            <w:r>
              <w:rPr>
                <w:noProof/>
                <w:webHidden/>
              </w:rPr>
              <w:fldChar w:fldCharType="end"/>
            </w:r>
          </w:hyperlink>
        </w:p>
        <w:p w14:paraId="61BC5FB3" w14:textId="0CD4CB51" w:rsidR="00521725" w:rsidRDefault="00521725">
          <w:pPr>
            <w:pStyle w:val="Inhopg1"/>
            <w:tabs>
              <w:tab w:val="right" w:leader="dot" w:pos="9016"/>
            </w:tabs>
            <w:rPr>
              <w:rFonts w:eastAsiaTheme="minorEastAsia"/>
              <w:noProof/>
              <w:kern w:val="2"/>
              <w:lang w:eastAsia="nl-NL"/>
              <w14:ligatures w14:val="standardContextual"/>
            </w:rPr>
          </w:pPr>
          <w:hyperlink w:anchor="_Toc171675617" w:history="1">
            <w:r w:rsidRPr="005A58E9">
              <w:rPr>
                <w:rStyle w:val="Hyperlink"/>
                <w:rFonts w:cstheme="minorHAnsi"/>
                <w:noProof/>
              </w:rPr>
              <w:t>1. De school</w:t>
            </w:r>
            <w:r>
              <w:rPr>
                <w:noProof/>
                <w:webHidden/>
              </w:rPr>
              <w:tab/>
            </w:r>
            <w:r>
              <w:rPr>
                <w:noProof/>
                <w:webHidden/>
              </w:rPr>
              <w:fldChar w:fldCharType="begin"/>
            </w:r>
            <w:r>
              <w:rPr>
                <w:noProof/>
                <w:webHidden/>
              </w:rPr>
              <w:instrText xml:space="preserve"> PAGEREF _Toc171675617 \h </w:instrText>
            </w:r>
            <w:r>
              <w:rPr>
                <w:noProof/>
                <w:webHidden/>
              </w:rPr>
            </w:r>
            <w:r>
              <w:rPr>
                <w:noProof/>
                <w:webHidden/>
              </w:rPr>
              <w:fldChar w:fldCharType="separate"/>
            </w:r>
            <w:r>
              <w:rPr>
                <w:noProof/>
                <w:webHidden/>
              </w:rPr>
              <w:t>6</w:t>
            </w:r>
            <w:r>
              <w:rPr>
                <w:noProof/>
                <w:webHidden/>
              </w:rPr>
              <w:fldChar w:fldCharType="end"/>
            </w:r>
          </w:hyperlink>
        </w:p>
        <w:p w14:paraId="12B030B2" w14:textId="58A0E29D" w:rsidR="00521725" w:rsidRDefault="00521725">
          <w:pPr>
            <w:pStyle w:val="Inhopg2"/>
            <w:tabs>
              <w:tab w:val="right" w:leader="dot" w:pos="9016"/>
            </w:tabs>
            <w:rPr>
              <w:rFonts w:eastAsiaTheme="minorEastAsia"/>
              <w:noProof/>
              <w:kern w:val="2"/>
              <w:lang w:eastAsia="nl-NL"/>
              <w14:ligatures w14:val="standardContextual"/>
            </w:rPr>
          </w:pPr>
          <w:hyperlink w:anchor="_Toc171675618" w:history="1">
            <w:r w:rsidRPr="005A58E9">
              <w:rPr>
                <w:rStyle w:val="Hyperlink"/>
                <w:noProof/>
              </w:rPr>
              <w:t>1.1 De locatie</w:t>
            </w:r>
            <w:r>
              <w:rPr>
                <w:noProof/>
                <w:webHidden/>
              </w:rPr>
              <w:tab/>
            </w:r>
            <w:r>
              <w:rPr>
                <w:noProof/>
                <w:webHidden/>
              </w:rPr>
              <w:fldChar w:fldCharType="begin"/>
            </w:r>
            <w:r>
              <w:rPr>
                <w:noProof/>
                <w:webHidden/>
              </w:rPr>
              <w:instrText xml:space="preserve"> PAGEREF _Toc171675618 \h </w:instrText>
            </w:r>
            <w:r>
              <w:rPr>
                <w:noProof/>
                <w:webHidden/>
              </w:rPr>
            </w:r>
            <w:r>
              <w:rPr>
                <w:noProof/>
                <w:webHidden/>
              </w:rPr>
              <w:fldChar w:fldCharType="separate"/>
            </w:r>
            <w:r>
              <w:rPr>
                <w:noProof/>
                <w:webHidden/>
              </w:rPr>
              <w:t>6</w:t>
            </w:r>
            <w:r>
              <w:rPr>
                <w:noProof/>
                <w:webHidden/>
              </w:rPr>
              <w:fldChar w:fldCharType="end"/>
            </w:r>
          </w:hyperlink>
        </w:p>
        <w:p w14:paraId="0C48C7E7" w14:textId="2A273382" w:rsidR="00521725" w:rsidRDefault="00521725">
          <w:pPr>
            <w:pStyle w:val="Inhopg2"/>
            <w:tabs>
              <w:tab w:val="right" w:leader="dot" w:pos="9016"/>
            </w:tabs>
            <w:rPr>
              <w:rFonts w:eastAsiaTheme="minorEastAsia"/>
              <w:noProof/>
              <w:kern w:val="2"/>
              <w:lang w:eastAsia="nl-NL"/>
              <w14:ligatures w14:val="standardContextual"/>
            </w:rPr>
          </w:pPr>
          <w:hyperlink w:anchor="_Toc171675619" w:history="1">
            <w:r w:rsidRPr="005A58E9">
              <w:rPr>
                <w:rStyle w:val="Hyperlink"/>
                <w:rFonts w:cstheme="minorHAnsi"/>
                <w:noProof/>
              </w:rPr>
              <w:t>1.2 Het personeel</w:t>
            </w:r>
            <w:r>
              <w:rPr>
                <w:noProof/>
                <w:webHidden/>
              </w:rPr>
              <w:tab/>
            </w:r>
            <w:r>
              <w:rPr>
                <w:noProof/>
                <w:webHidden/>
              </w:rPr>
              <w:fldChar w:fldCharType="begin"/>
            </w:r>
            <w:r>
              <w:rPr>
                <w:noProof/>
                <w:webHidden/>
              </w:rPr>
              <w:instrText xml:space="preserve"> PAGEREF _Toc171675619 \h </w:instrText>
            </w:r>
            <w:r>
              <w:rPr>
                <w:noProof/>
                <w:webHidden/>
              </w:rPr>
            </w:r>
            <w:r>
              <w:rPr>
                <w:noProof/>
                <w:webHidden/>
              </w:rPr>
              <w:fldChar w:fldCharType="separate"/>
            </w:r>
            <w:r>
              <w:rPr>
                <w:noProof/>
                <w:webHidden/>
              </w:rPr>
              <w:t>6</w:t>
            </w:r>
            <w:r>
              <w:rPr>
                <w:noProof/>
                <w:webHidden/>
              </w:rPr>
              <w:fldChar w:fldCharType="end"/>
            </w:r>
          </w:hyperlink>
        </w:p>
        <w:p w14:paraId="5F2994F9" w14:textId="7D1235E9" w:rsidR="00521725" w:rsidRDefault="00521725">
          <w:pPr>
            <w:pStyle w:val="Inhopg2"/>
            <w:tabs>
              <w:tab w:val="right" w:leader="dot" w:pos="9016"/>
            </w:tabs>
            <w:rPr>
              <w:rFonts w:eastAsiaTheme="minorEastAsia"/>
              <w:noProof/>
              <w:kern w:val="2"/>
              <w:lang w:eastAsia="nl-NL"/>
              <w14:ligatures w14:val="standardContextual"/>
            </w:rPr>
          </w:pPr>
          <w:hyperlink w:anchor="_Toc171675620" w:history="1">
            <w:r w:rsidRPr="005A58E9">
              <w:rPr>
                <w:rStyle w:val="Hyperlink"/>
                <w:rFonts w:cstheme="minorHAnsi"/>
                <w:noProof/>
              </w:rPr>
              <w:t>1.3 Het bestuur</w:t>
            </w:r>
            <w:r>
              <w:rPr>
                <w:noProof/>
                <w:webHidden/>
              </w:rPr>
              <w:tab/>
            </w:r>
            <w:r>
              <w:rPr>
                <w:noProof/>
                <w:webHidden/>
              </w:rPr>
              <w:fldChar w:fldCharType="begin"/>
            </w:r>
            <w:r>
              <w:rPr>
                <w:noProof/>
                <w:webHidden/>
              </w:rPr>
              <w:instrText xml:space="preserve"> PAGEREF _Toc171675620 \h </w:instrText>
            </w:r>
            <w:r>
              <w:rPr>
                <w:noProof/>
                <w:webHidden/>
              </w:rPr>
            </w:r>
            <w:r>
              <w:rPr>
                <w:noProof/>
                <w:webHidden/>
              </w:rPr>
              <w:fldChar w:fldCharType="separate"/>
            </w:r>
            <w:r>
              <w:rPr>
                <w:noProof/>
                <w:webHidden/>
              </w:rPr>
              <w:t>6</w:t>
            </w:r>
            <w:r>
              <w:rPr>
                <w:noProof/>
                <w:webHidden/>
              </w:rPr>
              <w:fldChar w:fldCharType="end"/>
            </w:r>
          </w:hyperlink>
        </w:p>
        <w:p w14:paraId="59450D2A" w14:textId="4227E797" w:rsidR="00521725" w:rsidRDefault="00521725">
          <w:pPr>
            <w:pStyle w:val="Inhopg2"/>
            <w:tabs>
              <w:tab w:val="right" w:leader="dot" w:pos="9016"/>
            </w:tabs>
            <w:rPr>
              <w:rFonts w:eastAsiaTheme="minorEastAsia"/>
              <w:noProof/>
              <w:kern w:val="2"/>
              <w:lang w:eastAsia="nl-NL"/>
              <w14:ligatures w14:val="standardContextual"/>
            </w:rPr>
          </w:pPr>
          <w:hyperlink w:anchor="_Toc171675621" w:history="1">
            <w:r w:rsidRPr="005A58E9">
              <w:rPr>
                <w:rStyle w:val="Hyperlink"/>
                <w:rFonts w:cstheme="minorHAnsi"/>
                <w:noProof/>
              </w:rPr>
              <w:t>1.4 De toekomst van obs Kiezel en Kei</w:t>
            </w:r>
            <w:r>
              <w:rPr>
                <w:noProof/>
                <w:webHidden/>
              </w:rPr>
              <w:tab/>
            </w:r>
            <w:r>
              <w:rPr>
                <w:noProof/>
                <w:webHidden/>
              </w:rPr>
              <w:fldChar w:fldCharType="begin"/>
            </w:r>
            <w:r>
              <w:rPr>
                <w:noProof/>
                <w:webHidden/>
              </w:rPr>
              <w:instrText xml:space="preserve"> PAGEREF _Toc171675621 \h </w:instrText>
            </w:r>
            <w:r>
              <w:rPr>
                <w:noProof/>
                <w:webHidden/>
              </w:rPr>
            </w:r>
            <w:r>
              <w:rPr>
                <w:noProof/>
                <w:webHidden/>
              </w:rPr>
              <w:fldChar w:fldCharType="separate"/>
            </w:r>
            <w:r>
              <w:rPr>
                <w:noProof/>
                <w:webHidden/>
              </w:rPr>
              <w:t>6</w:t>
            </w:r>
            <w:r>
              <w:rPr>
                <w:noProof/>
                <w:webHidden/>
              </w:rPr>
              <w:fldChar w:fldCharType="end"/>
            </w:r>
          </w:hyperlink>
        </w:p>
        <w:p w14:paraId="4916F600" w14:textId="459BF4EF" w:rsidR="00521725" w:rsidRDefault="00521725">
          <w:pPr>
            <w:pStyle w:val="Inhopg1"/>
            <w:tabs>
              <w:tab w:val="right" w:leader="dot" w:pos="9016"/>
            </w:tabs>
            <w:rPr>
              <w:rFonts w:eastAsiaTheme="minorEastAsia"/>
              <w:noProof/>
              <w:kern w:val="2"/>
              <w:lang w:eastAsia="nl-NL"/>
              <w14:ligatures w14:val="standardContextual"/>
            </w:rPr>
          </w:pPr>
          <w:hyperlink w:anchor="_Toc171675622" w:history="1">
            <w:r w:rsidRPr="005A58E9">
              <w:rPr>
                <w:rStyle w:val="Hyperlink"/>
                <w:rFonts w:eastAsia="Times New Roman" w:cstheme="minorHAnsi"/>
                <w:noProof/>
                <w:lang w:eastAsia="nl-NL"/>
              </w:rPr>
              <w:t>2. Waar de school voor staat</w:t>
            </w:r>
            <w:r>
              <w:rPr>
                <w:noProof/>
                <w:webHidden/>
              </w:rPr>
              <w:tab/>
            </w:r>
            <w:r>
              <w:rPr>
                <w:noProof/>
                <w:webHidden/>
              </w:rPr>
              <w:fldChar w:fldCharType="begin"/>
            </w:r>
            <w:r>
              <w:rPr>
                <w:noProof/>
                <w:webHidden/>
              </w:rPr>
              <w:instrText xml:space="preserve"> PAGEREF _Toc171675622 \h </w:instrText>
            </w:r>
            <w:r>
              <w:rPr>
                <w:noProof/>
                <w:webHidden/>
              </w:rPr>
            </w:r>
            <w:r>
              <w:rPr>
                <w:noProof/>
                <w:webHidden/>
              </w:rPr>
              <w:fldChar w:fldCharType="separate"/>
            </w:r>
            <w:r>
              <w:rPr>
                <w:noProof/>
                <w:webHidden/>
              </w:rPr>
              <w:t>7</w:t>
            </w:r>
            <w:r>
              <w:rPr>
                <w:noProof/>
                <w:webHidden/>
              </w:rPr>
              <w:fldChar w:fldCharType="end"/>
            </w:r>
          </w:hyperlink>
        </w:p>
        <w:p w14:paraId="10E82D81" w14:textId="2A1931C3" w:rsidR="00521725" w:rsidRDefault="00521725">
          <w:pPr>
            <w:pStyle w:val="Inhopg2"/>
            <w:tabs>
              <w:tab w:val="right" w:leader="dot" w:pos="9016"/>
            </w:tabs>
            <w:rPr>
              <w:rFonts w:eastAsiaTheme="minorEastAsia"/>
              <w:noProof/>
              <w:kern w:val="2"/>
              <w:lang w:eastAsia="nl-NL"/>
              <w14:ligatures w14:val="standardContextual"/>
            </w:rPr>
          </w:pPr>
          <w:hyperlink w:anchor="_Toc171675623" w:history="1">
            <w:r w:rsidRPr="005A58E9">
              <w:rPr>
                <w:rStyle w:val="Hyperlink"/>
                <w:rFonts w:cstheme="minorHAnsi"/>
                <w:noProof/>
              </w:rPr>
              <w:t>2.1 Onze kernwaarden</w:t>
            </w:r>
            <w:r>
              <w:rPr>
                <w:noProof/>
                <w:webHidden/>
              </w:rPr>
              <w:tab/>
            </w:r>
            <w:r>
              <w:rPr>
                <w:noProof/>
                <w:webHidden/>
              </w:rPr>
              <w:fldChar w:fldCharType="begin"/>
            </w:r>
            <w:r>
              <w:rPr>
                <w:noProof/>
                <w:webHidden/>
              </w:rPr>
              <w:instrText xml:space="preserve"> PAGEREF _Toc171675623 \h </w:instrText>
            </w:r>
            <w:r>
              <w:rPr>
                <w:noProof/>
                <w:webHidden/>
              </w:rPr>
            </w:r>
            <w:r>
              <w:rPr>
                <w:noProof/>
                <w:webHidden/>
              </w:rPr>
              <w:fldChar w:fldCharType="separate"/>
            </w:r>
            <w:r>
              <w:rPr>
                <w:noProof/>
                <w:webHidden/>
              </w:rPr>
              <w:t>7</w:t>
            </w:r>
            <w:r>
              <w:rPr>
                <w:noProof/>
                <w:webHidden/>
              </w:rPr>
              <w:fldChar w:fldCharType="end"/>
            </w:r>
          </w:hyperlink>
        </w:p>
        <w:p w14:paraId="362656A0" w14:textId="178C9A76" w:rsidR="00521725" w:rsidRDefault="00521725">
          <w:pPr>
            <w:pStyle w:val="Inhopg2"/>
            <w:tabs>
              <w:tab w:val="right" w:leader="dot" w:pos="9016"/>
            </w:tabs>
            <w:rPr>
              <w:rFonts w:eastAsiaTheme="minorEastAsia"/>
              <w:noProof/>
              <w:kern w:val="2"/>
              <w:lang w:eastAsia="nl-NL"/>
              <w14:ligatures w14:val="standardContextual"/>
            </w:rPr>
          </w:pPr>
          <w:hyperlink w:anchor="_Toc171675624" w:history="1">
            <w:r w:rsidRPr="005A58E9">
              <w:rPr>
                <w:rStyle w:val="Hyperlink"/>
                <w:noProof/>
                <w:lang w:eastAsia="nl-NL"/>
              </w:rPr>
              <w:t>  </w:t>
            </w:r>
            <w:r w:rsidRPr="005A58E9">
              <w:rPr>
                <w:rStyle w:val="Hyperlink"/>
                <w:noProof/>
              </w:rPr>
              <w:t>2.2 Een veilig klimaat</w:t>
            </w:r>
            <w:r>
              <w:rPr>
                <w:noProof/>
                <w:webHidden/>
              </w:rPr>
              <w:tab/>
            </w:r>
            <w:r>
              <w:rPr>
                <w:noProof/>
                <w:webHidden/>
              </w:rPr>
              <w:fldChar w:fldCharType="begin"/>
            </w:r>
            <w:r>
              <w:rPr>
                <w:noProof/>
                <w:webHidden/>
              </w:rPr>
              <w:instrText xml:space="preserve"> PAGEREF _Toc171675624 \h </w:instrText>
            </w:r>
            <w:r>
              <w:rPr>
                <w:noProof/>
                <w:webHidden/>
              </w:rPr>
            </w:r>
            <w:r>
              <w:rPr>
                <w:noProof/>
                <w:webHidden/>
              </w:rPr>
              <w:fldChar w:fldCharType="separate"/>
            </w:r>
            <w:r>
              <w:rPr>
                <w:noProof/>
                <w:webHidden/>
              </w:rPr>
              <w:t>8</w:t>
            </w:r>
            <w:r>
              <w:rPr>
                <w:noProof/>
                <w:webHidden/>
              </w:rPr>
              <w:fldChar w:fldCharType="end"/>
            </w:r>
          </w:hyperlink>
        </w:p>
        <w:p w14:paraId="77D60AC5" w14:textId="140360DA" w:rsidR="00521725" w:rsidRDefault="00521725">
          <w:pPr>
            <w:pStyle w:val="Inhopg2"/>
            <w:tabs>
              <w:tab w:val="right" w:leader="dot" w:pos="9016"/>
            </w:tabs>
            <w:rPr>
              <w:rFonts w:eastAsiaTheme="minorEastAsia"/>
              <w:noProof/>
              <w:kern w:val="2"/>
              <w:lang w:eastAsia="nl-NL"/>
              <w14:ligatures w14:val="standardContextual"/>
            </w:rPr>
          </w:pPr>
          <w:hyperlink w:anchor="_Toc171675625" w:history="1">
            <w:r w:rsidRPr="005A58E9">
              <w:rPr>
                <w:rStyle w:val="Hyperlink"/>
                <w:rFonts w:eastAsia="Times New Roman" w:cstheme="minorHAnsi"/>
                <w:noProof/>
                <w:bdr w:val="none" w:sz="0" w:space="0" w:color="auto" w:frame="1"/>
                <w:lang w:eastAsia="nl-NL"/>
              </w:rPr>
              <w:t>2.3 Algemene Verordening Gegevensbescherming (AVG)/ Privacy</w:t>
            </w:r>
            <w:r>
              <w:rPr>
                <w:noProof/>
                <w:webHidden/>
              </w:rPr>
              <w:tab/>
            </w:r>
            <w:r>
              <w:rPr>
                <w:noProof/>
                <w:webHidden/>
              </w:rPr>
              <w:fldChar w:fldCharType="begin"/>
            </w:r>
            <w:r>
              <w:rPr>
                <w:noProof/>
                <w:webHidden/>
              </w:rPr>
              <w:instrText xml:space="preserve"> PAGEREF _Toc171675625 \h </w:instrText>
            </w:r>
            <w:r>
              <w:rPr>
                <w:noProof/>
                <w:webHidden/>
              </w:rPr>
            </w:r>
            <w:r>
              <w:rPr>
                <w:noProof/>
                <w:webHidden/>
              </w:rPr>
              <w:fldChar w:fldCharType="separate"/>
            </w:r>
            <w:r>
              <w:rPr>
                <w:noProof/>
                <w:webHidden/>
              </w:rPr>
              <w:t>9</w:t>
            </w:r>
            <w:r>
              <w:rPr>
                <w:noProof/>
                <w:webHidden/>
              </w:rPr>
              <w:fldChar w:fldCharType="end"/>
            </w:r>
          </w:hyperlink>
        </w:p>
        <w:p w14:paraId="69680ED1" w14:textId="7450073E" w:rsidR="00521725" w:rsidRDefault="00521725">
          <w:pPr>
            <w:pStyle w:val="Inhopg1"/>
            <w:tabs>
              <w:tab w:val="right" w:leader="dot" w:pos="9016"/>
            </w:tabs>
            <w:rPr>
              <w:rFonts w:eastAsiaTheme="minorEastAsia"/>
              <w:noProof/>
              <w:kern w:val="2"/>
              <w:lang w:eastAsia="nl-NL"/>
              <w14:ligatures w14:val="standardContextual"/>
            </w:rPr>
          </w:pPr>
          <w:hyperlink w:anchor="_Toc171675626" w:history="1">
            <w:r w:rsidRPr="005A58E9">
              <w:rPr>
                <w:rStyle w:val="Hyperlink"/>
                <w:rFonts w:eastAsia="Times New Roman" w:cstheme="minorHAnsi"/>
                <w:noProof/>
                <w:lang w:eastAsia="nl-NL"/>
              </w:rPr>
              <w:t>3. De organisatie van het onderwijs</w:t>
            </w:r>
            <w:r>
              <w:rPr>
                <w:noProof/>
                <w:webHidden/>
              </w:rPr>
              <w:tab/>
            </w:r>
            <w:r>
              <w:rPr>
                <w:noProof/>
                <w:webHidden/>
              </w:rPr>
              <w:fldChar w:fldCharType="begin"/>
            </w:r>
            <w:r>
              <w:rPr>
                <w:noProof/>
                <w:webHidden/>
              </w:rPr>
              <w:instrText xml:space="preserve"> PAGEREF _Toc171675626 \h </w:instrText>
            </w:r>
            <w:r>
              <w:rPr>
                <w:noProof/>
                <w:webHidden/>
              </w:rPr>
            </w:r>
            <w:r>
              <w:rPr>
                <w:noProof/>
                <w:webHidden/>
              </w:rPr>
              <w:fldChar w:fldCharType="separate"/>
            </w:r>
            <w:r>
              <w:rPr>
                <w:noProof/>
                <w:webHidden/>
              </w:rPr>
              <w:t>10</w:t>
            </w:r>
            <w:r>
              <w:rPr>
                <w:noProof/>
                <w:webHidden/>
              </w:rPr>
              <w:fldChar w:fldCharType="end"/>
            </w:r>
          </w:hyperlink>
        </w:p>
        <w:p w14:paraId="580D4D74" w14:textId="7C5EA760" w:rsidR="00521725" w:rsidRDefault="00521725">
          <w:pPr>
            <w:pStyle w:val="Inhopg2"/>
            <w:tabs>
              <w:tab w:val="right" w:leader="dot" w:pos="9016"/>
            </w:tabs>
            <w:rPr>
              <w:rFonts w:eastAsiaTheme="minorEastAsia"/>
              <w:noProof/>
              <w:kern w:val="2"/>
              <w:lang w:eastAsia="nl-NL"/>
              <w14:ligatures w14:val="standardContextual"/>
            </w:rPr>
          </w:pPr>
          <w:hyperlink w:anchor="_Toc171675627" w:history="1">
            <w:r w:rsidRPr="005A58E9">
              <w:rPr>
                <w:rStyle w:val="Hyperlink"/>
                <w:rFonts w:cstheme="minorHAnsi"/>
                <w:noProof/>
                <w:lang w:eastAsia="nl-NL"/>
              </w:rPr>
              <w:t>3.1 Het onderwijsteam</w:t>
            </w:r>
            <w:r>
              <w:rPr>
                <w:noProof/>
                <w:webHidden/>
              </w:rPr>
              <w:tab/>
            </w:r>
            <w:r>
              <w:rPr>
                <w:noProof/>
                <w:webHidden/>
              </w:rPr>
              <w:fldChar w:fldCharType="begin"/>
            </w:r>
            <w:r>
              <w:rPr>
                <w:noProof/>
                <w:webHidden/>
              </w:rPr>
              <w:instrText xml:space="preserve"> PAGEREF _Toc171675627 \h </w:instrText>
            </w:r>
            <w:r>
              <w:rPr>
                <w:noProof/>
                <w:webHidden/>
              </w:rPr>
            </w:r>
            <w:r>
              <w:rPr>
                <w:noProof/>
                <w:webHidden/>
              </w:rPr>
              <w:fldChar w:fldCharType="separate"/>
            </w:r>
            <w:r>
              <w:rPr>
                <w:noProof/>
                <w:webHidden/>
              </w:rPr>
              <w:t>10</w:t>
            </w:r>
            <w:r>
              <w:rPr>
                <w:noProof/>
                <w:webHidden/>
              </w:rPr>
              <w:fldChar w:fldCharType="end"/>
            </w:r>
          </w:hyperlink>
        </w:p>
        <w:p w14:paraId="116139B4" w14:textId="1839E162" w:rsidR="00521725" w:rsidRDefault="00521725">
          <w:pPr>
            <w:pStyle w:val="Inhopg2"/>
            <w:tabs>
              <w:tab w:val="right" w:leader="dot" w:pos="9016"/>
            </w:tabs>
            <w:rPr>
              <w:rFonts w:eastAsiaTheme="minorEastAsia"/>
              <w:noProof/>
              <w:kern w:val="2"/>
              <w:lang w:eastAsia="nl-NL"/>
              <w14:ligatures w14:val="standardContextual"/>
            </w:rPr>
          </w:pPr>
          <w:hyperlink w:anchor="_Toc171675628" w:history="1">
            <w:r w:rsidRPr="005A58E9">
              <w:rPr>
                <w:rStyle w:val="Hyperlink"/>
                <w:rFonts w:cstheme="minorHAnsi"/>
                <w:noProof/>
              </w:rPr>
              <w:t>3.2 De organisatie van de school</w:t>
            </w:r>
            <w:r>
              <w:rPr>
                <w:noProof/>
                <w:webHidden/>
              </w:rPr>
              <w:tab/>
            </w:r>
            <w:r>
              <w:rPr>
                <w:noProof/>
                <w:webHidden/>
              </w:rPr>
              <w:fldChar w:fldCharType="begin"/>
            </w:r>
            <w:r>
              <w:rPr>
                <w:noProof/>
                <w:webHidden/>
              </w:rPr>
              <w:instrText xml:space="preserve"> PAGEREF _Toc171675628 \h </w:instrText>
            </w:r>
            <w:r>
              <w:rPr>
                <w:noProof/>
                <w:webHidden/>
              </w:rPr>
            </w:r>
            <w:r>
              <w:rPr>
                <w:noProof/>
                <w:webHidden/>
              </w:rPr>
              <w:fldChar w:fldCharType="separate"/>
            </w:r>
            <w:r>
              <w:rPr>
                <w:noProof/>
                <w:webHidden/>
              </w:rPr>
              <w:t>10</w:t>
            </w:r>
            <w:r>
              <w:rPr>
                <w:noProof/>
                <w:webHidden/>
              </w:rPr>
              <w:fldChar w:fldCharType="end"/>
            </w:r>
          </w:hyperlink>
        </w:p>
        <w:p w14:paraId="59EF6AB5" w14:textId="0CAE6240" w:rsidR="00521725" w:rsidRDefault="00521725">
          <w:pPr>
            <w:pStyle w:val="Inhopg2"/>
            <w:tabs>
              <w:tab w:val="right" w:leader="dot" w:pos="9016"/>
            </w:tabs>
            <w:rPr>
              <w:rFonts w:eastAsiaTheme="minorEastAsia"/>
              <w:noProof/>
              <w:kern w:val="2"/>
              <w:lang w:eastAsia="nl-NL"/>
              <w14:ligatures w14:val="standardContextual"/>
            </w:rPr>
          </w:pPr>
          <w:hyperlink w:anchor="_Toc171675629" w:history="1">
            <w:r w:rsidRPr="005A58E9">
              <w:rPr>
                <w:rStyle w:val="Hyperlink"/>
                <w:noProof/>
              </w:rPr>
              <w:t>3.3 Het werken in combinatiegroepen</w:t>
            </w:r>
            <w:r>
              <w:rPr>
                <w:noProof/>
                <w:webHidden/>
              </w:rPr>
              <w:tab/>
            </w:r>
            <w:r>
              <w:rPr>
                <w:noProof/>
                <w:webHidden/>
              </w:rPr>
              <w:fldChar w:fldCharType="begin"/>
            </w:r>
            <w:r>
              <w:rPr>
                <w:noProof/>
                <w:webHidden/>
              </w:rPr>
              <w:instrText xml:space="preserve"> PAGEREF _Toc171675629 \h </w:instrText>
            </w:r>
            <w:r>
              <w:rPr>
                <w:noProof/>
                <w:webHidden/>
              </w:rPr>
            </w:r>
            <w:r>
              <w:rPr>
                <w:noProof/>
                <w:webHidden/>
              </w:rPr>
              <w:fldChar w:fldCharType="separate"/>
            </w:r>
            <w:r>
              <w:rPr>
                <w:noProof/>
                <w:webHidden/>
              </w:rPr>
              <w:t>10</w:t>
            </w:r>
            <w:r>
              <w:rPr>
                <w:noProof/>
                <w:webHidden/>
              </w:rPr>
              <w:fldChar w:fldCharType="end"/>
            </w:r>
          </w:hyperlink>
        </w:p>
        <w:p w14:paraId="50DD840F" w14:textId="14F66825" w:rsidR="00521725" w:rsidRDefault="00521725">
          <w:pPr>
            <w:pStyle w:val="Inhopg2"/>
            <w:tabs>
              <w:tab w:val="right" w:leader="dot" w:pos="9016"/>
            </w:tabs>
            <w:rPr>
              <w:rFonts w:eastAsiaTheme="minorEastAsia"/>
              <w:noProof/>
              <w:kern w:val="2"/>
              <w:lang w:eastAsia="nl-NL"/>
              <w14:ligatures w14:val="standardContextual"/>
            </w:rPr>
          </w:pPr>
          <w:hyperlink w:anchor="_Toc171675630" w:history="1">
            <w:r w:rsidRPr="005A58E9">
              <w:rPr>
                <w:rStyle w:val="Hyperlink"/>
                <w:rFonts w:eastAsia="Times New Roman" w:cstheme="minorHAnsi"/>
                <w:noProof/>
                <w:lang w:eastAsia="nl-NL"/>
              </w:rPr>
              <w:t>3.4 Het schoolteam – taken en functies</w:t>
            </w:r>
            <w:r>
              <w:rPr>
                <w:noProof/>
                <w:webHidden/>
              </w:rPr>
              <w:tab/>
            </w:r>
            <w:r>
              <w:rPr>
                <w:noProof/>
                <w:webHidden/>
              </w:rPr>
              <w:fldChar w:fldCharType="begin"/>
            </w:r>
            <w:r>
              <w:rPr>
                <w:noProof/>
                <w:webHidden/>
              </w:rPr>
              <w:instrText xml:space="preserve"> PAGEREF _Toc171675630 \h </w:instrText>
            </w:r>
            <w:r>
              <w:rPr>
                <w:noProof/>
                <w:webHidden/>
              </w:rPr>
            </w:r>
            <w:r>
              <w:rPr>
                <w:noProof/>
                <w:webHidden/>
              </w:rPr>
              <w:fldChar w:fldCharType="separate"/>
            </w:r>
            <w:r>
              <w:rPr>
                <w:noProof/>
                <w:webHidden/>
              </w:rPr>
              <w:t>11</w:t>
            </w:r>
            <w:r>
              <w:rPr>
                <w:noProof/>
                <w:webHidden/>
              </w:rPr>
              <w:fldChar w:fldCharType="end"/>
            </w:r>
          </w:hyperlink>
        </w:p>
        <w:p w14:paraId="5D201946" w14:textId="729DAD85" w:rsidR="00521725" w:rsidRDefault="00521725">
          <w:pPr>
            <w:pStyle w:val="Inhopg2"/>
            <w:tabs>
              <w:tab w:val="right" w:leader="dot" w:pos="9016"/>
            </w:tabs>
            <w:rPr>
              <w:rFonts w:eastAsiaTheme="minorEastAsia"/>
              <w:noProof/>
              <w:kern w:val="2"/>
              <w:lang w:eastAsia="nl-NL"/>
              <w14:ligatures w14:val="standardContextual"/>
            </w:rPr>
          </w:pPr>
          <w:hyperlink w:anchor="_Toc171675631" w:history="1">
            <w:r w:rsidRPr="005A58E9">
              <w:rPr>
                <w:rStyle w:val="Hyperlink"/>
                <w:rFonts w:eastAsia="Times New Roman" w:cstheme="minorHAnsi"/>
                <w:noProof/>
                <w:lang w:eastAsia="nl-NL"/>
              </w:rPr>
              <w:t>3.5 Inhoud van het onderwijs</w:t>
            </w:r>
            <w:r>
              <w:rPr>
                <w:noProof/>
                <w:webHidden/>
              </w:rPr>
              <w:tab/>
            </w:r>
            <w:r>
              <w:rPr>
                <w:noProof/>
                <w:webHidden/>
              </w:rPr>
              <w:fldChar w:fldCharType="begin"/>
            </w:r>
            <w:r>
              <w:rPr>
                <w:noProof/>
                <w:webHidden/>
              </w:rPr>
              <w:instrText xml:space="preserve"> PAGEREF _Toc171675631 \h </w:instrText>
            </w:r>
            <w:r>
              <w:rPr>
                <w:noProof/>
                <w:webHidden/>
              </w:rPr>
            </w:r>
            <w:r>
              <w:rPr>
                <w:noProof/>
                <w:webHidden/>
              </w:rPr>
              <w:fldChar w:fldCharType="separate"/>
            </w:r>
            <w:r>
              <w:rPr>
                <w:noProof/>
                <w:webHidden/>
              </w:rPr>
              <w:t>11</w:t>
            </w:r>
            <w:r>
              <w:rPr>
                <w:noProof/>
                <w:webHidden/>
              </w:rPr>
              <w:fldChar w:fldCharType="end"/>
            </w:r>
          </w:hyperlink>
        </w:p>
        <w:p w14:paraId="33768CDD" w14:textId="3433EFDD" w:rsidR="00521725" w:rsidRDefault="00521725">
          <w:pPr>
            <w:pStyle w:val="Inhopg2"/>
            <w:tabs>
              <w:tab w:val="right" w:leader="dot" w:pos="9016"/>
            </w:tabs>
            <w:rPr>
              <w:rFonts w:eastAsiaTheme="minorEastAsia"/>
              <w:noProof/>
              <w:kern w:val="2"/>
              <w:lang w:eastAsia="nl-NL"/>
              <w14:ligatures w14:val="standardContextual"/>
            </w:rPr>
          </w:pPr>
          <w:hyperlink w:anchor="_Toc171675632" w:history="1">
            <w:r w:rsidRPr="005A58E9">
              <w:rPr>
                <w:rStyle w:val="Hyperlink"/>
                <w:rFonts w:cstheme="minorHAnsi"/>
                <w:noProof/>
                <w:lang w:eastAsia="nl-NL"/>
              </w:rPr>
              <w:t>3.6 Ondersteuning jonge kind</w:t>
            </w:r>
            <w:r>
              <w:rPr>
                <w:noProof/>
                <w:webHidden/>
              </w:rPr>
              <w:tab/>
            </w:r>
            <w:r>
              <w:rPr>
                <w:noProof/>
                <w:webHidden/>
              </w:rPr>
              <w:fldChar w:fldCharType="begin"/>
            </w:r>
            <w:r>
              <w:rPr>
                <w:noProof/>
                <w:webHidden/>
              </w:rPr>
              <w:instrText xml:space="preserve"> PAGEREF _Toc171675632 \h </w:instrText>
            </w:r>
            <w:r>
              <w:rPr>
                <w:noProof/>
                <w:webHidden/>
              </w:rPr>
            </w:r>
            <w:r>
              <w:rPr>
                <w:noProof/>
                <w:webHidden/>
              </w:rPr>
              <w:fldChar w:fldCharType="separate"/>
            </w:r>
            <w:r>
              <w:rPr>
                <w:noProof/>
                <w:webHidden/>
              </w:rPr>
              <w:t>15</w:t>
            </w:r>
            <w:r>
              <w:rPr>
                <w:noProof/>
                <w:webHidden/>
              </w:rPr>
              <w:fldChar w:fldCharType="end"/>
            </w:r>
          </w:hyperlink>
        </w:p>
        <w:p w14:paraId="6606CC7B" w14:textId="502B60D8" w:rsidR="00521725" w:rsidRDefault="00521725">
          <w:pPr>
            <w:pStyle w:val="Inhopg2"/>
            <w:tabs>
              <w:tab w:val="right" w:leader="dot" w:pos="9016"/>
            </w:tabs>
            <w:rPr>
              <w:rFonts w:eastAsiaTheme="minorEastAsia"/>
              <w:noProof/>
              <w:kern w:val="2"/>
              <w:lang w:eastAsia="nl-NL"/>
              <w14:ligatures w14:val="standardContextual"/>
            </w:rPr>
          </w:pPr>
          <w:hyperlink w:anchor="_Toc171675633" w:history="1">
            <w:r w:rsidRPr="005A58E9">
              <w:rPr>
                <w:rStyle w:val="Hyperlink"/>
                <w:rFonts w:cstheme="minorHAnsi"/>
                <w:noProof/>
                <w:lang w:eastAsia="nl-NL"/>
              </w:rPr>
              <w:t>3.7 Overige activiteiten</w:t>
            </w:r>
            <w:r>
              <w:rPr>
                <w:noProof/>
                <w:webHidden/>
              </w:rPr>
              <w:tab/>
            </w:r>
            <w:r>
              <w:rPr>
                <w:noProof/>
                <w:webHidden/>
              </w:rPr>
              <w:fldChar w:fldCharType="begin"/>
            </w:r>
            <w:r>
              <w:rPr>
                <w:noProof/>
                <w:webHidden/>
              </w:rPr>
              <w:instrText xml:space="preserve"> PAGEREF _Toc171675633 \h </w:instrText>
            </w:r>
            <w:r>
              <w:rPr>
                <w:noProof/>
                <w:webHidden/>
              </w:rPr>
            </w:r>
            <w:r>
              <w:rPr>
                <w:noProof/>
                <w:webHidden/>
              </w:rPr>
              <w:fldChar w:fldCharType="separate"/>
            </w:r>
            <w:r>
              <w:rPr>
                <w:noProof/>
                <w:webHidden/>
              </w:rPr>
              <w:t>16</w:t>
            </w:r>
            <w:r>
              <w:rPr>
                <w:noProof/>
                <w:webHidden/>
              </w:rPr>
              <w:fldChar w:fldCharType="end"/>
            </w:r>
          </w:hyperlink>
        </w:p>
        <w:p w14:paraId="2DDF6E7D" w14:textId="3298D9F7" w:rsidR="00521725" w:rsidRDefault="00521725">
          <w:pPr>
            <w:pStyle w:val="Inhopg2"/>
            <w:tabs>
              <w:tab w:val="right" w:leader="dot" w:pos="9016"/>
            </w:tabs>
            <w:rPr>
              <w:rFonts w:eastAsiaTheme="minorEastAsia"/>
              <w:noProof/>
              <w:kern w:val="2"/>
              <w:lang w:eastAsia="nl-NL"/>
              <w14:ligatures w14:val="standardContextual"/>
            </w:rPr>
          </w:pPr>
          <w:hyperlink w:anchor="_Toc171675634" w:history="1">
            <w:r w:rsidRPr="005A58E9">
              <w:rPr>
                <w:rStyle w:val="Hyperlink"/>
                <w:rFonts w:eastAsia="Times New Roman" w:cstheme="minorHAnsi"/>
                <w:noProof/>
                <w:lang w:eastAsia="nl-NL"/>
              </w:rPr>
              <w:t>3.8 Urentabel</w:t>
            </w:r>
            <w:r>
              <w:rPr>
                <w:noProof/>
                <w:webHidden/>
              </w:rPr>
              <w:tab/>
            </w:r>
            <w:r>
              <w:rPr>
                <w:noProof/>
                <w:webHidden/>
              </w:rPr>
              <w:fldChar w:fldCharType="begin"/>
            </w:r>
            <w:r>
              <w:rPr>
                <w:noProof/>
                <w:webHidden/>
              </w:rPr>
              <w:instrText xml:space="preserve"> PAGEREF _Toc171675634 \h </w:instrText>
            </w:r>
            <w:r>
              <w:rPr>
                <w:noProof/>
                <w:webHidden/>
              </w:rPr>
            </w:r>
            <w:r>
              <w:rPr>
                <w:noProof/>
                <w:webHidden/>
              </w:rPr>
              <w:fldChar w:fldCharType="separate"/>
            </w:r>
            <w:r>
              <w:rPr>
                <w:noProof/>
                <w:webHidden/>
              </w:rPr>
              <w:t>18</w:t>
            </w:r>
            <w:r>
              <w:rPr>
                <w:noProof/>
                <w:webHidden/>
              </w:rPr>
              <w:fldChar w:fldCharType="end"/>
            </w:r>
          </w:hyperlink>
        </w:p>
        <w:p w14:paraId="6F9E8926" w14:textId="30E2E2C6" w:rsidR="00521725" w:rsidRDefault="00521725">
          <w:pPr>
            <w:pStyle w:val="Inhopg2"/>
            <w:tabs>
              <w:tab w:val="right" w:leader="dot" w:pos="9016"/>
            </w:tabs>
            <w:rPr>
              <w:rFonts w:eastAsiaTheme="minorEastAsia"/>
              <w:noProof/>
              <w:kern w:val="2"/>
              <w:lang w:eastAsia="nl-NL"/>
              <w14:ligatures w14:val="standardContextual"/>
            </w:rPr>
          </w:pPr>
          <w:hyperlink w:anchor="_Toc171675635" w:history="1">
            <w:r w:rsidRPr="005A58E9">
              <w:rPr>
                <w:rStyle w:val="Hyperlink"/>
                <w:rFonts w:cstheme="minorHAnsi"/>
                <w:noProof/>
                <w:lang w:eastAsia="nl-NL"/>
              </w:rPr>
              <w:t>3.9 Plattegrond van de school</w:t>
            </w:r>
            <w:r>
              <w:rPr>
                <w:noProof/>
                <w:webHidden/>
              </w:rPr>
              <w:tab/>
            </w:r>
            <w:r>
              <w:rPr>
                <w:noProof/>
                <w:webHidden/>
              </w:rPr>
              <w:fldChar w:fldCharType="begin"/>
            </w:r>
            <w:r>
              <w:rPr>
                <w:noProof/>
                <w:webHidden/>
              </w:rPr>
              <w:instrText xml:space="preserve"> PAGEREF _Toc171675635 \h </w:instrText>
            </w:r>
            <w:r>
              <w:rPr>
                <w:noProof/>
                <w:webHidden/>
              </w:rPr>
            </w:r>
            <w:r>
              <w:rPr>
                <w:noProof/>
                <w:webHidden/>
              </w:rPr>
              <w:fldChar w:fldCharType="separate"/>
            </w:r>
            <w:r>
              <w:rPr>
                <w:noProof/>
                <w:webHidden/>
              </w:rPr>
              <w:t>19</w:t>
            </w:r>
            <w:r>
              <w:rPr>
                <w:noProof/>
                <w:webHidden/>
              </w:rPr>
              <w:fldChar w:fldCharType="end"/>
            </w:r>
          </w:hyperlink>
        </w:p>
        <w:p w14:paraId="30006B8B" w14:textId="44B306D4" w:rsidR="00521725" w:rsidRDefault="00521725">
          <w:pPr>
            <w:pStyle w:val="Inhopg1"/>
            <w:tabs>
              <w:tab w:val="right" w:leader="dot" w:pos="9016"/>
            </w:tabs>
            <w:rPr>
              <w:rFonts w:eastAsiaTheme="minorEastAsia"/>
              <w:noProof/>
              <w:kern w:val="2"/>
              <w:lang w:eastAsia="nl-NL"/>
              <w14:ligatures w14:val="standardContextual"/>
            </w:rPr>
          </w:pPr>
          <w:hyperlink w:anchor="_Toc171675636" w:history="1">
            <w:r w:rsidRPr="005A58E9">
              <w:rPr>
                <w:rStyle w:val="Hyperlink"/>
                <w:rFonts w:eastAsia="Times New Roman" w:cstheme="minorHAnsi"/>
                <w:noProof/>
                <w:lang w:eastAsia="nl-NL"/>
              </w:rPr>
              <w:t>4. De zorg voor kinderen</w:t>
            </w:r>
            <w:r>
              <w:rPr>
                <w:noProof/>
                <w:webHidden/>
              </w:rPr>
              <w:tab/>
            </w:r>
            <w:r>
              <w:rPr>
                <w:noProof/>
                <w:webHidden/>
              </w:rPr>
              <w:fldChar w:fldCharType="begin"/>
            </w:r>
            <w:r>
              <w:rPr>
                <w:noProof/>
                <w:webHidden/>
              </w:rPr>
              <w:instrText xml:space="preserve"> PAGEREF _Toc171675636 \h </w:instrText>
            </w:r>
            <w:r>
              <w:rPr>
                <w:noProof/>
                <w:webHidden/>
              </w:rPr>
            </w:r>
            <w:r>
              <w:rPr>
                <w:noProof/>
                <w:webHidden/>
              </w:rPr>
              <w:fldChar w:fldCharType="separate"/>
            </w:r>
            <w:r>
              <w:rPr>
                <w:noProof/>
                <w:webHidden/>
              </w:rPr>
              <w:t>20</w:t>
            </w:r>
            <w:r>
              <w:rPr>
                <w:noProof/>
                <w:webHidden/>
              </w:rPr>
              <w:fldChar w:fldCharType="end"/>
            </w:r>
          </w:hyperlink>
        </w:p>
        <w:p w14:paraId="1B2A8D56" w14:textId="3AA8B331" w:rsidR="00521725" w:rsidRDefault="00521725">
          <w:pPr>
            <w:pStyle w:val="Inhopg2"/>
            <w:tabs>
              <w:tab w:val="right" w:leader="dot" w:pos="9016"/>
            </w:tabs>
            <w:rPr>
              <w:rFonts w:eastAsiaTheme="minorEastAsia"/>
              <w:noProof/>
              <w:kern w:val="2"/>
              <w:lang w:eastAsia="nl-NL"/>
              <w14:ligatures w14:val="standardContextual"/>
            </w:rPr>
          </w:pPr>
          <w:hyperlink w:anchor="_Toc171675637" w:history="1">
            <w:r w:rsidRPr="005A58E9">
              <w:rPr>
                <w:rStyle w:val="Hyperlink"/>
                <w:rFonts w:eastAsia="Times New Roman" w:cstheme="minorHAnsi"/>
                <w:noProof/>
                <w:lang w:eastAsia="nl-NL"/>
              </w:rPr>
              <w:t>4.1 De opvang van nieuwe leerlingen in de school</w:t>
            </w:r>
            <w:r>
              <w:rPr>
                <w:noProof/>
                <w:webHidden/>
              </w:rPr>
              <w:tab/>
            </w:r>
            <w:r>
              <w:rPr>
                <w:noProof/>
                <w:webHidden/>
              </w:rPr>
              <w:fldChar w:fldCharType="begin"/>
            </w:r>
            <w:r>
              <w:rPr>
                <w:noProof/>
                <w:webHidden/>
              </w:rPr>
              <w:instrText xml:space="preserve"> PAGEREF _Toc171675637 \h </w:instrText>
            </w:r>
            <w:r>
              <w:rPr>
                <w:noProof/>
                <w:webHidden/>
              </w:rPr>
            </w:r>
            <w:r>
              <w:rPr>
                <w:noProof/>
                <w:webHidden/>
              </w:rPr>
              <w:fldChar w:fldCharType="separate"/>
            </w:r>
            <w:r>
              <w:rPr>
                <w:noProof/>
                <w:webHidden/>
              </w:rPr>
              <w:t>20</w:t>
            </w:r>
            <w:r>
              <w:rPr>
                <w:noProof/>
                <w:webHidden/>
              </w:rPr>
              <w:fldChar w:fldCharType="end"/>
            </w:r>
          </w:hyperlink>
        </w:p>
        <w:p w14:paraId="4A7CEDEA" w14:textId="31398989" w:rsidR="00521725" w:rsidRDefault="00521725">
          <w:pPr>
            <w:pStyle w:val="Inhopg2"/>
            <w:tabs>
              <w:tab w:val="right" w:leader="dot" w:pos="9016"/>
            </w:tabs>
            <w:rPr>
              <w:rFonts w:eastAsiaTheme="minorEastAsia"/>
              <w:noProof/>
              <w:kern w:val="2"/>
              <w:lang w:eastAsia="nl-NL"/>
              <w14:ligatures w14:val="standardContextual"/>
            </w:rPr>
          </w:pPr>
          <w:hyperlink w:anchor="_Toc171675638" w:history="1">
            <w:r w:rsidRPr="005A58E9">
              <w:rPr>
                <w:rStyle w:val="Hyperlink"/>
                <w:rFonts w:eastAsia="Times New Roman" w:cstheme="minorHAnsi"/>
                <w:noProof/>
                <w:lang w:eastAsia="nl-NL"/>
              </w:rPr>
              <w:t>4.2 Het volgen van de ontwikkelingen van de leerlingen</w:t>
            </w:r>
            <w:r>
              <w:rPr>
                <w:noProof/>
                <w:webHidden/>
              </w:rPr>
              <w:tab/>
            </w:r>
            <w:r>
              <w:rPr>
                <w:noProof/>
                <w:webHidden/>
              </w:rPr>
              <w:fldChar w:fldCharType="begin"/>
            </w:r>
            <w:r>
              <w:rPr>
                <w:noProof/>
                <w:webHidden/>
              </w:rPr>
              <w:instrText xml:space="preserve"> PAGEREF _Toc171675638 \h </w:instrText>
            </w:r>
            <w:r>
              <w:rPr>
                <w:noProof/>
                <w:webHidden/>
              </w:rPr>
            </w:r>
            <w:r>
              <w:rPr>
                <w:noProof/>
                <w:webHidden/>
              </w:rPr>
              <w:fldChar w:fldCharType="separate"/>
            </w:r>
            <w:r>
              <w:rPr>
                <w:noProof/>
                <w:webHidden/>
              </w:rPr>
              <w:t>20</w:t>
            </w:r>
            <w:r>
              <w:rPr>
                <w:noProof/>
                <w:webHidden/>
              </w:rPr>
              <w:fldChar w:fldCharType="end"/>
            </w:r>
          </w:hyperlink>
        </w:p>
        <w:p w14:paraId="35C00366" w14:textId="3CF6D2B6" w:rsidR="00521725" w:rsidRDefault="00521725">
          <w:pPr>
            <w:pStyle w:val="Inhopg3"/>
            <w:tabs>
              <w:tab w:val="right" w:leader="dot" w:pos="9016"/>
            </w:tabs>
            <w:rPr>
              <w:rFonts w:eastAsiaTheme="minorEastAsia"/>
              <w:noProof/>
              <w:kern w:val="2"/>
              <w:lang w:eastAsia="nl-NL"/>
              <w14:ligatures w14:val="standardContextual"/>
            </w:rPr>
          </w:pPr>
          <w:hyperlink w:anchor="_Toc171675639" w:history="1">
            <w:r w:rsidRPr="005A58E9">
              <w:rPr>
                <w:rStyle w:val="Hyperlink"/>
                <w:noProof/>
              </w:rPr>
              <w:t>4.2.1 Leerling- en onderwijsvolgsysteem (LOVS)</w:t>
            </w:r>
            <w:r>
              <w:rPr>
                <w:noProof/>
                <w:webHidden/>
              </w:rPr>
              <w:tab/>
            </w:r>
            <w:r>
              <w:rPr>
                <w:noProof/>
                <w:webHidden/>
              </w:rPr>
              <w:fldChar w:fldCharType="begin"/>
            </w:r>
            <w:r>
              <w:rPr>
                <w:noProof/>
                <w:webHidden/>
              </w:rPr>
              <w:instrText xml:space="preserve"> PAGEREF _Toc171675639 \h </w:instrText>
            </w:r>
            <w:r>
              <w:rPr>
                <w:noProof/>
                <w:webHidden/>
              </w:rPr>
            </w:r>
            <w:r>
              <w:rPr>
                <w:noProof/>
                <w:webHidden/>
              </w:rPr>
              <w:fldChar w:fldCharType="separate"/>
            </w:r>
            <w:r>
              <w:rPr>
                <w:noProof/>
                <w:webHidden/>
              </w:rPr>
              <w:t>22</w:t>
            </w:r>
            <w:r>
              <w:rPr>
                <w:noProof/>
                <w:webHidden/>
              </w:rPr>
              <w:fldChar w:fldCharType="end"/>
            </w:r>
          </w:hyperlink>
        </w:p>
        <w:p w14:paraId="224F2E48" w14:textId="1F3400FD" w:rsidR="00521725" w:rsidRDefault="00521725">
          <w:pPr>
            <w:pStyle w:val="Inhopg3"/>
            <w:tabs>
              <w:tab w:val="right" w:leader="dot" w:pos="9016"/>
            </w:tabs>
            <w:rPr>
              <w:rFonts w:eastAsiaTheme="minorEastAsia"/>
              <w:noProof/>
              <w:kern w:val="2"/>
              <w:lang w:eastAsia="nl-NL"/>
              <w14:ligatures w14:val="standardContextual"/>
            </w:rPr>
          </w:pPr>
          <w:hyperlink w:anchor="_Toc171675640" w:history="1">
            <w:r w:rsidRPr="005A58E9">
              <w:rPr>
                <w:rStyle w:val="Hyperlink"/>
                <w:rFonts w:cstheme="minorHAnsi"/>
                <w:noProof/>
              </w:rPr>
              <w:t>4.2.2 Gesprekken met kinderen</w:t>
            </w:r>
            <w:r>
              <w:rPr>
                <w:noProof/>
                <w:webHidden/>
              </w:rPr>
              <w:tab/>
            </w:r>
            <w:r>
              <w:rPr>
                <w:noProof/>
                <w:webHidden/>
              </w:rPr>
              <w:fldChar w:fldCharType="begin"/>
            </w:r>
            <w:r>
              <w:rPr>
                <w:noProof/>
                <w:webHidden/>
              </w:rPr>
              <w:instrText xml:space="preserve"> PAGEREF _Toc171675640 \h </w:instrText>
            </w:r>
            <w:r>
              <w:rPr>
                <w:noProof/>
                <w:webHidden/>
              </w:rPr>
            </w:r>
            <w:r>
              <w:rPr>
                <w:noProof/>
                <w:webHidden/>
              </w:rPr>
              <w:fldChar w:fldCharType="separate"/>
            </w:r>
            <w:r>
              <w:rPr>
                <w:noProof/>
                <w:webHidden/>
              </w:rPr>
              <w:t>22</w:t>
            </w:r>
            <w:r>
              <w:rPr>
                <w:noProof/>
                <w:webHidden/>
              </w:rPr>
              <w:fldChar w:fldCharType="end"/>
            </w:r>
          </w:hyperlink>
        </w:p>
        <w:p w14:paraId="52AF4BE8" w14:textId="78D5CA51" w:rsidR="00521725" w:rsidRDefault="00521725">
          <w:pPr>
            <w:pStyle w:val="Inhopg3"/>
            <w:tabs>
              <w:tab w:val="right" w:leader="dot" w:pos="9016"/>
            </w:tabs>
            <w:rPr>
              <w:rFonts w:eastAsiaTheme="minorEastAsia"/>
              <w:noProof/>
              <w:kern w:val="2"/>
              <w:lang w:eastAsia="nl-NL"/>
              <w14:ligatures w14:val="standardContextual"/>
            </w:rPr>
          </w:pPr>
          <w:hyperlink w:anchor="_Toc171675641" w:history="1">
            <w:r w:rsidRPr="005A58E9">
              <w:rPr>
                <w:rStyle w:val="Hyperlink"/>
                <w:rFonts w:cstheme="minorHAnsi"/>
                <w:noProof/>
              </w:rPr>
              <w:t>4.2.3 Bespreking van het welbevinden en de leervorderingen</w:t>
            </w:r>
            <w:r>
              <w:rPr>
                <w:noProof/>
                <w:webHidden/>
              </w:rPr>
              <w:tab/>
            </w:r>
            <w:r>
              <w:rPr>
                <w:noProof/>
                <w:webHidden/>
              </w:rPr>
              <w:fldChar w:fldCharType="begin"/>
            </w:r>
            <w:r>
              <w:rPr>
                <w:noProof/>
                <w:webHidden/>
              </w:rPr>
              <w:instrText xml:space="preserve"> PAGEREF _Toc171675641 \h </w:instrText>
            </w:r>
            <w:r>
              <w:rPr>
                <w:noProof/>
                <w:webHidden/>
              </w:rPr>
            </w:r>
            <w:r>
              <w:rPr>
                <w:noProof/>
                <w:webHidden/>
              </w:rPr>
              <w:fldChar w:fldCharType="separate"/>
            </w:r>
            <w:r>
              <w:rPr>
                <w:noProof/>
                <w:webHidden/>
              </w:rPr>
              <w:t>22</w:t>
            </w:r>
            <w:r>
              <w:rPr>
                <w:noProof/>
                <w:webHidden/>
              </w:rPr>
              <w:fldChar w:fldCharType="end"/>
            </w:r>
          </w:hyperlink>
        </w:p>
        <w:p w14:paraId="29FFF5A0" w14:textId="75D3A29C" w:rsidR="00521725" w:rsidRDefault="00521725">
          <w:pPr>
            <w:pStyle w:val="Inhopg3"/>
            <w:tabs>
              <w:tab w:val="right" w:leader="dot" w:pos="9016"/>
            </w:tabs>
            <w:rPr>
              <w:rFonts w:eastAsiaTheme="minorEastAsia"/>
              <w:noProof/>
              <w:kern w:val="2"/>
              <w:lang w:eastAsia="nl-NL"/>
              <w14:ligatures w14:val="standardContextual"/>
            </w:rPr>
          </w:pPr>
          <w:hyperlink w:anchor="_Toc171675642" w:history="1">
            <w:r w:rsidRPr="005A58E9">
              <w:rPr>
                <w:rStyle w:val="Hyperlink"/>
                <w:rFonts w:cstheme="minorHAnsi"/>
                <w:noProof/>
              </w:rPr>
              <w:t>4.2.4 Het rapport</w:t>
            </w:r>
            <w:r>
              <w:rPr>
                <w:noProof/>
                <w:webHidden/>
              </w:rPr>
              <w:tab/>
            </w:r>
            <w:r>
              <w:rPr>
                <w:noProof/>
                <w:webHidden/>
              </w:rPr>
              <w:fldChar w:fldCharType="begin"/>
            </w:r>
            <w:r>
              <w:rPr>
                <w:noProof/>
                <w:webHidden/>
              </w:rPr>
              <w:instrText xml:space="preserve"> PAGEREF _Toc171675642 \h </w:instrText>
            </w:r>
            <w:r>
              <w:rPr>
                <w:noProof/>
                <w:webHidden/>
              </w:rPr>
            </w:r>
            <w:r>
              <w:rPr>
                <w:noProof/>
                <w:webHidden/>
              </w:rPr>
              <w:fldChar w:fldCharType="separate"/>
            </w:r>
            <w:r>
              <w:rPr>
                <w:noProof/>
                <w:webHidden/>
              </w:rPr>
              <w:t>23</w:t>
            </w:r>
            <w:r>
              <w:rPr>
                <w:noProof/>
                <w:webHidden/>
              </w:rPr>
              <w:fldChar w:fldCharType="end"/>
            </w:r>
          </w:hyperlink>
        </w:p>
        <w:p w14:paraId="5B7EB5A5" w14:textId="71A2A4EC" w:rsidR="00521725" w:rsidRDefault="00521725">
          <w:pPr>
            <w:pStyle w:val="Inhopg2"/>
            <w:tabs>
              <w:tab w:val="right" w:leader="dot" w:pos="9016"/>
            </w:tabs>
            <w:rPr>
              <w:rFonts w:eastAsiaTheme="minorEastAsia"/>
              <w:noProof/>
              <w:kern w:val="2"/>
              <w:lang w:eastAsia="nl-NL"/>
              <w14:ligatures w14:val="standardContextual"/>
            </w:rPr>
          </w:pPr>
          <w:hyperlink w:anchor="_Toc171675643" w:history="1">
            <w:r w:rsidRPr="005A58E9">
              <w:rPr>
                <w:rStyle w:val="Hyperlink"/>
                <w:rFonts w:cstheme="minorHAnsi"/>
                <w:noProof/>
              </w:rPr>
              <w:t>4.3 Specifieke zorg voor de leerlingen</w:t>
            </w:r>
            <w:r>
              <w:rPr>
                <w:noProof/>
                <w:webHidden/>
              </w:rPr>
              <w:tab/>
            </w:r>
            <w:r>
              <w:rPr>
                <w:noProof/>
                <w:webHidden/>
              </w:rPr>
              <w:fldChar w:fldCharType="begin"/>
            </w:r>
            <w:r>
              <w:rPr>
                <w:noProof/>
                <w:webHidden/>
              </w:rPr>
              <w:instrText xml:space="preserve"> PAGEREF _Toc171675643 \h </w:instrText>
            </w:r>
            <w:r>
              <w:rPr>
                <w:noProof/>
                <w:webHidden/>
              </w:rPr>
            </w:r>
            <w:r>
              <w:rPr>
                <w:noProof/>
                <w:webHidden/>
              </w:rPr>
              <w:fldChar w:fldCharType="separate"/>
            </w:r>
            <w:r>
              <w:rPr>
                <w:noProof/>
                <w:webHidden/>
              </w:rPr>
              <w:t>23</w:t>
            </w:r>
            <w:r>
              <w:rPr>
                <w:noProof/>
                <w:webHidden/>
              </w:rPr>
              <w:fldChar w:fldCharType="end"/>
            </w:r>
          </w:hyperlink>
        </w:p>
        <w:p w14:paraId="270B4F76" w14:textId="3E6C307D" w:rsidR="00521725" w:rsidRDefault="00521725">
          <w:pPr>
            <w:pStyle w:val="Inhopg3"/>
            <w:tabs>
              <w:tab w:val="right" w:leader="dot" w:pos="9016"/>
            </w:tabs>
            <w:rPr>
              <w:rFonts w:eastAsiaTheme="minorEastAsia"/>
              <w:noProof/>
              <w:kern w:val="2"/>
              <w:lang w:eastAsia="nl-NL"/>
              <w14:ligatures w14:val="standardContextual"/>
            </w:rPr>
          </w:pPr>
          <w:hyperlink w:anchor="_Toc171675644" w:history="1">
            <w:r w:rsidRPr="005A58E9">
              <w:rPr>
                <w:rStyle w:val="Hyperlink"/>
                <w:rFonts w:cstheme="minorHAnsi"/>
                <w:noProof/>
              </w:rPr>
              <w:t>4.3.1 Passend Onderwijs</w:t>
            </w:r>
            <w:r>
              <w:rPr>
                <w:noProof/>
                <w:webHidden/>
              </w:rPr>
              <w:tab/>
            </w:r>
            <w:r>
              <w:rPr>
                <w:noProof/>
                <w:webHidden/>
              </w:rPr>
              <w:fldChar w:fldCharType="begin"/>
            </w:r>
            <w:r>
              <w:rPr>
                <w:noProof/>
                <w:webHidden/>
              </w:rPr>
              <w:instrText xml:space="preserve"> PAGEREF _Toc171675644 \h </w:instrText>
            </w:r>
            <w:r>
              <w:rPr>
                <w:noProof/>
                <w:webHidden/>
              </w:rPr>
            </w:r>
            <w:r>
              <w:rPr>
                <w:noProof/>
                <w:webHidden/>
              </w:rPr>
              <w:fldChar w:fldCharType="separate"/>
            </w:r>
            <w:r>
              <w:rPr>
                <w:noProof/>
                <w:webHidden/>
              </w:rPr>
              <w:t>23</w:t>
            </w:r>
            <w:r>
              <w:rPr>
                <w:noProof/>
                <w:webHidden/>
              </w:rPr>
              <w:fldChar w:fldCharType="end"/>
            </w:r>
          </w:hyperlink>
        </w:p>
        <w:p w14:paraId="77F43782" w14:textId="1E84B6A6" w:rsidR="00521725" w:rsidRDefault="00521725">
          <w:pPr>
            <w:pStyle w:val="Inhopg3"/>
            <w:tabs>
              <w:tab w:val="right" w:leader="dot" w:pos="9016"/>
            </w:tabs>
            <w:rPr>
              <w:rFonts w:eastAsiaTheme="minorEastAsia"/>
              <w:noProof/>
              <w:kern w:val="2"/>
              <w:lang w:eastAsia="nl-NL"/>
              <w14:ligatures w14:val="standardContextual"/>
            </w:rPr>
          </w:pPr>
          <w:hyperlink w:anchor="_Toc171675645" w:history="1">
            <w:r w:rsidRPr="005A58E9">
              <w:rPr>
                <w:rStyle w:val="Hyperlink"/>
                <w:rFonts w:cstheme="minorHAnsi"/>
                <w:noProof/>
              </w:rPr>
              <w:t>4.3.2 Zorgplicht</w:t>
            </w:r>
            <w:r>
              <w:rPr>
                <w:noProof/>
                <w:webHidden/>
              </w:rPr>
              <w:tab/>
            </w:r>
            <w:r>
              <w:rPr>
                <w:noProof/>
                <w:webHidden/>
              </w:rPr>
              <w:fldChar w:fldCharType="begin"/>
            </w:r>
            <w:r>
              <w:rPr>
                <w:noProof/>
                <w:webHidden/>
              </w:rPr>
              <w:instrText xml:space="preserve"> PAGEREF _Toc171675645 \h </w:instrText>
            </w:r>
            <w:r>
              <w:rPr>
                <w:noProof/>
                <w:webHidden/>
              </w:rPr>
            </w:r>
            <w:r>
              <w:rPr>
                <w:noProof/>
                <w:webHidden/>
              </w:rPr>
              <w:fldChar w:fldCharType="separate"/>
            </w:r>
            <w:r>
              <w:rPr>
                <w:noProof/>
                <w:webHidden/>
              </w:rPr>
              <w:t>24</w:t>
            </w:r>
            <w:r>
              <w:rPr>
                <w:noProof/>
                <w:webHidden/>
              </w:rPr>
              <w:fldChar w:fldCharType="end"/>
            </w:r>
          </w:hyperlink>
        </w:p>
        <w:p w14:paraId="6F0267AA" w14:textId="09FAFA88" w:rsidR="00521725" w:rsidRDefault="00521725">
          <w:pPr>
            <w:pStyle w:val="Inhopg3"/>
            <w:tabs>
              <w:tab w:val="right" w:leader="dot" w:pos="9016"/>
            </w:tabs>
            <w:rPr>
              <w:rFonts w:eastAsiaTheme="minorEastAsia"/>
              <w:noProof/>
              <w:kern w:val="2"/>
              <w:lang w:eastAsia="nl-NL"/>
              <w14:ligatures w14:val="standardContextual"/>
            </w:rPr>
          </w:pPr>
          <w:hyperlink w:anchor="_Toc171675646" w:history="1">
            <w:r w:rsidRPr="005A58E9">
              <w:rPr>
                <w:rStyle w:val="Hyperlink"/>
                <w:rFonts w:cstheme="minorHAnsi"/>
                <w:noProof/>
              </w:rPr>
              <w:t>4.3.3 Samenwerkingsverband IJssel/ Berkel</w:t>
            </w:r>
            <w:r>
              <w:rPr>
                <w:noProof/>
                <w:webHidden/>
              </w:rPr>
              <w:tab/>
            </w:r>
            <w:r>
              <w:rPr>
                <w:noProof/>
                <w:webHidden/>
              </w:rPr>
              <w:fldChar w:fldCharType="begin"/>
            </w:r>
            <w:r>
              <w:rPr>
                <w:noProof/>
                <w:webHidden/>
              </w:rPr>
              <w:instrText xml:space="preserve"> PAGEREF _Toc171675646 \h </w:instrText>
            </w:r>
            <w:r>
              <w:rPr>
                <w:noProof/>
                <w:webHidden/>
              </w:rPr>
            </w:r>
            <w:r>
              <w:rPr>
                <w:noProof/>
                <w:webHidden/>
              </w:rPr>
              <w:fldChar w:fldCharType="separate"/>
            </w:r>
            <w:r>
              <w:rPr>
                <w:noProof/>
                <w:webHidden/>
              </w:rPr>
              <w:t>24</w:t>
            </w:r>
            <w:r>
              <w:rPr>
                <w:noProof/>
                <w:webHidden/>
              </w:rPr>
              <w:fldChar w:fldCharType="end"/>
            </w:r>
          </w:hyperlink>
        </w:p>
        <w:p w14:paraId="4A4FE542" w14:textId="72A82778" w:rsidR="00521725" w:rsidRDefault="00521725">
          <w:pPr>
            <w:pStyle w:val="Inhopg3"/>
            <w:tabs>
              <w:tab w:val="right" w:leader="dot" w:pos="9016"/>
            </w:tabs>
            <w:rPr>
              <w:rFonts w:eastAsiaTheme="minorEastAsia"/>
              <w:noProof/>
              <w:kern w:val="2"/>
              <w:lang w:eastAsia="nl-NL"/>
              <w14:ligatures w14:val="standardContextual"/>
            </w:rPr>
          </w:pPr>
          <w:hyperlink w:anchor="_Toc171675647" w:history="1">
            <w:r w:rsidRPr="005A58E9">
              <w:rPr>
                <w:rStyle w:val="Hyperlink"/>
                <w:rFonts w:cstheme="minorHAnsi"/>
                <w:noProof/>
              </w:rPr>
              <w:t>4.3.4 Schoolondersteuningsprofiel</w:t>
            </w:r>
            <w:r>
              <w:rPr>
                <w:noProof/>
                <w:webHidden/>
              </w:rPr>
              <w:tab/>
            </w:r>
            <w:r>
              <w:rPr>
                <w:noProof/>
                <w:webHidden/>
              </w:rPr>
              <w:fldChar w:fldCharType="begin"/>
            </w:r>
            <w:r>
              <w:rPr>
                <w:noProof/>
                <w:webHidden/>
              </w:rPr>
              <w:instrText xml:space="preserve"> PAGEREF _Toc171675647 \h </w:instrText>
            </w:r>
            <w:r>
              <w:rPr>
                <w:noProof/>
                <w:webHidden/>
              </w:rPr>
            </w:r>
            <w:r>
              <w:rPr>
                <w:noProof/>
                <w:webHidden/>
              </w:rPr>
              <w:fldChar w:fldCharType="separate"/>
            </w:r>
            <w:r>
              <w:rPr>
                <w:noProof/>
                <w:webHidden/>
              </w:rPr>
              <w:t>24</w:t>
            </w:r>
            <w:r>
              <w:rPr>
                <w:noProof/>
                <w:webHidden/>
              </w:rPr>
              <w:fldChar w:fldCharType="end"/>
            </w:r>
          </w:hyperlink>
        </w:p>
        <w:p w14:paraId="761B0298" w14:textId="40BFC664" w:rsidR="00521725" w:rsidRDefault="00521725">
          <w:pPr>
            <w:pStyle w:val="Inhopg3"/>
            <w:tabs>
              <w:tab w:val="right" w:leader="dot" w:pos="9016"/>
            </w:tabs>
            <w:rPr>
              <w:rFonts w:eastAsiaTheme="minorEastAsia"/>
              <w:noProof/>
              <w:kern w:val="2"/>
              <w:lang w:eastAsia="nl-NL"/>
              <w14:ligatures w14:val="standardContextual"/>
            </w:rPr>
          </w:pPr>
          <w:hyperlink w:anchor="_Toc171675648" w:history="1">
            <w:r w:rsidRPr="005A58E9">
              <w:rPr>
                <w:rStyle w:val="Hyperlink"/>
                <w:rFonts w:cstheme="minorHAnsi"/>
                <w:noProof/>
              </w:rPr>
              <w:t>4.3.5 Denkt u dat uw kind extra ondersteuning nodig heeft?</w:t>
            </w:r>
            <w:r>
              <w:rPr>
                <w:noProof/>
                <w:webHidden/>
              </w:rPr>
              <w:tab/>
            </w:r>
            <w:r>
              <w:rPr>
                <w:noProof/>
                <w:webHidden/>
              </w:rPr>
              <w:fldChar w:fldCharType="begin"/>
            </w:r>
            <w:r>
              <w:rPr>
                <w:noProof/>
                <w:webHidden/>
              </w:rPr>
              <w:instrText xml:space="preserve"> PAGEREF _Toc171675648 \h </w:instrText>
            </w:r>
            <w:r>
              <w:rPr>
                <w:noProof/>
                <w:webHidden/>
              </w:rPr>
            </w:r>
            <w:r>
              <w:rPr>
                <w:noProof/>
                <w:webHidden/>
              </w:rPr>
              <w:fldChar w:fldCharType="separate"/>
            </w:r>
            <w:r>
              <w:rPr>
                <w:noProof/>
                <w:webHidden/>
              </w:rPr>
              <w:t>24</w:t>
            </w:r>
            <w:r>
              <w:rPr>
                <w:noProof/>
                <w:webHidden/>
              </w:rPr>
              <w:fldChar w:fldCharType="end"/>
            </w:r>
          </w:hyperlink>
        </w:p>
        <w:p w14:paraId="053F7776" w14:textId="44AA4AAA" w:rsidR="00521725" w:rsidRDefault="00521725">
          <w:pPr>
            <w:pStyle w:val="Inhopg2"/>
            <w:tabs>
              <w:tab w:val="right" w:leader="dot" w:pos="9016"/>
            </w:tabs>
            <w:rPr>
              <w:rFonts w:eastAsiaTheme="minorEastAsia"/>
              <w:noProof/>
              <w:kern w:val="2"/>
              <w:lang w:eastAsia="nl-NL"/>
              <w14:ligatures w14:val="standardContextual"/>
            </w:rPr>
          </w:pPr>
          <w:hyperlink w:anchor="_Toc171675649" w:history="1">
            <w:r w:rsidRPr="005A58E9">
              <w:rPr>
                <w:rStyle w:val="Hyperlink"/>
                <w:rFonts w:cstheme="minorHAnsi"/>
                <w:noProof/>
              </w:rPr>
              <w:t>4.4 Begeleiding van de overgang van kinderen naar het voortgezet onderwijs</w:t>
            </w:r>
            <w:r>
              <w:rPr>
                <w:noProof/>
                <w:webHidden/>
              </w:rPr>
              <w:tab/>
            </w:r>
            <w:r>
              <w:rPr>
                <w:noProof/>
                <w:webHidden/>
              </w:rPr>
              <w:fldChar w:fldCharType="begin"/>
            </w:r>
            <w:r>
              <w:rPr>
                <w:noProof/>
                <w:webHidden/>
              </w:rPr>
              <w:instrText xml:space="preserve"> PAGEREF _Toc171675649 \h </w:instrText>
            </w:r>
            <w:r>
              <w:rPr>
                <w:noProof/>
                <w:webHidden/>
              </w:rPr>
            </w:r>
            <w:r>
              <w:rPr>
                <w:noProof/>
                <w:webHidden/>
              </w:rPr>
              <w:fldChar w:fldCharType="separate"/>
            </w:r>
            <w:r>
              <w:rPr>
                <w:noProof/>
                <w:webHidden/>
              </w:rPr>
              <w:t>25</w:t>
            </w:r>
            <w:r>
              <w:rPr>
                <w:noProof/>
                <w:webHidden/>
              </w:rPr>
              <w:fldChar w:fldCharType="end"/>
            </w:r>
          </w:hyperlink>
        </w:p>
        <w:p w14:paraId="6ED68F41" w14:textId="62DD1F1D" w:rsidR="00521725" w:rsidRDefault="00521725">
          <w:pPr>
            <w:pStyle w:val="Inhopg2"/>
            <w:tabs>
              <w:tab w:val="right" w:leader="dot" w:pos="9016"/>
            </w:tabs>
            <w:rPr>
              <w:rFonts w:eastAsiaTheme="minorEastAsia"/>
              <w:noProof/>
              <w:kern w:val="2"/>
              <w:lang w:eastAsia="nl-NL"/>
              <w14:ligatures w14:val="standardContextual"/>
            </w:rPr>
          </w:pPr>
          <w:hyperlink w:anchor="_Toc171675650" w:history="1">
            <w:r w:rsidRPr="005A58E9">
              <w:rPr>
                <w:rStyle w:val="Hyperlink"/>
                <w:rFonts w:cstheme="minorHAnsi"/>
                <w:noProof/>
              </w:rPr>
              <w:t>4.5 Overige voorzieningen</w:t>
            </w:r>
            <w:r>
              <w:rPr>
                <w:noProof/>
                <w:webHidden/>
              </w:rPr>
              <w:tab/>
            </w:r>
            <w:r>
              <w:rPr>
                <w:noProof/>
                <w:webHidden/>
              </w:rPr>
              <w:fldChar w:fldCharType="begin"/>
            </w:r>
            <w:r>
              <w:rPr>
                <w:noProof/>
                <w:webHidden/>
              </w:rPr>
              <w:instrText xml:space="preserve"> PAGEREF _Toc171675650 \h </w:instrText>
            </w:r>
            <w:r>
              <w:rPr>
                <w:noProof/>
                <w:webHidden/>
              </w:rPr>
            </w:r>
            <w:r>
              <w:rPr>
                <w:noProof/>
                <w:webHidden/>
              </w:rPr>
              <w:fldChar w:fldCharType="separate"/>
            </w:r>
            <w:r>
              <w:rPr>
                <w:noProof/>
                <w:webHidden/>
              </w:rPr>
              <w:t>26</w:t>
            </w:r>
            <w:r>
              <w:rPr>
                <w:noProof/>
                <w:webHidden/>
              </w:rPr>
              <w:fldChar w:fldCharType="end"/>
            </w:r>
          </w:hyperlink>
        </w:p>
        <w:p w14:paraId="3842A2F4" w14:textId="41289910" w:rsidR="00521725" w:rsidRDefault="00521725">
          <w:pPr>
            <w:pStyle w:val="Inhopg3"/>
            <w:tabs>
              <w:tab w:val="right" w:leader="dot" w:pos="9016"/>
            </w:tabs>
            <w:rPr>
              <w:rFonts w:eastAsiaTheme="minorEastAsia"/>
              <w:noProof/>
              <w:kern w:val="2"/>
              <w:lang w:eastAsia="nl-NL"/>
              <w14:ligatures w14:val="standardContextual"/>
            </w:rPr>
          </w:pPr>
          <w:hyperlink w:anchor="_Toc171675651" w:history="1">
            <w:r w:rsidRPr="005A58E9">
              <w:rPr>
                <w:rStyle w:val="Hyperlink"/>
                <w:rFonts w:cstheme="minorHAnsi"/>
                <w:noProof/>
              </w:rPr>
              <w:t>4.5.1 Jeugdgezondheidszorg</w:t>
            </w:r>
            <w:r>
              <w:rPr>
                <w:noProof/>
                <w:webHidden/>
              </w:rPr>
              <w:tab/>
            </w:r>
            <w:r>
              <w:rPr>
                <w:noProof/>
                <w:webHidden/>
              </w:rPr>
              <w:fldChar w:fldCharType="begin"/>
            </w:r>
            <w:r>
              <w:rPr>
                <w:noProof/>
                <w:webHidden/>
              </w:rPr>
              <w:instrText xml:space="preserve"> PAGEREF _Toc171675651 \h </w:instrText>
            </w:r>
            <w:r>
              <w:rPr>
                <w:noProof/>
                <w:webHidden/>
              </w:rPr>
            </w:r>
            <w:r>
              <w:rPr>
                <w:noProof/>
                <w:webHidden/>
              </w:rPr>
              <w:fldChar w:fldCharType="separate"/>
            </w:r>
            <w:r>
              <w:rPr>
                <w:noProof/>
                <w:webHidden/>
              </w:rPr>
              <w:t>26</w:t>
            </w:r>
            <w:r>
              <w:rPr>
                <w:noProof/>
                <w:webHidden/>
              </w:rPr>
              <w:fldChar w:fldCharType="end"/>
            </w:r>
          </w:hyperlink>
        </w:p>
        <w:p w14:paraId="6F724BAC" w14:textId="48EDD841" w:rsidR="00521725" w:rsidRDefault="00521725">
          <w:pPr>
            <w:pStyle w:val="Inhopg3"/>
            <w:tabs>
              <w:tab w:val="right" w:leader="dot" w:pos="9016"/>
            </w:tabs>
            <w:rPr>
              <w:rFonts w:eastAsiaTheme="minorEastAsia"/>
              <w:noProof/>
              <w:kern w:val="2"/>
              <w:lang w:eastAsia="nl-NL"/>
              <w14:ligatures w14:val="standardContextual"/>
            </w:rPr>
          </w:pPr>
          <w:hyperlink w:anchor="_Toc171675652" w:history="1">
            <w:r w:rsidRPr="005A58E9">
              <w:rPr>
                <w:rStyle w:val="Hyperlink"/>
                <w:rFonts w:cstheme="minorHAnsi"/>
                <w:noProof/>
              </w:rPr>
              <w:t>4.5.2. Onderwijsbegeleiding aan (langdurig) zieke kinderen</w:t>
            </w:r>
            <w:r>
              <w:rPr>
                <w:noProof/>
                <w:webHidden/>
              </w:rPr>
              <w:tab/>
            </w:r>
            <w:r>
              <w:rPr>
                <w:noProof/>
                <w:webHidden/>
              </w:rPr>
              <w:fldChar w:fldCharType="begin"/>
            </w:r>
            <w:r>
              <w:rPr>
                <w:noProof/>
                <w:webHidden/>
              </w:rPr>
              <w:instrText xml:space="preserve"> PAGEREF _Toc171675652 \h </w:instrText>
            </w:r>
            <w:r>
              <w:rPr>
                <w:noProof/>
                <w:webHidden/>
              </w:rPr>
            </w:r>
            <w:r>
              <w:rPr>
                <w:noProof/>
                <w:webHidden/>
              </w:rPr>
              <w:fldChar w:fldCharType="separate"/>
            </w:r>
            <w:r>
              <w:rPr>
                <w:noProof/>
                <w:webHidden/>
              </w:rPr>
              <w:t>27</w:t>
            </w:r>
            <w:r>
              <w:rPr>
                <w:noProof/>
                <w:webHidden/>
              </w:rPr>
              <w:fldChar w:fldCharType="end"/>
            </w:r>
          </w:hyperlink>
        </w:p>
        <w:p w14:paraId="0ECDE7F2" w14:textId="5F5E3E0A" w:rsidR="00521725" w:rsidRDefault="00521725">
          <w:pPr>
            <w:pStyle w:val="Inhopg2"/>
            <w:tabs>
              <w:tab w:val="right" w:leader="dot" w:pos="9016"/>
            </w:tabs>
            <w:rPr>
              <w:rFonts w:eastAsiaTheme="minorEastAsia"/>
              <w:noProof/>
              <w:kern w:val="2"/>
              <w:lang w:eastAsia="nl-NL"/>
              <w14:ligatures w14:val="standardContextual"/>
            </w:rPr>
          </w:pPr>
          <w:hyperlink w:anchor="_Toc171675653" w:history="1">
            <w:r w:rsidRPr="005A58E9">
              <w:rPr>
                <w:rStyle w:val="Hyperlink"/>
                <w:rFonts w:cstheme="minorHAnsi"/>
                <w:noProof/>
              </w:rPr>
              <w:t>4.6 Meldcode huiselijk geweld en kindermishandeling</w:t>
            </w:r>
            <w:r>
              <w:rPr>
                <w:noProof/>
                <w:webHidden/>
              </w:rPr>
              <w:tab/>
            </w:r>
            <w:r>
              <w:rPr>
                <w:noProof/>
                <w:webHidden/>
              </w:rPr>
              <w:fldChar w:fldCharType="begin"/>
            </w:r>
            <w:r>
              <w:rPr>
                <w:noProof/>
                <w:webHidden/>
              </w:rPr>
              <w:instrText xml:space="preserve"> PAGEREF _Toc171675653 \h </w:instrText>
            </w:r>
            <w:r>
              <w:rPr>
                <w:noProof/>
                <w:webHidden/>
              </w:rPr>
            </w:r>
            <w:r>
              <w:rPr>
                <w:noProof/>
                <w:webHidden/>
              </w:rPr>
              <w:fldChar w:fldCharType="separate"/>
            </w:r>
            <w:r>
              <w:rPr>
                <w:noProof/>
                <w:webHidden/>
              </w:rPr>
              <w:t>28</w:t>
            </w:r>
            <w:r>
              <w:rPr>
                <w:noProof/>
                <w:webHidden/>
              </w:rPr>
              <w:fldChar w:fldCharType="end"/>
            </w:r>
          </w:hyperlink>
        </w:p>
        <w:p w14:paraId="0C47D61B" w14:textId="7CF1624E" w:rsidR="00521725" w:rsidRDefault="00521725">
          <w:pPr>
            <w:pStyle w:val="Inhopg2"/>
            <w:tabs>
              <w:tab w:val="right" w:leader="dot" w:pos="9016"/>
            </w:tabs>
            <w:rPr>
              <w:rFonts w:eastAsiaTheme="minorEastAsia"/>
              <w:noProof/>
              <w:kern w:val="2"/>
              <w:lang w:eastAsia="nl-NL"/>
              <w14:ligatures w14:val="standardContextual"/>
            </w:rPr>
          </w:pPr>
          <w:hyperlink w:anchor="_Toc171675654" w:history="1">
            <w:r w:rsidRPr="005A58E9">
              <w:rPr>
                <w:rStyle w:val="Hyperlink"/>
                <w:rFonts w:cstheme="minorHAnsi"/>
                <w:noProof/>
              </w:rPr>
              <w:t>4.7 Buitenschoolse opvang (BSO)</w:t>
            </w:r>
            <w:r>
              <w:rPr>
                <w:noProof/>
                <w:webHidden/>
              </w:rPr>
              <w:tab/>
            </w:r>
            <w:r>
              <w:rPr>
                <w:noProof/>
                <w:webHidden/>
              </w:rPr>
              <w:fldChar w:fldCharType="begin"/>
            </w:r>
            <w:r>
              <w:rPr>
                <w:noProof/>
                <w:webHidden/>
              </w:rPr>
              <w:instrText xml:space="preserve"> PAGEREF _Toc171675654 \h </w:instrText>
            </w:r>
            <w:r>
              <w:rPr>
                <w:noProof/>
                <w:webHidden/>
              </w:rPr>
            </w:r>
            <w:r>
              <w:rPr>
                <w:noProof/>
                <w:webHidden/>
              </w:rPr>
              <w:fldChar w:fldCharType="separate"/>
            </w:r>
            <w:r>
              <w:rPr>
                <w:noProof/>
                <w:webHidden/>
              </w:rPr>
              <w:t>29</w:t>
            </w:r>
            <w:r>
              <w:rPr>
                <w:noProof/>
                <w:webHidden/>
              </w:rPr>
              <w:fldChar w:fldCharType="end"/>
            </w:r>
          </w:hyperlink>
        </w:p>
        <w:p w14:paraId="3AED7D36" w14:textId="34AF5C26" w:rsidR="00521725" w:rsidRDefault="00521725">
          <w:pPr>
            <w:pStyle w:val="Inhopg1"/>
            <w:tabs>
              <w:tab w:val="right" w:leader="dot" w:pos="9016"/>
            </w:tabs>
            <w:rPr>
              <w:rFonts w:eastAsiaTheme="minorEastAsia"/>
              <w:noProof/>
              <w:kern w:val="2"/>
              <w:lang w:eastAsia="nl-NL"/>
              <w14:ligatures w14:val="standardContextual"/>
            </w:rPr>
          </w:pPr>
          <w:hyperlink w:anchor="_Toc171675655" w:history="1">
            <w:r w:rsidRPr="005A58E9">
              <w:rPr>
                <w:rStyle w:val="Hyperlink"/>
                <w:rFonts w:cstheme="minorHAnsi"/>
                <w:noProof/>
              </w:rPr>
              <w:t>5. De leerkrachten</w:t>
            </w:r>
            <w:r>
              <w:rPr>
                <w:noProof/>
                <w:webHidden/>
              </w:rPr>
              <w:tab/>
            </w:r>
            <w:r>
              <w:rPr>
                <w:noProof/>
                <w:webHidden/>
              </w:rPr>
              <w:fldChar w:fldCharType="begin"/>
            </w:r>
            <w:r>
              <w:rPr>
                <w:noProof/>
                <w:webHidden/>
              </w:rPr>
              <w:instrText xml:space="preserve"> PAGEREF _Toc171675655 \h </w:instrText>
            </w:r>
            <w:r>
              <w:rPr>
                <w:noProof/>
                <w:webHidden/>
              </w:rPr>
            </w:r>
            <w:r>
              <w:rPr>
                <w:noProof/>
                <w:webHidden/>
              </w:rPr>
              <w:fldChar w:fldCharType="separate"/>
            </w:r>
            <w:r>
              <w:rPr>
                <w:noProof/>
                <w:webHidden/>
              </w:rPr>
              <w:t>29</w:t>
            </w:r>
            <w:r>
              <w:rPr>
                <w:noProof/>
                <w:webHidden/>
              </w:rPr>
              <w:fldChar w:fldCharType="end"/>
            </w:r>
          </w:hyperlink>
        </w:p>
        <w:p w14:paraId="43E94B52" w14:textId="0F09ECB5" w:rsidR="00521725" w:rsidRDefault="00521725">
          <w:pPr>
            <w:pStyle w:val="Inhopg2"/>
            <w:tabs>
              <w:tab w:val="right" w:leader="dot" w:pos="9016"/>
            </w:tabs>
            <w:rPr>
              <w:rFonts w:eastAsiaTheme="minorEastAsia"/>
              <w:noProof/>
              <w:kern w:val="2"/>
              <w:lang w:eastAsia="nl-NL"/>
              <w14:ligatures w14:val="standardContextual"/>
            </w:rPr>
          </w:pPr>
          <w:hyperlink w:anchor="_Toc171675656" w:history="1">
            <w:r w:rsidRPr="005A58E9">
              <w:rPr>
                <w:rStyle w:val="Hyperlink"/>
                <w:rFonts w:cstheme="minorHAnsi"/>
                <w:noProof/>
              </w:rPr>
              <w:t>5.1 Het team</w:t>
            </w:r>
            <w:r>
              <w:rPr>
                <w:noProof/>
                <w:webHidden/>
              </w:rPr>
              <w:tab/>
            </w:r>
            <w:r>
              <w:rPr>
                <w:noProof/>
                <w:webHidden/>
              </w:rPr>
              <w:fldChar w:fldCharType="begin"/>
            </w:r>
            <w:r>
              <w:rPr>
                <w:noProof/>
                <w:webHidden/>
              </w:rPr>
              <w:instrText xml:space="preserve"> PAGEREF _Toc171675656 \h </w:instrText>
            </w:r>
            <w:r>
              <w:rPr>
                <w:noProof/>
                <w:webHidden/>
              </w:rPr>
            </w:r>
            <w:r>
              <w:rPr>
                <w:noProof/>
                <w:webHidden/>
              </w:rPr>
              <w:fldChar w:fldCharType="separate"/>
            </w:r>
            <w:r>
              <w:rPr>
                <w:noProof/>
                <w:webHidden/>
              </w:rPr>
              <w:t>29</w:t>
            </w:r>
            <w:r>
              <w:rPr>
                <w:noProof/>
                <w:webHidden/>
              </w:rPr>
              <w:fldChar w:fldCharType="end"/>
            </w:r>
          </w:hyperlink>
        </w:p>
        <w:p w14:paraId="67FB664C" w14:textId="318DD38E" w:rsidR="00521725" w:rsidRDefault="00521725">
          <w:pPr>
            <w:pStyle w:val="Inhopg2"/>
            <w:tabs>
              <w:tab w:val="right" w:leader="dot" w:pos="9016"/>
            </w:tabs>
            <w:rPr>
              <w:rFonts w:eastAsiaTheme="minorEastAsia"/>
              <w:noProof/>
              <w:kern w:val="2"/>
              <w:lang w:eastAsia="nl-NL"/>
              <w14:ligatures w14:val="standardContextual"/>
            </w:rPr>
          </w:pPr>
          <w:hyperlink w:anchor="_Toc171675657" w:history="1">
            <w:r w:rsidRPr="005A58E9">
              <w:rPr>
                <w:rStyle w:val="Hyperlink"/>
                <w:rFonts w:cstheme="minorHAnsi"/>
                <w:noProof/>
              </w:rPr>
              <w:t>5.2 Vervanging van een leerkracht</w:t>
            </w:r>
            <w:r>
              <w:rPr>
                <w:noProof/>
                <w:webHidden/>
              </w:rPr>
              <w:tab/>
            </w:r>
            <w:r>
              <w:rPr>
                <w:noProof/>
                <w:webHidden/>
              </w:rPr>
              <w:fldChar w:fldCharType="begin"/>
            </w:r>
            <w:r>
              <w:rPr>
                <w:noProof/>
                <w:webHidden/>
              </w:rPr>
              <w:instrText xml:space="preserve"> PAGEREF _Toc171675657 \h </w:instrText>
            </w:r>
            <w:r>
              <w:rPr>
                <w:noProof/>
                <w:webHidden/>
              </w:rPr>
            </w:r>
            <w:r>
              <w:rPr>
                <w:noProof/>
                <w:webHidden/>
              </w:rPr>
              <w:fldChar w:fldCharType="separate"/>
            </w:r>
            <w:r>
              <w:rPr>
                <w:noProof/>
                <w:webHidden/>
              </w:rPr>
              <w:t>29</w:t>
            </w:r>
            <w:r>
              <w:rPr>
                <w:noProof/>
                <w:webHidden/>
              </w:rPr>
              <w:fldChar w:fldCharType="end"/>
            </w:r>
          </w:hyperlink>
        </w:p>
        <w:p w14:paraId="329065D3" w14:textId="7C085A32" w:rsidR="00521725" w:rsidRDefault="00521725">
          <w:pPr>
            <w:pStyle w:val="Inhopg3"/>
            <w:tabs>
              <w:tab w:val="right" w:leader="dot" w:pos="9016"/>
            </w:tabs>
            <w:rPr>
              <w:rFonts w:eastAsiaTheme="minorEastAsia"/>
              <w:noProof/>
              <w:kern w:val="2"/>
              <w:lang w:eastAsia="nl-NL"/>
              <w14:ligatures w14:val="standardContextual"/>
            </w:rPr>
          </w:pPr>
          <w:hyperlink w:anchor="_Toc171675658" w:history="1">
            <w:r w:rsidRPr="005A58E9">
              <w:rPr>
                <w:rStyle w:val="Hyperlink"/>
                <w:rFonts w:cstheme="minorHAnsi"/>
                <w:noProof/>
              </w:rPr>
              <w:t>5.2.1 Protocol bij geen vervanging</w:t>
            </w:r>
            <w:r>
              <w:rPr>
                <w:noProof/>
                <w:webHidden/>
              </w:rPr>
              <w:tab/>
            </w:r>
            <w:r>
              <w:rPr>
                <w:noProof/>
                <w:webHidden/>
              </w:rPr>
              <w:fldChar w:fldCharType="begin"/>
            </w:r>
            <w:r>
              <w:rPr>
                <w:noProof/>
                <w:webHidden/>
              </w:rPr>
              <w:instrText xml:space="preserve"> PAGEREF _Toc171675658 \h </w:instrText>
            </w:r>
            <w:r>
              <w:rPr>
                <w:noProof/>
                <w:webHidden/>
              </w:rPr>
            </w:r>
            <w:r>
              <w:rPr>
                <w:noProof/>
                <w:webHidden/>
              </w:rPr>
              <w:fldChar w:fldCharType="separate"/>
            </w:r>
            <w:r>
              <w:rPr>
                <w:noProof/>
                <w:webHidden/>
              </w:rPr>
              <w:t>30</w:t>
            </w:r>
            <w:r>
              <w:rPr>
                <w:noProof/>
                <w:webHidden/>
              </w:rPr>
              <w:fldChar w:fldCharType="end"/>
            </w:r>
          </w:hyperlink>
        </w:p>
        <w:p w14:paraId="689F1EED" w14:textId="4FCA3160" w:rsidR="00521725" w:rsidRDefault="00521725">
          <w:pPr>
            <w:pStyle w:val="Inhopg2"/>
            <w:tabs>
              <w:tab w:val="right" w:leader="dot" w:pos="9016"/>
            </w:tabs>
            <w:rPr>
              <w:rFonts w:eastAsiaTheme="minorEastAsia"/>
              <w:noProof/>
              <w:kern w:val="2"/>
              <w:lang w:eastAsia="nl-NL"/>
              <w14:ligatures w14:val="standardContextual"/>
            </w:rPr>
          </w:pPr>
          <w:hyperlink w:anchor="_Toc171675659" w:history="1">
            <w:r w:rsidRPr="005A58E9">
              <w:rPr>
                <w:rStyle w:val="Hyperlink"/>
                <w:rFonts w:cstheme="minorHAnsi"/>
                <w:noProof/>
              </w:rPr>
              <w:t>5.3 De begeleiding en inzet van stagiaires</w:t>
            </w:r>
            <w:r>
              <w:rPr>
                <w:noProof/>
                <w:webHidden/>
              </w:rPr>
              <w:tab/>
            </w:r>
            <w:r>
              <w:rPr>
                <w:noProof/>
                <w:webHidden/>
              </w:rPr>
              <w:fldChar w:fldCharType="begin"/>
            </w:r>
            <w:r>
              <w:rPr>
                <w:noProof/>
                <w:webHidden/>
              </w:rPr>
              <w:instrText xml:space="preserve"> PAGEREF _Toc171675659 \h </w:instrText>
            </w:r>
            <w:r>
              <w:rPr>
                <w:noProof/>
                <w:webHidden/>
              </w:rPr>
            </w:r>
            <w:r>
              <w:rPr>
                <w:noProof/>
                <w:webHidden/>
              </w:rPr>
              <w:fldChar w:fldCharType="separate"/>
            </w:r>
            <w:r>
              <w:rPr>
                <w:noProof/>
                <w:webHidden/>
              </w:rPr>
              <w:t>30</w:t>
            </w:r>
            <w:r>
              <w:rPr>
                <w:noProof/>
                <w:webHidden/>
              </w:rPr>
              <w:fldChar w:fldCharType="end"/>
            </w:r>
          </w:hyperlink>
        </w:p>
        <w:p w14:paraId="3B724AAE" w14:textId="09A81308" w:rsidR="00521725" w:rsidRDefault="00521725">
          <w:pPr>
            <w:pStyle w:val="Inhopg2"/>
            <w:tabs>
              <w:tab w:val="right" w:leader="dot" w:pos="9016"/>
            </w:tabs>
            <w:rPr>
              <w:rFonts w:eastAsiaTheme="minorEastAsia"/>
              <w:noProof/>
              <w:kern w:val="2"/>
              <w:lang w:eastAsia="nl-NL"/>
              <w14:ligatures w14:val="standardContextual"/>
            </w:rPr>
          </w:pPr>
          <w:hyperlink w:anchor="_Toc171675660" w:history="1">
            <w:r w:rsidRPr="005A58E9">
              <w:rPr>
                <w:rStyle w:val="Hyperlink"/>
                <w:rFonts w:cstheme="minorHAnsi"/>
                <w:noProof/>
              </w:rPr>
              <w:t>5.4 Scholing van leerkrachten</w:t>
            </w:r>
            <w:r>
              <w:rPr>
                <w:noProof/>
                <w:webHidden/>
              </w:rPr>
              <w:tab/>
            </w:r>
            <w:r>
              <w:rPr>
                <w:noProof/>
                <w:webHidden/>
              </w:rPr>
              <w:fldChar w:fldCharType="begin"/>
            </w:r>
            <w:r>
              <w:rPr>
                <w:noProof/>
                <w:webHidden/>
              </w:rPr>
              <w:instrText xml:space="preserve"> PAGEREF _Toc171675660 \h </w:instrText>
            </w:r>
            <w:r>
              <w:rPr>
                <w:noProof/>
                <w:webHidden/>
              </w:rPr>
            </w:r>
            <w:r>
              <w:rPr>
                <w:noProof/>
                <w:webHidden/>
              </w:rPr>
              <w:fldChar w:fldCharType="separate"/>
            </w:r>
            <w:r>
              <w:rPr>
                <w:noProof/>
                <w:webHidden/>
              </w:rPr>
              <w:t>31</w:t>
            </w:r>
            <w:r>
              <w:rPr>
                <w:noProof/>
                <w:webHidden/>
              </w:rPr>
              <w:fldChar w:fldCharType="end"/>
            </w:r>
          </w:hyperlink>
        </w:p>
        <w:p w14:paraId="2AA7D439" w14:textId="1CF86A02" w:rsidR="00521725" w:rsidRDefault="00521725">
          <w:pPr>
            <w:pStyle w:val="Inhopg2"/>
            <w:tabs>
              <w:tab w:val="right" w:leader="dot" w:pos="9016"/>
            </w:tabs>
            <w:rPr>
              <w:rFonts w:eastAsiaTheme="minorEastAsia"/>
              <w:noProof/>
              <w:kern w:val="2"/>
              <w:lang w:eastAsia="nl-NL"/>
              <w14:ligatures w14:val="standardContextual"/>
            </w:rPr>
          </w:pPr>
          <w:hyperlink w:anchor="_Toc171675661" w:history="1">
            <w:r w:rsidRPr="005A58E9">
              <w:rPr>
                <w:rStyle w:val="Hyperlink"/>
                <w:rFonts w:cstheme="minorHAnsi"/>
                <w:noProof/>
              </w:rPr>
              <w:t>5.5 Teamoverleg</w:t>
            </w:r>
            <w:r>
              <w:rPr>
                <w:noProof/>
                <w:webHidden/>
              </w:rPr>
              <w:tab/>
            </w:r>
            <w:r>
              <w:rPr>
                <w:noProof/>
                <w:webHidden/>
              </w:rPr>
              <w:fldChar w:fldCharType="begin"/>
            </w:r>
            <w:r>
              <w:rPr>
                <w:noProof/>
                <w:webHidden/>
              </w:rPr>
              <w:instrText xml:space="preserve"> PAGEREF _Toc171675661 \h </w:instrText>
            </w:r>
            <w:r>
              <w:rPr>
                <w:noProof/>
                <w:webHidden/>
              </w:rPr>
            </w:r>
            <w:r>
              <w:rPr>
                <w:noProof/>
                <w:webHidden/>
              </w:rPr>
              <w:fldChar w:fldCharType="separate"/>
            </w:r>
            <w:r>
              <w:rPr>
                <w:noProof/>
                <w:webHidden/>
              </w:rPr>
              <w:t>31</w:t>
            </w:r>
            <w:r>
              <w:rPr>
                <w:noProof/>
                <w:webHidden/>
              </w:rPr>
              <w:fldChar w:fldCharType="end"/>
            </w:r>
          </w:hyperlink>
        </w:p>
        <w:p w14:paraId="03854E7A" w14:textId="35521C98" w:rsidR="00521725" w:rsidRDefault="00521725">
          <w:pPr>
            <w:pStyle w:val="Inhopg1"/>
            <w:tabs>
              <w:tab w:val="right" w:leader="dot" w:pos="9016"/>
            </w:tabs>
            <w:rPr>
              <w:rFonts w:eastAsiaTheme="minorEastAsia"/>
              <w:noProof/>
              <w:kern w:val="2"/>
              <w:lang w:eastAsia="nl-NL"/>
              <w14:ligatures w14:val="standardContextual"/>
            </w:rPr>
          </w:pPr>
          <w:hyperlink w:anchor="_Toc171675662" w:history="1">
            <w:r w:rsidRPr="005A58E9">
              <w:rPr>
                <w:rStyle w:val="Hyperlink"/>
                <w:rFonts w:cstheme="minorHAnsi"/>
                <w:noProof/>
              </w:rPr>
              <w:t>6. De ouders</w:t>
            </w:r>
            <w:r>
              <w:rPr>
                <w:noProof/>
                <w:webHidden/>
              </w:rPr>
              <w:tab/>
            </w:r>
            <w:r>
              <w:rPr>
                <w:noProof/>
                <w:webHidden/>
              </w:rPr>
              <w:fldChar w:fldCharType="begin"/>
            </w:r>
            <w:r>
              <w:rPr>
                <w:noProof/>
                <w:webHidden/>
              </w:rPr>
              <w:instrText xml:space="preserve"> PAGEREF _Toc171675662 \h </w:instrText>
            </w:r>
            <w:r>
              <w:rPr>
                <w:noProof/>
                <w:webHidden/>
              </w:rPr>
            </w:r>
            <w:r>
              <w:rPr>
                <w:noProof/>
                <w:webHidden/>
              </w:rPr>
              <w:fldChar w:fldCharType="separate"/>
            </w:r>
            <w:r>
              <w:rPr>
                <w:noProof/>
                <w:webHidden/>
              </w:rPr>
              <w:t>31</w:t>
            </w:r>
            <w:r>
              <w:rPr>
                <w:noProof/>
                <w:webHidden/>
              </w:rPr>
              <w:fldChar w:fldCharType="end"/>
            </w:r>
          </w:hyperlink>
        </w:p>
        <w:p w14:paraId="2C20418A" w14:textId="5653B641" w:rsidR="00521725" w:rsidRDefault="00521725">
          <w:pPr>
            <w:pStyle w:val="Inhopg2"/>
            <w:tabs>
              <w:tab w:val="right" w:leader="dot" w:pos="9016"/>
            </w:tabs>
            <w:rPr>
              <w:rFonts w:eastAsiaTheme="minorEastAsia"/>
              <w:noProof/>
              <w:kern w:val="2"/>
              <w:lang w:eastAsia="nl-NL"/>
              <w14:ligatures w14:val="standardContextual"/>
            </w:rPr>
          </w:pPr>
          <w:hyperlink w:anchor="_Toc171675663" w:history="1">
            <w:r w:rsidRPr="005A58E9">
              <w:rPr>
                <w:rStyle w:val="Hyperlink"/>
                <w:rFonts w:cstheme="minorHAnsi"/>
                <w:noProof/>
              </w:rPr>
              <w:t>6.1 Ouderbetrokkenheid</w:t>
            </w:r>
            <w:r>
              <w:rPr>
                <w:noProof/>
                <w:webHidden/>
              </w:rPr>
              <w:tab/>
            </w:r>
            <w:r>
              <w:rPr>
                <w:noProof/>
                <w:webHidden/>
              </w:rPr>
              <w:fldChar w:fldCharType="begin"/>
            </w:r>
            <w:r>
              <w:rPr>
                <w:noProof/>
                <w:webHidden/>
              </w:rPr>
              <w:instrText xml:space="preserve"> PAGEREF _Toc171675663 \h </w:instrText>
            </w:r>
            <w:r>
              <w:rPr>
                <w:noProof/>
                <w:webHidden/>
              </w:rPr>
            </w:r>
            <w:r>
              <w:rPr>
                <w:noProof/>
                <w:webHidden/>
              </w:rPr>
              <w:fldChar w:fldCharType="separate"/>
            </w:r>
            <w:r>
              <w:rPr>
                <w:noProof/>
                <w:webHidden/>
              </w:rPr>
              <w:t>31</w:t>
            </w:r>
            <w:r>
              <w:rPr>
                <w:noProof/>
                <w:webHidden/>
              </w:rPr>
              <w:fldChar w:fldCharType="end"/>
            </w:r>
          </w:hyperlink>
        </w:p>
        <w:p w14:paraId="6C7F0CD8" w14:textId="6426A811" w:rsidR="00521725" w:rsidRDefault="00521725">
          <w:pPr>
            <w:pStyle w:val="Inhopg2"/>
            <w:tabs>
              <w:tab w:val="right" w:leader="dot" w:pos="9016"/>
            </w:tabs>
            <w:rPr>
              <w:rFonts w:eastAsiaTheme="minorEastAsia"/>
              <w:noProof/>
              <w:kern w:val="2"/>
              <w:lang w:eastAsia="nl-NL"/>
              <w14:ligatures w14:val="standardContextual"/>
            </w:rPr>
          </w:pPr>
          <w:hyperlink w:anchor="_Toc171675664" w:history="1">
            <w:r w:rsidRPr="005A58E9">
              <w:rPr>
                <w:rStyle w:val="Hyperlink"/>
                <w:rFonts w:cstheme="minorHAnsi"/>
                <w:noProof/>
              </w:rPr>
              <w:t>6.2 Ouderparticipatie</w:t>
            </w:r>
            <w:r>
              <w:rPr>
                <w:noProof/>
                <w:webHidden/>
              </w:rPr>
              <w:tab/>
            </w:r>
            <w:r>
              <w:rPr>
                <w:noProof/>
                <w:webHidden/>
              </w:rPr>
              <w:fldChar w:fldCharType="begin"/>
            </w:r>
            <w:r>
              <w:rPr>
                <w:noProof/>
                <w:webHidden/>
              </w:rPr>
              <w:instrText xml:space="preserve"> PAGEREF _Toc171675664 \h </w:instrText>
            </w:r>
            <w:r>
              <w:rPr>
                <w:noProof/>
                <w:webHidden/>
              </w:rPr>
            </w:r>
            <w:r>
              <w:rPr>
                <w:noProof/>
                <w:webHidden/>
              </w:rPr>
              <w:fldChar w:fldCharType="separate"/>
            </w:r>
            <w:r>
              <w:rPr>
                <w:noProof/>
                <w:webHidden/>
              </w:rPr>
              <w:t>31</w:t>
            </w:r>
            <w:r>
              <w:rPr>
                <w:noProof/>
                <w:webHidden/>
              </w:rPr>
              <w:fldChar w:fldCharType="end"/>
            </w:r>
          </w:hyperlink>
        </w:p>
        <w:p w14:paraId="611C9FC5" w14:textId="3A1BDC29" w:rsidR="00521725" w:rsidRDefault="00521725">
          <w:pPr>
            <w:pStyle w:val="Inhopg2"/>
            <w:tabs>
              <w:tab w:val="right" w:leader="dot" w:pos="9016"/>
            </w:tabs>
            <w:rPr>
              <w:rFonts w:eastAsiaTheme="minorEastAsia"/>
              <w:noProof/>
              <w:kern w:val="2"/>
              <w:lang w:eastAsia="nl-NL"/>
              <w14:ligatures w14:val="standardContextual"/>
            </w:rPr>
          </w:pPr>
          <w:hyperlink w:anchor="_Toc171675665" w:history="1">
            <w:r w:rsidRPr="005A58E9">
              <w:rPr>
                <w:rStyle w:val="Hyperlink"/>
                <w:rFonts w:cstheme="minorHAnsi"/>
                <w:noProof/>
              </w:rPr>
              <w:t>6.3 Informatievoorziening</w:t>
            </w:r>
            <w:r>
              <w:rPr>
                <w:noProof/>
                <w:webHidden/>
              </w:rPr>
              <w:tab/>
            </w:r>
            <w:r>
              <w:rPr>
                <w:noProof/>
                <w:webHidden/>
              </w:rPr>
              <w:fldChar w:fldCharType="begin"/>
            </w:r>
            <w:r>
              <w:rPr>
                <w:noProof/>
                <w:webHidden/>
              </w:rPr>
              <w:instrText xml:space="preserve"> PAGEREF _Toc171675665 \h </w:instrText>
            </w:r>
            <w:r>
              <w:rPr>
                <w:noProof/>
                <w:webHidden/>
              </w:rPr>
            </w:r>
            <w:r>
              <w:rPr>
                <w:noProof/>
                <w:webHidden/>
              </w:rPr>
              <w:fldChar w:fldCharType="separate"/>
            </w:r>
            <w:r>
              <w:rPr>
                <w:noProof/>
                <w:webHidden/>
              </w:rPr>
              <w:t>32</w:t>
            </w:r>
            <w:r>
              <w:rPr>
                <w:noProof/>
                <w:webHidden/>
              </w:rPr>
              <w:fldChar w:fldCharType="end"/>
            </w:r>
          </w:hyperlink>
        </w:p>
        <w:p w14:paraId="222A3896" w14:textId="0E72A425" w:rsidR="00521725" w:rsidRDefault="00521725">
          <w:pPr>
            <w:pStyle w:val="Inhopg2"/>
            <w:tabs>
              <w:tab w:val="right" w:leader="dot" w:pos="9016"/>
            </w:tabs>
            <w:rPr>
              <w:rFonts w:eastAsiaTheme="minorEastAsia"/>
              <w:noProof/>
              <w:kern w:val="2"/>
              <w:lang w:eastAsia="nl-NL"/>
              <w14:ligatures w14:val="standardContextual"/>
            </w:rPr>
          </w:pPr>
          <w:hyperlink w:anchor="_Toc171675666" w:history="1">
            <w:r w:rsidRPr="005A58E9">
              <w:rPr>
                <w:rStyle w:val="Hyperlink"/>
                <w:rFonts w:cstheme="minorHAnsi"/>
                <w:noProof/>
              </w:rPr>
              <w:t>6.4 Medezeggenschapsraad (MR)</w:t>
            </w:r>
            <w:r>
              <w:rPr>
                <w:noProof/>
                <w:webHidden/>
              </w:rPr>
              <w:tab/>
            </w:r>
            <w:r>
              <w:rPr>
                <w:noProof/>
                <w:webHidden/>
              </w:rPr>
              <w:fldChar w:fldCharType="begin"/>
            </w:r>
            <w:r>
              <w:rPr>
                <w:noProof/>
                <w:webHidden/>
              </w:rPr>
              <w:instrText xml:space="preserve"> PAGEREF _Toc171675666 \h </w:instrText>
            </w:r>
            <w:r>
              <w:rPr>
                <w:noProof/>
                <w:webHidden/>
              </w:rPr>
            </w:r>
            <w:r>
              <w:rPr>
                <w:noProof/>
                <w:webHidden/>
              </w:rPr>
              <w:fldChar w:fldCharType="separate"/>
            </w:r>
            <w:r>
              <w:rPr>
                <w:noProof/>
                <w:webHidden/>
              </w:rPr>
              <w:t>32</w:t>
            </w:r>
            <w:r>
              <w:rPr>
                <w:noProof/>
                <w:webHidden/>
              </w:rPr>
              <w:fldChar w:fldCharType="end"/>
            </w:r>
          </w:hyperlink>
        </w:p>
        <w:p w14:paraId="48C99B2C" w14:textId="436F7DA0" w:rsidR="00521725" w:rsidRDefault="00521725">
          <w:pPr>
            <w:pStyle w:val="Inhopg2"/>
            <w:tabs>
              <w:tab w:val="right" w:leader="dot" w:pos="9016"/>
            </w:tabs>
            <w:rPr>
              <w:rFonts w:eastAsiaTheme="minorEastAsia"/>
              <w:noProof/>
              <w:kern w:val="2"/>
              <w:lang w:eastAsia="nl-NL"/>
              <w14:ligatures w14:val="standardContextual"/>
            </w:rPr>
          </w:pPr>
          <w:hyperlink w:anchor="_Toc171675667" w:history="1">
            <w:r w:rsidRPr="005A58E9">
              <w:rPr>
                <w:rStyle w:val="Hyperlink"/>
                <w:rFonts w:cstheme="minorHAnsi"/>
                <w:noProof/>
              </w:rPr>
              <w:t>6.5 Ouderraad (OR)</w:t>
            </w:r>
            <w:r>
              <w:rPr>
                <w:noProof/>
                <w:webHidden/>
              </w:rPr>
              <w:tab/>
            </w:r>
            <w:r>
              <w:rPr>
                <w:noProof/>
                <w:webHidden/>
              </w:rPr>
              <w:fldChar w:fldCharType="begin"/>
            </w:r>
            <w:r>
              <w:rPr>
                <w:noProof/>
                <w:webHidden/>
              </w:rPr>
              <w:instrText xml:space="preserve"> PAGEREF _Toc171675667 \h </w:instrText>
            </w:r>
            <w:r>
              <w:rPr>
                <w:noProof/>
                <w:webHidden/>
              </w:rPr>
            </w:r>
            <w:r>
              <w:rPr>
                <w:noProof/>
                <w:webHidden/>
              </w:rPr>
              <w:fldChar w:fldCharType="separate"/>
            </w:r>
            <w:r>
              <w:rPr>
                <w:noProof/>
                <w:webHidden/>
              </w:rPr>
              <w:t>33</w:t>
            </w:r>
            <w:r>
              <w:rPr>
                <w:noProof/>
                <w:webHidden/>
              </w:rPr>
              <w:fldChar w:fldCharType="end"/>
            </w:r>
          </w:hyperlink>
        </w:p>
        <w:p w14:paraId="7952C82A" w14:textId="328E14EF" w:rsidR="00521725" w:rsidRDefault="00521725">
          <w:pPr>
            <w:pStyle w:val="Inhopg2"/>
            <w:tabs>
              <w:tab w:val="right" w:leader="dot" w:pos="9016"/>
            </w:tabs>
            <w:rPr>
              <w:rFonts w:eastAsiaTheme="minorEastAsia"/>
              <w:noProof/>
              <w:kern w:val="2"/>
              <w:lang w:eastAsia="nl-NL"/>
              <w14:ligatures w14:val="standardContextual"/>
            </w:rPr>
          </w:pPr>
          <w:hyperlink w:anchor="_Toc171675668" w:history="1">
            <w:r w:rsidRPr="005A58E9">
              <w:rPr>
                <w:rStyle w:val="Hyperlink"/>
                <w:rFonts w:cstheme="minorHAnsi"/>
                <w:noProof/>
              </w:rPr>
              <w:t>6.6 Verantwoording</w:t>
            </w:r>
            <w:r>
              <w:rPr>
                <w:noProof/>
                <w:webHidden/>
              </w:rPr>
              <w:tab/>
            </w:r>
            <w:r>
              <w:rPr>
                <w:noProof/>
                <w:webHidden/>
              </w:rPr>
              <w:fldChar w:fldCharType="begin"/>
            </w:r>
            <w:r>
              <w:rPr>
                <w:noProof/>
                <w:webHidden/>
              </w:rPr>
              <w:instrText xml:space="preserve"> PAGEREF _Toc171675668 \h </w:instrText>
            </w:r>
            <w:r>
              <w:rPr>
                <w:noProof/>
                <w:webHidden/>
              </w:rPr>
            </w:r>
            <w:r>
              <w:rPr>
                <w:noProof/>
                <w:webHidden/>
              </w:rPr>
              <w:fldChar w:fldCharType="separate"/>
            </w:r>
            <w:r>
              <w:rPr>
                <w:noProof/>
                <w:webHidden/>
              </w:rPr>
              <w:t>33</w:t>
            </w:r>
            <w:r>
              <w:rPr>
                <w:noProof/>
                <w:webHidden/>
              </w:rPr>
              <w:fldChar w:fldCharType="end"/>
            </w:r>
          </w:hyperlink>
        </w:p>
        <w:p w14:paraId="77D5E3A6" w14:textId="20EB4AD1" w:rsidR="00521725" w:rsidRDefault="00521725">
          <w:pPr>
            <w:pStyle w:val="Inhopg2"/>
            <w:tabs>
              <w:tab w:val="right" w:leader="dot" w:pos="9016"/>
            </w:tabs>
            <w:rPr>
              <w:rFonts w:eastAsiaTheme="minorEastAsia"/>
              <w:noProof/>
              <w:kern w:val="2"/>
              <w:lang w:eastAsia="nl-NL"/>
              <w14:ligatures w14:val="standardContextual"/>
            </w:rPr>
          </w:pPr>
          <w:hyperlink w:anchor="_Toc171675669" w:history="1">
            <w:r w:rsidRPr="005A58E9">
              <w:rPr>
                <w:rStyle w:val="Hyperlink"/>
                <w:rFonts w:cstheme="minorHAnsi"/>
                <w:noProof/>
              </w:rPr>
              <w:t>6.7 Klachtenprocedure</w:t>
            </w:r>
            <w:r>
              <w:rPr>
                <w:noProof/>
                <w:webHidden/>
              </w:rPr>
              <w:tab/>
            </w:r>
            <w:r>
              <w:rPr>
                <w:noProof/>
                <w:webHidden/>
              </w:rPr>
              <w:fldChar w:fldCharType="begin"/>
            </w:r>
            <w:r>
              <w:rPr>
                <w:noProof/>
                <w:webHidden/>
              </w:rPr>
              <w:instrText xml:space="preserve"> PAGEREF _Toc171675669 \h </w:instrText>
            </w:r>
            <w:r>
              <w:rPr>
                <w:noProof/>
                <w:webHidden/>
              </w:rPr>
            </w:r>
            <w:r>
              <w:rPr>
                <w:noProof/>
                <w:webHidden/>
              </w:rPr>
              <w:fldChar w:fldCharType="separate"/>
            </w:r>
            <w:r>
              <w:rPr>
                <w:noProof/>
                <w:webHidden/>
              </w:rPr>
              <w:t>34</w:t>
            </w:r>
            <w:r>
              <w:rPr>
                <w:noProof/>
                <w:webHidden/>
              </w:rPr>
              <w:fldChar w:fldCharType="end"/>
            </w:r>
          </w:hyperlink>
        </w:p>
        <w:p w14:paraId="638B42D3" w14:textId="76E0F520" w:rsidR="00521725" w:rsidRDefault="00521725">
          <w:pPr>
            <w:pStyle w:val="Inhopg3"/>
            <w:tabs>
              <w:tab w:val="right" w:leader="dot" w:pos="9016"/>
            </w:tabs>
            <w:rPr>
              <w:rFonts w:eastAsiaTheme="minorEastAsia"/>
              <w:noProof/>
              <w:kern w:val="2"/>
              <w:lang w:eastAsia="nl-NL"/>
              <w14:ligatures w14:val="standardContextual"/>
            </w:rPr>
          </w:pPr>
          <w:hyperlink w:anchor="_Toc171675670" w:history="1">
            <w:r w:rsidRPr="005A58E9">
              <w:rPr>
                <w:rStyle w:val="Hyperlink"/>
                <w:rFonts w:cstheme="minorHAnsi"/>
                <w:noProof/>
              </w:rPr>
              <w:t>6.7.1 Vertrouwenspersoon</w:t>
            </w:r>
            <w:r>
              <w:rPr>
                <w:noProof/>
                <w:webHidden/>
              </w:rPr>
              <w:tab/>
            </w:r>
            <w:r>
              <w:rPr>
                <w:noProof/>
                <w:webHidden/>
              </w:rPr>
              <w:fldChar w:fldCharType="begin"/>
            </w:r>
            <w:r>
              <w:rPr>
                <w:noProof/>
                <w:webHidden/>
              </w:rPr>
              <w:instrText xml:space="preserve"> PAGEREF _Toc171675670 \h </w:instrText>
            </w:r>
            <w:r>
              <w:rPr>
                <w:noProof/>
                <w:webHidden/>
              </w:rPr>
            </w:r>
            <w:r>
              <w:rPr>
                <w:noProof/>
                <w:webHidden/>
              </w:rPr>
              <w:fldChar w:fldCharType="separate"/>
            </w:r>
            <w:r>
              <w:rPr>
                <w:noProof/>
                <w:webHidden/>
              </w:rPr>
              <w:t>34</w:t>
            </w:r>
            <w:r>
              <w:rPr>
                <w:noProof/>
                <w:webHidden/>
              </w:rPr>
              <w:fldChar w:fldCharType="end"/>
            </w:r>
          </w:hyperlink>
        </w:p>
        <w:p w14:paraId="708F8BAA" w14:textId="13ED4897" w:rsidR="00521725" w:rsidRDefault="00521725">
          <w:pPr>
            <w:pStyle w:val="Inhopg2"/>
            <w:tabs>
              <w:tab w:val="right" w:leader="dot" w:pos="9016"/>
            </w:tabs>
            <w:rPr>
              <w:rFonts w:eastAsiaTheme="minorEastAsia"/>
              <w:noProof/>
              <w:kern w:val="2"/>
              <w:lang w:eastAsia="nl-NL"/>
              <w14:ligatures w14:val="standardContextual"/>
            </w:rPr>
          </w:pPr>
          <w:hyperlink w:anchor="_Toc171675671" w:history="1">
            <w:r w:rsidRPr="005A58E9">
              <w:rPr>
                <w:rStyle w:val="Hyperlink"/>
                <w:rFonts w:cstheme="minorHAnsi"/>
                <w:noProof/>
              </w:rPr>
              <w:t>6.8 Ouderbijdragen</w:t>
            </w:r>
            <w:r>
              <w:rPr>
                <w:noProof/>
                <w:webHidden/>
              </w:rPr>
              <w:tab/>
            </w:r>
            <w:r>
              <w:rPr>
                <w:noProof/>
                <w:webHidden/>
              </w:rPr>
              <w:fldChar w:fldCharType="begin"/>
            </w:r>
            <w:r>
              <w:rPr>
                <w:noProof/>
                <w:webHidden/>
              </w:rPr>
              <w:instrText xml:space="preserve"> PAGEREF _Toc171675671 \h </w:instrText>
            </w:r>
            <w:r>
              <w:rPr>
                <w:noProof/>
                <w:webHidden/>
              </w:rPr>
            </w:r>
            <w:r>
              <w:rPr>
                <w:noProof/>
                <w:webHidden/>
              </w:rPr>
              <w:fldChar w:fldCharType="separate"/>
            </w:r>
            <w:r>
              <w:rPr>
                <w:noProof/>
                <w:webHidden/>
              </w:rPr>
              <w:t>35</w:t>
            </w:r>
            <w:r>
              <w:rPr>
                <w:noProof/>
                <w:webHidden/>
              </w:rPr>
              <w:fldChar w:fldCharType="end"/>
            </w:r>
          </w:hyperlink>
        </w:p>
        <w:p w14:paraId="4DEDF1FE" w14:textId="678059E8" w:rsidR="00521725" w:rsidRDefault="00521725">
          <w:pPr>
            <w:pStyle w:val="Inhopg2"/>
            <w:tabs>
              <w:tab w:val="right" w:leader="dot" w:pos="9016"/>
            </w:tabs>
            <w:rPr>
              <w:rFonts w:eastAsiaTheme="minorEastAsia"/>
              <w:noProof/>
              <w:kern w:val="2"/>
              <w:lang w:eastAsia="nl-NL"/>
              <w14:ligatures w14:val="standardContextual"/>
            </w:rPr>
          </w:pPr>
          <w:hyperlink w:anchor="_Toc171675672" w:history="1">
            <w:r w:rsidRPr="005A58E9">
              <w:rPr>
                <w:rStyle w:val="Hyperlink"/>
                <w:rFonts w:cstheme="minorHAnsi"/>
                <w:noProof/>
              </w:rPr>
              <w:t>6.9 Schoolverzekering voor leerlingen</w:t>
            </w:r>
            <w:r>
              <w:rPr>
                <w:noProof/>
                <w:webHidden/>
              </w:rPr>
              <w:tab/>
            </w:r>
            <w:r>
              <w:rPr>
                <w:noProof/>
                <w:webHidden/>
              </w:rPr>
              <w:fldChar w:fldCharType="begin"/>
            </w:r>
            <w:r>
              <w:rPr>
                <w:noProof/>
                <w:webHidden/>
              </w:rPr>
              <w:instrText xml:space="preserve"> PAGEREF _Toc171675672 \h </w:instrText>
            </w:r>
            <w:r>
              <w:rPr>
                <w:noProof/>
                <w:webHidden/>
              </w:rPr>
            </w:r>
            <w:r>
              <w:rPr>
                <w:noProof/>
                <w:webHidden/>
              </w:rPr>
              <w:fldChar w:fldCharType="separate"/>
            </w:r>
            <w:r>
              <w:rPr>
                <w:noProof/>
                <w:webHidden/>
              </w:rPr>
              <w:t>35</w:t>
            </w:r>
            <w:r>
              <w:rPr>
                <w:noProof/>
                <w:webHidden/>
              </w:rPr>
              <w:fldChar w:fldCharType="end"/>
            </w:r>
          </w:hyperlink>
        </w:p>
        <w:p w14:paraId="3C697337" w14:textId="17DA0094" w:rsidR="00521725" w:rsidRDefault="00521725">
          <w:pPr>
            <w:pStyle w:val="Inhopg3"/>
            <w:tabs>
              <w:tab w:val="right" w:leader="dot" w:pos="9016"/>
            </w:tabs>
            <w:rPr>
              <w:rFonts w:eastAsiaTheme="minorEastAsia"/>
              <w:noProof/>
              <w:kern w:val="2"/>
              <w:lang w:eastAsia="nl-NL"/>
              <w14:ligatures w14:val="standardContextual"/>
            </w:rPr>
          </w:pPr>
          <w:hyperlink w:anchor="_Toc171675673" w:history="1">
            <w:r w:rsidRPr="005A58E9">
              <w:rPr>
                <w:rStyle w:val="Hyperlink"/>
                <w:rFonts w:cstheme="minorHAnsi"/>
                <w:noProof/>
              </w:rPr>
              <w:t>6.9.1 Ongevallenverzekering</w:t>
            </w:r>
            <w:r>
              <w:rPr>
                <w:noProof/>
                <w:webHidden/>
              </w:rPr>
              <w:tab/>
            </w:r>
            <w:r>
              <w:rPr>
                <w:noProof/>
                <w:webHidden/>
              </w:rPr>
              <w:fldChar w:fldCharType="begin"/>
            </w:r>
            <w:r>
              <w:rPr>
                <w:noProof/>
                <w:webHidden/>
              </w:rPr>
              <w:instrText xml:space="preserve"> PAGEREF _Toc171675673 \h </w:instrText>
            </w:r>
            <w:r>
              <w:rPr>
                <w:noProof/>
                <w:webHidden/>
              </w:rPr>
            </w:r>
            <w:r>
              <w:rPr>
                <w:noProof/>
                <w:webHidden/>
              </w:rPr>
              <w:fldChar w:fldCharType="separate"/>
            </w:r>
            <w:r>
              <w:rPr>
                <w:noProof/>
                <w:webHidden/>
              </w:rPr>
              <w:t>35</w:t>
            </w:r>
            <w:r>
              <w:rPr>
                <w:noProof/>
                <w:webHidden/>
              </w:rPr>
              <w:fldChar w:fldCharType="end"/>
            </w:r>
          </w:hyperlink>
        </w:p>
        <w:p w14:paraId="3475EBEF" w14:textId="51097250" w:rsidR="00521725" w:rsidRDefault="00521725">
          <w:pPr>
            <w:pStyle w:val="Inhopg3"/>
            <w:tabs>
              <w:tab w:val="right" w:leader="dot" w:pos="9016"/>
            </w:tabs>
            <w:rPr>
              <w:rFonts w:eastAsiaTheme="minorEastAsia"/>
              <w:noProof/>
              <w:kern w:val="2"/>
              <w:lang w:eastAsia="nl-NL"/>
              <w14:ligatures w14:val="standardContextual"/>
            </w:rPr>
          </w:pPr>
          <w:hyperlink w:anchor="_Toc171675674" w:history="1">
            <w:r w:rsidRPr="005A58E9">
              <w:rPr>
                <w:rStyle w:val="Hyperlink"/>
                <w:rFonts w:cstheme="minorHAnsi"/>
                <w:noProof/>
              </w:rPr>
              <w:t>6.9.2 WA/ AVP -verzekering</w:t>
            </w:r>
            <w:r>
              <w:rPr>
                <w:noProof/>
                <w:webHidden/>
              </w:rPr>
              <w:tab/>
            </w:r>
            <w:r>
              <w:rPr>
                <w:noProof/>
                <w:webHidden/>
              </w:rPr>
              <w:fldChar w:fldCharType="begin"/>
            </w:r>
            <w:r>
              <w:rPr>
                <w:noProof/>
                <w:webHidden/>
              </w:rPr>
              <w:instrText xml:space="preserve"> PAGEREF _Toc171675674 \h </w:instrText>
            </w:r>
            <w:r>
              <w:rPr>
                <w:noProof/>
                <w:webHidden/>
              </w:rPr>
            </w:r>
            <w:r>
              <w:rPr>
                <w:noProof/>
                <w:webHidden/>
              </w:rPr>
              <w:fldChar w:fldCharType="separate"/>
            </w:r>
            <w:r>
              <w:rPr>
                <w:noProof/>
                <w:webHidden/>
              </w:rPr>
              <w:t>35</w:t>
            </w:r>
            <w:r>
              <w:rPr>
                <w:noProof/>
                <w:webHidden/>
              </w:rPr>
              <w:fldChar w:fldCharType="end"/>
            </w:r>
          </w:hyperlink>
        </w:p>
        <w:p w14:paraId="2AE8F955" w14:textId="445CBD06" w:rsidR="00521725" w:rsidRDefault="00521725">
          <w:pPr>
            <w:pStyle w:val="Inhopg2"/>
            <w:tabs>
              <w:tab w:val="right" w:leader="dot" w:pos="9016"/>
            </w:tabs>
            <w:rPr>
              <w:rFonts w:eastAsiaTheme="minorEastAsia"/>
              <w:noProof/>
              <w:kern w:val="2"/>
              <w:lang w:eastAsia="nl-NL"/>
              <w14:ligatures w14:val="standardContextual"/>
            </w:rPr>
          </w:pPr>
          <w:hyperlink w:anchor="_Toc171675675" w:history="1">
            <w:r w:rsidRPr="005A58E9">
              <w:rPr>
                <w:rStyle w:val="Hyperlink"/>
                <w:rFonts w:cstheme="minorHAnsi"/>
                <w:noProof/>
              </w:rPr>
              <w:t>6.10 Vereniging voor Openbaar Onderwijs (VOO)</w:t>
            </w:r>
            <w:r>
              <w:rPr>
                <w:noProof/>
                <w:webHidden/>
              </w:rPr>
              <w:tab/>
            </w:r>
            <w:r>
              <w:rPr>
                <w:noProof/>
                <w:webHidden/>
              </w:rPr>
              <w:fldChar w:fldCharType="begin"/>
            </w:r>
            <w:r>
              <w:rPr>
                <w:noProof/>
                <w:webHidden/>
              </w:rPr>
              <w:instrText xml:space="preserve"> PAGEREF _Toc171675675 \h </w:instrText>
            </w:r>
            <w:r>
              <w:rPr>
                <w:noProof/>
                <w:webHidden/>
              </w:rPr>
            </w:r>
            <w:r>
              <w:rPr>
                <w:noProof/>
                <w:webHidden/>
              </w:rPr>
              <w:fldChar w:fldCharType="separate"/>
            </w:r>
            <w:r>
              <w:rPr>
                <w:noProof/>
                <w:webHidden/>
              </w:rPr>
              <w:t>36</w:t>
            </w:r>
            <w:r>
              <w:rPr>
                <w:noProof/>
                <w:webHidden/>
              </w:rPr>
              <w:fldChar w:fldCharType="end"/>
            </w:r>
          </w:hyperlink>
        </w:p>
        <w:p w14:paraId="46B1EC9F" w14:textId="2D6A7C19" w:rsidR="00521725" w:rsidRDefault="00521725">
          <w:pPr>
            <w:pStyle w:val="Inhopg2"/>
            <w:tabs>
              <w:tab w:val="right" w:leader="dot" w:pos="9016"/>
            </w:tabs>
            <w:rPr>
              <w:rFonts w:eastAsiaTheme="minorEastAsia"/>
              <w:noProof/>
              <w:kern w:val="2"/>
              <w:lang w:eastAsia="nl-NL"/>
              <w14:ligatures w14:val="standardContextual"/>
            </w:rPr>
          </w:pPr>
          <w:hyperlink w:anchor="_Toc171675676" w:history="1">
            <w:r w:rsidRPr="005A58E9">
              <w:rPr>
                <w:rStyle w:val="Hyperlink"/>
                <w:rFonts w:cstheme="minorHAnsi"/>
                <w:noProof/>
              </w:rPr>
              <w:t>6.11 Sponsoring</w:t>
            </w:r>
            <w:r>
              <w:rPr>
                <w:noProof/>
                <w:webHidden/>
              </w:rPr>
              <w:tab/>
            </w:r>
            <w:r>
              <w:rPr>
                <w:noProof/>
                <w:webHidden/>
              </w:rPr>
              <w:fldChar w:fldCharType="begin"/>
            </w:r>
            <w:r>
              <w:rPr>
                <w:noProof/>
                <w:webHidden/>
              </w:rPr>
              <w:instrText xml:space="preserve"> PAGEREF _Toc171675676 \h </w:instrText>
            </w:r>
            <w:r>
              <w:rPr>
                <w:noProof/>
                <w:webHidden/>
              </w:rPr>
            </w:r>
            <w:r>
              <w:rPr>
                <w:noProof/>
                <w:webHidden/>
              </w:rPr>
              <w:fldChar w:fldCharType="separate"/>
            </w:r>
            <w:r>
              <w:rPr>
                <w:noProof/>
                <w:webHidden/>
              </w:rPr>
              <w:t>36</w:t>
            </w:r>
            <w:r>
              <w:rPr>
                <w:noProof/>
                <w:webHidden/>
              </w:rPr>
              <w:fldChar w:fldCharType="end"/>
            </w:r>
          </w:hyperlink>
        </w:p>
        <w:p w14:paraId="32CF7930" w14:textId="2B4C179D" w:rsidR="00521725" w:rsidRDefault="00521725">
          <w:pPr>
            <w:pStyle w:val="Inhopg2"/>
            <w:tabs>
              <w:tab w:val="left" w:pos="880"/>
              <w:tab w:val="right" w:leader="dot" w:pos="9016"/>
            </w:tabs>
            <w:rPr>
              <w:rFonts w:eastAsiaTheme="minorEastAsia"/>
              <w:noProof/>
              <w:kern w:val="2"/>
              <w:lang w:eastAsia="nl-NL"/>
              <w14:ligatures w14:val="standardContextual"/>
            </w:rPr>
          </w:pPr>
          <w:hyperlink w:anchor="_Toc171675677" w:history="1">
            <w:r w:rsidRPr="005A58E9">
              <w:rPr>
                <w:rStyle w:val="Hyperlink"/>
                <w:rFonts w:cstheme="minorHAnsi"/>
                <w:noProof/>
              </w:rPr>
              <w:t>6.12</w:t>
            </w:r>
            <w:r>
              <w:rPr>
                <w:rFonts w:eastAsiaTheme="minorEastAsia"/>
                <w:noProof/>
                <w:kern w:val="2"/>
                <w:lang w:eastAsia="nl-NL"/>
                <w14:ligatures w14:val="standardContextual"/>
              </w:rPr>
              <w:tab/>
            </w:r>
            <w:r w:rsidRPr="005A58E9">
              <w:rPr>
                <w:rStyle w:val="Hyperlink"/>
                <w:rFonts w:cstheme="minorHAnsi"/>
                <w:noProof/>
              </w:rPr>
              <w:t>Overige zaken</w:t>
            </w:r>
            <w:r>
              <w:rPr>
                <w:noProof/>
                <w:webHidden/>
              </w:rPr>
              <w:tab/>
            </w:r>
            <w:r>
              <w:rPr>
                <w:noProof/>
                <w:webHidden/>
              </w:rPr>
              <w:fldChar w:fldCharType="begin"/>
            </w:r>
            <w:r>
              <w:rPr>
                <w:noProof/>
                <w:webHidden/>
              </w:rPr>
              <w:instrText xml:space="preserve"> PAGEREF _Toc171675677 \h </w:instrText>
            </w:r>
            <w:r>
              <w:rPr>
                <w:noProof/>
                <w:webHidden/>
              </w:rPr>
            </w:r>
            <w:r>
              <w:rPr>
                <w:noProof/>
                <w:webHidden/>
              </w:rPr>
              <w:fldChar w:fldCharType="separate"/>
            </w:r>
            <w:r>
              <w:rPr>
                <w:noProof/>
                <w:webHidden/>
              </w:rPr>
              <w:t>36</w:t>
            </w:r>
            <w:r>
              <w:rPr>
                <w:noProof/>
                <w:webHidden/>
              </w:rPr>
              <w:fldChar w:fldCharType="end"/>
            </w:r>
          </w:hyperlink>
        </w:p>
        <w:p w14:paraId="5C68EFB7" w14:textId="508CA1E0" w:rsidR="00521725" w:rsidRDefault="00521725">
          <w:pPr>
            <w:pStyle w:val="Inhopg3"/>
            <w:tabs>
              <w:tab w:val="right" w:leader="dot" w:pos="9016"/>
            </w:tabs>
            <w:rPr>
              <w:rFonts w:eastAsiaTheme="minorEastAsia"/>
              <w:noProof/>
              <w:kern w:val="2"/>
              <w:lang w:eastAsia="nl-NL"/>
              <w14:ligatures w14:val="standardContextual"/>
            </w:rPr>
          </w:pPr>
          <w:hyperlink w:anchor="_Toc171675678" w:history="1">
            <w:r w:rsidRPr="005A58E9">
              <w:rPr>
                <w:rStyle w:val="Hyperlink"/>
                <w:rFonts w:cstheme="minorHAnsi"/>
                <w:noProof/>
              </w:rPr>
              <w:t>6.12.1    Vragen of problemen</w:t>
            </w:r>
            <w:r>
              <w:rPr>
                <w:noProof/>
                <w:webHidden/>
              </w:rPr>
              <w:tab/>
            </w:r>
            <w:r>
              <w:rPr>
                <w:noProof/>
                <w:webHidden/>
              </w:rPr>
              <w:fldChar w:fldCharType="begin"/>
            </w:r>
            <w:r>
              <w:rPr>
                <w:noProof/>
                <w:webHidden/>
              </w:rPr>
              <w:instrText xml:space="preserve"> PAGEREF _Toc171675678 \h </w:instrText>
            </w:r>
            <w:r>
              <w:rPr>
                <w:noProof/>
                <w:webHidden/>
              </w:rPr>
            </w:r>
            <w:r>
              <w:rPr>
                <w:noProof/>
                <w:webHidden/>
              </w:rPr>
              <w:fldChar w:fldCharType="separate"/>
            </w:r>
            <w:r>
              <w:rPr>
                <w:noProof/>
                <w:webHidden/>
              </w:rPr>
              <w:t>36</w:t>
            </w:r>
            <w:r>
              <w:rPr>
                <w:noProof/>
                <w:webHidden/>
              </w:rPr>
              <w:fldChar w:fldCharType="end"/>
            </w:r>
          </w:hyperlink>
        </w:p>
        <w:p w14:paraId="40C1320C" w14:textId="22F278B8" w:rsidR="00521725" w:rsidRDefault="00521725">
          <w:pPr>
            <w:pStyle w:val="Inhopg3"/>
            <w:tabs>
              <w:tab w:val="right" w:leader="dot" w:pos="9016"/>
            </w:tabs>
            <w:rPr>
              <w:rFonts w:eastAsiaTheme="minorEastAsia"/>
              <w:noProof/>
              <w:kern w:val="2"/>
              <w:lang w:eastAsia="nl-NL"/>
              <w14:ligatures w14:val="standardContextual"/>
            </w:rPr>
          </w:pPr>
          <w:hyperlink w:anchor="_Toc171675679" w:history="1">
            <w:r w:rsidRPr="005A58E9">
              <w:rPr>
                <w:rStyle w:val="Hyperlink"/>
                <w:rFonts w:cstheme="minorHAnsi"/>
                <w:noProof/>
              </w:rPr>
              <w:t>6.12.2     Ziekmelden</w:t>
            </w:r>
            <w:r>
              <w:rPr>
                <w:noProof/>
                <w:webHidden/>
              </w:rPr>
              <w:tab/>
            </w:r>
            <w:r>
              <w:rPr>
                <w:noProof/>
                <w:webHidden/>
              </w:rPr>
              <w:fldChar w:fldCharType="begin"/>
            </w:r>
            <w:r>
              <w:rPr>
                <w:noProof/>
                <w:webHidden/>
              </w:rPr>
              <w:instrText xml:space="preserve"> PAGEREF _Toc171675679 \h </w:instrText>
            </w:r>
            <w:r>
              <w:rPr>
                <w:noProof/>
                <w:webHidden/>
              </w:rPr>
            </w:r>
            <w:r>
              <w:rPr>
                <w:noProof/>
                <w:webHidden/>
              </w:rPr>
              <w:fldChar w:fldCharType="separate"/>
            </w:r>
            <w:r>
              <w:rPr>
                <w:noProof/>
                <w:webHidden/>
              </w:rPr>
              <w:t>37</w:t>
            </w:r>
            <w:r>
              <w:rPr>
                <w:noProof/>
                <w:webHidden/>
              </w:rPr>
              <w:fldChar w:fldCharType="end"/>
            </w:r>
          </w:hyperlink>
        </w:p>
        <w:p w14:paraId="4EA9C5C8" w14:textId="212A7C80" w:rsidR="00521725" w:rsidRDefault="00521725">
          <w:pPr>
            <w:pStyle w:val="Inhopg3"/>
            <w:tabs>
              <w:tab w:val="right" w:leader="dot" w:pos="9016"/>
            </w:tabs>
            <w:rPr>
              <w:rFonts w:eastAsiaTheme="minorEastAsia"/>
              <w:noProof/>
              <w:kern w:val="2"/>
              <w:lang w:eastAsia="nl-NL"/>
              <w14:ligatures w14:val="standardContextual"/>
            </w:rPr>
          </w:pPr>
          <w:hyperlink w:anchor="_Toc171675680" w:history="1">
            <w:r w:rsidRPr="005A58E9">
              <w:rPr>
                <w:rStyle w:val="Hyperlink"/>
                <w:rFonts w:cstheme="minorHAnsi"/>
                <w:noProof/>
              </w:rPr>
              <w:t>6.12.3     Vrij vragen</w:t>
            </w:r>
            <w:r>
              <w:rPr>
                <w:noProof/>
                <w:webHidden/>
              </w:rPr>
              <w:tab/>
            </w:r>
            <w:r>
              <w:rPr>
                <w:noProof/>
                <w:webHidden/>
              </w:rPr>
              <w:fldChar w:fldCharType="begin"/>
            </w:r>
            <w:r>
              <w:rPr>
                <w:noProof/>
                <w:webHidden/>
              </w:rPr>
              <w:instrText xml:space="preserve"> PAGEREF _Toc171675680 \h </w:instrText>
            </w:r>
            <w:r>
              <w:rPr>
                <w:noProof/>
                <w:webHidden/>
              </w:rPr>
            </w:r>
            <w:r>
              <w:rPr>
                <w:noProof/>
                <w:webHidden/>
              </w:rPr>
              <w:fldChar w:fldCharType="separate"/>
            </w:r>
            <w:r>
              <w:rPr>
                <w:noProof/>
                <w:webHidden/>
              </w:rPr>
              <w:t>37</w:t>
            </w:r>
            <w:r>
              <w:rPr>
                <w:noProof/>
                <w:webHidden/>
              </w:rPr>
              <w:fldChar w:fldCharType="end"/>
            </w:r>
          </w:hyperlink>
        </w:p>
        <w:p w14:paraId="6215782C" w14:textId="24204771" w:rsidR="00521725" w:rsidRDefault="00521725">
          <w:pPr>
            <w:pStyle w:val="Inhopg3"/>
            <w:tabs>
              <w:tab w:val="right" w:leader="dot" w:pos="9016"/>
            </w:tabs>
            <w:rPr>
              <w:rFonts w:eastAsiaTheme="minorEastAsia"/>
              <w:noProof/>
              <w:kern w:val="2"/>
              <w:lang w:eastAsia="nl-NL"/>
              <w14:ligatures w14:val="standardContextual"/>
            </w:rPr>
          </w:pPr>
          <w:hyperlink w:anchor="_Toc171675681" w:history="1">
            <w:r w:rsidRPr="005A58E9">
              <w:rPr>
                <w:rStyle w:val="Hyperlink"/>
                <w:rFonts w:cstheme="minorHAnsi"/>
                <w:noProof/>
              </w:rPr>
              <w:t>6.12.4     Verjaardagen</w:t>
            </w:r>
            <w:r>
              <w:rPr>
                <w:noProof/>
                <w:webHidden/>
              </w:rPr>
              <w:tab/>
            </w:r>
            <w:r>
              <w:rPr>
                <w:noProof/>
                <w:webHidden/>
              </w:rPr>
              <w:fldChar w:fldCharType="begin"/>
            </w:r>
            <w:r>
              <w:rPr>
                <w:noProof/>
                <w:webHidden/>
              </w:rPr>
              <w:instrText xml:space="preserve"> PAGEREF _Toc171675681 \h </w:instrText>
            </w:r>
            <w:r>
              <w:rPr>
                <w:noProof/>
                <w:webHidden/>
              </w:rPr>
            </w:r>
            <w:r>
              <w:rPr>
                <w:noProof/>
                <w:webHidden/>
              </w:rPr>
              <w:fldChar w:fldCharType="separate"/>
            </w:r>
            <w:r>
              <w:rPr>
                <w:noProof/>
                <w:webHidden/>
              </w:rPr>
              <w:t>37</w:t>
            </w:r>
            <w:r>
              <w:rPr>
                <w:noProof/>
                <w:webHidden/>
              </w:rPr>
              <w:fldChar w:fldCharType="end"/>
            </w:r>
          </w:hyperlink>
        </w:p>
        <w:p w14:paraId="6CB02D1D" w14:textId="6D70951B" w:rsidR="00521725" w:rsidRDefault="00521725">
          <w:pPr>
            <w:pStyle w:val="Inhopg3"/>
            <w:tabs>
              <w:tab w:val="right" w:leader="dot" w:pos="9016"/>
            </w:tabs>
            <w:rPr>
              <w:rFonts w:eastAsiaTheme="minorEastAsia"/>
              <w:noProof/>
              <w:kern w:val="2"/>
              <w:lang w:eastAsia="nl-NL"/>
              <w14:ligatures w14:val="standardContextual"/>
            </w:rPr>
          </w:pPr>
          <w:hyperlink w:anchor="_Toc171675682" w:history="1">
            <w:r w:rsidRPr="005A58E9">
              <w:rPr>
                <w:rStyle w:val="Hyperlink"/>
                <w:rFonts w:cstheme="minorHAnsi"/>
                <w:noProof/>
              </w:rPr>
              <w:t>6.12.5 Pauzehap</w:t>
            </w:r>
            <w:r>
              <w:rPr>
                <w:noProof/>
                <w:webHidden/>
              </w:rPr>
              <w:tab/>
            </w:r>
            <w:r>
              <w:rPr>
                <w:noProof/>
                <w:webHidden/>
              </w:rPr>
              <w:fldChar w:fldCharType="begin"/>
            </w:r>
            <w:r>
              <w:rPr>
                <w:noProof/>
                <w:webHidden/>
              </w:rPr>
              <w:instrText xml:space="preserve"> PAGEREF _Toc171675682 \h </w:instrText>
            </w:r>
            <w:r>
              <w:rPr>
                <w:noProof/>
                <w:webHidden/>
              </w:rPr>
            </w:r>
            <w:r>
              <w:rPr>
                <w:noProof/>
                <w:webHidden/>
              </w:rPr>
              <w:fldChar w:fldCharType="separate"/>
            </w:r>
            <w:r>
              <w:rPr>
                <w:noProof/>
                <w:webHidden/>
              </w:rPr>
              <w:t>38</w:t>
            </w:r>
            <w:r>
              <w:rPr>
                <w:noProof/>
                <w:webHidden/>
              </w:rPr>
              <w:fldChar w:fldCharType="end"/>
            </w:r>
          </w:hyperlink>
        </w:p>
        <w:p w14:paraId="3DBF986A" w14:textId="321EED37" w:rsidR="00521725" w:rsidRDefault="00521725">
          <w:pPr>
            <w:pStyle w:val="Inhopg3"/>
            <w:tabs>
              <w:tab w:val="right" w:leader="dot" w:pos="9016"/>
            </w:tabs>
            <w:rPr>
              <w:rFonts w:eastAsiaTheme="minorEastAsia"/>
              <w:noProof/>
              <w:kern w:val="2"/>
              <w:lang w:eastAsia="nl-NL"/>
              <w14:ligatures w14:val="standardContextual"/>
            </w:rPr>
          </w:pPr>
          <w:hyperlink w:anchor="_Toc171675683" w:history="1">
            <w:r w:rsidRPr="005A58E9">
              <w:rPr>
                <w:rStyle w:val="Hyperlink"/>
                <w:rFonts w:cstheme="minorHAnsi"/>
                <w:noProof/>
              </w:rPr>
              <w:t>6.12.6 Buitenspel</w:t>
            </w:r>
            <w:r>
              <w:rPr>
                <w:noProof/>
                <w:webHidden/>
              </w:rPr>
              <w:tab/>
            </w:r>
            <w:r>
              <w:rPr>
                <w:noProof/>
                <w:webHidden/>
              </w:rPr>
              <w:fldChar w:fldCharType="begin"/>
            </w:r>
            <w:r>
              <w:rPr>
                <w:noProof/>
                <w:webHidden/>
              </w:rPr>
              <w:instrText xml:space="preserve"> PAGEREF _Toc171675683 \h </w:instrText>
            </w:r>
            <w:r>
              <w:rPr>
                <w:noProof/>
                <w:webHidden/>
              </w:rPr>
            </w:r>
            <w:r>
              <w:rPr>
                <w:noProof/>
                <w:webHidden/>
              </w:rPr>
              <w:fldChar w:fldCharType="separate"/>
            </w:r>
            <w:r>
              <w:rPr>
                <w:noProof/>
                <w:webHidden/>
              </w:rPr>
              <w:t>38</w:t>
            </w:r>
            <w:r>
              <w:rPr>
                <w:noProof/>
                <w:webHidden/>
              </w:rPr>
              <w:fldChar w:fldCharType="end"/>
            </w:r>
          </w:hyperlink>
        </w:p>
        <w:p w14:paraId="7A46DD1E" w14:textId="3A0E2158" w:rsidR="00521725" w:rsidRDefault="00521725">
          <w:pPr>
            <w:pStyle w:val="Inhopg3"/>
            <w:tabs>
              <w:tab w:val="right" w:leader="dot" w:pos="9016"/>
            </w:tabs>
            <w:rPr>
              <w:rFonts w:eastAsiaTheme="minorEastAsia"/>
              <w:noProof/>
              <w:kern w:val="2"/>
              <w:lang w:eastAsia="nl-NL"/>
              <w14:ligatures w14:val="standardContextual"/>
            </w:rPr>
          </w:pPr>
          <w:hyperlink w:anchor="_Toc171675684" w:history="1">
            <w:r w:rsidRPr="005A58E9">
              <w:rPr>
                <w:rStyle w:val="Hyperlink"/>
                <w:rFonts w:cstheme="minorHAnsi"/>
                <w:noProof/>
              </w:rPr>
              <w:t>6.12.7 Sporttoernooien</w:t>
            </w:r>
            <w:r>
              <w:rPr>
                <w:noProof/>
                <w:webHidden/>
              </w:rPr>
              <w:tab/>
            </w:r>
            <w:r>
              <w:rPr>
                <w:noProof/>
                <w:webHidden/>
              </w:rPr>
              <w:fldChar w:fldCharType="begin"/>
            </w:r>
            <w:r>
              <w:rPr>
                <w:noProof/>
                <w:webHidden/>
              </w:rPr>
              <w:instrText xml:space="preserve"> PAGEREF _Toc171675684 \h </w:instrText>
            </w:r>
            <w:r>
              <w:rPr>
                <w:noProof/>
                <w:webHidden/>
              </w:rPr>
            </w:r>
            <w:r>
              <w:rPr>
                <w:noProof/>
                <w:webHidden/>
              </w:rPr>
              <w:fldChar w:fldCharType="separate"/>
            </w:r>
            <w:r>
              <w:rPr>
                <w:noProof/>
                <w:webHidden/>
              </w:rPr>
              <w:t>38</w:t>
            </w:r>
            <w:r>
              <w:rPr>
                <w:noProof/>
                <w:webHidden/>
              </w:rPr>
              <w:fldChar w:fldCharType="end"/>
            </w:r>
          </w:hyperlink>
        </w:p>
        <w:p w14:paraId="0B9DB419" w14:textId="6939374F" w:rsidR="00521725" w:rsidRDefault="00521725">
          <w:pPr>
            <w:pStyle w:val="Inhopg1"/>
            <w:tabs>
              <w:tab w:val="right" w:leader="dot" w:pos="9016"/>
            </w:tabs>
            <w:rPr>
              <w:rFonts w:eastAsiaTheme="minorEastAsia"/>
              <w:noProof/>
              <w:kern w:val="2"/>
              <w:lang w:eastAsia="nl-NL"/>
              <w14:ligatures w14:val="standardContextual"/>
            </w:rPr>
          </w:pPr>
          <w:hyperlink w:anchor="_Toc171675685" w:history="1">
            <w:r w:rsidRPr="005A58E9">
              <w:rPr>
                <w:rStyle w:val="Hyperlink"/>
                <w:rFonts w:cstheme="minorHAnsi"/>
                <w:noProof/>
              </w:rPr>
              <w:t>7. De ontwikkeling van het onderwijs</w:t>
            </w:r>
            <w:r>
              <w:rPr>
                <w:noProof/>
                <w:webHidden/>
              </w:rPr>
              <w:tab/>
            </w:r>
            <w:r>
              <w:rPr>
                <w:noProof/>
                <w:webHidden/>
              </w:rPr>
              <w:fldChar w:fldCharType="begin"/>
            </w:r>
            <w:r>
              <w:rPr>
                <w:noProof/>
                <w:webHidden/>
              </w:rPr>
              <w:instrText xml:space="preserve"> PAGEREF _Toc171675685 \h </w:instrText>
            </w:r>
            <w:r>
              <w:rPr>
                <w:noProof/>
                <w:webHidden/>
              </w:rPr>
            </w:r>
            <w:r>
              <w:rPr>
                <w:noProof/>
                <w:webHidden/>
              </w:rPr>
              <w:fldChar w:fldCharType="separate"/>
            </w:r>
            <w:r>
              <w:rPr>
                <w:noProof/>
                <w:webHidden/>
              </w:rPr>
              <w:t>39</w:t>
            </w:r>
            <w:r>
              <w:rPr>
                <w:noProof/>
                <w:webHidden/>
              </w:rPr>
              <w:fldChar w:fldCharType="end"/>
            </w:r>
          </w:hyperlink>
        </w:p>
        <w:p w14:paraId="3C12E1A6" w14:textId="78519BCD" w:rsidR="00521725" w:rsidRDefault="00521725">
          <w:pPr>
            <w:pStyle w:val="Inhopg2"/>
            <w:tabs>
              <w:tab w:val="right" w:leader="dot" w:pos="9016"/>
            </w:tabs>
            <w:rPr>
              <w:rFonts w:eastAsiaTheme="minorEastAsia"/>
              <w:noProof/>
              <w:kern w:val="2"/>
              <w:lang w:eastAsia="nl-NL"/>
              <w14:ligatures w14:val="standardContextual"/>
            </w:rPr>
          </w:pPr>
          <w:hyperlink w:anchor="_Toc171675686" w:history="1">
            <w:r w:rsidRPr="005A58E9">
              <w:rPr>
                <w:rStyle w:val="Hyperlink"/>
                <w:rFonts w:cstheme="minorHAnsi"/>
                <w:noProof/>
              </w:rPr>
              <w:t>7.1 Activiteiten ter verbetering van het onderwijs in de school</w:t>
            </w:r>
            <w:r>
              <w:rPr>
                <w:noProof/>
                <w:webHidden/>
              </w:rPr>
              <w:tab/>
            </w:r>
            <w:r>
              <w:rPr>
                <w:noProof/>
                <w:webHidden/>
              </w:rPr>
              <w:fldChar w:fldCharType="begin"/>
            </w:r>
            <w:r>
              <w:rPr>
                <w:noProof/>
                <w:webHidden/>
              </w:rPr>
              <w:instrText xml:space="preserve"> PAGEREF _Toc171675686 \h </w:instrText>
            </w:r>
            <w:r>
              <w:rPr>
                <w:noProof/>
                <w:webHidden/>
              </w:rPr>
            </w:r>
            <w:r>
              <w:rPr>
                <w:noProof/>
                <w:webHidden/>
              </w:rPr>
              <w:fldChar w:fldCharType="separate"/>
            </w:r>
            <w:r>
              <w:rPr>
                <w:noProof/>
                <w:webHidden/>
              </w:rPr>
              <w:t>39</w:t>
            </w:r>
            <w:r>
              <w:rPr>
                <w:noProof/>
                <w:webHidden/>
              </w:rPr>
              <w:fldChar w:fldCharType="end"/>
            </w:r>
          </w:hyperlink>
        </w:p>
        <w:p w14:paraId="3B676A7B" w14:textId="2DEC838A" w:rsidR="00521725" w:rsidRDefault="00521725">
          <w:pPr>
            <w:pStyle w:val="Inhopg3"/>
            <w:tabs>
              <w:tab w:val="right" w:leader="dot" w:pos="9016"/>
            </w:tabs>
            <w:rPr>
              <w:rFonts w:eastAsiaTheme="minorEastAsia"/>
              <w:noProof/>
              <w:kern w:val="2"/>
              <w:lang w:eastAsia="nl-NL"/>
              <w14:ligatures w14:val="standardContextual"/>
            </w:rPr>
          </w:pPr>
          <w:hyperlink w:anchor="_Toc171675687" w:history="1">
            <w:r w:rsidRPr="005A58E9">
              <w:rPr>
                <w:rStyle w:val="Hyperlink"/>
                <w:rFonts w:cstheme="minorHAnsi"/>
                <w:noProof/>
              </w:rPr>
              <w:t>7.1.1 Stelsel kwaliteitszorg en verbetermogelijkheden</w:t>
            </w:r>
            <w:r>
              <w:rPr>
                <w:noProof/>
                <w:webHidden/>
              </w:rPr>
              <w:tab/>
            </w:r>
            <w:r>
              <w:rPr>
                <w:noProof/>
                <w:webHidden/>
              </w:rPr>
              <w:fldChar w:fldCharType="begin"/>
            </w:r>
            <w:r>
              <w:rPr>
                <w:noProof/>
                <w:webHidden/>
              </w:rPr>
              <w:instrText xml:space="preserve"> PAGEREF _Toc171675687 \h </w:instrText>
            </w:r>
            <w:r>
              <w:rPr>
                <w:noProof/>
                <w:webHidden/>
              </w:rPr>
            </w:r>
            <w:r>
              <w:rPr>
                <w:noProof/>
                <w:webHidden/>
              </w:rPr>
              <w:fldChar w:fldCharType="separate"/>
            </w:r>
            <w:r>
              <w:rPr>
                <w:noProof/>
                <w:webHidden/>
              </w:rPr>
              <w:t>39</w:t>
            </w:r>
            <w:r>
              <w:rPr>
                <w:noProof/>
                <w:webHidden/>
              </w:rPr>
              <w:fldChar w:fldCharType="end"/>
            </w:r>
          </w:hyperlink>
        </w:p>
        <w:p w14:paraId="096CCDF9" w14:textId="4A30AFF9" w:rsidR="00521725" w:rsidRDefault="00521725">
          <w:pPr>
            <w:pStyle w:val="Inhopg3"/>
            <w:tabs>
              <w:tab w:val="right" w:leader="dot" w:pos="9016"/>
            </w:tabs>
            <w:rPr>
              <w:rFonts w:eastAsiaTheme="minorEastAsia"/>
              <w:noProof/>
              <w:kern w:val="2"/>
              <w:lang w:eastAsia="nl-NL"/>
              <w14:ligatures w14:val="standardContextual"/>
            </w:rPr>
          </w:pPr>
          <w:hyperlink w:anchor="_Toc171675688" w:history="1">
            <w:r w:rsidRPr="005A58E9">
              <w:rPr>
                <w:rStyle w:val="Hyperlink"/>
                <w:rFonts w:cstheme="minorHAnsi"/>
                <w:noProof/>
              </w:rPr>
              <w:t>7.1.2 Kwaliteitsverbeteringen door goede methoden</w:t>
            </w:r>
            <w:r>
              <w:rPr>
                <w:noProof/>
                <w:webHidden/>
              </w:rPr>
              <w:tab/>
            </w:r>
            <w:r>
              <w:rPr>
                <w:noProof/>
                <w:webHidden/>
              </w:rPr>
              <w:fldChar w:fldCharType="begin"/>
            </w:r>
            <w:r>
              <w:rPr>
                <w:noProof/>
                <w:webHidden/>
              </w:rPr>
              <w:instrText xml:space="preserve"> PAGEREF _Toc171675688 \h </w:instrText>
            </w:r>
            <w:r>
              <w:rPr>
                <w:noProof/>
                <w:webHidden/>
              </w:rPr>
            </w:r>
            <w:r>
              <w:rPr>
                <w:noProof/>
                <w:webHidden/>
              </w:rPr>
              <w:fldChar w:fldCharType="separate"/>
            </w:r>
            <w:r>
              <w:rPr>
                <w:noProof/>
                <w:webHidden/>
              </w:rPr>
              <w:t>39</w:t>
            </w:r>
            <w:r>
              <w:rPr>
                <w:noProof/>
                <w:webHidden/>
              </w:rPr>
              <w:fldChar w:fldCharType="end"/>
            </w:r>
          </w:hyperlink>
        </w:p>
        <w:p w14:paraId="2E268267" w14:textId="20063B8E" w:rsidR="00521725" w:rsidRDefault="00521725">
          <w:pPr>
            <w:pStyle w:val="Inhopg3"/>
            <w:tabs>
              <w:tab w:val="right" w:leader="dot" w:pos="9016"/>
            </w:tabs>
            <w:rPr>
              <w:rFonts w:eastAsiaTheme="minorEastAsia"/>
              <w:noProof/>
              <w:kern w:val="2"/>
              <w:lang w:eastAsia="nl-NL"/>
              <w14:ligatures w14:val="standardContextual"/>
            </w:rPr>
          </w:pPr>
          <w:hyperlink w:anchor="_Toc171675689" w:history="1">
            <w:r w:rsidRPr="005A58E9">
              <w:rPr>
                <w:rStyle w:val="Hyperlink"/>
                <w:rFonts w:cstheme="minorHAnsi"/>
                <w:noProof/>
              </w:rPr>
              <w:t>7.1.3 Kwaliteitsverbetering door goed personeel</w:t>
            </w:r>
            <w:r>
              <w:rPr>
                <w:noProof/>
                <w:webHidden/>
              </w:rPr>
              <w:tab/>
            </w:r>
            <w:r>
              <w:rPr>
                <w:noProof/>
                <w:webHidden/>
              </w:rPr>
              <w:fldChar w:fldCharType="begin"/>
            </w:r>
            <w:r>
              <w:rPr>
                <w:noProof/>
                <w:webHidden/>
              </w:rPr>
              <w:instrText xml:space="preserve"> PAGEREF _Toc171675689 \h </w:instrText>
            </w:r>
            <w:r>
              <w:rPr>
                <w:noProof/>
                <w:webHidden/>
              </w:rPr>
            </w:r>
            <w:r>
              <w:rPr>
                <w:noProof/>
                <w:webHidden/>
              </w:rPr>
              <w:fldChar w:fldCharType="separate"/>
            </w:r>
            <w:r>
              <w:rPr>
                <w:noProof/>
                <w:webHidden/>
              </w:rPr>
              <w:t>39</w:t>
            </w:r>
            <w:r>
              <w:rPr>
                <w:noProof/>
                <w:webHidden/>
              </w:rPr>
              <w:fldChar w:fldCharType="end"/>
            </w:r>
          </w:hyperlink>
        </w:p>
        <w:p w14:paraId="1665850F" w14:textId="58977863" w:rsidR="00521725" w:rsidRDefault="00521725">
          <w:pPr>
            <w:pStyle w:val="Inhopg3"/>
            <w:tabs>
              <w:tab w:val="right" w:leader="dot" w:pos="9016"/>
            </w:tabs>
            <w:rPr>
              <w:rFonts w:eastAsiaTheme="minorEastAsia"/>
              <w:noProof/>
              <w:kern w:val="2"/>
              <w:lang w:eastAsia="nl-NL"/>
              <w14:ligatures w14:val="standardContextual"/>
            </w:rPr>
          </w:pPr>
          <w:hyperlink w:anchor="_Toc171675690" w:history="1">
            <w:r w:rsidRPr="005A58E9">
              <w:rPr>
                <w:rStyle w:val="Hyperlink"/>
                <w:rFonts w:cstheme="minorHAnsi"/>
                <w:noProof/>
              </w:rPr>
              <w:t>7.1.4 Kwaliteitsverbetering door leerlingvolgsysteem</w:t>
            </w:r>
            <w:r>
              <w:rPr>
                <w:noProof/>
                <w:webHidden/>
              </w:rPr>
              <w:tab/>
            </w:r>
            <w:r>
              <w:rPr>
                <w:noProof/>
                <w:webHidden/>
              </w:rPr>
              <w:fldChar w:fldCharType="begin"/>
            </w:r>
            <w:r>
              <w:rPr>
                <w:noProof/>
                <w:webHidden/>
              </w:rPr>
              <w:instrText xml:space="preserve"> PAGEREF _Toc171675690 \h </w:instrText>
            </w:r>
            <w:r>
              <w:rPr>
                <w:noProof/>
                <w:webHidden/>
              </w:rPr>
            </w:r>
            <w:r>
              <w:rPr>
                <w:noProof/>
                <w:webHidden/>
              </w:rPr>
              <w:fldChar w:fldCharType="separate"/>
            </w:r>
            <w:r>
              <w:rPr>
                <w:noProof/>
                <w:webHidden/>
              </w:rPr>
              <w:t>40</w:t>
            </w:r>
            <w:r>
              <w:rPr>
                <w:noProof/>
                <w:webHidden/>
              </w:rPr>
              <w:fldChar w:fldCharType="end"/>
            </w:r>
          </w:hyperlink>
        </w:p>
        <w:p w14:paraId="4FAE498B" w14:textId="59D3D758" w:rsidR="00521725" w:rsidRDefault="00521725">
          <w:pPr>
            <w:pStyle w:val="Inhopg3"/>
            <w:tabs>
              <w:tab w:val="right" w:leader="dot" w:pos="9016"/>
            </w:tabs>
            <w:rPr>
              <w:rFonts w:eastAsiaTheme="minorEastAsia"/>
              <w:noProof/>
              <w:kern w:val="2"/>
              <w:lang w:eastAsia="nl-NL"/>
              <w14:ligatures w14:val="standardContextual"/>
            </w:rPr>
          </w:pPr>
          <w:hyperlink w:anchor="_Toc171675691" w:history="1">
            <w:r w:rsidRPr="005A58E9">
              <w:rPr>
                <w:rStyle w:val="Hyperlink"/>
                <w:rFonts w:cstheme="minorHAnsi"/>
                <w:noProof/>
              </w:rPr>
              <w:t>7.1.5 Het schoolontwikkelplan</w:t>
            </w:r>
            <w:r>
              <w:rPr>
                <w:noProof/>
                <w:webHidden/>
              </w:rPr>
              <w:tab/>
            </w:r>
            <w:r>
              <w:rPr>
                <w:noProof/>
                <w:webHidden/>
              </w:rPr>
              <w:fldChar w:fldCharType="begin"/>
            </w:r>
            <w:r>
              <w:rPr>
                <w:noProof/>
                <w:webHidden/>
              </w:rPr>
              <w:instrText xml:space="preserve"> PAGEREF _Toc171675691 \h </w:instrText>
            </w:r>
            <w:r>
              <w:rPr>
                <w:noProof/>
                <w:webHidden/>
              </w:rPr>
            </w:r>
            <w:r>
              <w:rPr>
                <w:noProof/>
                <w:webHidden/>
              </w:rPr>
              <w:fldChar w:fldCharType="separate"/>
            </w:r>
            <w:r>
              <w:rPr>
                <w:noProof/>
                <w:webHidden/>
              </w:rPr>
              <w:t>40</w:t>
            </w:r>
            <w:r>
              <w:rPr>
                <w:noProof/>
                <w:webHidden/>
              </w:rPr>
              <w:fldChar w:fldCharType="end"/>
            </w:r>
          </w:hyperlink>
        </w:p>
        <w:p w14:paraId="6C484311" w14:textId="5E5C25D6" w:rsidR="00521725" w:rsidRDefault="00521725">
          <w:pPr>
            <w:pStyle w:val="Inhopg3"/>
            <w:tabs>
              <w:tab w:val="right" w:leader="dot" w:pos="9016"/>
            </w:tabs>
            <w:rPr>
              <w:rFonts w:eastAsiaTheme="minorEastAsia"/>
              <w:noProof/>
              <w:kern w:val="2"/>
              <w:lang w:eastAsia="nl-NL"/>
              <w14:ligatures w14:val="standardContextual"/>
            </w:rPr>
          </w:pPr>
          <w:hyperlink w:anchor="_Toc171675692" w:history="1">
            <w:r w:rsidRPr="005A58E9">
              <w:rPr>
                <w:rStyle w:val="Hyperlink"/>
                <w:rFonts w:cstheme="minorHAnsi"/>
                <w:noProof/>
              </w:rPr>
              <w:t>7.1.6 Computers</w:t>
            </w:r>
            <w:r>
              <w:rPr>
                <w:noProof/>
                <w:webHidden/>
              </w:rPr>
              <w:tab/>
            </w:r>
            <w:r>
              <w:rPr>
                <w:noProof/>
                <w:webHidden/>
              </w:rPr>
              <w:fldChar w:fldCharType="begin"/>
            </w:r>
            <w:r>
              <w:rPr>
                <w:noProof/>
                <w:webHidden/>
              </w:rPr>
              <w:instrText xml:space="preserve"> PAGEREF _Toc171675692 \h </w:instrText>
            </w:r>
            <w:r>
              <w:rPr>
                <w:noProof/>
                <w:webHidden/>
              </w:rPr>
            </w:r>
            <w:r>
              <w:rPr>
                <w:noProof/>
                <w:webHidden/>
              </w:rPr>
              <w:fldChar w:fldCharType="separate"/>
            </w:r>
            <w:r>
              <w:rPr>
                <w:noProof/>
                <w:webHidden/>
              </w:rPr>
              <w:t>41</w:t>
            </w:r>
            <w:r>
              <w:rPr>
                <w:noProof/>
                <w:webHidden/>
              </w:rPr>
              <w:fldChar w:fldCharType="end"/>
            </w:r>
          </w:hyperlink>
        </w:p>
        <w:p w14:paraId="2B41E0C2" w14:textId="29934701" w:rsidR="00521725" w:rsidRDefault="00521725">
          <w:pPr>
            <w:pStyle w:val="Inhopg2"/>
            <w:tabs>
              <w:tab w:val="right" w:leader="dot" w:pos="9016"/>
            </w:tabs>
            <w:rPr>
              <w:rFonts w:eastAsiaTheme="minorEastAsia"/>
              <w:noProof/>
              <w:kern w:val="2"/>
              <w:lang w:eastAsia="nl-NL"/>
              <w14:ligatures w14:val="standardContextual"/>
            </w:rPr>
          </w:pPr>
          <w:hyperlink w:anchor="_Toc171675693" w:history="1">
            <w:r w:rsidRPr="005A58E9">
              <w:rPr>
                <w:rStyle w:val="Hyperlink"/>
                <w:rFonts w:cstheme="minorHAnsi"/>
                <w:noProof/>
              </w:rPr>
              <w:t>7.2 Zorg voor de relatie school en omgeving</w:t>
            </w:r>
            <w:r>
              <w:rPr>
                <w:noProof/>
                <w:webHidden/>
              </w:rPr>
              <w:tab/>
            </w:r>
            <w:r>
              <w:rPr>
                <w:noProof/>
                <w:webHidden/>
              </w:rPr>
              <w:fldChar w:fldCharType="begin"/>
            </w:r>
            <w:r>
              <w:rPr>
                <w:noProof/>
                <w:webHidden/>
              </w:rPr>
              <w:instrText xml:space="preserve"> PAGEREF _Toc171675693 \h </w:instrText>
            </w:r>
            <w:r>
              <w:rPr>
                <w:noProof/>
                <w:webHidden/>
              </w:rPr>
            </w:r>
            <w:r>
              <w:rPr>
                <w:noProof/>
                <w:webHidden/>
              </w:rPr>
              <w:fldChar w:fldCharType="separate"/>
            </w:r>
            <w:r>
              <w:rPr>
                <w:noProof/>
                <w:webHidden/>
              </w:rPr>
              <w:t>41</w:t>
            </w:r>
            <w:r>
              <w:rPr>
                <w:noProof/>
                <w:webHidden/>
              </w:rPr>
              <w:fldChar w:fldCharType="end"/>
            </w:r>
          </w:hyperlink>
        </w:p>
        <w:p w14:paraId="19583670" w14:textId="1413885C" w:rsidR="00521725" w:rsidRDefault="00521725">
          <w:pPr>
            <w:pStyle w:val="Inhopg3"/>
            <w:tabs>
              <w:tab w:val="right" w:leader="dot" w:pos="9016"/>
            </w:tabs>
            <w:rPr>
              <w:rFonts w:eastAsiaTheme="minorEastAsia"/>
              <w:noProof/>
              <w:kern w:val="2"/>
              <w:lang w:eastAsia="nl-NL"/>
              <w14:ligatures w14:val="standardContextual"/>
            </w:rPr>
          </w:pPr>
          <w:hyperlink w:anchor="_Toc171675694" w:history="1">
            <w:r w:rsidRPr="005A58E9">
              <w:rPr>
                <w:rStyle w:val="Hyperlink"/>
                <w:rFonts w:cstheme="minorHAnsi"/>
                <w:noProof/>
              </w:rPr>
              <w:t>7.2.1 Samenwerking met andere scholen</w:t>
            </w:r>
            <w:r>
              <w:rPr>
                <w:noProof/>
                <w:webHidden/>
              </w:rPr>
              <w:tab/>
            </w:r>
            <w:r>
              <w:rPr>
                <w:noProof/>
                <w:webHidden/>
              </w:rPr>
              <w:fldChar w:fldCharType="begin"/>
            </w:r>
            <w:r>
              <w:rPr>
                <w:noProof/>
                <w:webHidden/>
              </w:rPr>
              <w:instrText xml:space="preserve"> PAGEREF _Toc171675694 \h </w:instrText>
            </w:r>
            <w:r>
              <w:rPr>
                <w:noProof/>
                <w:webHidden/>
              </w:rPr>
            </w:r>
            <w:r>
              <w:rPr>
                <w:noProof/>
                <w:webHidden/>
              </w:rPr>
              <w:fldChar w:fldCharType="separate"/>
            </w:r>
            <w:r>
              <w:rPr>
                <w:noProof/>
                <w:webHidden/>
              </w:rPr>
              <w:t>41</w:t>
            </w:r>
            <w:r>
              <w:rPr>
                <w:noProof/>
                <w:webHidden/>
              </w:rPr>
              <w:fldChar w:fldCharType="end"/>
            </w:r>
          </w:hyperlink>
        </w:p>
        <w:p w14:paraId="682D36DC" w14:textId="1BFEF8B2" w:rsidR="00521725" w:rsidRDefault="00521725">
          <w:pPr>
            <w:pStyle w:val="Inhopg3"/>
            <w:tabs>
              <w:tab w:val="right" w:leader="dot" w:pos="9016"/>
            </w:tabs>
            <w:rPr>
              <w:rFonts w:eastAsiaTheme="minorEastAsia"/>
              <w:noProof/>
              <w:kern w:val="2"/>
              <w:lang w:eastAsia="nl-NL"/>
              <w14:ligatures w14:val="standardContextual"/>
            </w:rPr>
          </w:pPr>
          <w:hyperlink w:anchor="_Toc171675695" w:history="1">
            <w:r w:rsidRPr="005A58E9">
              <w:rPr>
                <w:rStyle w:val="Hyperlink"/>
                <w:rFonts w:cstheme="minorHAnsi"/>
                <w:noProof/>
              </w:rPr>
              <w:t>7.2.3 Samenwerking met andere instellingen</w:t>
            </w:r>
            <w:r>
              <w:rPr>
                <w:noProof/>
                <w:webHidden/>
              </w:rPr>
              <w:tab/>
            </w:r>
            <w:r>
              <w:rPr>
                <w:noProof/>
                <w:webHidden/>
              </w:rPr>
              <w:fldChar w:fldCharType="begin"/>
            </w:r>
            <w:r>
              <w:rPr>
                <w:noProof/>
                <w:webHidden/>
              </w:rPr>
              <w:instrText xml:space="preserve"> PAGEREF _Toc171675695 \h </w:instrText>
            </w:r>
            <w:r>
              <w:rPr>
                <w:noProof/>
                <w:webHidden/>
              </w:rPr>
            </w:r>
            <w:r>
              <w:rPr>
                <w:noProof/>
                <w:webHidden/>
              </w:rPr>
              <w:fldChar w:fldCharType="separate"/>
            </w:r>
            <w:r>
              <w:rPr>
                <w:noProof/>
                <w:webHidden/>
              </w:rPr>
              <w:t>41</w:t>
            </w:r>
            <w:r>
              <w:rPr>
                <w:noProof/>
                <w:webHidden/>
              </w:rPr>
              <w:fldChar w:fldCharType="end"/>
            </w:r>
          </w:hyperlink>
        </w:p>
        <w:p w14:paraId="299E7D66" w14:textId="2A229A48" w:rsidR="00521725" w:rsidRDefault="00521725">
          <w:pPr>
            <w:pStyle w:val="Inhopg1"/>
            <w:tabs>
              <w:tab w:val="right" w:leader="dot" w:pos="9016"/>
            </w:tabs>
            <w:rPr>
              <w:rFonts w:eastAsiaTheme="minorEastAsia"/>
              <w:noProof/>
              <w:kern w:val="2"/>
              <w:lang w:eastAsia="nl-NL"/>
              <w14:ligatures w14:val="standardContextual"/>
            </w:rPr>
          </w:pPr>
          <w:hyperlink w:anchor="_Toc171675696" w:history="1">
            <w:r w:rsidRPr="005A58E9">
              <w:rPr>
                <w:rStyle w:val="Hyperlink"/>
                <w:rFonts w:cstheme="minorHAnsi"/>
                <w:noProof/>
              </w:rPr>
              <w:t>8. Resultaten van het onderwijs</w:t>
            </w:r>
            <w:r>
              <w:rPr>
                <w:noProof/>
                <w:webHidden/>
              </w:rPr>
              <w:tab/>
            </w:r>
            <w:r>
              <w:rPr>
                <w:noProof/>
                <w:webHidden/>
              </w:rPr>
              <w:fldChar w:fldCharType="begin"/>
            </w:r>
            <w:r>
              <w:rPr>
                <w:noProof/>
                <w:webHidden/>
              </w:rPr>
              <w:instrText xml:space="preserve"> PAGEREF _Toc171675696 \h </w:instrText>
            </w:r>
            <w:r>
              <w:rPr>
                <w:noProof/>
                <w:webHidden/>
              </w:rPr>
            </w:r>
            <w:r>
              <w:rPr>
                <w:noProof/>
                <w:webHidden/>
              </w:rPr>
              <w:fldChar w:fldCharType="separate"/>
            </w:r>
            <w:r>
              <w:rPr>
                <w:noProof/>
                <w:webHidden/>
              </w:rPr>
              <w:t>43</w:t>
            </w:r>
            <w:r>
              <w:rPr>
                <w:noProof/>
                <w:webHidden/>
              </w:rPr>
              <w:fldChar w:fldCharType="end"/>
            </w:r>
          </w:hyperlink>
        </w:p>
        <w:p w14:paraId="403D85FA" w14:textId="01DF11A9" w:rsidR="00521725" w:rsidRDefault="00521725">
          <w:pPr>
            <w:pStyle w:val="Inhopg2"/>
            <w:tabs>
              <w:tab w:val="right" w:leader="dot" w:pos="9016"/>
            </w:tabs>
            <w:rPr>
              <w:rFonts w:eastAsiaTheme="minorEastAsia"/>
              <w:noProof/>
              <w:kern w:val="2"/>
              <w:lang w:eastAsia="nl-NL"/>
              <w14:ligatures w14:val="standardContextual"/>
            </w:rPr>
          </w:pPr>
          <w:hyperlink w:anchor="_Toc171675697" w:history="1">
            <w:r w:rsidRPr="005A58E9">
              <w:rPr>
                <w:rStyle w:val="Hyperlink"/>
                <w:rFonts w:cstheme="minorHAnsi"/>
                <w:noProof/>
              </w:rPr>
              <w:t>8.1 Resultaten</w:t>
            </w:r>
            <w:r>
              <w:rPr>
                <w:noProof/>
                <w:webHidden/>
              </w:rPr>
              <w:tab/>
            </w:r>
            <w:r>
              <w:rPr>
                <w:noProof/>
                <w:webHidden/>
              </w:rPr>
              <w:fldChar w:fldCharType="begin"/>
            </w:r>
            <w:r>
              <w:rPr>
                <w:noProof/>
                <w:webHidden/>
              </w:rPr>
              <w:instrText xml:space="preserve"> PAGEREF _Toc171675697 \h </w:instrText>
            </w:r>
            <w:r>
              <w:rPr>
                <w:noProof/>
                <w:webHidden/>
              </w:rPr>
            </w:r>
            <w:r>
              <w:rPr>
                <w:noProof/>
                <w:webHidden/>
              </w:rPr>
              <w:fldChar w:fldCharType="separate"/>
            </w:r>
            <w:r>
              <w:rPr>
                <w:noProof/>
                <w:webHidden/>
              </w:rPr>
              <w:t>43</w:t>
            </w:r>
            <w:r>
              <w:rPr>
                <w:noProof/>
                <w:webHidden/>
              </w:rPr>
              <w:fldChar w:fldCharType="end"/>
            </w:r>
          </w:hyperlink>
        </w:p>
        <w:p w14:paraId="13498C15" w14:textId="64FC7E99" w:rsidR="00521725" w:rsidRDefault="00521725">
          <w:pPr>
            <w:pStyle w:val="Inhopg3"/>
            <w:tabs>
              <w:tab w:val="right" w:leader="dot" w:pos="9016"/>
            </w:tabs>
            <w:rPr>
              <w:rFonts w:eastAsiaTheme="minorEastAsia"/>
              <w:noProof/>
              <w:kern w:val="2"/>
              <w:lang w:eastAsia="nl-NL"/>
              <w14:ligatures w14:val="standardContextual"/>
            </w:rPr>
          </w:pPr>
          <w:hyperlink w:anchor="_Toc171675698" w:history="1">
            <w:r w:rsidRPr="005A58E9">
              <w:rPr>
                <w:rStyle w:val="Hyperlink"/>
                <w:rFonts w:cstheme="minorHAnsi"/>
                <w:noProof/>
              </w:rPr>
              <w:t>8.1.1 Resultaten eindtoets</w:t>
            </w:r>
            <w:r>
              <w:rPr>
                <w:noProof/>
                <w:webHidden/>
              </w:rPr>
              <w:tab/>
            </w:r>
            <w:r>
              <w:rPr>
                <w:noProof/>
                <w:webHidden/>
              </w:rPr>
              <w:fldChar w:fldCharType="begin"/>
            </w:r>
            <w:r>
              <w:rPr>
                <w:noProof/>
                <w:webHidden/>
              </w:rPr>
              <w:instrText xml:space="preserve"> PAGEREF _Toc171675698 \h </w:instrText>
            </w:r>
            <w:r>
              <w:rPr>
                <w:noProof/>
                <w:webHidden/>
              </w:rPr>
            </w:r>
            <w:r>
              <w:rPr>
                <w:noProof/>
                <w:webHidden/>
              </w:rPr>
              <w:fldChar w:fldCharType="separate"/>
            </w:r>
            <w:r>
              <w:rPr>
                <w:noProof/>
                <w:webHidden/>
              </w:rPr>
              <w:t>43</w:t>
            </w:r>
            <w:r>
              <w:rPr>
                <w:noProof/>
                <w:webHidden/>
              </w:rPr>
              <w:fldChar w:fldCharType="end"/>
            </w:r>
          </w:hyperlink>
        </w:p>
        <w:p w14:paraId="078FC751" w14:textId="7066D4FC" w:rsidR="00521725" w:rsidRDefault="00521725">
          <w:pPr>
            <w:pStyle w:val="Inhopg3"/>
            <w:tabs>
              <w:tab w:val="right" w:leader="dot" w:pos="9016"/>
            </w:tabs>
            <w:rPr>
              <w:rFonts w:eastAsiaTheme="minorEastAsia"/>
              <w:noProof/>
              <w:kern w:val="2"/>
              <w:lang w:eastAsia="nl-NL"/>
              <w14:ligatures w14:val="standardContextual"/>
            </w:rPr>
          </w:pPr>
          <w:hyperlink w:anchor="_Toc171675699" w:history="1">
            <w:r w:rsidRPr="005A58E9">
              <w:rPr>
                <w:rStyle w:val="Hyperlink"/>
                <w:rFonts w:cstheme="minorHAnsi"/>
                <w:noProof/>
              </w:rPr>
              <w:t>8.1.2 Uitstroomgegevens</w:t>
            </w:r>
            <w:r>
              <w:rPr>
                <w:noProof/>
                <w:webHidden/>
              </w:rPr>
              <w:tab/>
            </w:r>
            <w:r>
              <w:rPr>
                <w:noProof/>
                <w:webHidden/>
              </w:rPr>
              <w:fldChar w:fldCharType="begin"/>
            </w:r>
            <w:r>
              <w:rPr>
                <w:noProof/>
                <w:webHidden/>
              </w:rPr>
              <w:instrText xml:space="preserve"> PAGEREF _Toc171675699 \h </w:instrText>
            </w:r>
            <w:r>
              <w:rPr>
                <w:noProof/>
                <w:webHidden/>
              </w:rPr>
            </w:r>
            <w:r>
              <w:rPr>
                <w:noProof/>
                <w:webHidden/>
              </w:rPr>
              <w:fldChar w:fldCharType="separate"/>
            </w:r>
            <w:r>
              <w:rPr>
                <w:noProof/>
                <w:webHidden/>
              </w:rPr>
              <w:t>44</w:t>
            </w:r>
            <w:r>
              <w:rPr>
                <w:noProof/>
                <w:webHidden/>
              </w:rPr>
              <w:fldChar w:fldCharType="end"/>
            </w:r>
          </w:hyperlink>
        </w:p>
        <w:p w14:paraId="31DE1F0E" w14:textId="576E12E2" w:rsidR="00521725" w:rsidRDefault="00521725">
          <w:pPr>
            <w:pStyle w:val="Inhopg2"/>
            <w:tabs>
              <w:tab w:val="right" w:leader="dot" w:pos="9016"/>
            </w:tabs>
            <w:rPr>
              <w:rFonts w:eastAsiaTheme="minorEastAsia"/>
              <w:noProof/>
              <w:kern w:val="2"/>
              <w:lang w:eastAsia="nl-NL"/>
              <w14:ligatures w14:val="standardContextual"/>
            </w:rPr>
          </w:pPr>
          <w:hyperlink w:anchor="_Toc171675700" w:history="1">
            <w:r w:rsidRPr="005A58E9">
              <w:rPr>
                <w:rStyle w:val="Hyperlink"/>
                <w:rFonts w:cstheme="minorHAnsi"/>
                <w:noProof/>
              </w:rPr>
              <w:t>8.2 Specifieke zorg voor leerlingen</w:t>
            </w:r>
            <w:r>
              <w:rPr>
                <w:noProof/>
                <w:webHidden/>
              </w:rPr>
              <w:tab/>
            </w:r>
            <w:r>
              <w:rPr>
                <w:noProof/>
                <w:webHidden/>
              </w:rPr>
              <w:fldChar w:fldCharType="begin"/>
            </w:r>
            <w:r>
              <w:rPr>
                <w:noProof/>
                <w:webHidden/>
              </w:rPr>
              <w:instrText xml:space="preserve"> PAGEREF _Toc171675700 \h </w:instrText>
            </w:r>
            <w:r>
              <w:rPr>
                <w:noProof/>
                <w:webHidden/>
              </w:rPr>
            </w:r>
            <w:r>
              <w:rPr>
                <w:noProof/>
                <w:webHidden/>
              </w:rPr>
              <w:fldChar w:fldCharType="separate"/>
            </w:r>
            <w:r>
              <w:rPr>
                <w:noProof/>
                <w:webHidden/>
              </w:rPr>
              <w:t>44</w:t>
            </w:r>
            <w:r>
              <w:rPr>
                <w:noProof/>
                <w:webHidden/>
              </w:rPr>
              <w:fldChar w:fldCharType="end"/>
            </w:r>
          </w:hyperlink>
        </w:p>
        <w:p w14:paraId="315A3181" w14:textId="7E599D1B" w:rsidR="00521725" w:rsidRDefault="00521725">
          <w:pPr>
            <w:pStyle w:val="Inhopg2"/>
            <w:tabs>
              <w:tab w:val="right" w:leader="dot" w:pos="9016"/>
            </w:tabs>
            <w:rPr>
              <w:rFonts w:eastAsiaTheme="minorEastAsia"/>
              <w:noProof/>
              <w:kern w:val="2"/>
              <w:lang w:eastAsia="nl-NL"/>
              <w14:ligatures w14:val="standardContextual"/>
            </w:rPr>
          </w:pPr>
          <w:hyperlink w:anchor="_Toc171675701" w:history="1">
            <w:r w:rsidRPr="005A58E9">
              <w:rPr>
                <w:rStyle w:val="Hyperlink"/>
                <w:rFonts w:cstheme="minorHAnsi"/>
                <w:noProof/>
              </w:rPr>
              <w:t>8.3 Tevredenheidsonderzoeken</w:t>
            </w:r>
            <w:r>
              <w:rPr>
                <w:noProof/>
                <w:webHidden/>
              </w:rPr>
              <w:tab/>
            </w:r>
            <w:r>
              <w:rPr>
                <w:noProof/>
                <w:webHidden/>
              </w:rPr>
              <w:fldChar w:fldCharType="begin"/>
            </w:r>
            <w:r>
              <w:rPr>
                <w:noProof/>
                <w:webHidden/>
              </w:rPr>
              <w:instrText xml:space="preserve"> PAGEREF _Toc171675701 \h </w:instrText>
            </w:r>
            <w:r>
              <w:rPr>
                <w:noProof/>
                <w:webHidden/>
              </w:rPr>
            </w:r>
            <w:r>
              <w:rPr>
                <w:noProof/>
                <w:webHidden/>
              </w:rPr>
              <w:fldChar w:fldCharType="separate"/>
            </w:r>
            <w:r>
              <w:rPr>
                <w:noProof/>
                <w:webHidden/>
              </w:rPr>
              <w:t>44</w:t>
            </w:r>
            <w:r>
              <w:rPr>
                <w:noProof/>
                <w:webHidden/>
              </w:rPr>
              <w:fldChar w:fldCharType="end"/>
            </w:r>
          </w:hyperlink>
        </w:p>
        <w:p w14:paraId="6C29FE66" w14:textId="5FB29F2D" w:rsidR="00521725" w:rsidRDefault="00521725">
          <w:pPr>
            <w:pStyle w:val="Inhopg3"/>
            <w:tabs>
              <w:tab w:val="right" w:leader="dot" w:pos="9016"/>
            </w:tabs>
            <w:rPr>
              <w:rFonts w:eastAsiaTheme="minorEastAsia"/>
              <w:noProof/>
              <w:kern w:val="2"/>
              <w:lang w:eastAsia="nl-NL"/>
              <w14:ligatures w14:val="standardContextual"/>
            </w:rPr>
          </w:pPr>
          <w:hyperlink w:anchor="_Toc171675702" w:history="1">
            <w:r w:rsidRPr="005A58E9">
              <w:rPr>
                <w:rStyle w:val="Hyperlink"/>
                <w:rFonts w:cstheme="minorHAnsi"/>
                <w:noProof/>
              </w:rPr>
              <w:t>8.3.1 Veiligheidsonderzoek leerlingen</w:t>
            </w:r>
            <w:r>
              <w:rPr>
                <w:noProof/>
                <w:webHidden/>
              </w:rPr>
              <w:tab/>
            </w:r>
            <w:r>
              <w:rPr>
                <w:noProof/>
                <w:webHidden/>
              </w:rPr>
              <w:fldChar w:fldCharType="begin"/>
            </w:r>
            <w:r>
              <w:rPr>
                <w:noProof/>
                <w:webHidden/>
              </w:rPr>
              <w:instrText xml:space="preserve"> PAGEREF _Toc171675702 \h </w:instrText>
            </w:r>
            <w:r>
              <w:rPr>
                <w:noProof/>
                <w:webHidden/>
              </w:rPr>
            </w:r>
            <w:r>
              <w:rPr>
                <w:noProof/>
                <w:webHidden/>
              </w:rPr>
              <w:fldChar w:fldCharType="separate"/>
            </w:r>
            <w:r>
              <w:rPr>
                <w:noProof/>
                <w:webHidden/>
              </w:rPr>
              <w:t>44</w:t>
            </w:r>
            <w:r>
              <w:rPr>
                <w:noProof/>
                <w:webHidden/>
              </w:rPr>
              <w:fldChar w:fldCharType="end"/>
            </w:r>
          </w:hyperlink>
        </w:p>
        <w:p w14:paraId="22117569" w14:textId="3583A814" w:rsidR="00521725" w:rsidRDefault="00521725">
          <w:pPr>
            <w:pStyle w:val="Inhopg3"/>
            <w:tabs>
              <w:tab w:val="right" w:leader="dot" w:pos="9016"/>
            </w:tabs>
            <w:rPr>
              <w:rFonts w:eastAsiaTheme="minorEastAsia"/>
              <w:noProof/>
              <w:kern w:val="2"/>
              <w:lang w:eastAsia="nl-NL"/>
              <w14:ligatures w14:val="standardContextual"/>
            </w:rPr>
          </w:pPr>
          <w:hyperlink w:anchor="_Toc171675703" w:history="1">
            <w:r w:rsidRPr="005A58E9">
              <w:rPr>
                <w:rStyle w:val="Hyperlink"/>
                <w:rFonts w:cstheme="minorHAnsi"/>
                <w:noProof/>
              </w:rPr>
              <w:t>8.3.2 Oudertevredenheidsonderzoek</w:t>
            </w:r>
            <w:r>
              <w:rPr>
                <w:noProof/>
                <w:webHidden/>
              </w:rPr>
              <w:tab/>
            </w:r>
            <w:r>
              <w:rPr>
                <w:noProof/>
                <w:webHidden/>
              </w:rPr>
              <w:fldChar w:fldCharType="begin"/>
            </w:r>
            <w:r>
              <w:rPr>
                <w:noProof/>
                <w:webHidden/>
              </w:rPr>
              <w:instrText xml:space="preserve"> PAGEREF _Toc171675703 \h </w:instrText>
            </w:r>
            <w:r>
              <w:rPr>
                <w:noProof/>
                <w:webHidden/>
              </w:rPr>
            </w:r>
            <w:r>
              <w:rPr>
                <w:noProof/>
                <w:webHidden/>
              </w:rPr>
              <w:fldChar w:fldCharType="separate"/>
            </w:r>
            <w:r>
              <w:rPr>
                <w:noProof/>
                <w:webHidden/>
              </w:rPr>
              <w:t>45</w:t>
            </w:r>
            <w:r>
              <w:rPr>
                <w:noProof/>
                <w:webHidden/>
              </w:rPr>
              <w:fldChar w:fldCharType="end"/>
            </w:r>
          </w:hyperlink>
        </w:p>
        <w:p w14:paraId="12D1F56B" w14:textId="3123D1D2" w:rsidR="00521725" w:rsidRDefault="00521725">
          <w:pPr>
            <w:pStyle w:val="Inhopg3"/>
            <w:tabs>
              <w:tab w:val="right" w:leader="dot" w:pos="9016"/>
            </w:tabs>
            <w:rPr>
              <w:rFonts w:eastAsiaTheme="minorEastAsia"/>
              <w:noProof/>
              <w:kern w:val="2"/>
              <w:lang w:eastAsia="nl-NL"/>
              <w14:ligatures w14:val="standardContextual"/>
            </w:rPr>
          </w:pPr>
          <w:hyperlink w:anchor="_Toc171675704" w:history="1">
            <w:r w:rsidRPr="005A58E9">
              <w:rPr>
                <w:rStyle w:val="Hyperlink"/>
                <w:rFonts w:cstheme="minorHAnsi"/>
                <w:noProof/>
              </w:rPr>
              <w:t>8.3.3 Tevredenheidsonderzoek personeel</w:t>
            </w:r>
            <w:r>
              <w:rPr>
                <w:noProof/>
                <w:webHidden/>
              </w:rPr>
              <w:tab/>
            </w:r>
            <w:r>
              <w:rPr>
                <w:noProof/>
                <w:webHidden/>
              </w:rPr>
              <w:fldChar w:fldCharType="begin"/>
            </w:r>
            <w:r>
              <w:rPr>
                <w:noProof/>
                <w:webHidden/>
              </w:rPr>
              <w:instrText xml:space="preserve"> PAGEREF _Toc171675704 \h </w:instrText>
            </w:r>
            <w:r>
              <w:rPr>
                <w:noProof/>
                <w:webHidden/>
              </w:rPr>
            </w:r>
            <w:r>
              <w:rPr>
                <w:noProof/>
                <w:webHidden/>
              </w:rPr>
              <w:fldChar w:fldCharType="separate"/>
            </w:r>
            <w:r>
              <w:rPr>
                <w:noProof/>
                <w:webHidden/>
              </w:rPr>
              <w:t>45</w:t>
            </w:r>
            <w:r>
              <w:rPr>
                <w:noProof/>
                <w:webHidden/>
              </w:rPr>
              <w:fldChar w:fldCharType="end"/>
            </w:r>
          </w:hyperlink>
        </w:p>
        <w:p w14:paraId="1BC0CD29" w14:textId="1DED4FCB" w:rsidR="00521725" w:rsidRDefault="00521725">
          <w:pPr>
            <w:pStyle w:val="Inhopg1"/>
            <w:tabs>
              <w:tab w:val="right" w:leader="dot" w:pos="9016"/>
            </w:tabs>
            <w:rPr>
              <w:rFonts w:eastAsiaTheme="minorEastAsia"/>
              <w:noProof/>
              <w:kern w:val="2"/>
              <w:lang w:eastAsia="nl-NL"/>
              <w14:ligatures w14:val="standardContextual"/>
            </w:rPr>
          </w:pPr>
          <w:hyperlink w:anchor="_Toc171675705" w:history="1">
            <w:r w:rsidRPr="005A58E9">
              <w:rPr>
                <w:rStyle w:val="Hyperlink"/>
                <w:rFonts w:cstheme="minorHAnsi"/>
                <w:noProof/>
              </w:rPr>
              <w:t>9. Praktische informatie</w:t>
            </w:r>
            <w:r>
              <w:rPr>
                <w:noProof/>
                <w:webHidden/>
              </w:rPr>
              <w:tab/>
            </w:r>
            <w:r>
              <w:rPr>
                <w:noProof/>
                <w:webHidden/>
              </w:rPr>
              <w:fldChar w:fldCharType="begin"/>
            </w:r>
            <w:r>
              <w:rPr>
                <w:noProof/>
                <w:webHidden/>
              </w:rPr>
              <w:instrText xml:space="preserve"> PAGEREF _Toc171675705 \h </w:instrText>
            </w:r>
            <w:r>
              <w:rPr>
                <w:noProof/>
                <w:webHidden/>
              </w:rPr>
            </w:r>
            <w:r>
              <w:rPr>
                <w:noProof/>
                <w:webHidden/>
              </w:rPr>
              <w:fldChar w:fldCharType="separate"/>
            </w:r>
            <w:r>
              <w:rPr>
                <w:noProof/>
                <w:webHidden/>
              </w:rPr>
              <w:t>47</w:t>
            </w:r>
            <w:r>
              <w:rPr>
                <w:noProof/>
                <w:webHidden/>
              </w:rPr>
              <w:fldChar w:fldCharType="end"/>
            </w:r>
          </w:hyperlink>
        </w:p>
        <w:p w14:paraId="4E8B55B7" w14:textId="678050D0" w:rsidR="00521725" w:rsidRDefault="00521725">
          <w:pPr>
            <w:pStyle w:val="Inhopg2"/>
            <w:tabs>
              <w:tab w:val="left" w:pos="880"/>
              <w:tab w:val="right" w:leader="dot" w:pos="9016"/>
            </w:tabs>
            <w:rPr>
              <w:rFonts w:eastAsiaTheme="minorEastAsia"/>
              <w:noProof/>
              <w:kern w:val="2"/>
              <w:lang w:eastAsia="nl-NL"/>
              <w14:ligatures w14:val="standardContextual"/>
            </w:rPr>
          </w:pPr>
          <w:hyperlink w:anchor="_Toc171675706" w:history="1">
            <w:r w:rsidRPr="005A58E9">
              <w:rPr>
                <w:rStyle w:val="Hyperlink"/>
                <w:rFonts w:cstheme="minorHAnsi"/>
                <w:noProof/>
              </w:rPr>
              <w:t>9.1</w:t>
            </w:r>
            <w:r>
              <w:rPr>
                <w:rFonts w:eastAsiaTheme="minorEastAsia"/>
                <w:noProof/>
                <w:kern w:val="2"/>
                <w:lang w:eastAsia="nl-NL"/>
                <w14:ligatures w14:val="standardContextual"/>
              </w:rPr>
              <w:tab/>
            </w:r>
            <w:r w:rsidRPr="005A58E9">
              <w:rPr>
                <w:rStyle w:val="Hyperlink"/>
                <w:rFonts w:cstheme="minorHAnsi"/>
                <w:noProof/>
              </w:rPr>
              <w:t>Schooltijden</w:t>
            </w:r>
            <w:r>
              <w:rPr>
                <w:noProof/>
                <w:webHidden/>
              </w:rPr>
              <w:tab/>
            </w:r>
            <w:r>
              <w:rPr>
                <w:noProof/>
                <w:webHidden/>
              </w:rPr>
              <w:fldChar w:fldCharType="begin"/>
            </w:r>
            <w:r>
              <w:rPr>
                <w:noProof/>
                <w:webHidden/>
              </w:rPr>
              <w:instrText xml:space="preserve"> PAGEREF _Toc171675706 \h </w:instrText>
            </w:r>
            <w:r>
              <w:rPr>
                <w:noProof/>
                <w:webHidden/>
              </w:rPr>
            </w:r>
            <w:r>
              <w:rPr>
                <w:noProof/>
                <w:webHidden/>
              </w:rPr>
              <w:fldChar w:fldCharType="separate"/>
            </w:r>
            <w:r>
              <w:rPr>
                <w:noProof/>
                <w:webHidden/>
              </w:rPr>
              <w:t>47</w:t>
            </w:r>
            <w:r>
              <w:rPr>
                <w:noProof/>
                <w:webHidden/>
              </w:rPr>
              <w:fldChar w:fldCharType="end"/>
            </w:r>
          </w:hyperlink>
        </w:p>
        <w:p w14:paraId="526433AF" w14:textId="6C124B51" w:rsidR="00521725" w:rsidRDefault="00521725">
          <w:pPr>
            <w:pStyle w:val="Inhopg2"/>
            <w:tabs>
              <w:tab w:val="left" w:pos="880"/>
              <w:tab w:val="right" w:leader="dot" w:pos="9016"/>
            </w:tabs>
            <w:rPr>
              <w:rFonts w:eastAsiaTheme="minorEastAsia"/>
              <w:noProof/>
              <w:kern w:val="2"/>
              <w:lang w:eastAsia="nl-NL"/>
              <w14:ligatures w14:val="standardContextual"/>
            </w:rPr>
          </w:pPr>
          <w:hyperlink w:anchor="_Toc171675707" w:history="1">
            <w:r w:rsidRPr="005A58E9">
              <w:rPr>
                <w:rStyle w:val="Hyperlink"/>
                <w:rFonts w:cstheme="minorHAnsi"/>
                <w:smallCaps/>
                <w:noProof/>
              </w:rPr>
              <w:t>9.2</w:t>
            </w:r>
            <w:r>
              <w:rPr>
                <w:rFonts w:eastAsiaTheme="minorEastAsia"/>
                <w:noProof/>
                <w:kern w:val="2"/>
                <w:lang w:eastAsia="nl-NL"/>
                <w14:ligatures w14:val="standardContextual"/>
              </w:rPr>
              <w:tab/>
            </w:r>
            <w:r w:rsidRPr="005A58E9">
              <w:rPr>
                <w:rStyle w:val="Hyperlink"/>
                <w:rFonts w:cstheme="minorHAnsi"/>
                <w:noProof/>
              </w:rPr>
              <w:t>Vakantietijden</w:t>
            </w:r>
            <w:r>
              <w:rPr>
                <w:noProof/>
                <w:webHidden/>
              </w:rPr>
              <w:tab/>
            </w:r>
            <w:r>
              <w:rPr>
                <w:noProof/>
                <w:webHidden/>
              </w:rPr>
              <w:fldChar w:fldCharType="begin"/>
            </w:r>
            <w:r>
              <w:rPr>
                <w:noProof/>
                <w:webHidden/>
              </w:rPr>
              <w:instrText xml:space="preserve"> PAGEREF _Toc171675707 \h </w:instrText>
            </w:r>
            <w:r>
              <w:rPr>
                <w:noProof/>
                <w:webHidden/>
              </w:rPr>
            </w:r>
            <w:r>
              <w:rPr>
                <w:noProof/>
                <w:webHidden/>
              </w:rPr>
              <w:fldChar w:fldCharType="separate"/>
            </w:r>
            <w:r>
              <w:rPr>
                <w:noProof/>
                <w:webHidden/>
              </w:rPr>
              <w:t>47</w:t>
            </w:r>
            <w:r>
              <w:rPr>
                <w:noProof/>
                <w:webHidden/>
              </w:rPr>
              <w:fldChar w:fldCharType="end"/>
            </w:r>
          </w:hyperlink>
        </w:p>
        <w:p w14:paraId="4A37067D" w14:textId="639467A6" w:rsidR="00ED757C" w:rsidRPr="00DE6248" w:rsidRDefault="00ED757C">
          <w:pPr>
            <w:rPr>
              <w:rFonts w:cstheme="minorHAnsi"/>
            </w:rPr>
          </w:pPr>
          <w:r w:rsidRPr="00DE6248">
            <w:rPr>
              <w:rFonts w:cstheme="minorHAnsi"/>
              <w:b/>
            </w:rPr>
            <w:fldChar w:fldCharType="end"/>
          </w:r>
        </w:p>
      </w:sdtContent>
    </w:sdt>
    <w:p w14:paraId="003430B6" w14:textId="4A297377" w:rsidR="006858A3" w:rsidRPr="00DE6248" w:rsidRDefault="006858A3" w:rsidP="006858A3">
      <w:pPr>
        <w:rPr>
          <w:rFonts w:cstheme="minorHAnsi"/>
        </w:rPr>
      </w:pPr>
    </w:p>
    <w:p w14:paraId="11266481" w14:textId="1182CA07" w:rsidR="08BD1546" w:rsidRPr="00DE6248" w:rsidRDefault="08BD1546" w:rsidP="08BD1546">
      <w:pPr>
        <w:rPr>
          <w:rFonts w:cstheme="minorHAnsi"/>
        </w:rPr>
      </w:pPr>
    </w:p>
    <w:p w14:paraId="333F82A9" w14:textId="26844C7C" w:rsidR="00DE72AB" w:rsidRPr="00DE6248" w:rsidRDefault="00DE72AB" w:rsidP="006858A3">
      <w:pPr>
        <w:rPr>
          <w:rFonts w:cstheme="minorHAnsi"/>
        </w:rPr>
      </w:pPr>
    </w:p>
    <w:p w14:paraId="3C7708A3" w14:textId="3D933C04" w:rsidR="00DE72AB" w:rsidRPr="00DE6248" w:rsidRDefault="00DE72AB" w:rsidP="006858A3">
      <w:pPr>
        <w:rPr>
          <w:rFonts w:cstheme="minorHAnsi"/>
        </w:rPr>
      </w:pPr>
    </w:p>
    <w:p w14:paraId="54724762" w14:textId="3F2963F3" w:rsidR="00DE72AB" w:rsidRPr="00DE6248" w:rsidRDefault="00DE72AB">
      <w:pPr>
        <w:rPr>
          <w:rFonts w:cstheme="minorHAnsi"/>
        </w:rPr>
      </w:pPr>
      <w:r w:rsidRPr="00DE6248">
        <w:rPr>
          <w:rFonts w:cstheme="minorHAnsi"/>
        </w:rPr>
        <w:br w:type="page"/>
      </w:r>
    </w:p>
    <w:p w14:paraId="31EC49F4" w14:textId="6F85FB65" w:rsidR="00DE72AB" w:rsidRPr="00DE6248" w:rsidRDefault="00A605C3" w:rsidP="00DE72AB">
      <w:pPr>
        <w:pStyle w:val="Kop1"/>
        <w:rPr>
          <w:rFonts w:asciiTheme="minorHAnsi" w:hAnsiTheme="minorHAnsi" w:cstheme="minorHAnsi"/>
        </w:rPr>
      </w:pPr>
      <w:bookmarkStart w:id="2" w:name="_Toc171675616"/>
      <w:bookmarkStart w:id="3" w:name="_Toc171425006"/>
      <w:r w:rsidRPr="00DE6248">
        <w:rPr>
          <w:rFonts w:asciiTheme="minorHAnsi" w:hAnsiTheme="minorHAnsi" w:cstheme="minorHAnsi"/>
        </w:rPr>
        <w:lastRenderedPageBreak/>
        <w:t xml:space="preserve">Een </w:t>
      </w:r>
      <w:r w:rsidR="00DE72AB" w:rsidRPr="00DE6248">
        <w:rPr>
          <w:rFonts w:asciiTheme="minorHAnsi" w:hAnsiTheme="minorHAnsi" w:cstheme="minorHAnsi"/>
        </w:rPr>
        <w:t>woord</w:t>
      </w:r>
      <w:r w:rsidRPr="00DE6248">
        <w:rPr>
          <w:rFonts w:asciiTheme="minorHAnsi" w:hAnsiTheme="minorHAnsi" w:cstheme="minorHAnsi"/>
        </w:rPr>
        <w:t xml:space="preserve"> vooraf</w:t>
      </w:r>
      <w:bookmarkEnd w:id="2"/>
      <w:bookmarkEnd w:id="3"/>
    </w:p>
    <w:p w14:paraId="73AA7759" w14:textId="6DB1956E" w:rsidR="00DE72AB" w:rsidRPr="00DE6248" w:rsidRDefault="00DE72AB" w:rsidP="00DE179A">
      <w:pPr>
        <w:pStyle w:val="Geenafstand"/>
        <w:rPr>
          <w:rFonts w:cstheme="minorHAnsi"/>
        </w:rPr>
      </w:pPr>
    </w:p>
    <w:p w14:paraId="45B5EB7F" w14:textId="1065932C" w:rsidR="00E2301A" w:rsidRPr="00DE6248" w:rsidRDefault="00E2301A" w:rsidP="00DE179A">
      <w:pPr>
        <w:pStyle w:val="Geenafstand"/>
        <w:rPr>
          <w:rStyle w:val="eop"/>
          <w:rFonts w:cstheme="minorHAnsi"/>
        </w:rPr>
      </w:pPr>
      <w:r w:rsidRPr="00DE6248">
        <w:rPr>
          <w:rStyle w:val="normaltextrun"/>
          <w:rFonts w:cstheme="minorHAnsi"/>
        </w:rPr>
        <w:t xml:space="preserve">Van harte welkom in de schoolgids van </w:t>
      </w:r>
      <w:r w:rsidR="00363CFD" w:rsidRPr="00DE6248">
        <w:rPr>
          <w:rStyle w:val="normaltextrun"/>
          <w:rFonts w:cstheme="minorHAnsi"/>
        </w:rPr>
        <w:t>obs</w:t>
      </w:r>
      <w:r w:rsidR="00A605C3" w:rsidRPr="00DE6248">
        <w:rPr>
          <w:rStyle w:val="normaltextrun"/>
          <w:rFonts w:cstheme="minorHAnsi"/>
        </w:rPr>
        <w:t xml:space="preserve"> Kiezel en Kei</w:t>
      </w:r>
      <w:r w:rsidRPr="00DE6248">
        <w:rPr>
          <w:rStyle w:val="normaltextrun"/>
          <w:rFonts w:cstheme="minorHAnsi"/>
        </w:rPr>
        <w:t>. </w:t>
      </w:r>
      <w:r w:rsidRPr="00DE6248">
        <w:rPr>
          <w:rStyle w:val="scxw157780355"/>
          <w:rFonts w:cstheme="minorHAnsi"/>
        </w:rPr>
        <w:t> </w:t>
      </w:r>
      <w:r w:rsidRPr="00DE6248">
        <w:rPr>
          <w:rFonts w:cstheme="minorHAnsi"/>
        </w:rPr>
        <w:br/>
      </w:r>
      <w:r w:rsidRPr="00DE6248">
        <w:rPr>
          <w:rStyle w:val="normaltextrun"/>
          <w:rFonts w:cstheme="minorHAnsi"/>
        </w:rPr>
        <w:t>Deze schoolgids is geschreven voor de huidige en de toekomstige ouder</w:t>
      </w:r>
      <w:r w:rsidR="00585E50" w:rsidRPr="00DE6248">
        <w:rPr>
          <w:rStyle w:val="normaltextrun"/>
          <w:rFonts w:cstheme="minorHAnsi"/>
        </w:rPr>
        <w:t>(</w:t>
      </w:r>
      <w:r w:rsidRPr="00DE6248">
        <w:rPr>
          <w:rStyle w:val="normaltextrun"/>
          <w:rFonts w:cstheme="minorHAnsi"/>
        </w:rPr>
        <w:t>s</w:t>
      </w:r>
      <w:r w:rsidR="00585E50" w:rsidRPr="00DE6248">
        <w:rPr>
          <w:rStyle w:val="normaltextrun"/>
          <w:rFonts w:cstheme="minorHAnsi"/>
        </w:rPr>
        <w:t xml:space="preserve">)/verzorger(s) </w:t>
      </w:r>
      <w:r w:rsidRPr="00DE6248">
        <w:rPr>
          <w:rStyle w:val="normaltextrun"/>
          <w:rFonts w:cstheme="minorHAnsi"/>
        </w:rPr>
        <w:t xml:space="preserve">van de leerlingen van </w:t>
      </w:r>
      <w:r w:rsidR="00363CFD" w:rsidRPr="00DE6248">
        <w:rPr>
          <w:rStyle w:val="normaltextrun"/>
          <w:rFonts w:cstheme="minorHAnsi"/>
        </w:rPr>
        <w:t>obs</w:t>
      </w:r>
      <w:r w:rsidR="00A605C3" w:rsidRPr="00DE6248">
        <w:rPr>
          <w:rStyle w:val="normaltextrun"/>
          <w:rFonts w:cstheme="minorHAnsi"/>
        </w:rPr>
        <w:t xml:space="preserve"> </w:t>
      </w:r>
      <w:r w:rsidR="009A2E95" w:rsidRPr="00DE6248">
        <w:rPr>
          <w:rStyle w:val="normaltextrun"/>
          <w:rFonts w:cstheme="minorHAnsi"/>
        </w:rPr>
        <w:t>Kiezel</w:t>
      </w:r>
      <w:r w:rsidR="00A605C3" w:rsidRPr="00DE6248">
        <w:rPr>
          <w:rStyle w:val="normaltextrun"/>
          <w:rFonts w:cstheme="minorHAnsi"/>
        </w:rPr>
        <w:t xml:space="preserve"> en Kei</w:t>
      </w:r>
      <w:r w:rsidRPr="00DE6248">
        <w:rPr>
          <w:rStyle w:val="normaltextrun"/>
          <w:rFonts w:cstheme="minorHAnsi"/>
        </w:rPr>
        <w:t>. Het is bedoeld als informatiebron en als naslagwerk. </w:t>
      </w:r>
      <w:r w:rsidR="003E39AF">
        <w:rPr>
          <w:rStyle w:val="normaltextrun"/>
          <w:rFonts w:cstheme="minorHAnsi"/>
        </w:rPr>
        <w:t>In deze schoolgids is te lezen</w:t>
      </w:r>
      <w:r w:rsidRPr="00DE6248">
        <w:rPr>
          <w:rStyle w:val="normaltextrun"/>
          <w:rFonts w:cstheme="minorHAnsi"/>
        </w:rPr>
        <w:t xml:space="preserve"> hoe wij ons motto</w:t>
      </w:r>
      <w:r w:rsidR="00473003" w:rsidRPr="00DE6248">
        <w:rPr>
          <w:rStyle w:val="normaltextrun"/>
          <w:rFonts w:cstheme="minorHAnsi"/>
        </w:rPr>
        <w:t>:</w:t>
      </w:r>
      <w:r w:rsidRPr="00DE6248">
        <w:rPr>
          <w:rStyle w:val="normaltextrun"/>
          <w:rFonts w:cstheme="minorHAnsi"/>
        </w:rPr>
        <w:t xml:space="preserve"> ‘</w:t>
      </w:r>
      <w:r w:rsidR="00A45C5C" w:rsidRPr="00DE6248">
        <w:rPr>
          <w:rStyle w:val="normaltextrun"/>
          <w:rFonts w:cstheme="minorHAnsi"/>
        </w:rPr>
        <w:t>Een fijne school waar iedereen elkaar kent’</w:t>
      </w:r>
      <w:r w:rsidRPr="00DE6248">
        <w:rPr>
          <w:rStyle w:val="normaltextrun"/>
          <w:rFonts w:cstheme="minorHAnsi"/>
        </w:rPr>
        <w:t> </w:t>
      </w:r>
      <w:r w:rsidR="005D1832" w:rsidRPr="00DE6248">
        <w:rPr>
          <w:rStyle w:val="normaltextrun"/>
          <w:rFonts w:cstheme="minorHAnsi"/>
        </w:rPr>
        <w:t>vormgeven</w:t>
      </w:r>
      <w:r w:rsidRPr="00DE6248">
        <w:rPr>
          <w:rStyle w:val="normaltextrun"/>
          <w:rFonts w:cstheme="minorHAnsi"/>
        </w:rPr>
        <w:t xml:space="preserve">, wat onze uitgangspunten zijn, hoe de zorg voor de kinderen is geregeld en hoe wij de kwaliteit van ons onderwijs willen </w:t>
      </w:r>
      <w:r w:rsidR="00A07285" w:rsidRPr="00DE6248">
        <w:rPr>
          <w:rStyle w:val="normaltextrun"/>
          <w:rFonts w:cstheme="minorHAnsi"/>
        </w:rPr>
        <w:t xml:space="preserve">continueren en blijven </w:t>
      </w:r>
      <w:r w:rsidRPr="00DE6248">
        <w:rPr>
          <w:rStyle w:val="normaltextrun"/>
          <w:rFonts w:cstheme="minorHAnsi"/>
        </w:rPr>
        <w:t xml:space="preserve">verbeteren. Ook praktische informatie, zoals bijvoorbeeld het vakantierooster, de gymtijden en de groepsindeling </w:t>
      </w:r>
      <w:r w:rsidR="00967C73">
        <w:rPr>
          <w:rStyle w:val="normaltextrun"/>
          <w:rFonts w:cstheme="minorHAnsi"/>
        </w:rPr>
        <w:t>zijn te vinden in</w:t>
      </w:r>
      <w:r w:rsidRPr="00DE6248">
        <w:rPr>
          <w:rStyle w:val="normaltextrun"/>
          <w:rFonts w:cstheme="minorHAnsi"/>
        </w:rPr>
        <w:t xml:space="preserve"> deze gids. </w:t>
      </w:r>
    </w:p>
    <w:p w14:paraId="51C55E08" w14:textId="77777777" w:rsidR="00C50DCE" w:rsidRPr="00DE6248" w:rsidRDefault="00C50DCE" w:rsidP="00DE179A">
      <w:pPr>
        <w:pStyle w:val="Geenafstand"/>
        <w:rPr>
          <w:rFonts w:cstheme="minorHAnsi"/>
          <w:sz w:val="18"/>
          <w:szCs w:val="18"/>
        </w:rPr>
      </w:pPr>
    </w:p>
    <w:p w14:paraId="6F18380F" w14:textId="5DD53DAD" w:rsidR="00E2301A" w:rsidRPr="00DE6248" w:rsidRDefault="00E2301A" w:rsidP="00DE179A">
      <w:pPr>
        <w:pStyle w:val="Geenafstand"/>
        <w:rPr>
          <w:rStyle w:val="eop"/>
          <w:rFonts w:cstheme="minorHAnsi"/>
        </w:rPr>
      </w:pPr>
      <w:r w:rsidRPr="00DE6248">
        <w:rPr>
          <w:rStyle w:val="normaltextrun"/>
          <w:rFonts w:cstheme="minorHAnsi"/>
        </w:rPr>
        <w:t>Daarnaast is deze schoolgids van belang voor het scheppen en in stand houden van een goede band tussen ouders en school. We beschrijven wat u van school kunt verwachten en wat van u als ouder wordt verwacht. </w:t>
      </w:r>
      <w:r w:rsidR="00630411" w:rsidRPr="00DE6248">
        <w:rPr>
          <w:rStyle w:val="eop"/>
          <w:rFonts w:cstheme="minorHAnsi"/>
        </w:rPr>
        <w:t>Maar de echte sfeer van de school proef</w:t>
      </w:r>
      <w:r w:rsidR="009766E8">
        <w:rPr>
          <w:rStyle w:val="eop"/>
          <w:rFonts w:cstheme="minorHAnsi"/>
        </w:rPr>
        <w:t xml:space="preserve"> je</w:t>
      </w:r>
      <w:r w:rsidR="00630411" w:rsidRPr="00DE6248">
        <w:rPr>
          <w:rStyle w:val="eop"/>
          <w:rFonts w:cstheme="minorHAnsi"/>
        </w:rPr>
        <w:t xml:space="preserve"> natuurlijk in de school: u bent dan ook van harte welkom</w:t>
      </w:r>
      <w:r w:rsidR="00822161" w:rsidRPr="00DE6248">
        <w:rPr>
          <w:rStyle w:val="eop"/>
          <w:rFonts w:cstheme="minorHAnsi"/>
        </w:rPr>
        <w:t xml:space="preserve"> voor een gesprek of een rondleiding</w:t>
      </w:r>
      <w:r w:rsidR="002031D7" w:rsidRPr="00DE6248">
        <w:rPr>
          <w:rStyle w:val="eop"/>
          <w:rFonts w:cstheme="minorHAnsi"/>
        </w:rPr>
        <w:t>, onder het genot van een kop koffie of thee</w:t>
      </w:r>
      <w:r w:rsidR="00822161" w:rsidRPr="00DE6248">
        <w:rPr>
          <w:rStyle w:val="eop"/>
          <w:rFonts w:cstheme="minorHAnsi"/>
        </w:rPr>
        <w:t>!</w:t>
      </w:r>
    </w:p>
    <w:p w14:paraId="68BA4A45" w14:textId="77777777" w:rsidR="00CA4BD3" w:rsidRPr="00DE6248" w:rsidRDefault="00CA4BD3" w:rsidP="00DE179A">
      <w:pPr>
        <w:pStyle w:val="Geenafstand"/>
        <w:rPr>
          <w:rStyle w:val="eop"/>
          <w:rFonts w:cstheme="minorHAnsi"/>
        </w:rPr>
      </w:pPr>
    </w:p>
    <w:p w14:paraId="38DF5109" w14:textId="77777777" w:rsidR="000326A4" w:rsidRPr="00DE6248" w:rsidRDefault="000326A4" w:rsidP="003755EE">
      <w:pPr>
        <w:pStyle w:val="Normaalweb"/>
        <w:jc w:val="center"/>
        <w:rPr>
          <w:rFonts w:asciiTheme="minorHAnsi" w:hAnsiTheme="minorHAnsi" w:cstheme="minorHAnsi"/>
        </w:rPr>
      </w:pPr>
      <w:r w:rsidRPr="00DE6248">
        <w:rPr>
          <w:rFonts w:asciiTheme="minorHAnsi" w:hAnsiTheme="minorHAnsi" w:cstheme="minorHAnsi"/>
          <w:noProof/>
        </w:rPr>
        <w:drawing>
          <wp:inline distT="0" distB="0" distL="0" distR="0" wp14:anchorId="6A34911F" wp14:editId="1495DEAD">
            <wp:extent cx="3253174" cy="2038801"/>
            <wp:effectExtent l="0" t="0" r="444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447"/>
                    <a:stretch/>
                  </pic:blipFill>
                  <pic:spPr bwMode="auto">
                    <a:xfrm>
                      <a:off x="0" y="0"/>
                      <a:ext cx="3291792" cy="2063003"/>
                    </a:xfrm>
                    <a:prstGeom prst="rect">
                      <a:avLst/>
                    </a:prstGeom>
                    <a:noFill/>
                    <a:ln>
                      <a:noFill/>
                    </a:ln>
                    <a:extLst>
                      <a:ext uri="{53640926-AAD7-44D8-BBD7-CCE9431645EC}">
                        <a14:shadowObscured xmlns:a14="http://schemas.microsoft.com/office/drawing/2010/main"/>
                      </a:ext>
                    </a:extLst>
                  </pic:spPr>
                </pic:pic>
              </a:graphicData>
            </a:graphic>
          </wp:inline>
        </w:drawing>
      </w:r>
    </w:p>
    <w:p w14:paraId="14CF93E0" w14:textId="77777777" w:rsidR="00C50DCE" w:rsidRPr="00DE6248" w:rsidRDefault="00C50DCE" w:rsidP="00DE179A">
      <w:pPr>
        <w:pStyle w:val="Geenafstand"/>
        <w:rPr>
          <w:rFonts w:cstheme="minorHAnsi"/>
          <w:sz w:val="18"/>
          <w:szCs w:val="18"/>
        </w:rPr>
      </w:pPr>
    </w:p>
    <w:p w14:paraId="0F2B77E3" w14:textId="2284850D" w:rsidR="00E2301A" w:rsidRPr="00DE6248" w:rsidRDefault="00E2301A" w:rsidP="00DE179A">
      <w:pPr>
        <w:pStyle w:val="Geenafstand"/>
        <w:rPr>
          <w:rFonts w:cstheme="minorHAnsi"/>
          <w:sz w:val="18"/>
          <w:szCs w:val="18"/>
        </w:rPr>
      </w:pPr>
      <w:r w:rsidRPr="00DE6248">
        <w:rPr>
          <w:rStyle w:val="normaltextrun"/>
          <w:rFonts w:cstheme="minorHAnsi"/>
        </w:rPr>
        <w:t>De schoolgids is geschreven door de directie</w:t>
      </w:r>
      <w:r w:rsidR="00C50DCE" w:rsidRPr="00DE6248">
        <w:rPr>
          <w:rStyle w:val="normaltextrun"/>
          <w:rFonts w:cstheme="minorHAnsi"/>
        </w:rPr>
        <w:t>,</w:t>
      </w:r>
      <w:r w:rsidRPr="00DE6248">
        <w:rPr>
          <w:rStyle w:val="normaltextrun"/>
          <w:rFonts w:cstheme="minorHAnsi"/>
        </w:rPr>
        <w:t xml:space="preserve"> in overleg met het leerkrachtenteam en de Medezeggenschapsraad (MR). Het moet een prettig en goed leesbaar document zijn. Daarom stellen we uw reacties zeer op prijs. Mocht</w:t>
      </w:r>
      <w:r w:rsidR="00D11F09">
        <w:rPr>
          <w:rStyle w:val="normaltextrun"/>
          <w:rFonts w:cstheme="minorHAnsi"/>
        </w:rPr>
        <w:t xml:space="preserve">en er </w:t>
      </w:r>
      <w:r w:rsidRPr="00DE6248">
        <w:rPr>
          <w:rStyle w:val="normaltextrun"/>
          <w:rFonts w:cstheme="minorHAnsi"/>
        </w:rPr>
        <w:t xml:space="preserve">op- of aanmerkingen </w:t>
      </w:r>
      <w:r w:rsidR="00D11F09">
        <w:rPr>
          <w:rStyle w:val="normaltextrun"/>
          <w:rFonts w:cstheme="minorHAnsi"/>
        </w:rPr>
        <w:t>zijn</w:t>
      </w:r>
      <w:r w:rsidRPr="00DE6248">
        <w:rPr>
          <w:rStyle w:val="normaltextrun"/>
          <w:rFonts w:cstheme="minorHAnsi"/>
        </w:rPr>
        <w:t>, neem dan gerust contact met ons op via onderstaande kanalen. </w:t>
      </w:r>
      <w:r w:rsidRPr="00DE6248">
        <w:rPr>
          <w:rStyle w:val="eop"/>
          <w:rFonts w:cstheme="minorHAnsi"/>
        </w:rPr>
        <w:t> </w:t>
      </w:r>
    </w:p>
    <w:p w14:paraId="11A2EA41" w14:textId="77777777" w:rsidR="00E2301A" w:rsidRPr="00DE6248" w:rsidRDefault="00E2301A" w:rsidP="00DE179A">
      <w:pPr>
        <w:pStyle w:val="Geenafstand"/>
        <w:rPr>
          <w:rFonts w:cstheme="minorHAnsi"/>
          <w:sz w:val="18"/>
          <w:szCs w:val="18"/>
        </w:rPr>
      </w:pPr>
      <w:r w:rsidRPr="00DE6248">
        <w:rPr>
          <w:rStyle w:val="eop"/>
          <w:rFonts w:cstheme="minorHAnsi"/>
        </w:rPr>
        <w:t> </w:t>
      </w:r>
    </w:p>
    <w:p w14:paraId="4507AEF8" w14:textId="59161B92" w:rsidR="00C01D79" w:rsidRPr="00DE6248" w:rsidRDefault="00E2301A" w:rsidP="00DE179A">
      <w:pPr>
        <w:pStyle w:val="Geenafstand"/>
        <w:rPr>
          <w:rStyle w:val="normaltextrun"/>
          <w:rFonts w:cstheme="minorHAnsi"/>
        </w:rPr>
      </w:pPr>
      <w:r w:rsidRPr="00DE6248">
        <w:rPr>
          <w:rStyle w:val="normaltextrun"/>
          <w:rFonts w:cstheme="minorHAnsi"/>
        </w:rPr>
        <w:t>Met vriendelijke groet,</w:t>
      </w:r>
      <w:r w:rsidRPr="00DE6248">
        <w:rPr>
          <w:rStyle w:val="scxw157780355"/>
          <w:rFonts w:cstheme="minorHAnsi"/>
        </w:rPr>
        <w:t> </w:t>
      </w:r>
      <w:r w:rsidRPr="00DE6248">
        <w:rPr>
          <w:rFonts w:cstheme="minorHAnsi"/>
        </w:rPr>
        <w:br/>
      </w:r>
      <w:r w:rsidRPr="00DE6248">
        <w:rPr>
          <w:rStyle w:val="normaltextrun"/>
          <w:rFonts w:cstheme="minorHAnsi"/>
        </w:rPr>
        <w:t xml:space="preserve">namens het team en de MR van </w:t>
      </w:r>
      <w:r w:rsidR="00690BFA">
        <w:rPr>
          <w:rStyle w:val="normaltextrun"/>
          <w:rFonts w:cstheme="minorHAnsi"/>
        </w:rPr>
        <w:t>obs</w:t>
      </w:r>
      <w:r w:rsidR="00C01D79" w:rsidRPr="00DE6248">
        <w:rPr>
          <w:rStyle w:val="normaltextrun"/>
          <w:rFonts w:cstheme="minorHAnsi"/>
        </w:rPr>
        <w:t xml:space="preserve"> Kiezel en Kei</w:t>
      </w:r>
    </w:p>
    <w:p w14:paraId="3201683A" w14:textId="5AF6B196" w:rsidR="00E2301A" w:rsidRPr="00DE6248" w:rsidRDefault="00E2301A" w:rsidP="00DE179A">
      <w:pPr>
        <w:pStyle w:val="Geenafstand"/>
        <w:rPr>
          <w:rFonts w:cstheme="minorHAnsi"/>
          <w:sz w:val="18"/>
          <w:szCs w:val="18"/>
        </w:rPr>
      </w:pPr>
      <w:r w:rsidRPr="00DE6248">
        <w:rPr>
          <w:rStyle w:val="eop"/>
          <w:rFonts w:cstheme="minorHAnsi"/>
        </w:rPr>
        <w:t> </w:t>
      </w:r>
    </w:p>
    <w:p w14:paraId="7B083DC7" w14:textId="6E431CD3" w:rsidR="00E2301A" w:rsidRPr="00DE6248" w:rsidRDefault="007C778E" w:rsidP="00DE179A">
      <w:pPr>
        <w:pStyle w:val="Geenafstand"/>
        <w:rPr>
          <w:rFonts w:cstheme="minorHAnsi"/>
          <w:sz w:val="18"/>
          <w:szCs w:val="18"/>
        </w:rPr>
      </w:pPr>
      <w:r w:rsidRPr="00DE6248">
        <w:rPr>
          <w:rStyle w:val="normaltextrun"/>
          <w:rFonts w:cstheme="minorHAnsi"/>
        </w:rPr>
        <w:t>Leonor Posthumus</w:t>
      </w:r>
      <w:r w:rsidR="00E2301A" w:rsidRPr="00DE6248">
        <w:rPr>
          <w:rFonts w:cstheme="minorHAnsi"/>
        </w:rPr>
        <w:br/>
      </w:r>
      <w:r w:rsidR="00E2301A" w:rsidRPr="00DE6248">
        <w:rPr>
          <w:rStyle w:val="normaltextrun"/>
          <w:rFonts w:cstheme="minorHAnsi"/>
        </w:rPr>
        <w:t>Locatiecoördinator</w:t>
      </w:r>
      <w:r w:rsidR="00E2301A" w:rsidRPr="00DE6248">
        <w:rPr>
          <w:rStyle w:val="eop"/>
          <w:rFonts w:cstheme="minorHAnsi"/>
        </w:rPr>
        <w:t> </w:t>
      </w:r>
    </w:p>
    <w:p w14:paraId="0636EACA" w14:textId="5DCB9E8D" w:rsidR="00E2301A" w:rsidRPr="00DE6248" w:rsidRDefault="00E2301A" w:rsidP="00DE179A">
      <w:pPr>
        <w:pStyle w:val="Geenafstand"/>
        <w:rPr>
          <w:rFonts w:cstheme="minorHAnsi"/>
          <w:sz w:val="18"/>
          <w:szCs w:val="18"/>
        </w:rPr>
      </w:pPr>
      <w:r w:rsidRPr="00DE6248">
        <w:rPr>
          <w:rStyle w:val="eop"/>
          <w:rFonts w:cstheme="minorHAnsi"/>
        </w:rPr>
        <w:t> </w:t>
      </w:r>
    </w:p>
    <w:p w14:paraId="03DA05A7" w14:textId="07F0C8E6" w:rsidR="00E2301A" w:rsidRPr="00F236F0" w:rsidRDefault="00E2301A" w:rsidP="00DE179A">
      <w:pPr>
        <w:pStyle w:val="Geenafstand"/>
        <w:rPr>
          <w:rFonts w:cstheme="minorHAnsi"/>
          <w:b/>
          <w:sz w:val="18"/>
          <w:szCs w:val="18"/>
        </w:rPr>
      </w:pPr>
      <w:r w:rsidRPr="00F236F0">
        <w:rPr>
          <w:rStyle w:val="normaltextrun"/>
          <w:rFonts w:cstheme="minorHAnsi"/>
          <w:b/>
        </w:rPr>
        <w:t>Contactgegevens:</w:t>
      </w:r>
      <w:r w:rsidRPr="00F236F0">
        <w:rPr>
          <w:rStyle w:val="eop"/>
          <w:rFonts w:cstheme="minorHAnsi"/>
          <w:b/>
        </w:rPr>
        <w:t> </w:t>
      </w:r>
    </w:p>
    <w:p w14:paraId="73B9FFFD" w14:textId="17B9343A" w:rsidR="007B65B8" w:rsidRPr="00DE6248" w:rsidRDefault="00570CBC" w:rsidP="00DE179A">
      <w:pPr>
        <w:pStyle w:val="Geenafstand"/>
        <w:rPr>
          <w:rFonts w:cstheme="minorHAnsi"/>
        </w:rPr>
      </w:pPr>
      <w:r w:rsidRPr="00DE6248">
        <w:rPr>
          <w:rStyle w:val="normaltextrun"/>
          <w:rFonts w:cstheme="minorHAnsi"/>
        </w:rPr>
        <w:t>Website</w:t>
      </w:r>
      <w:r w:rsidR="00E2301A" w:rsidRPr="00DE6248">
        <w:rPr>
          <w:rStyle w:val="normaltextrun"/>
          <w:rFonts w:cstheme="minorHAnsi"/>
        </w:rPr>
        <w:t>: </w:t>
      </w:r>
      <w:hyperlink r:id="rId14" w:history="1">
        <w:r w:rsidR="00D05BCF" w:rsidRPr="00DE6248">
          <w:rPr>
            <w:rStyle w:val="Hyperlink"/>
            <w:rFonts w:cstheme="minorHAnsi"/>
          </w:rPr>
          <w:t>www.kiezelenkeischool.nl</w:t>
        </w:r>
      </w:hyperlink>
      <w:r w:rsidR="00E2301A" w:rsidRPr="00DE6248">
        <w:rPr>
          <w:rStyle w:val="normaltextrun"/>
          <w:rFonts w:cstheme="minorHAnsi"/>
        </w:rPr>
        <w:t> </w:t>
      </w:r>
      <w:r w:rsidR="00E2301A" w:rsidRPr="00DE6248">
        <w:rPr>
          <w:rStyle w:val="scxw157780355"/>
          <w:rFonts w:cstheme="minorHAnsi"/>
        </w:rPr>
        <w:t> </w:t>
      </w:r>
      <w:r w:rsidR="00E2301A" w:rsidRPr="00DE6248">
        <w:rPr>
          <w:rFonts w:cstheme="minorHAnsi"/>
        </w:rPr>
        <w:br/>
      </w:r>
      <w:r w:rsidR="00C0797A">
        <w:rPr>
          <w:rStyle w:val="normaltextrun"/>
          <w:rFonts w:cstheme="minorHAnsi"/>
        </w:rPr>
        <w:t>E</w:t>
      </w:r>
      <w:r w:rsidR="00B8099A">
        <w:rPr>
          <w:rStyle w:val="normaltextrun"/>
          <w:rFonts w:cstheme="minorHAnsi"/>
        </w:rPr>
        <w:t>-</w:t>
      </w:r>
      <w:r w:rsidR="00E2301A" w:rsidRPr="00DE6248">
        <w:rPr>
          <w:rStyle w:val="normaltextrun"/>
          <w:rFonts w:cstheme="minorHAnsi"/>
        </w:rPr>
        <w:t>mail: </w:t>
      </w:r>
      <w:hyperlink r:id="rId15" w:history="1">
        <w:r w:rsidR="00585E50" w:rsidRPr="00DE6248">
          <w:rPr>
            <w:rStyle w:val="Hyperlink"/>
            <w:rFonts w:cstheme="minorHAnsi"/>
          </w:rPr>
          <w:t>directie-kiezelenkeischool@oponoa.nl</w:t>
        </w:r>
        <w:r w:rsidR="00585E50" w:rsidRPr="00DE6248">
          <w:rPr>
            <w:rStyle w:val="Hyperlink"/>
            <w:rFonts w:cstheme="minorHAnsi"/>
          </w:rPr>
          <w:br/>
        </w:r>
      </w:hyperlink>
      <w:r w:rsidR="00C0797A">
        <w:rPr>
          <w:rStyle w:val="normaltextrun"/>
          <w:rFonts w:cstheme="minorHAnsi"/>
        </w:rPr>
        <w:t>A</w:t>
      </w:r>
      <w:r w:rsidR="00E2301A" w:rsidRPr="00DE6248">
        <w:rPr>
          <w:rStyle w:val="normaltextrun"/>
          <w:rFonts w:cstheme="minorHAnsi"/>
        </w:rPr>
        <w:t>dres:</w:t>
      </w:r>
      <w:r w:rsidR="00E2301A" w:rsidRPr="00DE6248">
        <w:rPr>
          <w:rStyle w:val="tabchar"/>
          <w:rFonts w:cstheme="minorHAnsi"/>
        </w:rPr>
        <w:t xml:space="preserve"> </w:t>
      </w:r>
      <w:r w:rsidR="00E2301A" w:rsidRPr="00DE6248">
        <w:rPr>
          <w:rStyle w:val="normaltextrun"/>
          <w:rFonts w:cstheme="minorHAnsi"/>
        </w:rPr>
        <w:t>Openbare basisschool </w:t>
      </w:r>
      <w:r w:rsidR="00D05BCF" w:rsidRPr="00DE6248">
        <w:rPr>
          <w:rStyle w:val="normaltextrun"/>
          <w:rFonts w:cstheme="minorHAnsi"/>
        </w:rPr>
        <w:t>Kiezel en Kei</w:t>
      </w:r>
      <w:r w:rsidR="00E2301A" w:rsidRPr="00DE6248">
        <w:rPr>
          <w:rStyle w:val="scxw157780355"/>
          <w:rFonts w:cstheme="minorHAnsi"/>
        </w:rPr>
        <w:t> </w:t>
      </w:r>
      <w:r w:rsidR="00E2301A" w:rsidRPr="00DE6248">
        <w:rPr>
          <w:rFonts w:cstheme="minorHAnsi"/>
        </w:rPr>
        <w:br/>
      </w:r>
      <w:r w:rsidR="00D05BCF" w:rsidRPr="00DE6248">
        <w:rPr>
          <w:rStyle w:val="spellingerror"/>
          <w:rFonts w:cstheme="minorHAnsi"/>
        </w:rPr>
        <w:t>’t Hambroek 54</w:t>
      </w:r>
      <w:r w:rsidR="00E2301A" w:rsidRPr="00DE6248">
        <w:rPr>
          <w:rStyle w:val="scxw157780355"/>
          <w:rFonts w:cstheme="minorHAnsi"/>
        </w:rPr>
        <w:t> </w:t>
      </w:r>
      <w:r w:rsidR="00E2301A" w:rsidRPr="00DE6248">
        <w:rPr>
          <w:rFonts w:cstheme="minorHAnsi"/>
        </w:rPr>
        <w:br/>
      </w:r>
      <w:r w:rsidR="00064F80" w:rsidRPr="00DE6248">
        <w:rPr>
          <w:rStyle w:val="scxw157780355"/>
          <w:rFonts w:cstheme="minorHAnsi"/>
        </w:rPr>
        <w:t>7271 HB Borculo</w:t>
      </w:r>
      <w:r w:rsidR="00E2301A" w:rsidRPr="00DE6248">
        <w:rPr>
          <w:rStyle w:val="scxw157780355"/>
          <w:rFonts w:cstheme="minorHAnsi"/>
        </w:rPr>
        <w:t> </w:t>
      </w:r>
      <w:r w:rsidR="00E2301A" w:rsidRPr="00DE6248">
        <w:rPr>
          <w:rFonts w:cstheme="minorHAnsi"/>
        </w:rPr>
        <w:br/>
      </w:r>
      <w:r w:rsidR="00E2301A" w:rsidRPr="00DE6248">
        <w:rPr>
          <w:rStyle w:val="normaltextrun"/>
          <w:rFonts w:cstheme="minorHAnsi"/>
        </w:rPr>
        <w:t>telefoonnummer: 0545-</w:t>
      </w:r>
      <w:r w:rsidR="00064F80" w:rsidRPr="00DE6248">
        <w:rPr>
          <w:rStyle w:val="normaltextrun"/>
          <w:rFonts w:cstheme="minorHAnsi"/>
        </w:rPr>
        <w:t>272450</w:t>
      </w:r>
    </w:p>
    <w:p w14:paraId="76EEFF06" w14:textId="2A524576" w:rsidR="007814D8" w:rsidRPr="00DE6248" w:rsidRDefault="007814D8" w:rsidP="00585489">
      <w:pPr>
        <w:pStyle w:val="paragraph"/>
        <w:spacing w:before="0" w:beforeAutospacing="0" w:after="0" w:afterAutospacing="0"/>
        <w:textAlignment w:val="baseline"/>
        <w:rPr>
          <w:rStyle w:val="eop"/>
          <w:rFonts w:asciiTheme="minorHAnsi" w:hAnsiTheme="minorHAnsi" w:cstheme="minorHAnsi"/>
          <w:sz w:val="18"/>
          <w:szCs w:val="18"/>
        </w:rPr>
      </w:pPr>
    </w:p>
    <w:p w14:paraId="0C7018F0" w14:textId="77777777" w:rsidR="00FA27A5" w:rsidRPr="00DE6248" w:rsidRDefault="00FA27A5" w:rsidP="00394836">
      <w:pPr>
        <w:pStyle w:val="Kop1"/>
        <w:rPr>
          <w:rFonts w:asciiTheme="minorHAnsi" w:hAnsiTheme="minorHAnsi" w:cstheme="minorHAnsi"/>
        </w:rPr>
      </w:pPr>
      <w:bookmarkStart w:id="4" w:name="_Toc171675617"/>
      <w:bookmarkStart w:id="5" w:name="_Toc171425007"/>
      <w:r w:rsidRPr="00DE6248">
        <w:rPr>
          <w:rStyle w:val="normaltextrun"/>
          <w:rFonts w:asciiTheme="minorHAnsi" w:hAnsiTheme="minorHAnsi" w:cstheme="minorHAnsi"/>
        </w:rPr>
        <w:lastRenderedPageBreak/>
        <w:t>1. De school</w:t>
      </w:r>
      <w:bookmarkEnd w:id="4"/>
      <w:bookmarkEnd w:id="5"/>
      <w:r w:rsidRPr="00DE6248">
        <w:rPr>
          <w:rStyle w:val="eop"/>
          <w:rFonts w:asciiTheme="minorHAnsi" w:hAnsiTheme="minorHAnsi" w:cstheme="minorHAnsi"/>
        </w:rPr>
        <w:t> </w:t>
      </w:r>
    </w:p>
    <w:p w14:paraId="43795FE4" w14:textId="77777777" w:rsidR="00FA27A5" w:rsidRPr="00DE6248" w:rsidRDefault="00FA27A5" w:rsidP="00FA27A5">
      <w:pPr>
        <w:pStyle w:val="paragraph"/>
        <w:spacing w:before="0" w:beforeAutospacing="0" w:after="0" w:afterAutospacing="0"/>
        <w:textAlignment w:val="baseline"/>
        <w:rPr>
          <w:rFonts w:asciiTheme="minorHAnsi" w:hAnsiTheme="minorHAnsi" w:cstheme="minorHAnsi"/>
          <w:sz w:val="18"/>
          <w:szCs w:val="18"/>
        </w:rPr>
      </w:pPr>
      <w:r w:rsidRPr="00DE6248">
        <w:rPr>
          <w:rStyle w:val="eop"/>
          <w:rFonts w:asciiTheme="minorHAnsi" w:hAnsiTheme="minorHAnsi" w:cstheme="minorHAnsi"/>
          <w:sz w:val="22"/>
          <w:szCs w:val="22"/>
        </w:rPr>
        <w:t> </w:t>
      </w:r>
    </w:p>
    <w:p w14:paraId="1EC0E95B" w14:textId="787A82D1" w:rsidR="00CE34AF" w:rsidRPr="00530749" w:rsidRDefault="00363CFD" w:rsidP="00FA27A5">
      <w:pPr>
        <w:pStyle w:val="paragraph"/>
        <w:spacing w:before="0" w:beforeAutospacing="0" w:after="0" w:afterAutospacing="0"/>
        <w:textAlignment w:val="baseline"/>
        <w:rPr>
          <w:rStyle w:val="normaltextrun"/>
          <w:rFonts w:asciiTheme="minorHAnsi" w:hAnsiTheme="minorHAnsi" w:cstheme="minorHAnsi"/>
        </w:rPr>
      </w:pPr>
      <w:r w:rsidRPr="00530749">
        <w:rPr>
          <w:rStyle w:val="normaltextrun"/>
          <w:rFonts w:asciiTheme="minorHAnsi" w:hAnsiTheme="minorHAnsi" w:cstheme="minorHAnsi"/>
        </w:rPr>
        <w:t>Obs</w:t>
      </w:r>
      <w:r w:rsidR="00756D1E" w:rsidRPr="00530749">
        <w:rPr>
          <w:rStyle w:val="normaltextrun"/>
          <w:rFonts w:asciiTheme="minorHAnsi" w:hAnsiTheme="minorHAnsi" w:cstheme="minorHAnsi"/>
        </w:rPr>
        <w:t xml:space="preserve"> Kiezel en Kei</w:t>
      </w:r>
      <w:r w:rsidR="00FA27A5" w:rsidRPr="00530749">
        <w:rPr>
          <w:rStyle w:val="normaltextrun"/>
          <w:rFonts w:asciiTheme="minorHAnsi" w:hAnsiTheme="minorHAnsi" w:cstheme="minorHAnsi"/>
        </w:rPr>
        <w:t xml:space="preserve"> is een reguliere, openbare basisschool</w:t>
      </w:r>
      <w:r w:rsidR="004730F6" w:rsidRPr="00530749">
        <w:rPr>
          <w:rStyle w:val="normaltextrun"/>
          <w:rFonts w:asciiTheme="minorHAnsi" w:hAnsiTheme="minorHAnsi" w:cstheme="minorHAnsi"/>
        </w:rPr>
        <w:t>. Ons leerlingen aantal schommelt de afgelopen jaren rond de 50 leerlingen</w:t>
      </w:r>
      <w:r w:rsidR="00FA27A5" w:rsidRPr="00530749">
        <w:rPr>
          <w:rStyle w:val="normaltextrun"/>
          <w:rFonts w:asciiTheme="minorHAnsi" w:hAnsiTheme="minorHAnsi" w:cstheme="minorHAnsi"/>
        </w:rPr>
        <w:t>. Op onze school is ieder kind welkom, ongeacht afkomst, culturele identiteit of religie</w:t>
      </w:r>
      <w:r w:rsidR="003B14A4" w:rsidRPr="00530749">
        <w:rPr>
          <w:rStyle w:val="normaltextrun"/>
          <w:rFonts w:asciiTheme="minorHAnsi" w:hAnsiTheme="minorHAnsi" w:cstheme="minorHAnsi"/>
        </w:rPr>
        <w:t xml:space="preserve">. </w:t>
      </w:r>
    </w:p>
    <w:p w14:paraId="22608A38" w14:textId="529AFBF6" w:rsidR="00FA27A5" w:rsidRPr="00530749" w:rsidRDefault="003B14A4" w:rsidP="00CE34AF">
      <w:pPr>
        <w:pStyle w:val="paragraph"/>
        <w:spacing w:before="0" w:beforeAutospacing="0" w:after="0" w:afterAutospacing="0"/>
        <w:jc w:val="center"/>
        <w:textAlignment w:val="baseline"/>
        <w:rPr>
          <w:rStyle w:val="normaltextrun"/>
          <w:rFonts w:asciiTheme="minorHAnsi" w:hAnsiTheme="minorHAnsi" w:cstheme="minorHAnsi"/>
        </w:rPr>
      </w:pPr>
      <w:r w:rsidRPr="00530749">
        <w:rPr>
          <w:rStyle w:val="normaltextrun"/>
          <w:rFonts w:asciiTheme="minorHAnsi" w:hAnsiTheme="minorHAnsi" w:cstheme="minorHAnsi"/>
        </w:rPr>
        <w:t>Niet apart, maar samen!</w:t>
      </w:r>
    </w:p>
    <w:p w14:paraId="684E226B" w14:textId="77777777" w:rsidR="00756D1E" w:rsidRPr="00530749" w:rsidRDefault="00756D1E" w:rsidP="00FA27A5">
      <w:pPr>
        <w:pStyle w:val="paragraph"/>
        <w:spacing w:before="0" w:beforeAutospacing="0" w:after="0" w:afterAutospacing="0"/>
        <w:textAlignment w:val="baseline"/>
        <w:rPr>
          <w:rFonts w:asciiTheme="minorHAnsi" w:hAnsiTheme="minorHAnsi" w:cstheme="minorHAnsi"/>
        </w:rPr>
      </w:pPr>
    </w:p>
    <w:p w14:paraId="6CA33865" w14:textId="77777777" w:rsidR="00FA27A5" w:rsidRPr="003F1E63" w:rsidRDefault="00FA27A5" w:rsidP="00EE7719">
      <w:pPr>
        <w:pStyle w:val="Kop2"/>
        <w:rPr>
          <w:szCs w:val="24"/>
        </w:rPr>
      </w:pPr>
      <w:bookmarkStart w:id="6" w:name="_Toc171675618"/>
      <w:bookmarkStart w:id="7" w:name="_Toc171425008"/>
      <w:r w:rsidRPr="003F1E63">
        <w:rPr>
          <w:rStyle w:val="normaltextrun"/>
          <w:szCs w:val="24"/>
        </w:rPr>
        <w:t>1.1 De locatie</w:t>
      </w:r>
      <w:bookmarkEnd w:id="6"/>
      <w:bookmarkEnd w:id="7"/>
      <w:r w:rsidRPr="003F1E63">
        <w:rPr>
          <w:rStyle w:val="eop"/>
          <w:szCs w:val="24"/>
        </w:rPr>
        <w:t> </w:t>
      </w:r>
    </w:p>
    <w:p w14:paraId="5B3596F2" w14:textId="64711FBB" w:rsidR="00095821" w:rsidRPr="00530749" w:rsidRDefault="00363CFD" w:rsidP="00095821">
      <w:pPr>
        <w:pStyle w:val="Geenafstand"/>
        <w:rPr>
          <w:rStyle w:val="normaltextrun"/>
          <w:rFonts w:cstheme="minorHAnsi"/>
          <w:sz w:val="24"/>
          <w:szCs w:val="24"/>
        </w:rPr>
      </w:pPr>
      <w:r w:rsidRPr="00530749">
        <w:rPr>
          <w:rFonts w:cstheme="minorHAnsi"/>
          <w:sz w:val="24"/>
          <w:szCs w:val="24"/>
        </w:rPr>
        <w:t>Obs</w:t>
      </w:r>
      <w:r w:rsidR="001B2FD5" w:rsidRPr="00530749">
        <w:rPr>
          <w:rFonts w:cstheme="minorHAnsi"/>
          <w:sz w:val="24"/>
          <w:szCs w:val="24"/>
        </w:rPr>
        <w:t xml:space="preserve"> Kiezel en Kei is gelegen in ’t Hambroek in Borculo. </w:t>
      </w:r>
      <w:r w:rsidR="00634C67" w:rsidRPr="00530749">
        <w:rPr>
          <w:rFonts w:cstheme="minorHAnsi"/>
          <w:sz w:val="24"/>
          <w:szCs w:val="24"/>
        </w:rPr>
        <w:t xml:space="preserve">De Kiezel en de Kei, symbolisch </w:t>
      </w:r>
      <w:r w:rsidR="00095821" w:rsidRPr="00530749">
        <w:rPr>
          <w:rFonts w:cstheme="minorHAnsi"/>
          <w:sz w:val="24"/>
          <w:szCs w:val="24"/>
        </w:rPr>
        <w:t xml:space="preserve">geplaatst </w:t>
      </w:r>
      <w:r w:rsidR="00634C67" w:rsidRPr="00530749">
        <w:rPr>
          <w:rFonts w:cstheme="minorHAnsi"/>
          <w:sz w:val="24"/>
          <w:szCs w:val="24"/>
        </w:rPr>
        <w:t xml:space="preserve">voor de school, </w:t>
      </w:r>
      <w:r w:rsidR="00095821" w:rsidRPr="00530749">
        <w:rPr>
          <w:rFonts w:cstheme="minorHAnsi"/>
          <w:sz w:val="24"/>
          <w:szCs w:val="24"/>
        </w:rPr>
        <w:t>staan voor de</w:t>
      </w:r>
      <w:r w:rsidR="001B2FD5" w:rsidRPr="00530749">
        <w:rPr>
          <w:rFonts w:cstheme="minorHAnsi"/>
          <w:sz w:val="24"/>
          <w:szCs w:val="24"/>
        </w:rPr>
        <w:t xml:space="preserve"> bouwstenen voor de toekomst van ieder kind. </w:t>
      </w:r>
      <w:r w:rsidR="00DA2DF8" w:rsidRPr="00530749">
        <w:rPr>
          <w:rFonts w:cstheme="minorHAnsi"/>
          <w:sz w:val="24"/>
          <w:szCs w:val="24"/>
        </w:rPr>
        <w:t>Je begint je schoolloopbaan als</w:t>
      </w:r>
      <w:r w:rsidR="00E82359" w:rsidRPr="00530749">
        <w:rPr>
          <w:rFonts w:cstheme="minorHAnsi"/>
          <w:sz w:val="24"/>
          <w:szCs w:val="24"/>
        </w:rPr>
        <w:t xml:space="preserve"> </w:t>
      </w:r>
      <w:r w:rsidR="00B769ED" w:rsidRPr="00530749">
        <w:rPr>
          <w:rFonts w:cstheme="minorHAnsi"/>
          <w:sz w:val="24"/>
          <w:szCs w:val="24"/>
        </w:rPr>
        <w:t>‘</w:t>
      </w:r>
      <w:r w:rsidR="00B769ED" w:rsidRPr="00530749">
        <w:rPr>
          <w:rFonts w:cstheme="minorHAnsi"/>
          <w:i/>
          <w:sz w:val="24"/>
          <w:szCs w:val="24"/>
        </w:rPr>
        <w:t>kiezel’</w:t>
      </w:r>
      <w:r w:rsidR="00E82359" w:rsidRPr="00530749">
        <w:rPr>
          <w:rFonts w:cstheme="minorHAnsi"/>
          <w:sz w:val="24"/>
          <w:szCs w:val="24"/>
        </w:rPr>
        <w:t xml:space="preserve"> en </w:t>
      </w:r>
      <w:r w:rsidR="00B769ED" w:rsidRPr="00530749">
        <w:rPr>
          <w:rFonts w:cstheme="minorHAnsi"/>
          <w:sz w:val="24"/>
          <w:szCs w:val="24"/>
        </w:rPr>
        <w:t xml:space="preserve">vliegt </w:t>
      </w:r>
      <w:r w:rsidR="00E82359" w:rsidRPr="00530749">
        <w:rPr>
          <w:rFonts w:cstheme="minorHAnsi"/>
          <w:sz w:val="24"/>
          <w:szCs w:val="24"/>
        </w:rPr>
        <w:t xml:space="preserve">uit </w:t>
      </w:r>
      <w:r w:rsidR="00B769ED" w:rsidRPr="00530749">
        <w:rPr>
          <w:rFonts w:cstheme="minorHAnsi"/>
          <w:sz w:val="24"/>
          <w:szCs w:val="24"/>
        </w:rPr>
        <w:t>als</w:t>
      </w:r>
      <w:r w:rsidR="00E82359" w:rsidRPr="00530749">
        <w:rPr>
          <w:rFonts w:cstheme="minorHAnsi"/>
          <w:sz w:val="24"/>
          <w:szCs w:val="24"/>
        </w:rPr>
        <w:t xml:space="preserve"> een echte </w:t>
      </w:r>
      <w:r w:rsidR="00B769ED" w:rsidRPr="00530749">
        <w:rPr>
          <w:rFonts w:cstheme="minorHAnsi"/>
          <w:i/>
          <w:sz w:val="24"/>
          <w:szCs w:val="24"/>
        </w:rPr>
        <w:t>‘k</w:t>
      </w:r>
      <w:r w:rsidR="00E82359" w:rsidRPr="00530749">
        <w:rPr>
          <w:rFonts w:cstheme="minorHAnsi"/>
          <w:i/>
          <w:sz w:val="24"/>
          <w:szCs w:val="24"/>
        </w:rPr>
        <w:t>ei</w:t>
      </w:r>
      <w:r w:rsidR="00B769ED" w:rsidRPr="00530749">
        <w:rPr>
          <w:rFonts w:cstheme="minorHAnsi"/>
          <w:i/>
          <w:sz w:val="24"/>
          <w:szCs w:val="24"/>
        </w:rPr>
        <w:t>’</w:t>
      </w:r>
      <w:r w:rsidR="00B769ED" w:rsidRPr="00530749">
        <w:rPr>
          <w:rFonts w:cstheme="minorHAnsi"/>
          <w:sz w:val="24"/>
          <w:szCs w:val="24"/>
        </w:rPr>
        <w:t>.</w:t>
      </w:r>
    </w:p>
    <w:p w14:paraId="34FFD253" w14:textId="77777777" w:rsidR="00552C7D" w:rsidRPr="00530749" w:rsidRDefault="00FA27A5" w:rsidP="00FA27A5">
      <w:pPr>
        <w:pStyle w:val="paragraph"/>
        <w:spacing w:before="0" w:beforeAutospacing="0" w:after="0" w:afterAutospacing="0"/>
        <w:textAlignment w:val="baseline"/>
        <w:rPr>
          <w:rStyle w:val="normaltextrun"/>
          <w:rFonts w:asciiTheme="minorHAnsi" w:hAnsiTheme="minorHAnsi" w:cstheme="minorHAnsi"/>
        </w:rPr>
      </w:pPr>
      <w:r w:rsidRPr="00530749">
        <w:rPr>
          <w:rStyle w:val="normaltextrun"/>
          <w:rFonts w:asciiTheme="minorHAnsi" w:hAnsiTheme="minorHAnsi" w:cstheme="minorHAnsi"/>
        </w:rPr>
        <w:t xml:space="preserve">Het schoolgebouw bestaat uit </w:t>
      </w:r>
      <w:r w:rsidR="002B4ADB" w:rsidRPr="00530749">
        <w:rPr>
          <w:rStyle w:val="normaltextrun"/>
          <w:rFonts w:asciiTheme="minorHAnsi" w:hAnsiTheme="minorHAnsi" w:cstheme="minorHAnsi"/>
        </w:rPr>
        <w:t>vier</w:t>
      </w:r>
      <w:r w:rsidRPr="00530749">
        <w:rPr>
          <w:rStyle w:val="normaltextrun"/>
          <w:rFonts w:asciiTheme="minorHAnsi" w:hAnsiTheme="minorHAnsi" w:cstheme="minorHAnsi"/>
        </w:rPr>
        <w:t xml:space="preserve"> groepslokalen, een speellokaal voor de onderbouw en </w:t>
      </w:r>
      <w:r w:rsidR="002B4ADB" w:rsidRPr="00530749">
        <w:rPr>
          <w:rStyle w:val="normaltextrun"/>
          <w:rFonts w:asciiTheme="minorHAnsi" w:hAnsiTheme="minorHAnsi" w:cstheme="minorHAnsi"/>
        </w:rPr>
        <w:t>het wetenschaps</w:t>
      </w:r>
      <w:r w:rsidR="0013166B" w:rsidRPr="00530749">
        <w:rPr>
          <w:rStyle w:val="normaltextrun"/>
          <w:rFonts w:asciiTheme="minorHAnsi" w:hAnsiTheme="minorHAnsi" w:cstheme="minorHAnsi"/>
        </w:rPr>
        <w:t>- en technieklokaal. Deze lokalen komen allemaal uit in de ruime</w:t>
      </w:r>
      <w:r w:rsidR="006C2638" w:rsidRPr="00530749">
        <w:rPr>
          <w:rStyle w:val="normaltextrun"/>
          <w:rFonts w:asciiTheme="minorHAnsi" w:hAnsiTheme="minorHAnsi" w:cstheme="minorHAnsi"/>
        </w:rPr>
        <w:t xml:space="preserve"> centrale hal. In de hal is ook onze bibliotheek gevestigd. </w:t>
      </w:r>
    </w:p>
    <w:p w14:paraId="2F926F5F" w14:textId="77777777" w:rsidR="00026722" w:rsidRPr="00530749" w:rsidRDefault="00552C7D" w:rsidP="00FA27A5">
      <w:pPr>
        <w:pStyle w:val="paragraph"/>
        <w:spacing w:before="0" w:beforeAutospacing="0" w:after="0" w:afterAutospacing="0"/>
        <w:textAlignment w:val="baseline"/>
        <w:rPr>
          <w:rStyle w:val="normaltextrun"/>
          <w:rFonts w:asciiTheme="minorHAnsi" w:hAnsiTheme="minorHAnsi" w:cstheme="minorHAnsi"/>
        </w:rPr>
      </w:pPr>
      <w:r w:rsidRPr="00530749">
        <w:rPr>
          <w:rStyle w:val="normaltextrun"/>
          <w:rFonts w:asciiTheme="minorHAnsi" w:hAnsiTheme="minorHAnsi" w:cstheme="minorHAnsi"/>
        </w:rPr>
        <w:t xml:space="preserve">Aan de zijkant van het gebouw is Kinderopvang Partou gevestigd. </w:t>
      </w:r>
      <w:r w:rsidR="00A143D3" w:rsidRPr="00530749">
        <w:rPr>
          <w:rStyle w:val="normaltextrun"/>
          <w:rFonts w:asciiTheme="minorHAnsi" w:hAnsiTheme="minorHAnsi" w:cstheme="minorHAnsi"/>
        </w:rPr>
        <w:t>Partou verzorg</w:t>
      </w:r>
      <w:r w:rsidR="00026722" w:rsidRPr="00530749">
        <w:rPr>
          <w:rStyle w:val="normaltextrun"/>
          <w:rFonts w:asciiTheme="minorHAnsi" w:hAnsiTheme="minorHAnsi" w:cstheme="minorHAnsi"/>
        </w:rPr>
        <w:t xml:space="preserve">t de peuteropvang en Buitenschoolse opvang in dit deel van ons gebouw. </w:t>
      </w:r>
    </w:p>
    <w:p w14:paraId="4CB7616B" w14:textId="74C13A53" w:rsidR="00FA27A5" w:rsidRPr="00530749" w:rsidRDefault="00FA27A5" w:rsidP="00FA27A5">
      <w:pPr>
        <w:pStyle w:val="paragraph"/>
        <w:spacing w:before="0" w:beforeAutospacing="0" w:after="0" w:afterAutospacing="0"/>
        <w:textAlignment w:val="baseline"/>
        <w:rPr>
          <w:rFonts w:asciiTheme="minorHAnsi" w:hAnsiTheme="minorHAnsi" w:cstheme="minorHAnsi"/>
        </w:rPr>
      </w:pPr>
      <w:r w:rsidRPr="00530749">
        <w:rPr>
          <w:rStyle w:val="normaltextrun"/>
          <w:rFonts w:asciiTheme="minorHAnsi" w:hAnsiTheme="minorHAnsi" w:cstheme="minorHAnsi"/>
        </w:rPr>
        <w:t xml:space="preserve">Buiten heeft de school de beschikking over een </w:t>
      </w:r>
      <w:r w:rsidR="00026722" w:rsidRPr="00530749">
        <w:rPr>
          <w:rStyle w:val="normaltextrun"/>
          <w:rFonts w:asciiTheme="minorHAnsi" w:hAnsiTheme="minorHAnsi" w:cstheme="minorHAnsi"/>
        </w:rPr>
        <w:t>groot plein</w:t>
      </w:r>
      <w:r w:rsidR="001554C5" w:rsidRPr="00530749">
        <w:rPr>
          <w:rStyle w:val="normaltextrun"/>
          <w:rFonts w:asciiTheme="minorHAnsi" w:hAnsiTheme="minorHAnsi" w:cstheme="minorHAnsi"/>
        </w:rPr>
        <w:t>.</w:t>
      </w:r>
    </w:p>
    <w:p w14:paraId="7DC1E313" w14:textId="77777777" w:rsidR="00C01D79" w:rsidRPr="00530749" w:rsidRDefault="00C01D79" w:rsidP="00FA27A5">
      <w:pPr>
        <w:pStyle w:val="paragraph"/>
        <w:spacing w:before="0" w:beforeAutospacing="0" w:after="0" w:afterAutospacing="0"/>
        <w:textAlignment w:val="baseline"/>
        <w:rPr>
          <w:rStyle w:val="normaltextrun"/>
          <w:rFonts w:asciiTheme="minorHAnsi" w:hAnsiTheme="minorHAnsi" w:cstheme="minorHAnsi"/>
          <w:b/>
          <w:color w:val="C00000"/>
        </w:rPr>
      </w:pPr>
    </w:p>
    <w:p w14:paraId="322120E9" w14:textId="230B261D" w:rsidR="00FA27A5" w:rsidRPr="00530749" w:rsidRDefault="00FA27A5" w:rsidP="001554C5">
      <w:pPr>
        <w:pStyle w:val="Kop2"/>
        <w:rPr>
          <w:rFonts w:asciiTheme="minorHAnsi" w:hAnsiTheme="minorHAnsi" w:cstheme="minorHAnsi"/>
          <w:szCs w:val="24"/>
        </w:rPr>
      </w:pPr>
      <w:bookmarkStart w:id="8" w:name="_Toc171675619"/>
      <w:bookmarkStart w:id="9" w:name="_Toc171425009"/>
      <w:r w:rsidRPr="00530749">
        <w:rPr>
          <w:rStyle w:val="normaltextrun"/>
          <w:rFonts w:asciiTheme="minorHAnsi" w:hAnsiTheme="minorHAnsi" w:cstheme="minorHAnsi"/>
          <w:szCs w:val="24"/>
        </w:rPr>
        <w:t>1.2 Het personeel</w:t>
      </w:r>
      <w:bookmarkEnd w:id="8"/>
      <w:bookmarkEnd w:id="9"/>
      <w:r w:rsidRPr="00530749">
        <w:rPr>
          <w:rStyle w:val="eop"/>
          <w:rFonts w:asciiTheme="minorHAnsi" w:hAnsiTheme="minorHAnsi" w:cstheme="minorHAnsi"/>
          <w:szCs w:val="24"/>
        </w:rPr>
        <w:t> </w:t>
      </w:r>
    </w:p>
    <w:p w14:paraId="3BF858B8" w14:textId="281AF443" w:rsidR="00FA27A5" w:rsidRPr="00530749" w:rsidRDefault="00FA27A5" w:rsidP="00B32331">
      <w:pPr>
        <w:pStyle w:val="Geenafstand"/>
        <w:rPr>
          <w:rFonts w:cstheme="minorHAnsi"/>
          <w:sz w:val="24"/>
          <w:szCs w:val="24"/>
        </w:rPr>
      </w:pPr>
      <w:r w:rsidRPr="00530749">
        <w:rPr>
          <w:rStyle w:val="normaltextrun"/>
          <w:rFonts w:cstheme="minorHAnsi"/>
          <w:sz w:val="24"/>
          <w:szCs w:val="24"/>
        </w:rPr>
        <w:t>Op </w:t>
      </w:r>
      <w:r w:rsidR="00363CFD" w:rsidRPr="00530749">
        <w:rPr>
          <w:rStyle w:val="normaltextrun"/>
          <w:rFonts w:cstheme="minorHAnsi"/>
          <w:sz w:val="24"/>
          <w:szCs w:val="24"/>
        </w:rPr>
        <w:t>obs</w:t>
      </w:r>
      <w:r w:rsidR="001554C5" w:rsidRPr="00530749">
        <w:rPr>
          <w:rStyle w:val="normaltextrun"/>
          <w:rFonts w:cstheme="minorHAnsi"/>
          <w:sz w:val="24"/>
          <w:szCs w:val="24"/>
        </w:rPr>
        <w:t xml:space="preserve"> Kiezel en Kei</w:t>
      </w:r>
      <w:r w:rsidRPr="00530749">
        <w:rPr>
          <w:rStyle w:val="normaltextrun"/>
          <w:rFonts w:cstheme="minorHAnsi"/>
          <w:sz w:val="24"/>
          <w:szCs w:val="24"/>
        </w:rPr>
        <w:t xml:space="preserve"> werken </w:t>
      </w:r>
      <w:r w:rsidR="005E36C8" w:rsidRPr="00530749">
        <w:rPr>
          <w:rStyle w:val="normaltextrun"/>
          <w:rFonts w:cstheme="minorHAnsi"/>
          <w:sz w:val="24"/>
          <w:szCs w:val="24"/>
        </w:rPr>
        <w:t>5</w:t>
      </w:r>
      <w:r w:rsidRPr="00530749">
        <w:rPr>
          <w:rStyle w:val="normaltextrun"/>
          <w:rFonts w:cstheme="minorHAnsi"/>
          <w:sz w:val="24"/>
          <w:szCs w:val="24"/>
        </w:rPr>
        <w:t> leerkrachten, één zorgcoördinator, </w:t>
      </w:r>
      <w:r w:rsidR="00321821" w:rsidRPr="00530749">
        <w:rPr>
          <w:rStyle w:val="normaltextrun"/>
          <w:rFonts w:cstheme="minorHAnsi"/>
          <w:sz w:val="24"/>
          <w:szCs w:val="24"/>
        </w:rPr>
        <w:t>twee</w:t>
      </w:r>
      <w:r w:rsidR="0029256C" w:rsidRPr="00530749">
        <w:rPr>
          <w:rStyle w:val="normaltextrun"/>
          <w:rFonts w:cstheme="minorHAnsi"/>
          <w:sz w:val="24"/>
          <w:szCs w:val="24"/>
        </w:rPr>
        <w:t xml:space="preserve"> </w:t>
      </w:r>
      <w:r w:rsidR="008B4199" w:rsidRPr="00530749">
        <w:rPr>
          <w:rStyle w:val="normaltextrun"/>
          <w:rFonts w:cstheme="minorHAnsi"/>
          <w:sz w:val="24"/>
          <w:szCs w:val="24"/>
        </w:rPr>
        <w:t>onderwijsassi</w:t>
      </w:r>
      <w:r w:rsidR="00657AF4" w:rsidRPr="00530749">
        <w:rPr>
          <w:rStyle w:val="normaltextrun"/>
          <w:rFonts w:cstheme="minorHAnsi"/>
          <w:sz w:val="24"/>
          <w:szCs w:val="24"/>
        </w:rPr>
        <w:t>s</w:t>
      </w:r>
      <w:r w:rsidR="008B4199" w:rsidRPr="00530749">
        <w:rPr>
          <w:rStyle w:val="normaltextrun"/>
          <w:rFonts w:cstheme="minorHAnsi"/>
          <w:sz w:val="24"/>
          <w:szCs w:val="24"/>
        </w:rPr>
        <w:t>tent</w:t>
      </w:r>
      <w:r w:rsidR="0029256C" w:rsidRPr="00530749">
        <w:rPr>
          <w:rStyle w:val="normaltextrun"/>
          <w:rFonts w:cstheme="minorHAnsi"/>
          <w:sz w:val="24"/>
          <w:szCs w:val="24"/>
        </w:rPr>
        <w:t>en</w:t>
      </w:r>
      <w:r w:rsidR="008B4199" w:rsidRPr="00530749">
        <w:rPr>
          <w:rStyle w:val="normaltextrun"/>
          <w:rFonts w:cstheme="minorHAnsi"/>
          <w:sz w:val="24"/>
          <w:szCs w:val="24"/>
        </w:rPr>
        <w:t>,</w:t>
      </w:r>
      <w:r w:rsidRPr="00530749">
        <w:rPr>
          <w:rStyle w:val="normaltextrun"/>
          <w:rFonts w:cstheme="minorHAnsi"/>
          <w:sz w:val="24"/>
          <w:szCs w:val="24"/>
        </w:rPr>
        <w:t> één </w:t>
      </w:r>
      <w:r w:rsidR="00657AF4" w:rsidRPr="00530749">
        <w:rPr>
          <w:rStyle w:val="spellingerror"/>
          <w:rFonts w:cstheme="minorHAnsi"/>
          <w:sz w:val="24"/>
          <w:szCs w:val="24"/>
        </w:rPr>
        <w:t>conciërge</w:t>
      </w:r>
      <w:r w:rsidRPr="00530749">
        <w:rPr>
          <w:rStyle w:val="normaltextrun"/>
          <w:rFonts w:cstheme="minorHAnsi"/>
          <w:sz w:val="24"/>
          <w:szCs w:val="24"/>
        </w:rPr>
        <w:t xml:space="preserve">, één locatiecoördinator en één directeur onderwijsteam. Meer informatie over het personeel </w:t>
      </w:r>
      <w:r w:rsidR="00C02082">
        <w:rPr>
          <w:rStyle w:val="normaltextrun"/>
          <w:rFonts w:cstheme="minorHAnsi"/>
          <w:sz w:val="24"/>
          <w:szCs w:val="24"/>
        </w:rPr>
        <w:t>in te lezen</w:t>
      </w:r>
      <w:r w:rsidRPr="00530749">
        <w:rPr>
          <w:rStyle w:val="normaltextrun"/>
          <w:rFonts w:cstheme="minorHAnsi"/>
          <w:sz w:val="24"/>
          <w:szCs w:val="24"/>
        </w:rPr>
        <w:t xml:space="preserve"> in hoofdstuk 5. </w:t>
      </w:r>
      <w:r w:rsidRPr="00530749">
        <w:rPr>
          <w:rStyle w:val="eop"/>
          <w:rFonts w:cstheme="minorHAnsi"/>
          <w:sz w:val="24"/>
          <w:szCs w:val="24"/>
        </w:rPr>
        <w:t> </w:t>
      </w:r>
    </w:p>
    <w:p w14:paraId="65BE3428" w14:textId="1270552B" w:rsidR="00AE3FAC" w:rsidRPr="00530749" w:rsidRDefault="00AE3FAC" w:rsidP="00FA27A5">
      <w:pPr>
        <w:pStyle w:val="paragraph"/>
        <w:spacing w:before="0" w:beforeAutospacing="0" w:after="0" w:afterAutospacing="0"/>
        <w:textAlignment w:val="baseline"/>
        <w:rPr>
          <w:rStyle w:val="normaltextrun"/>
          <w:rFonts w:asciiTheme="minorHAnsi" w:hAnsiTheme="minorHAnsi" w:cstheme="minorHAnsi"/>
          <w:b/>
          <w:color w:val="C00000"/>
        </w:rPr>
      </w:pPr>
    </w:p>
    <w:p w14:paraId="41706F06" w14:textId="42722196" w:rsidR="00FA27A5" w:rsidRPr="00530749" w:rsidRDefault="00FA27A5" w:rsidP="00474457">
      <w:pPr>
        <w:pStyle w:val="Kop2"/>
        <w:rPr>
          <w:rFonts w:asciiTheme="minorHAnsi" w:hAnsiTheme="minorHAnsi" w:cstheme="minorHAnsi"/>
          <w:szCs w:val="24"/>
        </w:rPr>
      </w:pPr>
      <w:bookmarkStart w:id="10" w:name="_Toc171675620"/>
      <w:bookmarkStart w:id="11" w:name="_Toc171425010"/>
      <w:r w:rsidRPr="00530749">
        <w:rPr>
          <w:rStyle w:val="normaltextrun"/>
          <w:rFonts w:asciiTheme="minorHAnsi" w:hAnsiTheme="minorHAnsi" w:cstheme="minorHAnsi"/>
          <w:szCs w:val="24"/>
        </w:rPr>
        <w:t>1.3 Het bestuur</w:t>
      </w:r>
      <w:bookmarkEnd w:id="10"/>
      <w:bookmarkEnd w:id="11"/>
      <w:r w:rsidRPr="00530749">
        <w:rPr>
          <w:rStyle w:val="eop"/>
          <w:rFonts w:asciiTheme="minorHAnsi" w:hAnsiTheme="minorHAnsi" w:cstheme="minorHAnsi"/>
          <w:szCs w:val="24"/>
        </w:rPr>
        <w:t> </w:t>
      </w:r>
    </w:p>
    <w:p w14:paraId="495D3EF0" w14:textId="311A8013" w:rsidR="00B81EFF" w:rsidRPr="00530749" w:rsidRDefault="004A192F" w:rsidP="003B1F65">
      <w:pPr>
        <w:pStyle w:val="Geenafstand"/>
        <w:rPr>
          <w:rStyle w:val="normaltextrun"/>
          <w:rFonts w:cstheme="minorHAnsi"/>
          <w:sz w:val="24"/>
          <w:szCs w:val="24"/>
        </w:rPr>
      </w:pPr>
      <w:r w:rsidRPr="00530749">
        <w:rPr>
          <w:rStyle w:val="eop"/>
          <w:rFonts w:cstheme="minorHAnsi"/>
          <w:noProof/>
          <w:sz w:val="24"/>
          <w:szCs w:val="24"/>
        </w:rPr>
        <w:drawing>
          <wp:anchor distT="0" distB="0" distL="114300" distR="114300" simplePos="0" relativeHeight="251658243" behindDoc="0" locked="0" layoutInCell="1" allowOverlap="1" wp14:anchorId="62EBD5A5" wp14:editId="5D503BCD">
            <wp:simplePos x="0" y="0"/>
            <wp:positionH relativeFrom="column">
              <wp:posOffset>4371975</wp:posOffset>
            </wp:positionH>
            <wp:positionV relativeFrom="paragraph">
              <wp:posOffset>8255</wp:posOffset>
            </wp:positionV>
            <wp:extent cx="1285875" cy="1428750"/>
            <wp:effectExtent l="0" t="0" r="952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5875" cy="1428750"/>
                    </a:xfrm>
                    <a:prstGeom prst="rect">
                      <a:avLst/>
                    </a:prstGeom>
                    <a:noFill/>
                    <a:ln>
                      <a:noFill/>
                    </a:ln>
                  </pic:spPr>
                </pic:pic>
              </a:graphicData>
            </a:graphic>
          </wp:anchor>
        </w:drawing>
      </w:r>
      <w:r w:rsidR="00363CFD" w:rsidRPr="00530749">
        <w:rPr>
          <w:rStyle w:val="normaltextrun"/>
          <w:rFonts w:cstheme="minorHAnsi"/>
          <w:sz w:val="24"/>
          <w:szCs w:val="24"/>
        </w:rPr>
        <w:t>Obs</w:t>
      </w:r>
      <w:r w:rsidR="00474457" w:rsidRPr="00530749">
        <w:rPr>
          <w:rStyle w:val="normaltextrun"/>
          <w:rFonts w:cstheme="minorHAnsi"/>
          <w:sz w:val="24"/>
          <w:szCs w:val="24"/>
        </w:rPr>
        <w:t xml:space="preserve"> Kiezel en Kei maakt deel uit van de stichting Openbaar Primair Onderwijs</w:t>
      </w:r>
      <w:r w:rsidR="00183B89" w:rsidRPr="00530749">
        <w:rPr>
          <w:rStyle w:val="normaltextrun"/>
          <w:rFonts w:cstheme="minorHAnsi"/>
          <w:sz w:val="24"/>
          <w:szCs w:val="24"/>
        </w:rPr>
        <w:t xml:space="preserve"> Noord Oost Achterhoek (OPONOA). </w:t>
      </w:r>
      <w:r w:rsidR="008153B0" w:rsidRPr="00530749">
        <w:rPr>
          <w:rStyle w:val="normaltextrun"/>
          <w:rFonts w:cstheme="minorHAnsi"/>
          <w:sz w:val="24"/>
          <w:szCs w:val="24"/>
        </w:rPr>
        <w:t xml:space="preserve">Onder stichting OPONOA vallen </w:t>
      </w:r>
      <w:r w:rsidR="00D579B5" w:rsidRPr="00530749">
        <w:rPr>
          <w:rStyle w:val="normaltextrun"/>
          <w:rFonts w:cstheme="minorHAnsi"/>
          <w:sz w:val="24"/>
          <w:szCs w:val="24"/>
        </w:rPr>
        <w:t xml:space="preserve">14 reguliere basisscholen, 1 school voor speciaal basisonderwijs en 1 school voor hoogbegaafde leerlingen. </w:t>
      </w:r>
      <w:r w:rsidR="00B81EFF" w:rsidRPr="00530749">
        <w:rPr>
          <w:rStyle w:val="normaltextrun"/>
          <w:rFonts w:cstheme="minorHAnsi"/>
          <w:sz w:val="24"/>
          <w:szCs w:val="24"/>
        </w:rPr>
        <w:t>Alle scholen zijn gevestigd in de Gemeente Berkelland.</w:t>
      </w:r>
    </w:p>
    <w:p w14:paraId="11600D67" w14:textId="35D17BC5" w:rsidR="00FA27A5" w:rsidRPr="00530749" w:rsidRDefault="00B81EFF" w:rsidP="00DE179A">
      <w:pPr>
        <w:pStyle w:val="Geenafstand"/>
        <w:rPr>
          <w:rStyle w:val="eop"/>
          <w:rFonts w:cstheme="minorHAnsi"/>
          <w:sz w:val="24"/>
          <w:szCs w:val="24"/>
        </w:rPr>
      </w:pPr>
      <w:r w:rsidRPr="00530749">
        <w:rPr>
          <w:rFonts w:cstheme="minorHAnsi"/>
          <w:sz w:val="24"/>
          <w:szCs w:val="24"/>
        </w:rPr>
        <w:t xml:space="preserve">Stichting OPONOA wordt </w:t>
      </w:r>
      <w:r w:rsidR="00E908BD" w:rsidRPr="00530749">
        <w:rPr>
          <w:rFonts w:cstheme="minorHAnsi"/>
          <w:sz w:val="24"/>
          <w:szCs w:val="24"/>
        </w:rPr>
        <w:t xml:space="preserve">geleid door het College van Bestuur (CvB). </w:t>
      </w:r>
      <w:r w:rsidR="009F1DFA" w:rsidRPr="00530749">
        <w:rPr>
          <w:rFonts w:cstheme="minorHAnsi"/>
          <w:sz w:val="24"/>
          <w:szCs w:val="24"/>
        </w:rPr>
        <w:t>Het CvB wordt</w:t>
      </w:r>
      <w:r w:rsidR="00AE3FAC" w:rsidRPr="00530749">
        <w:rPr>
          <w:rFonts w:cstheme="minorHAnsi"/>
          <w:sz w:val="24"/>
          <w:szCs w:val="24"/>
        </w:rPr>
        <w:t xml:space="preserve"> ondersteund door administratieve krachten</w:t>
      </w:r>
      <w:r w:rsidR="009F1DFA" w:rsidRPr="00530749">
        <w:rPr>
          <w:rFonts w:cstheme="minorHAnsi"/>
          <w:sz w:val="24"/>
          <w:szCs w:val="24"/>
        </w:rPr>
        <w:t xml:space="preserve"> op het stafbureau van stichting OPONOA.</w:t>
      </w:r>
      <w:r w:rsidR="00FA27A5" w:rsidRPr="00530749">
        <w:rPr>
          <w:rStyle w:val="normaltextrun"/>
          <w:rFonts w:cstheme="minorHAnsi"/>
          <w:sz w:val="24"/>
          <w:szCs w:val="24"/>
        </w:rPr>
        <w:t> Meer informatie over het bestuur vindt u op de website:</w:t>
      </w:r>
      <w:r w:rsidR="004A192F" w:rsidRPr="00530749">
        <w:rPr>
          <w:rStyle w:val="normaltextrun"/>
          <w:rFonts w:cstheme="minorHAnsi"/>
          <w:sz w:val="24"/>
          <w:szCs w:val="24"/>
        </w:rPr>
        <w:t xml:space="preserve"> </w:t>
      </w:r>
      <w:hyperlink r:id="rId17" w:history="1">
        <w:r w:rsidR="004A192F" w:rsidRPr="00530749">
          <w:rPr>
            <w:rStyle w:val="Hyperlink"/>
            <w:rFonts w:cstheme="minorHAnsi"/>
            <w:sz w:val="24"/>
            <w:szCs w:val="24"/>
          </w:rPr>
          <w:t>www.oponoa.nl</w:t>
        </w:r>
      </w:hyperlink>
      <w:r w:rsidR="004A192F" w:rsidRPr="00530749">
        <w:rPr>
          <w:rStyle w:val="normaltextrun"/>
          <w:rFonts w:cstheme="minorHAnsi"/>
          <w:sz w:val="24"/>
          <w:szCs w:val="24"/>
        </w:rPr>
        <w:t xml:space="preserve">. </w:t>
      </w:r>
      <w:r w:rsidR="00FA27A5" w:rsidRPr="00530749">
        <w:rPr>
          <w:rStyle w:val="normaltextrun"/>
          <w:rFonts w:cstheme="minorHAnsi"/>
          <w:sz w:val="24"/>
          <w:szCs w:val="24"/>
        </w:rPr>
        <w:t> </w:t>
      </w:r>
      <w:r w:rsidR="004A192F" w:rsidRPr="00530749">
        <w:rPr>
          <w:rFonts w:cstheme="minorHAnsi"/>
          <w:sz w:val="24"/>
          <w:szCs w:val="24"/>
        </w:rPr>
        <w:t xml:space="preserve"> </w:t>
      </w:r>
      <w:r w:rsidR="00FA27A5" w:rsidRPr="00530749">
        <w:rPr>
          <w:rFonts w:cstheme="minorHAnsi"/>
          <w:sz w:val="24"/>
          <w:szCs w:val="24"/>
        </w:rPr>
        <w:br/>
      </w:r>
      <w:r w:rsidR="00FA27A5" w:rsidRPr="00530749">
        <w:rPr>
          <w:rStyle w:val="eop"/>
          <w:rFonts w:cstheme="minorHAnsi"/>
          <w:sz w:val="24"/>
          <w:szCs w:val="24"/>
        </w:rPr>
        <w:t> </w:t>
      </w:r>
    </w:p>
    <w:p w14:paraId="0F311ED0" w14:textId="5C8624A2" w:rsidR="00657AF4" w:rsidRPr="00530749" w:rsidRDefault="00657AF4" w:rsidP="002B17D7">
      <w:pPr>
        <w:pStyle w:val="Kop2"/>
        <w:rPr>
          <w:rFonts w:asciiTheme="minorHAnsi" w:hAnsiTheme="minorHAnsi" w:cstheme="minorHAnsi"/>
          <w:szCs w:val="24"/>
        </w:rPr>
      </w:pPr>
      <w:bookmarkStart w:id="12" w:name="_Toc171675621"/>
      <w:bookmarkStart w:id="13" w:name="_Toc171425011"/>
      <w:r w:rsidRPr="00530749">
        <w:rPr>
          <w:rFonts w:asciiTheme="minorHAnsi" w:hAnsiTheme="minorHAnsi" w:cstheme="minorHAnsi"/>
          <w:szCs w:val="24"/>
        </w:rPr>
        <w:t xml:space="preserve">1.4 De toekomst van </w:t>
      </w:r>
      <w:r w:rsidR="00363CFD" w:rsidRPr="00530749">
        <w:rPr>
          <w:rFonts w:asciiTheme="minorHAnsi" w:hAnsiTheme="minorHAnsi" w:cstheme="minorHAnsi"/>
          <w:szCs w:val="24"/>
        </w:rPr>
        <w:t>obs</w:t>
      </w:r>
      <w:r w:rsidRPr="00530749">
        <w:rPr>
          <w:rFonts w:asciiTheme="minorHAnsi" w:hAnsiTheme="minorHAnsi" w:cstheme="minorHAnsi"/>
          <w:szCs w:val="24"/>
        </w:rPr>
        <w:t xml:space="preserve"> Kiezel en Kei</w:t>
      </w:r>
      <w:bookmarkEnd w:id="12"/>
      <w:bookmarkEnd w:id="13"/>
    </w:p>
    <w:p w14:paraId="09D06383" w14:textId="77777777" w:rsidR="00D86AC0" w:rsidRDefault="00D86AC0" w:rsidP="00D86AC0">
      <w:r w:rsidRPr="00530749">
        <w:rPr>
          <w:rFonts w:eastAsia="Times New Roman" w:cstheme="minorHAnsi"/>
          <w:color w:val="000000"/>
          <w:sz w:val="24"/>
          <w:szCs w:val="24"/>
          <w:lang w:eastAsia="nl-NL"/>
        </w:rPr>
        <w:t>Stichting OPONOA heeft in samenspraak met de gemeente besloten dat er toegewerkt gaat worden naar één gezamenlijke locatie voor de openbare basisscholen in Borculo. Er wordt gestreefd naar een integraal kindcentrum, waarbij kinderopvang, school en wellicht andere partners samen een plek kunnen hebben. De planning is dat op de onderwijslocatie op de Beukenlaan een nieuw schoolgebouw gaat komen. De planning is om dit voor het schooljaar 2027-2028 te realiseren</w:t>
      </w:r>
    </w:p>
    <w:p w14:paraId="77EE7FE7" w14:textId="1707A111" w:rsidR="00C17D5F" w:rsidRPr="00530749" w:rsidRDefault="003F1E63" w:rsidP="003F1E63">
      <w:pPr>
        <w:rPr>
          <w:rFonts w:eastAsia="Times New Roman" w:cstheme="minorHAnsi"/>
          <w:color w:val="000000"/>
          <w:sz w:val="24"/>
          <w:szCs w:val="24"/>
          <w:lang w:eastAsia="nl-NL"/>
        </w:rPr>
      </w:pPr>
      <w:r>
        <w:rPr>
          <w:rFonts w:eastAsia="Times New Roman" w:cstheme="minorHAnsi"/>
          <w:color w:val="000000"/>
          <w:sz w:val="24"/>
          <w:szCs w:val="24"/>
          <w:lang w:eastAsia="nl-NL"/>
        </w:rPr>
        <w:br w:type="page"/>
      </w:r>
    </w:p>
    <w:p w14:paraId="34B689D4" w14:textId="7CFDACC1" w:rsidR="001613C3" w:rsidRPr="00DE6248" w:rsidRDefault="001429AF" w:rsidP="001613C3">
      <w:pPr>
        <w:pStyle w:val="Kop1"/>
        <w:rPr>
          <w:rFonts w:asciiTheme="minorHAnsi" w:eastAsia="Times New Roman" w:hAnsiTheme="minorHAnsi" w:cstheme="minorHAnsi"/>
          <w:lang w:eastAsia="nl-NL"/>
        </w:rPr>
      </w:pPr>
      <w:bookmarkStart w:id="14" w:name="_Toc171675622"/>
      <w:bookmarkStart w:id="15" w:name="_Toc171425012"/>
      <w:r w:rsidRPr="00DE6248">
        <w:rPr>
          <w:rFonts w:asciiTheme="minorHAnsi" w:eastAsia="Times New Roman" w:hAnsiTheme="minorHAnsi" w:cstheme="minorHAnsi"/>
          <w:lang w:eastAsia="nl-NL"/>
        </w:rPr>
        <w:lastRenderedPageBreak/>
        <w:t xml:space="preserve">2. </w:t>
      </w:r>
      <w:r w:rsidR="001613C3" w:rsidRPr="00DE6248">
        <w:rPr>
          <w:rFonts w:asciiTheme="minorHAnsi" w:eastAsia="Times New Roman" w:hAnsiTheme="minorHAnsi" w:cstheme="minorHAnsi"/>
          <w:lang w:eastAsia="nl-NL"/>
        </w:rPr>
        <w:t>Waar de school voor staat</w:t>
      </w:r>
      <w:bookmarkEnd w:id="14"/>
      <w:bookmarkEnd w:id="15"/>
      <w:r w:rsidR="001613C3" w:rsidRPr="00DE6248">
        <w:rPr>
          <w:rFonts w:asciiTheme="minorHAnsi" w:eastAsia="Times New Roman" w:hAnsiTheme="minorHAnsi" w:cstheme="minorHAnsi"/>
          <w:lang w:eastAsia="nl-NL"/>
        </w:rPr>
        <w:t> </w:t>
      </w:r>
    </w:p>
    <w:p w14:paraId="245CAB96" w14:textId="77777777" w:rsidR="009B0A07" w:rsidRPr="00DE6248" w:rsidRDefault="009B0A07" w:rsidP="001613C3">
      <w:pPr>
        <w:spacing w:after="0" w:line="240" w:lineRule="auto"/>
        <w:textAlignment w:val="baseline"/>
        <w:rPr>
          <w:rFonts w:eastAsia="Times New Roman" w:cstheme="minorHAnsi"/>
          <w:i/>
          <w:color w:val="2E74B5"/>
          <w:sz w:val="26"/>
          <w:szCs w:val="26"/>
          <w:lang w:eastAsia="nl-NL"/>
        </w:rPr>
      </w:pPr>
    </w:p>
    <w:p w14:paraId="7581AEEB" w14:textId="3C390C66" w:rsidR="001613C3" w:rsidRPr="00530749" w:rsidRDefault="00363CFD" w:rsidP="009B0A07">
      <w:pPr>
        <w:pStyle w:val="Geenafstand"/>
        <w:rPr>
          <w:rFonts w:cstheme="minorHAnsi"/>
          <w:sz w:val="24"/>
          <w:szCs w:val="24"/>
          <w:lang w:eastAsia="nl-NL"/>
        </w:rPr>
      </w:pPr>
      <w:r w:rsidRPr="00530749">
        <w:rPr>
          <w:rFonts w:cstheme="minorHAnsi"/>
          <w:sz w:val="24"/>
          <w:szCs w:val="24"/>
          <w:lang w:eastAsia="nl-NL"/>
        </w:rPr>
        <w:t>Obs</w:t>
      </w:r>
      <w:r w:rsidR="001613C3" w:rsidRPr="00530749">
        <w:rPr>
          <w:rFonts w:cstheme="minorHAnsi"/>
          <w:sz w:val="24"/>
          <w:szCs w:val="24"/>
          <w:lang w:eastAsia="nl-NL"/>
        </w:rPr>
        <w:t xml:space="preserve"> Kiezel en Kei ……</w:t>
      </w:r>
      <w:r w:rsidR="00340E83" w:rsidRPr="00530749">
        <w:rPr>
          <w:rFonts w:cstheme="minorHAnsi"/>
          <w:sz w:val="24"/>
          <w:szCs w:val="24"/>
          <w:lang w:eastAsia="nl-NL"/>
        </w:rPr>
        <w:t>Een fijne school waar iedereen elkaar kent</w:t>
      </w:r>
      <w:r w:rsidR="001613C3" w:rsidRPr="00530749">
        <w:rPr>
          <w:rFonts w:cstheme="minorHAnsi"/>
          <w:sz w:val="24"/>
          <w:szCs w:val="24"/>
          <w:lang w:eastAsia="nl-NL"/>
        </w:rPr>
        <w:t>! </w:t>
      </w:r>
    </w:p>
    <w:p w14:paraId="0B207452" w14:textId="77777777" w:rsidR="001613C3" w:rsidRPr="00530749" w:rsidRDefault="001613C3" w:rsidP="009B0A07">
      <w:pPr>
        <w:pStyle w:val="Geenafstand"/>
        <w:rPr>
          <w:rFonts w:cstheme="minorHAnsi"/>
          <w:sz w:val="24"/>
          <w:szCs w:val="24"/>
          <w:lang w:eastAsia="nl-NL"/>
        </w:rPr>
      </w:pPr>
      <w:r w:rsidRPr="00530749">
        <w:rPr>
          <w:rFonts w:cstheme="minorHAnsi"/>
          <w:sz w:val="24"/>
          <w:szCs w:val="24"/>
          <w:lang w:eastAsia="nl-NL"/>
        </w:rPr>
        <w:t>  </w:t>
      </w:r>
    </w:p>
    <w:p w14:paraId="78F0287C" w14:textId="6540DE9D" w:rsidR="006B4C6A" w:rsidRPr="00530749" w:rsidRDefault="007F5145" w:rsidP="006B4C6A">
      <w:pPr>
        <w:pStyle w:val="Geenafstand"/>
        <w:rPr>
          <w:rFonts w:cstheme="minorHAnsi"/>
          <w:sz w:val="24"/>
          <w:szCs w:val="24"/>
        </w:rPr>
      </w:pPr>
      <w:r w:rsidRPr="00530749">
        <w:rPr>
          <w:rFonts w:cstheme="minorHAnsi"/>
          <w:sz w:val="24"/>
          <w:szCs w:val="24"/>
        </w:rPr>
        <w:t xml:space="preserve">Op </w:t>
      </w:r>
      <w:r w:rsidR="00007943" w:rsidRPr="00530749">
        <w:rPr>
          <w:rFonts w:cstheme="minorHAnsi"/>
          <w:sz w:val="24"/>
          <w:szCs w:val="24"/>
        </w:rPr>
        <w:t>obs</w:t>
      </w:r>
      <w:r w:rsidRPr="00530749">
        <w:rPr>
          <w:rFonts w:cstheme="minorHAnsi"/>
          <w:sz w:val="24"/>
          <w:szCs w:val="24"/>
        </w:rPr>
        <w:t xml:space="preserve"> Kiezel en Kei gaan kinderen, ouders en leerkrachten met plezier naar school. Samen leggen we de basis voor een goede toekomst. We kijken naar het kind en helpen hem of haar de talenten en interesses te ontdekken en ontwikkelen! </w:t>
      </w:r>
    </w:p>
    <w:p w14:paraId="427CB47D" w14:textId="44E08C59" w:rsidR="006B4C6A" w:rsidRPr="00530749" w:rsidRDefault="006B4C6A" w:rsidP="006B4C6A">
      <w:pPr>
        <w:pStyle w:val="Geenafstand"/>
        <w:rPr>
          <w:rFonts w:cstheme="minorHAnsi"/>
          <w:sz w:val="24"/>
          <w:szCs w:val="24"/>
          <w:lang w:eastAsia="nl-NL"/>
        </w:rPr>
      </w:pPr>
      <w:r w:rsidRPr="00530749">
        <w:rPr>
          <w:rFonts w:cstheme="minorHAnsi"/>
          <w:sz w:val="24"/>
          <w:szCs w:val="24"/>
        </w:rPr>
        <w:t>K</w:t>
      </w:r>
      <w:r w:rsidRPr="00530749">
        <w:rPr>
          <w:rFonts w:cstheme="minorHAnsi"/>
          <w:sz w:val="24"/>
          <w:szCs w:val="24"/>
          <w:lang w:eastAsia="nl-NL"/>
        </w:rPr>
        <w:t xml:space="preserve">inderen, ouders en leerkrachten </w:t>
      </w:r>
      <w:r w:rsidR="00476807" w:rsidRPr="00530749">
        <w:rPr>
          <w:rFonts w:cstheme="minorHAnsi"/>
          <w:sz w:val="24"/>
          <w:szCs w:val="24"/>
          <w:lang w:eastAsia="nl-NL"/>
        </w:rPr>
        <w:t xml:space="preserve">moeten </w:t>
      </w:r>
      <w:r w:rsidRPr="00530749">
        <w:rPr>
          <w:rFonts w:cstheme="minorHAnsi"/>
          <w:sz w:val="24"/>
          <w:szCs w:val="24"/>
          <w:lang w:eastAsia="nl-NL"/>
        </w:rPr>
        <w:t xml:space="preserve">zich in alle opzichten ‘veilig’ voelen binnen de school. Dit is de basis voor optimale ontwikkeling van een kind. </w:t>
      </w:r>
      <w:r w:rsidR="00AE60E7">
        <w:rPr>
          <w:rFonts w:cstheme="minorHAnsi"/>
          <w:sz w:val="24"/>
          <w:szCs w:val="24"/>
          <w:lang w:eastAsia="nl-NL"/>
        </w:rPr>
        <w:t>Wij</w:t>
      </w:r>
      <w:r w:rsidR="77515511" w:rsidRPr="00530749">
        <w:rPr>
          <w:rFonts w:cstheme="minorHAnsi"/>
          <w:sz w:val="24"/>
          <w:szCs w:val="24"/>
          <w:lang w:eastAsia="nl-NL"/>
        </w:rPr>
        <w:t xml:space="preserve"> streven</w:t>
      </w:r>
      <w:r w:rsidRPr="00530749">
        <w:rPr>
          <w:rFonts w:cstheme="minorHAnsi"/>
          <w:sz w:val="24"/>
          <w:szCs w:val="24"/>
          <w:lang w:eastAsia="nl-NL"/>
        </w:rPr>
        <w:t xml:space="preserve"> naar de hoogste </w:t>
      </w:r>
      <w:r w:rsidR="00476807" w:rsidRPr="00530749">
        <w:rPr>
          <w:rFonts w:cstheme="minorHAnsi"/>
          <w:sz w:val="24"/>
          <w:szCs w:val="24"/>
          <w:lang w:eastAsia="nl-NL"/>
        </w:rPr>
        <w:t xml:space="preserve">reële </w:t>
      </w:r>
      <w:r w:rsidRPr="00530749">
        <w:rPr>
          <w:rFonts w:cstheme="minorHAnsi"/>
          <w:sz w:val="24"/>
          <w:szCs w:val="24"/>
          <w:lang w:eastAsia="nl-NL"/>
        </w:rPr>
        <w:t>resultaten, maar ook een brede ontwikkeling van een kind. Dit kan niet zonder een goed contact tussen school en ouders, we zorgen ervoor heel laagdrempelig en benaderbaar te zijn.</w:t>
      </w:r>
    </w:p>
    <w:p w14:paraId="45250A7C" w14:textId="77777777" w:rsidR="006B4C6A" w:rsidRPr="00530749" w:rsidRDefault="006B4C6A" w:rsidP="006B4C6A">
      <w:pPr>
        <w:pStyle w:val="Geenafstand"/>
        <w:rPr>
          <w:rFonts w:cstheme="minorHAnsi"/>
          <w:sz w:val="24"/>
          <w:szCs w:val="24"/>
          <w:lang w:eastAsia="nl-NL"/>
        </w:rPr>
      </w:pPr>
      <w:r w:rsidRPr="00530749">
        <w:rPr>
          <w:rFonts w:cstheme="minorHAnsi"/>
          <w:sz w:val="24"/>
          <w:szCs w:val="24"/>
          <w:lang w:eastAsia="nl-NL"/>
        </w:rPr>
        <w:t>Een kind ontwikkelt zich naar onze mening het beste als hij zelfvertrouwen heeft, goed kan omgaan met anderen (kinderen en leraren) én gestimuleerd wordt om zelf nieuwe zaken te ontdekken (plezier en zelfstandigheid als drijfveer). </w:t>
      </w:r>
    </w:p>
    <w:p w14:paraId="798117BC" w14:textId="3910002D" w:rsidR="009E7A2C" w:rsidRPr="00530749" w:rsidRDefault="009E7A2C" w:rsidP="007F5145">
      <w:pPr>
        <w:pStyle w:val="Geenafstand"/>
        <w:rPr>
          <w:rFonts w:cstheme="minorHAnsi"/>
          <w:sz w:val="24"/>
          <w:szCs w:val="24"/>
        </w:rPr>
      </w:pPr>
    </w:p>
    <w:p w14:paraId="744EDB85" w14:textId="2763A82E" w:rsidR="009E7A2C" w:rsidRPr="00530749" w:rsidRDefault="00BE56FB" w:rsidP="007F5145">
      <w:pPr>
        <w:pStyle w:val="Geenafstand"/>
        <w:rPr>
          <w:rFonts w:cstheme="minorHAnsi"/>
          <w:sz w:val="24"/>
          <w:szCs w:val="24"/>
        </w:rPr>
      </w:pPr>
      <w:r w:rsidRPr="00530749">
        <w:rPr>
          <w:rFonts w:cstheme="minorHAnsi"/>
          <w:sz w:val="24"/>
          <w:szCs w:val="24"/>
        </w:rPr>
        <w:t xml:space="preserve">Dit </w:t>
      </w:r>
      <w:r w:rsidR="00E156C2" w:rsidRPr="00530749">
        <w:rPr>
          <w:rFonts w:cstheme="minorHAnsi"/>
          <w:sz w:val="24"/>
          <w:szCs w:val="24"/>
        </w:rPr>
        <w:t xml:space="preserve">onderwijs </w:t>
      </w:r>
      <w:r w:rsidRPr="00530749">
        <w:rPr>
          <w:rFonts w:cstheme="minorHAnsi"/>
          <w:sz w:val="24"/>
          <w:szCs w:val="24"/>
        </w:rPr>
        <w:t xml:space="preserve">geven we </w:t>
      </w:r>
      <w:r w:rsidR="00AF707F" w:rsidRPr="00530749">
        <w:rPr>
          <w:rFonts w:cstheme="minorHAnsi"/>
          <w:sz w:val="24"/>
          <w:szCs w:val="24"/>
        </w:rPr>
        <w:t xml:space="preserve">onder andere </w:t>
      </w:r>
      <w:r w:rsidR="00E156C2" w:rsidRPr="00530749">
        <w:rPr>
          <w:rFonts w:cstheme="minorHAnsi"/>
          <w:sz w:val="24"/>
          <w:szCs w:val="24"/>
        </w:rPr>
        <w:t>vorm</w:t>
      </w:r>
      <w:r w:rsidRPr="00530749">
        <w:rPr>
          <w:rFonts w:cstheme="minorHAnsi"/>
          <w:sz w:val="24"/>
          <w:szCs w:val="24"/>
        </w:rPr>
        <w:t xml:space="preserve"> door:</w:t>
      </w:r>
      <w:r w:rsidR="001139E1" w:rsidRPr="00530749">
        <w:rPr>
          <w:rFonts w:cstheme="minorHAnsi"/>
          <w:sz w:val="24"/>
          <w:szCs w:val="24"/>
        </w:rPr>
        <w:br/>
      </w:r>
    </w:p>
    <w:p w14:paraId="4F883D15" w14:textId="77777777" w:rsidR="00C30EEB" w:rsidRPr="00530749" w:rsidRDefault="007F5145" w:rsidP="007F5145">
      <w:pPr>
        <w:pStyle w:val="Geenafstand"/>
        <w:rPr>
          <w:rFonts w:cstheme="minorHAnsi"/>
          <w:sz w:val="24"/>
          <w:szCs w:val="24"/>
        </w:rPr>
      </w:pPr>
      <w:r w:rsidRPr="00530749">
        <w:rPr>
          <w:rFonts w:cstheme="minorHAnsi"/>
          <w:sz w:val="24"/>
          <w:szCs w:val="24"/>
        </w:rPr>
        <w:t xml:space="preserve">• Persoonlijke aandacht in kleine groepen. </w:t>
      </w:r>
    </w:p>
    <w:p w14:paraId="5984585E" w14:textId="77777777" w:rsidR="00C30EEB" w:rsidRPr="00530749" w:rsidRDefault="007F5145" w:rsidP="007F5145">
      <w:pPr>
        <w:pStyle w:val="Geenafstand"/>
        <w:rPr>
          <w:rFonts w:cstheme="minorHAnsi"/>
          <w:sz w:val="24"/>
          <w:szCs w:val="24"/>
        </w:rPr>
      </w:pPr>
      <w:r w:rsidRPr="00530749">
        <w:rPr>
          <w:rFonts w:cstheme="minorHAnsi"/>
          <w:sz w:val="24"/>
          <w:szCs w:val="24"/>
        </w:rPr>
        <w:t xml:space="preserve">• Nauwe samenwerking met Partou (peuter- en kinderopvang). </w:t>
      </w:r>
    </w:p>
    <w:p w14:paraId="1C984114" w14:textId="77777777" w:rsidR="00C30EEB" w:rsidRPr="00530749" w:rsidRDefault="007F5145" w:rsidP="007F5145">
      <w:pPr>
        <w:pStyle w:val="Geenafstand"/>
        <w:rPr>
          <w:rFonts w:cstheme="minorHAnsi"/>
          <w:sz w:val="24"/>
          <w:szCs w:val="24"/>
        </w:rPr>
      </w:pPr>
      <w:r w:rsidRPr="00530749">
        <w:rPr>
          <w:rFonts w:cstheme="minorHAnsi"/>
          <w:sz w:val="24"/>
          <w:szCs w:val="24"/>
        </w:rPr>
        <w:t xml:space="preserve">• Wetenschaps- en technieklokaal. </w:t>
      </w:r>
    </w:p>
    <w:p w14:paraId="239F4659" w14:textId="77777777" w:rsidR="00C30EEB" w:rsidRPr="00530749" w:rsidRDefault="007F5145" w:rsidP="007F5145">
      <w:pPr>
        <w:pStyle w:val="Geenafstand"/>
        <w:rPr>
          <w:rFonts w:cstheme="minorHAnsi"/>
          <w:sz w:val="24"/>
          <w:szCs w:val="24"/>
        </w:rPr>
      </w:pPr>
      <w:r w:rsidRPr="00530749">
        <w:rPr>
          <w:rFonts w:cstheme="minorHAnsi"/>
          <w:sz w:val="24"/>
          <w:szCs w:val="24"/>
        </w:rPr>
        <w:t xml:space="preserve">• Onderzoekend en ontdekkend leren. </w:t>
      </w:r>
    </w:p>
    <w:p w14:paraId="19C45119" w14:textId="3FD41946" w:rsidR="00C30EEB" w:rsidRPr="00530749" w:rsidRDefault="007F5145" w:rsidP="001139E1">
      <w:pPr>
        <w:pStyle w:val="Geenafstand"/>
        <w:ind w:left="142" w:hanging="142"/>
        <w:rPr>
          <w:rFonts w:cstheme="minorHAnsi"/>
          <w:sz w:val="24"/>
          <w:szCs w:val="24"/>
        </w:rPr>
      </w:pPr>
      <w:r w:rsidRPr="00530749">
        <w:rPr>
          <w:rFonts w:cstheme="minorHAnsi"/>
          <w:sz w:val="24"/>
          <w:szCs w:val="24"/>
        </w:rPr>
        <w:t xml:space="preserve">• Natuurlijk de kernvakken rekenen, taal, lezen en wereldoriëntatie op alle benodigde </w:t>
      </w:r>
      <w:r w:rsidR="001139E1" w:rsidRPr="00530749">
        <w:rPr>
          <w:rFonts w:cstheme="minorHAnsi"/>
          <w:sz w:val="24"/>
          <w:szCs w:val="24"/>
        </w:rPr>
        <w:t xml:space="preserve">  </w:t>
      </w:r>
      <w:r w:rsidRPr="00530749">
        <w:rPr>
          <w:rFonts w:cstheme="minorHAnsi"/>
          <w:sz w:val="24"/>
          <w:szCs w:val="24"/>
        </w:rPr>
        <w:t>niveaus.</w:t>
      </w:r>
    </w:p>
    <w:p w14:paraId="718973E8" w14:textId="77777777" w:rsidR="00C30EEB" w:rsidRPr="00530749" w:rsidRDefault="007F5145" w:rsidP="007F5145">
      <w:pPr>
        <w:pStyle w:val="Geenafstand"/>
        <w:rPr>
          <w:rFonts w:cstheme="minorHAnsi"/>
          <w:sz w:val="24"/>
          <w:szCs w:val="24"/>
        </w:rPr>
      </w:pPr>
      <w:r w:rsidRPr="00530749">
        <w:rPr>
          <w:rFonts w:cstheme="minorHAnsi"/>
          <w:sz w:val="24"/>
          <w:szCs w:val="24"/>
        </w:rPr>
        <w:t xml:space="preserve">• Een veilige school, waar kinderen zich fijn voelen en het beste uit zichzelf halen. </w:t>
      </w:r>
    </w:p>
    <w:p w14:paraId="7B0B4C54" w14:textId="77777777" w:rsidR="00C30EEB" w:rsidRPr="00530749" w:rsidRDefault="007F5145" w:rsidP="007F5145">
      <w:pPr>
        <w:pStyle w:val="Geenafstand"/>
        <w:rPr>
          <w:rFonts w:cstheme="minorHAnsi"/>
          <w:sz w:val="24"/>
          <w:szCs w:val="24"/>
        </w:rPr>
      </w:pPr>
      <w:r w:rsidRPr="00530749">
        <w:rPr>
          <w:rFonts w:cstheme="minorHAnsi"/>
          <w:sz w:val="24"/>
          <w:szCs w:val="24"/>
        </w:rPr>
        <w:t xml:space="preserve">• Bewegingsonderwijs en muziek door een vakleerkracht. </w:t>
      </w:r>
    </w:p>
    <w:p w14:paraId="31A095F9" w14:textId="77777777" w:rsidR="006B4C6A" w:rsidRPr="00530749" w:rsidRDefault="007F5145" w:rsidP="007F5145">
      <w:pPr>
        <w:pStyle w:val="Geenafstand"/>
        <w:rPr>
          <w:rFonts w:cstheme="minorHAnsi"/>
          <w:sz w:val="24"/>
          <w:szCs w:val="24"/>
        </w:rPr>
      </w:pPr>
      <w:r w:rsidRPr="00530749">
        <w:rPr>
          <w:rFonts w:cstheme="minorHAnsi"/>
          <w:sz w:val="24"/>
          <w:szCs w:val="24"/>
        </w:rPr>
        <w:t xml:space="preserve">• Extra bewegen door Beweegwijs: leerlingen van groep 8 begeleiden kleine groepjes. </w:t>
      </w:r>
    </w:p>
    <w:p w14:paraId="6D6A54B2" w14:textId="2B75E28D" w:rsidR="007F5145" w:rsidRPr="00530749" w:rsidRDefault="007F5145" w:rsidP="007F5145">
      <w:pPr>
        <w:pStyle w:val="Geenafstand"/>
        <w:rPr>
          <w:rFonts w:cstheme="minorHAnsi"/>
          <w:sz w:val="24"/>
          <w:szCs w:val="24"/>
        </w:rPr>
      </w:pPr>
      <w:r w:rsidRPr="00530749">
        <w:rPr>
          <w:rFonts w:cstheme="minorHAnsi"/>
          <w:sz w:val="24"/>
          <w:szCs w:val="24"/>
        </w:rPr>
        <w:t>• Engels vanaf groep 1.</w:t>
      </w:r>
    </w:p>
    <w:p w14:paraId="648101BA" w14:textId="442C39DA" w:rsidR="00AF707F" w:rsidRPr="00530749" w:rsidRDefault="00AF707F" w:rsidP="007F5145">
      <w:pPr>
        <w:pStyle w:val="Geenafstand"/>
        <w:rPr>
          <w:rFonts w:cstheme="minorHAnsi"/>
          <w:sz w:val="24"/>
          <w:szCs w:val="24"/>
        </w:rPr>
      </w:pPr>
    </w:p>
    <w:p w14:paraId="6FB42EA5" w14:textId="68E699E8" w:rsidR="00AF707F" w:rsidRPr="00530749" w:rsidRDefault="0015216A" w:rsidP="000544C8">
      <w:pPr>
        <w:pStyle w:val="Kop2"/>
        <w:rPr>
          <w:rFonts w:asciiTheme="minorHAnsi" w:hAnsiTheme="minorHAnsi" w:cstheme="minorHAnsi"/>
          <w:szCs w:val="24"/>
        </w:rPr>
      </w:pPr>
      <w:bookmarkStart w:id="16" w:name="_Toc171675623"/>
      <w:bookmarkStart w:id="17" w:name="_Toc171425013"/>
      <w:r w:rsidRPr="00530749">
        <w:rPr>
          <w:rFonts w:asciiTheme="minorHAnsi" w:hAnsiTheme="minorHAnsi" w:cstheme="minorHAnsi"/>
          <w:szCs w:val="24"/>
        </w:rPr>
        <w:t>2.1 Onze kernwaarden</w:t>
      </w:r>
      <w:bookmarkEnd w:id="16"/>
      <w:bookmarkEnd w:id="17"/>
    </w:p>
    <w:p w14:paraId="71AB46D3" w14:textId="734E324B" w:rsidR="0015216A" w:rsidRPr="00530749" w:rsidRDefault="0015216A" w:rsidP="007F5145">
      <w:pPr>
        <w:pStyle w:val="Geenafstand"/>
        <w:rPr>
          <w:rFonts w:cstheme="minorHAnsi"/>
          <w:sz w:val="24"/>
          <w:szCs w:val="24"/>
        </w:rPr>
      </w:pPr>
    </w:p>
    <w:p w14:paraId="19EC50AC" w14:textId="55572800" w:rsidR="000544C8" w:rsidRPr="00530749" w:rsidRDefault="000544C8" w:rsidP="007F5145">
      <w:pPr>
        <w:pStyle w:val="Geenafstand"/>
        <w:rPr>
          <w:rFonts w:cstheme="minorHAnsi"/>
          <w:sz w:val="24"/>
          <w:szCs w:val="24"/>
        </w:rPr>
      </w:pPr>
      <w:r w:rsidRPr="00530749">
        <w:rPr>
          <w:rFonts w:cstheme="minorHAnsi"/>
          <w:b/>
          <w:color w:val="002060"/>
          <w:sz w:val="24"/>
          <w:szCs w:val="24"/>
        </w:rPr>
        <w:t>Persoonlijk</w:t>
      </w:r>
    </w:p>
    <w:p w14:paraId="2354248E" w14:textId="02D31D43" w:rsidR="001B4D20" w:rsidRPr="00530749" w:rsidRDefault="0059512C" w:rsidP="000325EE">
      <w:pPr>
        <w:pStyle w:val="Geenafstand"/>
        <w:rPr>
          <w:rFonts w:cstheme="minorHAnsi"/>
          <w:sz w:val="24"/>
          <w:szCs w:val="24"/>
        </w:rPr>
      </w:pPr>
      <w:r w:rsidRPr="00530749">
        <w:rPr>
          <w:rFonts w:cstheme="minorHAnsi"/>
          <w:sz w:val="24"/>
          <w:szCs w:val="24"/>
        </w:rPr>
        <w:t xml:space="preserve">Aandacht voor ieder kind is het belangrijkste binnen onze school. </w:t>
      </w:r>
      <w:r w:rsidR="004F13D5" w:rsidRPr="00530749">
        <w:rPr>
          <w:rFonts w:cstheme="minorHAnsi"/>
          <w:sz w:val="24"/>
          <w:szCs w:val="24"/>
        </w:rPr>
        <w:t xml:space="preserve">Ons </w:t>
      </w:r>
      <w:r w:rsidR="001B4D20" w:rsidRPr="00530749">
        <w:rPr>
          <w:rFonts w:cstheme="minorHAnsi"/>
          <w:sz w:val="24"/>
          <w:szCs w:val="24"/>
        </w:rPr>
        <w:t xml:space="preserve">onderwijs is gericht op het </w:t>
      </w:r>
      <w:r w:rsidR="004F13D5" w:rsidRPr="00530749">
        <w:rPr>
          <w:rFonts w:cstheme="minorHAnsi"/>
          <w:sz w:val="24"/>
          <w:szCs w:val="24"/>
        </w:rPr>
        <w:t>welzijn</w:t>
      </w:r>
      <w:r w:rsidR="001B4D20" w:rsidRPr="00530749">
        <w:rPr>
          <w:rFonts w:cstheme="minorHAnsi"/>
          <w:sz w:val="24"/>
          <w:szCs w:val="24"/>
        </w:rPr>
        <w:t xml:space="preserve"> van het kind. Dit </w:t>
      </w:r>
      <w:r w:rsidR="004F13D5" w:rsidRPr="00530749">
        <w:rPr>
          <w:rFonts w:cstheme="minorHAnsi"/>
          <w:sz w:val="24"/>
          <w:szCs w:val="24"/>
        </w:rPr>
        <w:t xml:space="preserve">bereiken we door </w:t>
      </w:r>
      <w:r w:rsidR="001B4D20" w:rsidRPr="00530749">
        <w:rPr>
          <w:rFonts w:cstheme="minorHAnsi"/>
          <w:sz w:val="24"/>
          <w:szCs w:val="24"/>
        </w:rPr>
        <w:t>zowel de lesstof als de sociaal emotionele vaardigheden</w:t>
      </w:r>
      <w:r w:rsidR="004F13D5" w:rsidRPr="00530749">
        <w:rPr>
          <w:rFonts w:cstheme="minorHAnsi"/>
          <w:sz w:val="24"/>
          <w:szCs w:val="24"/>
        </w:rPr>
        <w:t xml:space="preserve"> aan te bieden op het niveau van het kind</w:t>
      </w:r>
      <w:r w:rsidR="001B4D20" w:rsidRPr="00530749">
        <w:rPr>
          <w:rFonts w:cstheme="minorHAnsi"/>
          <w:sz w:val="24"/>
          <w:szCs w:val="24"/>
        </w:rPr>
        <w:t xml:space="preserve">. Wij vinden het belangrijk dat kinderen zich kunnen ontwikkelen als een eigen persoon, met normen en waarden die voor hen belangrijk zijn. </w:t>
      </w:r>
    </w:p>
    <w:p w14:paraId="6E0B1128" w14:textId="77777777" w:rsidR="001B4D20" w:rsidRPr="00530749" w:rsidRDefault="001B4D20" w:rsidP="000325EE">
      <w:pPr>
        <w:pStyle w:val="Geenafstand"/>
        <w:rPr>
          <w:rFonts w:cstheme="minorHAnsi"/>
          <w:sz w:val="24"/>
          <w:szCs w:val="24"/>
        </w:rPr>
      </w:pPr>
      <w:r w:rsidRPr="00530749">
        <w:rPr>
          <w:rFonts w:cstheme="minorHAnsi"/>
          <w:sz w:val="24"/>
          <w:szCs w:val="24"/>
        </w:rPr>
        <w:t xml:space="preserve">Door de persoonlijke, gelijkwaardige en respectvolle samenwerking met de ouders, door open en transparant te communiceren, kan het kind zich optimaal ontwikkelen. </w:t>
      </w:r>
    </w:p>
    <w:p w14:paraId="5E162586" w14:textId="77777777" w:rsidR="00A4624C" w:rsidRPr="00530749" w:rsidRDefault="00A4624C" w:rsidP="007F5145">
      <w:pPr>
        <w:pStyle w:val="Geenafstand"/>
        <w:rPr>
          <w:rFonts w:cstheme="minorHAnsi"/>
          <w:sz w:val="24"/>
          <w:szCs w:val="24"/>
        </w:rPr>
      </w:pPr>
    </w:p>
    <w:p w14:paraId="091D624B" w14:textId="347E6C3D" w:rsidR="000544C8" w:rsidRPr="00530749" w:rsidRDefault="00A335B1" w:rsidP="007F5145">
      <w:pPr>
        <w:pStyle w:val="Geenafstand"/>
        <w:rPr>
          <w:rFonts w:cstheme="minorHAnsi"/>
          <w:b/>
          <w:color w:val="002060"/>
          <w:sz w:val="24"/>
          <w:szCs w:val="24"/>
        </w:rPr>
      </w:pPr>
      <w:r w:rsidRPr="00530749">
        <w:rPr>
          <w:rFonts w:cstheme="minorHAnsi"/>
          <w:b/>
          <w:color w:val="002060"/>
          <w:sz w:val="24"/>
          <w:szCs w:val="24"/>
        </w:rPr>
        <w:t>Betrokkenheid</w:t>
      </w:r>
    </w:p>
    <w:p w14:paraId="34B0F919" w14:textId="5DD36A3C" w:rsidR="000E214D" w:rsidRPr="00530749" w:rsidRDefault="002C288A" w:rsidP="000325EE">
      <w:pPr>
        <w:pStyle w:val="Geenafstand"/>
        <w:rPr>
          <w:rFonts w:cstheme="minorHAnsi"/>
          <w:sz w:val="24"/>
          <w:szCs w:val="24"/>
        </w:rPr>
      </w:pPr>
      <w:r w:rsidRPr="00530749">
        <w:rPr>
          <w:rFonts w:cstheme="minorHAnsi"/>
          <w:sz w:val="24"/>
          <w:szCs w:val="24"/>
        </w:rPr>
        <w:t xml:space="preserve">Een </w:t>
      </w:r>
      <w:r w:rsidR="007B1958" w:rsidRPr="00530749">
        <w:rPr>
          <w:rFonts w:cstheme="minorHAnsi"/>
          <w:sz w:val="24"/>
          <w:szCs w:val="24"/>
        </w:rPr>
        <w:t xml:space="preserve">goede ontwikkeling kan niet zonder betrokkenheid van de leerling zelf, van de ouders en van de leerkrachten. </w:t>
      </w:r>
      <w:r w:rsidR="00702757" w:rsidRPr="00530749">
        <w:rPr>
          <w:rFonts w:cstheme="minorHAnsi"/>
          <w:sz w:val="24"/>
          <w:szCs w:val="24"/>
        </w:rPr>
        <w:t xml:space="preserve">De betrokkenheid wordt gerealiseerd door: </w:t>
      </w:r>
      <w:r w:rsidR="00EC4E8F" w:rsidRPr="00530749">
        <w:rPr>
          <w:rFonts w:cstheme="minorHAnsi"/>
          <w:sz w:val="24"/>
          <w:szCs w:val="24"/>
        </w:rPr>
        <w:br/>
        <w:t>- een</w:t>
      </w:r>
      <w:r w:rsidR="00282447" w:rsidRPr="00530749">
        <w:rPr>
          <w:rFonts w:cstheme="minorHAnsi"/>
          <w:sz w:val="24"/>
          <w:szCs w:val="24"/>
        </w:rPr>
        <w:t xml:space="preserve"> goed pedagogisch klimaat</w:t>
      </w:r>
      <w:r w:rsidR="00072E35" w:rsidRPr="00530749">
        <w:rPr>
          <w:rFonts w:cstheme="minorHAnsi"/>
          <w:sz w:val="24"/>
          <w:szCs w:val="24"/>
        </w:rPr>
        <w:t xml:space="preserve"> op basis van een positieve houding en respect voor elkaar</w:t>
      </w:r>
      <w:r w:rsidR="00EC4E8F" w:rsidRPr="00530749">
        <w:rPr>
          <w:rFonts w:cstheme="minorHAnsi"/>
          <w:sz w:val="24"/>
          <w:szCs w:val="24"/>
        </w:rPr>
        <w:t>,</w:t>
      </w:r>
      <w:r w:rsidR="00EC4E8F" w:rsidRPr="00530749">
        <w:rPr>
          <w:rFonts w:cstheme="minorHAnsi"/>
          <w:sz w:val="24"/>
          <w:szCs w:val="24"/>
        </w:rPr>
        <w:br/>
        <w:t>-</w:t>
      </w:r>
      <w:r w:rsidR="00EE3906" w:rsidRPr="00530749">
        <w:rPr>
          <w:rFonts w:cstheme="minorHAnsi"/>
          <w:sz w:val="24"/>
          <w:szCs w:val="24"/>
        </w:rPr>
        <w:t xml:space="preserve"> een passend lesaanbod</w:t>
      </w:r>
      <w:r w:rsidR="00EC4E8F" w:rsidRPr="00530749">
        <w:rPr>
          <w:rFonts w:cstheme="minorHAnsi"/>
          <w:sz w:val="24"/>
          <w:szCs w:val="24"/>
        </w:rPr>
        <w:t xml:space="preserve">: op niveau en </w:t>
      </w:r>
      <w:r w:rsidR="00DB5A45" w:rsidRPr="00530749">
        <w:rPr>
          <w:rFonts w:cstheme="minorHAnsi"/>
          <w:sz w:val="24"/>
          <w:szCs w:val="24"/>
        </w:rPr>
        <w:t xml:space="preserve">gericht op de belevingswereld van de leerlingen. </w:t>
      </w:r>
      <w:r w:rsidR="00EE3906" w:rsidRPr="00530749">
        <w:rPr>
          <w:rFonts w:cstheme="minorHAnsi"/>
          <w:sz w:val="24"/>
          <w:szCs w:val="24"/>
        </w:rPr>
        <w:lastRenderedPageBreak/>
        <w:t>Samen met de ouders houd</w:t>
      </w:r>
      <w:r w:rsidR="00DD4398" w:rsidRPr="00530749">
        <w:rPr>
          <w:rFonts w:cstheme="minorHAnsi"/>
          <w:sz w:val="24"/>
          <w:szCs w:val="24"/>
        </w:rPr>
        <w:t>en we</w:t>
      </w:r>
      <w:r w:rsidR="00072E35" w:rsidRPr="00530749">
        <w:rPr>
          <w:rFonts w:cstheme="minorHAnsi"/>
          <w:sz w:val="24"/>
          <w:szCs w:val="24"/>
        </w:rPr>
        <w:t xml:space="preserve"> sterk in de gaten dat de leerling met plezier naar school gaat en zich hier veilig voelt. </w:t>
      </w:r>
    </w:p>
    <w:p w14:paraId="52E01029" w14:textId="288AFB38" w:rsidR="00072E35" w:rsidRPr="00530749" w:rsidRDefault="00072E35" w:rsidP="000325EE">
      <w:pPr>
        <w:pStyle w:val="Geenafstand"/>
        <w:rPr>
          <w:rFonts w:cstheme="minorHAnsi"/>
          <w:sz w:val="24"/>
          <w:szCs w:val="24"/>
        </w:rPr>
      </w:pPr>
      <w:r w:rsidRPr="00530749">
        <w:rPr>
          <w:rFonts w:cstheme="minorHAnsi"/>
          <w:sz w:val="24"/>
          <w:szCs w:val="24"/>
        </w:rPr>
        <w:t>Zo blijven de kinderen betrokken, krijgen ze zelfvertrouwen en houden ze plezier in het naar school gaan en het leren</w:t>
      </w:r>
      <w:r w:rsidR="000B1C80" w:rsidRPr="00530749">
        <w:rPr>
          <w:rFonts w:cstheme="minorHAnsi"/>
          <w:sz w:val="24"/>
          <w:szCs w:val="24"/>
        </w:rPr>
        <w:t>. De</w:t>
      </w:r>
      <w:r w:rsidRPr="00530749">
        <w:rPr>
          <w:rFonts w:cstheme="minorHAnsi"/>
          <w:sz w:val="24"/>
          <w:szCs w:val="24"/>
        </w:rPr>
        <w:t xml:space="preserve"> kinderen </w:t>
      </w:r>
      <w:r w:rsidR="000B1C80" w:rsidRPr="00530749">
        <w:rPr>
          <w:rFonts w:cstheme="minorHAnsi"/>
          <w:sz w:val="24"/>
          <w:szCs w:val="24"/>
        </w:rPr>
        <w:t xml:space="preserve">krijgen </w:t>
      </w:r>
      <w:r w:rsidRPr="00530749">
        <w:rPr>
          <w:rFonts w:cstheme="minorHAnsi"/>
          <w:sz w:val="24"/>
          <w:szCs w:val="24"/>
        </w:rPr>
        <w:t>de kans om met plezier talenten en vaardigheden te ontdekken en te laten zien.</w:t>
      </w:r>
    </w:p>
    <w:p w14:paraId="710B2039" w14:textId="77777777" w:rsidR="00072E35" w:rsidRPr="00530749" w:rsidRDefault="00072E35" w:rsidP="007F5145">
      <w:pPr>
        <w:pStyle w:val="Geenafstand"/>
        <w:rPr>
          <w:rFonts w:cstheme="minorHAnsi"/>
          <w:sz w:val="24"/>
          <w:szCs w:val="24"/>
        </w:rPr>
      </w:pPr>
    </w:p>
    <w:p w14:paraId="03330D0F" w14:textId="4FF24B4C" w:rsidR="00A335B1" w:rsidRPr="00530749" w:rsidRDefault="00A335B1" w:rsidP="007F5145">
      <w:pPr>
        <w:pStyle w:val="Geenafstand"/>
        <w:rPr>
          <w:rFonts w:cstheme="minorHAnsi"/>
          <w:b/>
          <w:color w:val="002060"/>
          <w:sz w:val="24"/>
          <w:szCs w:val="24"/>
        </w:rPr>
      </w:pPr>
      <w:r w:rsidRPr="00530749">
        <w:rPr>
          <w:rFonts w:cstheme="minorHAnsi"/>
          <w:b/>
          <w:color w:val="002060"/>
          <w:sz w:val="24"/>
          <w:szCs w:val="24"/>
        </w:rPr>
        <w:t>Samen leren</w:t>
      </w:r>
    </w:p>
    <w:p w14:paraId="1D3F940E" w14:textId="07DB0E2D" w:rsidR="00C745E5" w:rsidRPr="00530749" w:rsidRDefault="003E5D3D" w:rsidP="00C745E5">
      <w:pPr>
        <w:pStyle w:val="Geenafstand"/>
        <w:rPr>
          <w:rFonts w:cstheme="minorHAnsi"/>
          <w:sz w:val="24"/>
          <w:szCs w:val="24"/>
        </w:rPr>
      </w:pPr>
      <w:r w:rsidRPr="00530749">
        <w:rPr>
          <w:rFonts w:cstheme="minorHAnsi"/>
          <w:sz w:val="24"/>
          <w:szCs w:val="24"/>
        </w:rPr>
        <w:t>‘Alleen ben je sneller, samen kom je verder</w:t>
      </w:r>
      <w:r w:rsidR="00BB6BF4" w:rsidRPr="00530749">
        <w:rPr>
          <w:rFonts w:cstheme="minorHAnsi"/>
          <w:sz w:val="24"/>
          <w:szCs w:val="24"/>
        </w:rPr>
        <w:t>.</w:t>
      </w:r>
      <w:r w:rsidRPr="00530749">
        <w:rPr>
          <w:rFonts w:cstheme="minorHAnsi"/>
          <w:sz w:val="24"/>
          <w:szCs w:val="24"/>
        </w:rPr>
        <w:t>’</w:t>
      </w:r>
      <w:r w:rsidR="00BB6BF4" w:rsidRPr="00530749">
        <w:rPr>
          <w:rFonts w:cstheme="minorHAnsi"/>
          <w:sz w:val="24"/>
          <w:szCs w:val="24"/>
        </w:rPr>
        <w:t xml:space="preserve"> </w:t>
      </w:r>
      <w:r w:rsidR="00AE59A4" w:rsidRPr="00530749">
        <w:rPr>
          <w:rFonts w:cstheme="minorHAnsi"/>
          <w:sz w:val="24"/>
          <w:szCs w:val="24"/>
        </w:rPr>
        <w:br/>
      </w:r>
      <w:r w:rsidR="00BB6BF4" w:rsidRPr="00530749">
        <w:rPr>
          <w:rFonts w:cstheme="minorHAnsi"/>
          <w:sz w:val="24"/>
          <w:szCs w:val="24"/>
        </w:rPr>
        <w:t xml:space="preserve">Een bekende uitspraak als het gaat om samenwerken. </w:t>
      </w:r>
      <w:r w:rsidR="001003E4" w:rsidRPr="00530749">
        <w:rPr>
          <w:rFonts w:cstheme="minorHAnsi"/>
          <w:sz w:val="24"/>
          <w:szCs w:val="24"/>
        </w:rPr>
        <w:t>Door samen te leren en samen te werken</w:t>
      </w:r>
      <w:r w:rsidR="00A55718" w:rsidRPr="00530749">
        <w:rPr>
          <w:rFonts w:cstheme="minorHAnsi"/>
          <w:sz w:val="24"/>
          <w:szCs w:val="24"/>
        </w:rPr>
        <w:t xml:space="preserve"> leren de kinderen van elkaar op zowel cognitief als sociaal gebied. </w:t>
      </w:r>
      <w:r w:rsidR="00815A41" w:rsidRPr="00530749">
        <w:rPr>
          <w:rFonts w:cstheme="minorHAnsi"/>
          <w:sz w:val="24"/>
          <w:szCs w:val="24"/>
        </w:rPr>
        <w:t xml:space="preserve">Door samen te </w:t>
      </w:r>
      <w:r w:rsidR="00A1258A" w:rsidRPr="00530749">
        <w:rPr>
          <w:rFonts w:cstheme="minorHAnsi"/>
          <w:sz w:val="24"/>
          <w:szCs w:val="24"/>
        </w:rPr>
        <w:t xml:space="preserve">werken wordt de betrokkenheid vergroot en zijn de kinderen actiever met de lesstof bezig. </w:t>
      </w:r>
      <w:r w:rsidR="00657B78" w:rsidRPr="00530749">
        <w:rPr>
          <w:rFonts w:cstheme="minorHAnsi"/>
          <w:sz w:val="24"/>
          <w:szCs w:val="24"/>
        </w:rPr>
        <w:t xml:space="preserve">Ook helpt het samenwerken </w:t>
      </w:r>
      <w:r w:rsidR="00933F6C" w:rsidRPr="00530749">
        <w:rPr>
          <w:rFonts w:cstheme="minorHAnsi"/>
          <w:sz w:val="24"/>
          <w:szCs w:val="24"/>
        </w:rPr>
        <w:t xml:space="preserve">bij de ontwikkeling van </w:t>
      </w:r>
      <w:r w:rsidR="00657B78" w:rsidRPr="00530749">
        <w:rPr>
          <w:rFonts w:cstheme="minorHAnsi"/>
          <w:sz w:val="24"/>
          <w:szCs w:val="24"/>
        </w:rPr>
        <w:t>h</w:t>
      </w:r>
      <w:r w:rsidR="0058538C" w:rsidRPr="00530749">
        <w:rPr>
          <w:rFonts w:cstheme="minorHAnsi"/>
          <w:sz w:val="24"/>
          <w:szCs w:val="24"/>
        </w:rPr>
        <w:t xml:space="preserve">et sociale bewustzijn en het sociale gedrag van de kinderen. </w:t>
      </w:r>
      <w:r w:rsidR="00933F6C" w:rsidRPr="00530749">
        <w:rPr>
          <w:rFonts w:cstheme="minorHAnsi"/>
          <w:sz w:val="24"/>
          <w:szCs w:val="24"/>
        </w:rPr>
        <w:t>H</w:t>
      </w:r>
      <w:r w:rsidR="0058538C" w:rsidRPr="00530749">
        <w:rPr>
          <w:rFonts w:cstheme="minorHAnsi"/>
          <w:sz w:val="24"/>
          <w:szCs w:val="24"/>
        </w:rPr>
        <w:t xml:space="preserve">et kind </w:t>
      </w:r>
      <w:r w:rsidR="00933F6C" w:rsidRPr="00530749">
        <w:rPr>
          <w:rFonts w:cstheme="minorHAnsi"/>
          <w:sz w:val="24"/>
          <w:szCs w:val="24"/>
        </w:rPr>
        <w:t xml:space="preserve">leert </w:t>
      </w:r>
      <w:r w:rsidR="0058538C" w:rsidRPr="00530749">
        <w:rPr>
          <w:rFonts w:cstheme="minorHAnsi"/>
          <w:sz w:val="24"/>
          <w:szCs w:val="24"/>
        </w:rPr>
        <w:t>zichzelf te zijn in de sociale wereld: een mening te vormen en met deze mening om te gaan in een groep.</w:t>
      </w:r>
    </w:p>
    <w:p w14:paraId="75D2019A" w14:textId="77777777" w:rsidR="00F86801" w:rsidRPr="00530749" w:rsidRDefault="00F86801" w:rsidP="00C745E5">
      <w:pPr>
        <w:pStyle w:val="Geenafstand"/>
        <w:rPr>
          <w:rFonts w:cstheme="minorHAnsi"/>
          <w:sz w:val="24"/>
          <w:szCs w:val="24"/>
        </w:rPr>
      </w:pPr>
    </w:p>
    <w:p w14:paraId="3D07076B" w14:textId="54E4578E" w:rsidR="00A335B1" w:rsidRPr="00530749" w:rsidRDefault="00A335B1" w:rsidP="007F5145">
      <w:pPr>
        <w:pStyle w:val="Geenafstand"/>
        <w:rPr>
          <w:rFonts w:cstheme="minorHAnsi"/>
          <w:b/>
          <w:color w:val="002060"/>
          <w:sz w:val="24"/>
          <w:szCs w:val="24"/>
        </w:rPr>
      </w:pPr>
      <w:r w:rsidRPr="00530749">
        <w:rPr>
          <w:rFonts w:cstheme="minorHAnsi"/>
          <w:b/>
          <w:color w:val="002060"/>
          <w:sz w:val="24"/>
          <w:szCs w:val="24"/>
        </w:rPr>
        <w:t>Bewegen</w:t>
      </w:r>
    </w:p>
    <w:p w14:paraId="0E425C15" w14:textId="0FE70177" w:rsidR="00C724B6" w:rsidRPr="007304C1" w:rsidRDefault="00E21B43" w:rsidP="00E21B43">
      <w:pPr>
        <w:pStyle w:val="Geenafstand"/>
        <w:rPr>
          <w:rFonts w:cstheme="minorHAnsi"/>
          <w:sz w:val="24"/>
          <w:szCs w:val="24"/>
        </w:rPr>
      </w:pPr>
      <w:r w:rsidRPr="007304C1">
        <w:rPr>
          <w:rFonts w:cstheme="minorHAnsi"/>
          <w:sz w:val="24"/>
          <w:szCs w:val="24"/>
        </w:rPr>
        <w:t xml:space="preserve">Bewegen is </w:t>
      </w:r>
      <w:r w:rsidR="00012539" w:rsidRPr="007304C1">
        <w:rPr>
          <w:rFonts w:cstheme="minorHAnsi"/>
          <w:sz w:val="24"/>
          <w:szCs w:val="24"/>
        </w:rPr>
        <w:t xml:space="preserve">leuk! En het is ook nog </w:t>
      </w:r>
      <w:r w:rsidRPr="007304C1">
        <w:rPr>
          <w:rFonts w:cstheme="minorHAnsi"/>
          <w:sz w:val="24"/>
          <w:szCs w:val="24"/>
        </w:rPr>
        <w:t>gezond</w:t>
      </w:r>
      <w:r w:rsidR="004753E6" w:rsidRPr="007304C1">
        <w:rPr>
          <w:rFonts w:cstheme="minorHAnsi"/>
          <w:sz w:val="24"/>
          <w:szCs w:val="24"/>
        </w:rPr>
        <w:t xml:space="preserve"> voor je lichaam èn je hersenen. </w:t>
      </w:r>
      <w:r w:rsidR="001E0A59" w:rsidRPr="007304C1">
        <w:rPr>
          <w:rFonts w:cstheme="minorHAnsi"/>
          <w:sz w:val="24"/>
          <w:szCs w:val="24"/>
        </w:rPr>
        <w:t xml:space="preserve">Kiezel en Kei </w:t>
      </w:r>
      <w:r w:rsidR="00F73589" w:rsidRPr="007304C1">
        <w:rPr>
          <w:rFonts w:cstheme="minorHAnsi"/>
          <w:sz w:val="24"/>
          <w:szCs w:val="24"/>
        </w:rPr>
        <w:t xml:space="preserve">werkt vanuit de principes van de dynamische schooldag. Dit houdt in dat kinderen op onze school niet langer dan een half uur stilzitten; </w:t>
      </w:r>
      <w:r w:rsidR="007304C1" w:rsidRPr="007304C1">
        <w:rPr>
          <w:sz w:val="24"/>
          <w:szCs w:val="24"/>
        </w:rPr>
        <w:t xml:space="preserve">we wisselen onze lessen af met verschillende beweegmomenten om kinderen op verschillende manieren te prikkelen om optimaal tot leren te komen. We merken dat de kinderen na zo’n kort beweegmoment </w:t>
      </w:r>
      <w:r w:rsidR="00F73589" w:rsidRPr="007304C1">
        <w:rPr>
          <w:rFonts w:cstheme="minorHAnsi"/>
          <w:sz w:val="24"/>
          <w:szCs w:val="24"/>
        </w:rPr>
        <w:t>weer fris en vol energie aan het werk kunnen gaan</w:t>
      </w:r>
      <w:r w:rsidR="007304C1" w:rsidRPr="007304C1">
        <w:rPr>
          <w:rFonts w:cstheme="minorHAnsi"/>
          <w:sz w:val="24"/>
          <w:szCs w:val="24"/>
        </w:rPr>
        <w:t xml:space="preserve">. Verschillende </w:t>
      </w:r>
      <w:r w:rsidR="00C724B6" w:rsidRPr="007304C1">
        <w:rPr>
          <w:sz w:val="24"/>
          <w:szCs w:val="24"/>
        </w:rPr>
        <w:t xml:space="preserve">onderzoeken hebben aangetoond dat beweegmomenten tussendoor een positief effect hebben op </w:t>
      </w:r>
      <w:r w:rsidR="00946AF3">
        <w:t xml:space="preserve">concentratie en taakgerichtheid </w:t>
      </w:r>
      <w:r w:rsidR="00C724B6" w:rsidRPr="007304C1">
        <w:rPr>
          <w:sz w:val="24"/>
          <w:szCs w:val="24"/>
        </w:rPr>
        <w:t>van kinderen</w:t>
      </w:r>
      <w:r w:rsidR="007304C1" w:rsidRPr="007304C1">
        <w:rPr>
          <w:sz w:val="24"/>
          <w:szCs w:val="24"/>
        </w:rPr>
        <w:t>.</w:t>
      </w:r>
    </w:p>
    <w:p w14:paraId="6F7A9CE3" w14:textId="77777777" w:rsidR="003F472F" w:rsidRPr="00530749" w:rsidRDefault="003F472F" w:rsidP="007F5145">
      <w:pPr>
        <w:pStyle w:val="Geenafstand"/>
        <w:rPr>
          <w:rFonts w:cstheme="minorHAnsi"/>
          <w:sz w:val="24"/>
          <w:szCs w:val="24"/>
        </w:rPr>
      </w:pPr>
    </w:p>
    <w:p w14:paraId="4CE912F5" w14:textId="25D8211A" w:rsidR="00A335B1" w:rsidRPr="00530749" w:rsidRDefault="00A335B1" w:rsidP="007F5145">
      <w:pPr>
        <w:pStyle w:val="Geenafstand"/>
        <w:rPr>
          <w:rFonts w:cstheme="minorHAnsi"/>
          <w:b/>
          <w:color w:val="002060"/>
          <w:sz w:val="24"/>
          <w:szCs w:val="24"/>
        </w:rPr>
      </w:pPr>
      <w:r w:rsidRPr="00530749">
        <w:rPr>
          <w:rFonts w:cstheme="minorHAnsi"/>
          <w:b/>
          <w:color w:val="002060"/>
          <w:sz w:val="24"/>
          <w:szCs w:val="24"/>
        </w:rPr>
        <w:t>Toekomstgericht</w:t>
      </w:r>
    </w:p>
    <w:p w14:paraId="788A8581" w14:textId="6E388F24" w:rsidR="000544C8" w:rsidRPr="00530749" w:rsidRDefault="000325EE" w:rsidP="003F472F">
      <w:pPr>
        <w:pStyle w:val="Geenafstand"/>
        <w:rPr>
          <w:rFonts w:cstheme="minorHAnsi"/>
          <w:sz w:val="24"/>
          <w:szCs w:val="24"/>
        </w:rPr>
      </w:pPr>
      <w:r w:rsidRPr="00530749">
        <w:rPr>
          <w:rFonts w:cstheme="minorHAnsi"/>
          <w:sz w:val="24"/>
          <w:szCs w:val="24"/>
        </w:rPr>
        <w:t xml:space="preserve">Door in te spelen op de ontwikkelingen van de leerlingen en op de ontwikkelingen in de omgeving, </w:t>
      </w:r>
      <w:r w:rsidR="000D11CA" w:rsidRPr="00530749">
        <w:rPr>
          <w:rFonts w:cstheme="minorHAnsi"/>
          <w:sz w:val="24"/>
          <w:szCs w:val="24"/>
        </w:rPr>
        <w:t>blijven wij steeds verbeteren</w:t>
      </w:r>
      <w:r w:rsidRPr="00530749">
        <w:rPr>
          <w:rFonts w:cstheme="minorHAnsi"/>
          <w:sz w:val="24"/>
          <w:szCs w:val="24"/>
        </w:rPr>
        <w:t>. Wij willen dat de leerlingen vaardigheden aangeleerd krijgen, waarmee ze optimaal kunnen functioneren in de moderne maatschappij. Dit betekent dat de kinderen leren omgaan met de digitale middelen en media, maar ook hoe zij kennis kunnen vergaren, creatief en probleemoplossend leren denken en een onderzoekende houding krijgen. Wij willen dat de kinderen kunnen ontdekken en nieuwsgierig blijven.</w:t>
      </w:r>
    </w:p>
    <w:p w14:paraId="659954EB" w14:textId="3A0B27DD" w:rsidR="000544C8" w:rsidRPr="00DE6248" w:rsidRDefault="000544C8" w:rsidP="007F5145">
      <w:pPr>
        <w:pStyle w:val="Geenafstand"/>
        <w:rPr>
          <w:rFonts w:cstheme="minorHAnsi"/>
        </w:rPr>
      </w:pPr>
    </w:p>
    <w:p w14:paraId="565EB92C" w14:textId="411CCB34" w:rsidR="001613C3" w:rsidRPr="004954F0" w:rsidRDefault="001613C3" w:rsidP="004954F0">
      <w:pPr>
        <w:pStyle w:val="Kop2"/>
        <w:rPr>
          <w:rFonts w:eastAsiaTheme="minorHAnsi"/>
          <w:lang w:eastAsia="nl-NL"/>
        </w:rPr>
      </w:pPr>
      <w:bookmarkStart w:id="18" w:name="_Toc171675624"/>
      <w:bookmarkStart w:id="19" w:name="_Toc171425014"/>
      <w:r w:rsidRPr="00DE6248">
        <w:rPr>
          <w:lang w:eastAsia="nl-NL"/>
        </w:rPr>
        <w:t>  </w:t>
      </w:r>
      <w:r w:rsidRPr="00D86AC0">
        <w:t>2.</w:t>
      </w:r>
      <w:r w:rsidR="00B7557D" w:rsidRPr="00D86AC0">
        <w:t>2</w:t>
      </w:r>
      <w:r w:rsidRPr="00D86AC0">
        <w:t xml:space="preserve"> </w:t>
      </w:r>
      <w:r w:rsidR="004B781D" w:rsidRPr="00D86AC0">
        <w:t>Een veilig klimaat</w:t>
      </w:r>
      <w:bookmarkEnd w:id="18"/>
      <w:bookmarkEnd w:id="19"/>
      <w:r w:rsidRPr="00DE6248">
        <w:rPr>
          <w:lang w:eastAsia="nl-NL"/>
        </w:rPr>
        <w:t> </w:t>
      </w:r>
    </w:p>
    <w:p w14:paraId="01852AA9" w14:textId="40E2D36E" w:rsidR="00B072DA" w:rsidRPr="00DE6248" w:rsidRDefault="00B072DA" w:rsidP="003E34D0">
      <w:pPr>
        <w:pStyle w:val="Normaalweb"/>
        <w:rPr>
          <w:rFonts w:asciiTheme="minorHAnsi" w:hAnsiTheme="minorHAnsi" w:cstheme="minorHAnsi"/>
        </w:rPr>
      </w:pPr>
      <w:r w:rsidRPr="00DE6248">
        <w:rPr>
          <w:rFonts w:asciiTheme="minorHAnsi" w:hAnsiTheme="minorHAnsi" w:cstheme="minorHAnsi"/>
          <w:noProof/>
        </w:rPr>
        <w:drawing>
          <wp:anchor distT="0" distB="0" distL="114300" distR="114300" simplePos="0" relativeHeight="251658248" behindDoc="1" locked="0" layoutInCell="1" allowOverlap="1" wp14:anchorId="3613106D" wp14:editId="44742C03">
            <wp:simplePos x="0" y="0"/>
            <wp:positionH relativeFrom="column">
              <wp:posOffset>2476500</wp:posOffset>
            </wp:positionH>
            <wp:positionV relativeFrom="paragraph">
              <wp:posOffset>1151890</wp:posOffset>
            </wp:positionV>
            <wp:extent cx="3211830" cy="2408555"/>
            <wp:effectExtent l="0" t="0" r="7620" b="0"/>
            <wp:wrapTight wrapText="bothSides">
              <wp:wrapPolygon edited="0">
                <wp:start x="0" y="0"/>
                <wp:lineTo x="0" y="21355"/>
                <wp:lineTo x="21523" y="21355"/>
                <wp:lineTo x="2152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1830" cy="2408555"/>
                    </a:xfrm>
                    <a:prstGeom prst="rect">
                      <a:avLst/>
                    </a:prstGeom>
                    <a:noFill/>
                    <a:ln>
                      <a:noFill/>
                    </a:ln>
                  </pic:spPr>
                </pic:pic>
              </a:graphicData>
            </a:graphic>
          </wp:anchor>
        </w:drawing>
      </w:r>
      <w:r w:rsidR="001613C3" w:rsidRPr="00DE6248">
        <w:rPr>
          <w:rFonts w:asciiTheme="minorHAnsi" w:hAnsiTheme="minorHAnsi" w:cstheme="minorHAnsi"/>
        </w:rPr>
        <w:t xml:space="preserve">Uit onafhankelijk onderzoek blijkt dat er weinig gepest wordt op </w:t>
      </w:r>
      <w:r w:rsidR="003E34D0" w:rsidRPr="00DE6248">
        <w:rPr>
          <w:rFonts w:asciiTheme="minorHAnsi" w:hAnsiTheme="minorHAnsi" w:cstheme="minorHAnsi"/>
        </w:rPr>
        <w:t>obs</w:t>
      </w:r>
      <w:r w:rsidR="007B5F6E" w:rsidRPr="00DE6248">
        <w:rPr>
          <w:rFonts w:asciiTheme="minorHAnsi" w:hAnsiTheme="minorHAnsi" w:cstheme="minorHAnsi"/>
        </w:rPr>
        <w:t xml:space="preserve"> </w:t>
      </w:r>
      <w:r w:rsidR="001613C3" w:rsidRPr="00DE6248">
        <w:rPr>
          <w:rFonts w:asciiTheme="minorHAnsi" w:hAnsiTheme="minorHAnsi" w:cstheme="minorHAnsi"/>
        </w:rPr>
        <w:t>Kiezel en Kei.</w:t>
      </w:r>
      <w:r w:rsidR="00A06B46" w:rsidRPr="00DE6248">
        <w:rPr>
          <w:rFonts w:asciiTheme="minorHAnsi" w:hAnsiTheme="minorHAnsi" w:cstheme="minorHAnsi"/>
        </w:rPr>
        <w:t xml:space="preserve"> </w:t>
      </w:r>
      <w:r w:rsidR="001613C3" w:rsidRPr="00DE6248">
        <w:rPr>
          <w:rFonts w:asciiTheme="minorHAnsi" w:hAnsiTheme="minorHAnsi" w:cstheme="minorHAnsi"/>
        </w:rPr>
        <w:t xml:space="preserve"> Een goede sfeer op </w:t>
      </w:r>
      <w:r w:rsidR="00686CDA" w:rsidRPr="00DE6248">
        <w:rPr>
          <w:rFonts w:asciiTheme="minorHAnsi" w:hAnsiTheme="minorHAnsi" w:cstheme="minorHAnsi"/>
        </w:rPr>
        <w:t xml:space="preserve">school is </w:t>
      </w:r>
      <w:r w:rsidR="001613C3" w:rsidRPr="00DE6248">
        <w:rPr>
          <w:rFonts w:asciiTheme="minorHAnsi" w:hAnsiTheme="minorHAnsi" w:cstheme="minorHAnsi"/>
        </w:rPr>
        <w:t xml:space="preserve">van groot belang. Daarom werken we gedurende het hele jaar aan het groeps- en schoolklimaat. In het begin van ieder schooljaar wordt de nadruk vooral gelegd op het </w:t>
      </w:r>
      <w:r w:rsidR="00231C0E" w:rsidRPr="00DE6248">
        <w:rPr>
          <w:rFonts w:asciiTheme="minorHAnsi" w:hAnsiTheme="minorHAnsi" w:cstheme="minorHAnsi"/>
        </w:rPr>
        <w:t xml:space="preserve">vormen van goede verhoudingen binnen de groep en het gezamenlijk </w:t>
      </w:r>
      <w:r w:rsidR="001613C3" w:rsidRPr="00DE6248">
        <w:rPr>
          <w:rFonts w:asciiTheme="minorHAnsi" w:hAnsiTheme="minorHAnsi" w:cstheme="minorHAnsi"/>
        </w:rPr>
        <w:t xml:space="preserve">maken van </w:t>
      </w:r>
      <w:r w:rsidR="00231C0E" w:rsidRPr="00DE6248">
        <w:rPr>
          <w:rFonts w:asciiTheme="minorHAnsi" w:hAnsiTheme="minorHAnsi" w:cstheme="minorHAnsi"/>
        </w:rPr>
        <w:t>de regels en afspraken binnen de groep.</w:t>
      </w:r>
    </w:p>
    <w:p w14:paraId="5A1190DA" w14:textId="5BC84C3F" w:rsidR="00F94F47" w:rsidRPr="00DE6248" w:rsidRDefault="001613C3" w:rsidP="00B072DA">
      <w:pPr>
        <w:pStyle w:val="Normaalweb"/>
        <w:rPr>
          <w:rFonts w:asciiTheme="minorHAnsi" w:hAnsiTheme="minorHAnsi" w:cstheme="minorHAnsi"/>
        </w:rPr>
      </w:pPr>
      <w:r w:rsidRPr="00DE6248">
        <w:rPr>
          <w:rFonts w:asciiTheme="minorHAnsi" w:hAnsiTheme="minorHAnsi" w:cstheme="minorHAnsi"/>
        </w:rPr>
        <w:t xml:space="preserve">Gedurende het schooljaar is er regelmatig aandacht voor de gemaakte afspraken. Om de sfeer in </w:t>
      </w:r>
      <w:r w:rsidRPr="00DE6248">
        <w:rPr>
          <w:rFonts w:asciiTheme="minorHAnsi" w:hAnsiTheme="minorHAnsi" w:cstheme="minorHAnsi"/>
        </w:rPr>
        <w:lastRenderedPageBreak/>
        <w:t xml:space="preserve">de groep te bevorderen </w:t>
      </w:r>
      <w:r w:rsidR="408B674E" w:rsidRPr="00DE6248">
        <w:rPr>
          <w:rFonts w:asciiTheme="minorHAnsi" w:hAnsiTheme="minorHAnsi" w:cstheme="minorHAnsi"/>
        </w:rPr>
        <w:t>staan</w:t>
      </w:r>
      <w:r w:rsidRPr="00DE6248">
        <w:rPr>
          <w:rFonts w:asciiTheme="minorHAnsi" w:hAnsiTheme="minorHAnsi" w:cstheme="minorHAnsi"/>
        </w:rPr>
        <w:t xml:space="preserve"> de eerste maand van het schooljaar </w:t>
      </w:r>
      <w:r w:rsidR="421CD978" w:rsidRPr="00DE6248">
        <w:rPr>
          <w:rFonts w:asciiTheme="minorHAnsi" w:hAnsiTheme="minorHAnsi" w:cstheme="minorHAnsi"/>
        </w:rPr>
        <w:t>in het teken van de ‘Gouden weken’</w:t>
      </w:r>
      <w:r w:rsidRPr="00DE6248">
        <w:rPr>
          <w:rFonts w:asciiTheme="minorHAnsi" w:hAnsiTheme="minorHAnsi" w:cstheme="minorHAnsi"/>
        </w:rPr>
        <w:t xml:space="preserve">. </w:t>
      </w:r>
      <w:r w:rsidR="7C7907B3" w:rsidRPr="00DE6248">
        <w:rPr>
          <w:rFonts w:asciiTheme="minorHAnsi" w:hAnsiTheme="minorHAnsi" w:cstheme="minorHAnsi"/>
        </w:rPr>
        <w:t>In deze weken</w:t>
      </w:r>
      <w:r w:rsidRPr="00DE6248">
        <w:rPr>
          <w:rFonts w:asciiTheme="minorHAnsi" w:hAnsiTheme="minorHAnsi" w:cstheme="minorHAnsi"/>
        </w:rPr>
        <w:t xml:space="preserve"> zijn </w:t>
      </w:r>
      <w:r w:rsidR="7C7907B3" w:rsidRPr="00DE6248">
        <w:rPr>
          <w:rFonts w:asciiTheme="minorHAnsi" w:hAnsiTheme="minorHAnsi" w:cstheme="minorHAnsi"/>
        </w:rPr>
        <w:t xml:space="preserve">er </w:t>
      </w:r>
      <w:r w:rsidRPr="00DE6248">
        <w:rPr>
          <w:rFonts w:asciiTheme="minorHAnsi" w:hAnsiTheme="minorHAnsi" w:cstheme="minorHAnsi"/>
        </w:rPr>
        <w:t xml:space="preserve">verschillende </w:t>
      </w:r>
      <w:r w:rsidR="7C7907B3" w:rsidRPr="00DE6248">
        <w:rPr>
          <w:rFonts w:asciiTheme="minorHAnsi" w:hAnsiTheme="minorHAnsi" w:cstheme="minorHAnsi"/>
        </w:rPr>
        <w:t>activiteiten, vaa</w:t>
      </w:r>
      <w:r w:rsidR="00566484" w:rsidRPr="00DE6248">
        <w:rPr>
          <w:rFonts w:asciiTheme="minorHAnsi" w:hAnsiTheme="minorHAnsi" w:cstheme="minorHAnsi"/>
        </w:rPr>
        <w:t>k</w:t>
      </w:r>
      <w:r w:rsidR="7C7907B3" w:rsidRPr="00DE6248">
        <w:rPr>
          <w:rFonts w:asciiTheme="minorHAnsi" w:hAnsiTheme="minorHAnsi" w:cstheme="minorHAnsi"/>
        </w:rPr>
        <w:t xml:space="preserve"> in spelvorm</w:t>
      </w:r>
      <w:r w:rsidRPr="00DE6248">
        <w:rPr>
          <w:rFonts w:asciiTheme="minorHAnsi" w:hAnsiTheme="minorHAnsi" w:cstheme="minorHAnsi"/>
        </w:rPr>
        <w:t>, waarbij de leerlingen intensief samen moeten werken</w:t>
      </w:r>
      <w:r w:rsidR="1CE74D68" w:rsidRPr="00DE6248">
        <w:rPr>
          <w:rFonts w:asciiTheme="minorHAnsi" w:hAnsiTheme="minorHAnsi" w:cstheme="minorHAnsi"/>
        </w:rPr>
        <w:t xml:space="preserve"> en elkaar beter leren kennen. Door aan het begin van het schooljaar veel aandacht te besteden aan deze groepsvorming, voelt ieder zich op zijn</w:t>
      </w:r>
      <w:r w:rsidR="140E5CA7" w:rsidRPr="00DE6248">
        <w:rPr>
          <w:rFonts w:asciiTheme="minorHAnsi" w:hAnsiTheme="minorHAnsi" w:cstheme="minorHAnsi"/>
        </w:rPr>
        <w:t xml:space="preserve"> plek en is er een goede sfeer in de klas</w:t>
      </w:r>
      <w:r w:rsidRPr="00DE6248">
        <w:rPr>
          <w:rFonts w:asciiTheme="minorHAnsi" w:hAnsiTheme="minorHAnsi" w:cstheme="minorHAnsi"/>
        </w:rPr>
        <w:t xml:space="preserve">. </w:t>
      </w:r>
    </w:p>
    <w:p w14:paraId="087FDCDE" w14:textId="10C43E4E" w:rsidR="6B8E01F6" w:rsidRPr="00540210" w:rsidRDefault="6B8E01F6" w:rsidP="6B8E01F6">
      <w:pPr>
        <w:pStyle w:val="Geenafstand"/>
        <w:rPr>
          <w:rFonts w:cstheme="minorHAnsi"/>
          <w:sz w:val="24"/>
          <w:szCs w:val="24"/>
          <w:lang w:eastAsia="nl-NL"/>
        </w:rPr>
      </w:pPr>
    </w:p>
    <w:p w14:paraId="32952860" w14:textId="5806E052" w:rsidR="001613C3" w:rsidRPr="00540210" w:rsidRDefault="00DF641A" w:rsidP="009B0A07">
      <w:pPr>
        <w:pStyle w:val="Geenafstand"/>
        <w:rPr>
          <w:rFonts w:cstheme="minorHAnsi"/>
          <w:sz w:val="24"/>
          <w:szCs w:val="24"/>
        </w:rPr>
      </w:pPr>
      <w:r w:rsidRPr="00540210">
        <w:rPr>
          <w:rFonts w:cstheme="minorHAnsi"/>
          <w:sz w:val="24"/>
          <w:szCs w:val="24"/>
        </w:rPr>
        <w:t xml:space="preserve">Om de veiligheid te waarborgen is er een veiligheidsplan opgesteld. In dit plan wordt aangegeven wat de uitgangspunten zijn en welke werkwijze hierin wordt gevolgd. Hierin is onder andere het </w:t>
      </w:r>
      <w:r w:rsidR="00D20BC0" w:rsidRPr="00540210">
        <w:rPr>
          <w:rFonts w:cstheme="minorHAnsi"/>
          <w:sz w:val="24"/>
          <w:szCs w:val="24"/>
        </w:rPr>
        <w:t>anti-p</w:t>
      </w:r>
      <w:r w:rsidRPr="00540210">
        <w:rPr>
          <w:rFonts w:cstheme="minorHAnsi"/>
          <w:sz w:val="24"/>
          <w:szCs w:val="24"/>
        </w:rPr>
        <w:t>estprotocol opgenomen.</w:t>
      </w:r>
      <w:r w:rsidR="006C1C11" w:rsidRPr="00540210">
        <w:rPr>
          <w:rFonts w:eastAsia="Times New Roman" w:cstheme="minorHAnsi"/>
          <w:sz w:val="24"/>
          <w:szCs w:val="24"/>
          <w:lang w:eastAsia="nl-NL"/>
        </w:rPr>
        <w:t xml:space="preserve"> Jolanda van Donkelaar </w:t>
      </w:r>
      <w:r w:rsidR="00425D65" w:rsidRPr="00540210">
        <w:rPr>
          <w:rFonts w:eastAsia="Times New Roman" w:cstheme="minorHAnsi"/>
          <w:sz w:val="24"/>
          <w:szCs w:val="24"/>
          <w:lang w:eastAsia="nl-NL"/>
        </w:rPr>
        <w:t>(</w:t>
      </w:r>
      <w:hyperlink r:id="rId19" w:history="1">
        <w:r w:rsidR="00B73C0B" w:rsidRPr="00540210">
          <w:rPr>
            <w:rStyle w:val="Hyperlink"/>
            <w:rFonts w:eastAsia="Times New Roman" w:cstheme="minorHAnsi"/>
            <w:sz w:val="24"/>
            <w:szCs w:val="24"/>
            <w:lang w:eastAsia="nl-NL"/>
          </w:rPr>
          <w:t>j.vandonkelaar@oponoa.nl</w:t>
        </w:r>
      </w:hyperlink>
      <w:r w:rsidR="00425D65" w:rsidRPr="00540210">
        <w:rPr>
          <w:rFonts w:eastAsia="Times New Roman" w:cstheme="minorHAnsi"/>
          <w:sz w:val="24"/>
          <w:szCs w:val="24"/>
          <w:lang w:eastAsia="nl-NL"/>
        </w:rPr>
        <w:t>)</w:t>
      </w:r>
      <w:r w:rsidR="00B73C0B" w:rsidRPr="00540210">
        <w:rPr>
          <w:rFonts w:eastAsia="Times New Roman" w:cstheme="minorHAnsi"/>
          <w:sz w:val="24"/>
          <w:szCs w:val="24"/>
          <w:lang w:eastAsia="nl-NL"/>
        </w:rPr>
        <w:t xml:space="preserve"> </w:t>
      </w:r>
      <w:r w:rsidR="006C1C11" w:rsidRPr="00540210">
        <w:rPr>
          <w:rFonts w:eastAsia="Times New Roman" w:cstheme="minorHAnsi"/>
          <w:sz w:val="24"/>
          <w:szCs w:val="24"/>
          <w:lang w:eastAsia="nl-NL"/>
        </w:rPr>
        <w:t>is onze </w:t>
      </w:r>
      <w:r w:rsidR="00FF634A" w:rsidRPr="00540210">
        <w:rPr>
          <w:rFonts w:eastAsia="Times New Roman" w:cstheme="minorHAnsi"/>
          <w:sz w:val="24"/>
          <w:szCs w:val="24"/>
          <w:lang w:eastAsia="nl-NL"/>
        </w:rPr>
        <w:t>vertrouwenspersoon</w:t>
      </w:r>
      <w:r w:rsidR="00A97F5F" w:rsidRPr="00540210">
        <w:rPr>
          <w:rFonts w:eastAsia="Times New Roman" w:cstheme="minorHAnsi"/>
          <w:sz w:val="24"/>
          <w:szCs w:val="24"/>
          <w:lang w:eastAsia="nl-NL"/>
        </w:rPr>
        <w:t xml:space="preserve">. Chantal Tolkamp </w:t>
      </w:r>
      <w:r w:rsidR="00425D65" w:rsidRPr="00540210">
        <w:rPr>
          <w:rFonts w:eastAsia="Times New Roman" w:cstheme="minorHAnsi"/>
          <w:sz w:val="24"/>
          <w:szCs w:val="24"/>
          <w:lang w:eastAsia="nl-NL"/>
        </w:rPr>
        <w:t>(</w:t>
      </w:r>
      <w:hyperlink r:id="rId20" w:history="1">
        <w:r w:rsidR="00425D65" w:rsidRPr="00540210">
          <w:rPr>
            <w:rStyle w:val="Hyperlink"/>
            <w:rFonts w:eastAsia="Times New Roman" w:cstheme="minorHAnsi"/>
            <w:sz w:val="24"/>
            <w:szCs w:val="24"/>
            <w:lang w:eastAsia="nl-NL"/>
          </w:rPr>
          <w:t>c.tolkamp@oponoa.nl</w:t>
        </w:r>
      </w:hyperlink>
      <w:r w:rsidR="00425D65" w:rsidRPr="00540210">
        <w:rPr>
          <w:rFonts w:eastAsia="Times New Roman" w:cstheme="minorHAnsi"/>
          <w:sz w:val="24"/>
          <w:szCs w:val="24"/>
          <w:lang w:eastAsia="nl-NL"/>
        </w:rPr>
        <w:t xml:space="preserve">) </w:t>
      </w:r>
      <w:r w:rsidR="00A97F5F" w:rsidRPr="00540210">
        <w:rPr>
          <w:rFonts w:eastAsia="Times New Roman" w:cstheme="minorHAnsi"/>
          <w:sz w:val="24"/>
          <w:szCs w:val="24"/>
          <w:lang w:eastAsia="nl-NL"/>
        </w:rPr>
        <w:t>is de anti-pestcoördinator op onze school</w:t>
      </w:r>
      <w:r w:rsidR="006D047C" w:rsidRPr="00540210">
        <w:rPr>
          <w:rFonts w:eastAsia="Times New Roman" w:cstheme="minorHAnsi"/>
          <w:sz w:val="24"/>
          <w:szCs w:val="24"/>
          <w:lang w:eastAsia="nl-NL"/>
        </w:rPr>
        <w:t>.</w:t>
      </w:r>
      <w:r w:rsidR="006C1C11" w:rsidRPr="00540210">
        <w:rPr>
          <w:rFonts w:eastAsia="Times New Roman" w:cstheme="minorHAnsi"/>
          <w:sz w:val="24"/>
          <w:szCs w:val="24"/>
          <w:lang w:eastAsia="nl-NL"/>
        </w:rPr>
        <w:t> Zij dra</w:t>
      </w:r>
      <w:r w:rsidR="006D047C" w:rsidRPr="00540210">
        <w:rPr>
          <w:rFonts w:eastAsia="Times New Roman" w:cstheme="minorHAnsi"/>
          <w:sz w:val="24"/>
          <w:szCs w:val="24"/>
          <w:lang w:eastAsia="nl-NL"/>
        </w:rPr>
        <w:t>gen</w:t>
      </w:r>
      <w:r w:rsidR="006C1C11" w:rsidRPr="00540210">
        <w:rPr>
          <w:rFonts w:eastAsia="Times New Roman" w:cstheme="minorHAnsi"/>
          <w:sz w:val="24"/>
          <w:szCs w:val="24"/>
          <w:lang w:eastAsia="nl-NL"/>
        </w:rPr>
        <w:t xml:space="preserve"> er zorg voor dat de uitgangspunten in het veiligheidsplan ook daadwerkelijk op de school zichtbaar zijn. </w:t>
      </w:r>
      <w:r w:rsidR="006E3CF8" w:rsidRPr="00540210">
        <w:rPr>
          <w:rFonts w:eastAsia="Times New Roman" w:cstheme="minorHAnsi"/>
          <w:sz w:val="24"/>
          <w:szCs w:val="24"/>
          <w:lang w:eastAsia="nl-NL"/>
        </w:rPr>
        <w:t xml:space="preserve">Het veiligheidsplan is te lezen op onze website </w:t>
      </w:r>
      <w:hyperlink r:id="rId21" w:history="1">
        <w:r w:rsidR="00A76126" w:rsidRPr="00540210">
          <w:rPr>
            <w:rStyle w:val="Hyperlink"/>
            <w:rFonts w:eastAsia="Times New Roman" w:cstheme="minorHAnsi"/>
            <w:sz w:val="24"/>
            <w:szCs w:val="24"/>
            <w:lang w:eastAsia="nl-NL"/>
          </w:rPr>
          <w:t>www.kiezelenkeischool.nl</w:t>
        </w:r>
      </w:hyperlink>
      <w:r w:rsidR="001D2075" w:rsidRPr="00540210">
        <w:rPr>
          <w:rFonts w:eastAsia="Times New Roman" w:cstheme="minorHAnsi"/>
          <w:sz w:val="24"/>
          <w:szCs w:val="24"/>
          <w:lang w:eastAsia="nl-NL"/>
        </w:rPr>
        <w:t xml:space="preserve"> onder het kopje ‘informatie’</w:t>
      </w:r>
      <w:r w:rsidR="00A76126" w:rsidRPr="00540210">
        <w:rPr>
          <w:rFonts w:eastAsia="Times New Roman" w:cstheme="minorHAnsi"/>
          <w:sz w:val="24"/>
          <w:szCs w:val="24"/>
          <w:lang w:eastAsia="nl-NL"/>
        </w:rPr>
        <w:t xml:space="preserve">. </w:t>
      </w:r>
      <w:r w:rsidR="006C1C11" w:rsidRPr="00540210">
        <w:rPr>
          <w:rFonts w:eastAsia="Times New Roman" w:cstheme="minorHAnsi"/>
          <w:sz w:val="24"/>
          <w:szCs w:val="24"/>
          <w:lang w:eastAsia="nl-NL"/>
        </w:rPr>
        <w:t> </w:t>
      </w:r>
      <w:r w:rsidR="004954F0">
        <w:rPr>
          <w:rFonts w:eastAsia="Times New Roman" w:cstheme="minorHAnsi"/>
          <w:sz w:val="24"/>
          <w:szCs w:val="24"/>
          <w:lang w:eastAsia="nl-NL"/>
        </w:rPr>
        <w:br/>
      </w:r>
    </w:p>
    <w:p w14:paraId="6D7347D5" w14:textId="3BCB61AD" w:rsidR="001352DF" w:rsidRPr="00DE6248" w:rsidRDefault="001352DF" w:rsidP="001352DF">
      <w:pPr>
        <w:pStyle w:val="Kop2"/>
        <w:rPr>
          <w:rFonts w:asciiTheme="minorHAnsi" w:eastAsia="Times New Roman" w:hAnsiTheme="minorHAnsi" w:cstheme="minorHAnsi"/>
          <w:bdr w:val="none" w:sz="0" w:space="0" w:color="auto" w:frame="1"/>
          <w:lang w:eastAsia="nl-NL"/>
        </w:rPr>
      </w:pPr>
      <w:bookmarkStart w:id="20" w:name="_Toc73446741"/>
      <w:bookmarkStart w:id="21" w:name="_Toc171675625"/>
      <w:bookmarkStart w:id="22" w:name="_Toc171425015"/>
      <w:r w:rsidRPr="00DE6248">
        <w:rPr>
          <w:rFonts w:asciiTheme="minorHAnsi" w:eastAsia="Times New Roman" w:hAnsiTheme="minorHAnsi" w:cstheme="minorHAnsi"/>
          <w:bdr w:val="none" w:sz="0" w:space="0" w:color="auto" w:frame="1"/>
          <w:lang w:eastAsia="nl-NL"/>
        </w:rPr>
        <w:t>2.</w:t>
      </w:r>
      <w:r w:rsidR="00D70985" w:rsidRPr="00DE6248">
        <w:rPr>
          <w:rFonts w:asciiTheme="minorHAnsi" w:eastAsia="Times New Roman" w:hAnsiTheme="minorHAnsi" w:cstheme="minorHAnsi"/>
          <w:bdr w:val="none" w:sz="0" w:space="0" w:color="auto" w:frame="1"/>
          <w:lang w:eastAsia="nl-NL"/>
        </w:rPr>
        <w:t>3</w:t>
      </w:r>
      <w:r w:rsidRPr="00DE6248">
        <w:rPr>
          <w:rFonts w:asciiTheme="minorHAnsi" w:eastAsia="Times New Roman" w:hAnsiTheme="minorHAnsi" w:cstheme="minorHAnsi"/>
          <w:bdr w:val="none" w:sz="0" w:space="0" w:color="auto" w:frame="1"/>
          <w:lang w:eastAsia="nl-NL"/>
        </w:rPr>
        <w:t xml:space="preserve"> Algemene Verordening Gegevensbescherming (AVG</w:t>
      </w:r>
      <w:r w:rsidR="005D1832" w:rsidRPr="00DE6248">
        <w:rPr>
          <w:rFonts w:asciiTheme="minorHAnsi" w:eastAsia="Times New Roman" w:hAnsiTheme="minorHAnsi" w:cstheme="minorHAnsi"/>
          <w:bdr w:val="none" w:sz="0" w:space="0" w:color="auto" w:frame="1"/>
          <w:lang w:eastAsia="nl-NL"/>
        </w:rPr>
        <w:t>)/</w:t>
      </w:r>
      <w:r w:rsidRPr="00DE6248">
        <w:rPr>
          <w:rFonts w:asciiTheme="minorHAnsi" w:eastAsia="Times New Roman" w:hAnsiTheme="minorHAnsi" w:cstheme="minorHAnsi"/>
          <w:bdr w:val="none" w:sz="0" w:space="0" w:color="auto" w:frame="1"/>
          <w:lang w:eastAsia="nl-NL"/>
        </w:rPr>
        <w:t xml:space="preserve"> Privacy</w:t>
      </w:r>
      <w:bookmarkEnd w:id="20"/>
      <w:bookmarkEnd w:id="21"/>
      <w:bookmarkEnd w:id="22"/>
    </w:p>
    <w:p w14:paraId="263EABBC" w14:textId="761D9152" w:rsidR="00F41B8F" w:rsidRPr="00A40311" w:rsidRDefault="001352DF" w:rsidP="00A40311">
      <w:r w:rsidRPr="00540210">
        <w:rPr>
          <w:rFonts w:cstheme="minorHAnsi"/>
          <w:sz w:val="24"/>
          <w:szCs w:val="24"/>
          <w:lang w:eastAsia="nl-NL"/>
        </w:rPr>
        <w:t>Op 25 mei 2018 is de Algemene Verordening Gegevensbescherming (AVG) in werking getreden.</w:t>
      </w:r>
      <w:r w:rsidR="007D4C12" w:rsidRPr="00540210">
        <w:rPr>
          <w:rFonts w:cstheme="minorHAnsi"/>
          <w:sz w:val="24"/>
          <w:szCs w:val="24"/>
          <w:lang w:eastAsia="nl-NL"/>
        </w:rPr>
        <w:t xml:space="preserve"> Op Kiezel en Kei gaan wij zorgvuldig om met de privacy van onze leerlingen. Dit is vastgelegd in het privacyprotocol van </w:t>
      </w:r>
      <w:r w:rsidR="00E83327" w:rsidRPr="00540210">
        <w:rPr>
          <w:rFonts w:cstheme="minorHAnsi"/>
          <w:sz w:val="24"/>
          <w:szCs w:val="24"/>
          <w:lang w:eastAsia="nl-NL"/>
        </w:rPr>
        <w:t xml:space="preserve">stichting OPONOA. </w:t>
      </w:r>
    </w:p>
    <w:p w14:paraId="60631653" w14:textId="4731AD2C" w:rsidR="001352DF" w:rsidRPr="00540210" w:rsidRDefault="001352DF" w:rsidP="00D70985">
      <w:pPr>
        <w:pStyle w:val="Geenafstand"/>
        <w:rPr>
          <w:rStyle w:val="GeenafstandChar"/>
          <w:rFonts w:cstheme="minorHAnsi"/>
          <w:i/>
          <w:sz w:val="24"/>
          <w:szCs w:val="24"/>
        </w:rPr>
      </w:pPr>
      <w:r w:rsidRPr="00540210">
        <w:rPr>
          <w:rFonts w:cstheme="minorHAnsi"/>
          <w:sz w:val="24"/>
          <w:szCs w:val="24"/>
          <w:u w:val="single"/>
          <w:bdr w:val="none" w:sz="0" w:space="0" w:color="auto" w:frame="1"/>
          <w:lang w:eastAsia="nl-NL"/>
        </w:rPr>
        <w:t>In deze privacyverklaring is omschreven:</w:t>
      </w:r>
      <w:r w:rsidRPr="00540210">
        <w:rPr>
          <w:rFonts w:cstheme="minorHAnsi"/>
          <w:sz w:val="24"/>
          <w:szCs w:val="24"/>
          <w:lang w:eastAsia="nl-NL"/>
        </w:rPr>
        <w:br/>
      </w:r>
      <w:r w:rsidRPr="00540210">
        <w:rPr>
          <w:rStyle w:val="GeenafstandChar"/>
          <w:rFonts w:cstheme="minorHAnsi"/>
          <w:i/>
          <w:sz w:val="24"/>
          <w:szCs w:val="24"/>
        </w:rPr>
        <w:t>- welke persoonsgegevens we verwerken;</w:t>
      </w:r>
      <w:r w:rsidRPr="00540210">
        <w:rPr>
          <w:rStyle w:val="GeenafstandChar"/>
          <w:rFonts w:cstheme="minorHAnsi"/>
          <w:i/>
          <w:sz w:val="24"/>
          <w:szCs w:val="24"/>
        </w:rPr>
        <w:br/>
        <w:t>- waarom we deze persoonsgegevens verwerken;</w:t>
      </w:r>
      <w:r w:rsidRPr="00540210">
        <w:rPr>
          <w:rStyle w:val="GeenafstandChar"/>
          <w:rFonts w:cstheme="minorHAnsi"/>
          <w:i/>
          <w:sz w:val="24"/>
          <w:szCs w:val="24"/>
        </w:rPr>
        <w:br/>
        <w:t>- hoe we de persoonsgegevens beveiligen;</w:t>
      </w:r>
      <w:r w:rsidRPr="00540210">
        <w:rPr>
          <w:rStyle w:val="GeenafstandChar"/>
          <w:rFonts w:cstheme="minorHAnsi"/>
          <w:i/>
          <w:sz w:val="24"/>
          <w:szCs w:val="24"/>
        </w:rPr>
        <w:br/>
        <w:t>- hoe lang we de persoonsgegevens bewaren;</w:t>
      </w:r>
      <w:r w:rsidRPr="00540210">
        <w:rPr>
          <w:rStyle w:val="GeenafstandChar"/>
          <w:rFonts w:cstheme="minorHAnsi"/>
          <w:i/>
          <w:sz w:val="24"/>
          <w:szCs w:val="24"/>
        </w:rPr>
        <w:br/>
        <w:t>- wat uw rechten zijn in dat verband;</w:t>
      </w:r>
      <w:r w:rsidRPr="00540210">
        <w:rPr>
          <w:rStyle w:val="GeenafstandChar"/>
          <w:rFonts w:cstheme="minorHAnsi"/>
          <w:i/>
          <w:sz w:val="24"/>
          <w:szCs w:val="24"/>
        </w:rPr>
        <w:br/>
        <w:t>- op welke manier u die rechten kunt uitoefenen.</w:t>
      </w:r>
    </w:p>
    <w:p w14:paraId="7228FFB3" w14:textId="14482B2E" w:rsidR="00F03FF2" w:rsidRDefault="001352DF" w:rsidP="007856F4">
      <w:pPr>
        <w:pStyle w:val="Geenafstand"/>
        <w:rPr>
          <w:rFonts w:cstheme="minorHAnsi"/>
          <w:sz w:val="24"/>
          <w:szCs w:val="24"/>
        </w:rPr>
      </w:pPr>
      <w:r w:rsidRPr="00540210">
        <w:rPr>
          <w:rFonts w:cstheme="minorHAnsi"/>
          <w:sz w:val="24"/>
          <w:szCs w:val="24"/>
          <w:lang w:eastAsia="nl-NL"/>
        </w:rPr>
        <w:t xml:space="preserve">Het privacy-protocol </w:t>
      </w:r>
      <w:r w:rsidR="00E37F81">
        <w:rPr>
          <w:rFonts w:cstheme="minorHAnsi"/>
          <w:sz w:val="24"/>
          <w:szCs w:val="24"/>
          <w:lang w:eastAsia="nl-NL"/>
        </w:rPr>
        <w:t>is op te vragen bij Stichting OPONOA</w:t>
      </w:r>
      <w:r w:rsidR="00B350FB">
        <w:rPr>
          <w:rFonts w:cstheme="minorHAnsi"/>
          <w:sz w:val="24"/>
          <w:szCs w:val="24"/>
          <w:lang w:eastAsia="nl-NL"/>
        </w:rPr>
        <w:t>. Voor vragen</w:t>
      </w:r>
      <w:r w:rsidRPr="00540210">
        <w:rPr>
          <w:rFonts w:cstheme="minorHAnsi"/>
          <w:sz w:val="24"/>
          <w:szCs w:val="24"/>
          <w:lang w:eastAsia="nl-NL"/>
        </w:rPr>
        <w:t xml:space="preserve"> met betrekking tot dit privacy-protocol kunt u contact opnemen met de functionaris gegevensbescherming (</w:t>
      </w:r>
      <w:hyperlink r:id="rId22" w:history="1">
        <w:r w:rsidRPr="00540210">
          <w:rPr>
            <w:rStyle w:val="Hyperlink"/>
            <w:rFonts w:eastAsia="Times New Roman" w:cstheme="minorHAnsi"/>
            <w:sz w:val="24"/>
            <w:szCs w:val="24"/>
            <w:bdr w:val="none" w:sz="0" w:space="0" w:color="auto" w:frame="1"/>
            <w:lang w:eastAsia="nl-NL"/>
          </w:rPr>
          <w:t>fg@oponoa.nl</w:t>
        </w:r>
      </w:hyperlink>
      <w:r w:rsidRPr="00540210">
        <w:rPr>
          <w:rFonts w:cstheme="minorHAnsi"/>
          <w:sz w:val="24"/>
          <w:szCs w:val="24"/>
          <w:lang w:eastAsia="nl-NL"/>
        </w:rPr>
        <w:t>).</w:t>
      </w:r>
    </w:p>
    <w:p w14:paraId="7DB22917" w14:textId="3FE961D9" w:rsidR="00F855DC" w:rsidRPr="007856F4" w:rsidRDefault="00F03FF2" w:rsidP="00F03FF2">
      <w:pPr>
        <w:rPr>
          <w:rFonts w:cstheme="minorHAnsi"/>
          <w:sz w:val="24"/>
          <w:szCs w:val="24"/>
        </w:rPr>
      </w:pPr>
      <w:r>
        <w:rPr>
          <w:rFonts w:cstheme="minorHAnsi"/>
          <w:sz w:val="24"/>
          <w:szCs w:val="24"/>
        </w:rPr>
        <w:br w:type="page"/>
      </w:r>
    </w:p>
    <w:p w14:paraId="50E4FBD2" w14:textId="1E19241A" w:rsidR="008C7297" w:rsidRPr="00DE6248" w:rsidRDefault="008C7297" w:rsidP="008C7297">
      <w:pPr>
        <w:pStyle w:val="Kop1"/>
        <w:rPr>
          <w:rFonts w:asciiTheme="minorHAnsi" w:eastAsia="Times New Roman" w:hAnsiTheme="minorHAnsi" w:cstheme="minorHAnsi"/>
          <w:lang w:eastAsia="nl-NL"/>
        </w:rPr>
      </w:pPr>
      <w:bookmarkStart w:id="23" w:name="_Toc171675626"/>
      <w:bookmarkStart w:id="24" w:name="_Toc171425016"/>
      <w:r w:rsidRPr="00DE6248">
        <w:rPr>
          <w:rFonts w:asciiTheme="minorHAnsi" w:eastAsia="Times New Roman" w:hAnsiTheme="minorHAnsi" w:cstheme="minorHAnsi"/>
          <w:lang w:eastAsia="nl-NL"/>
        </w:rPr>
        <w:lastRenderedPageBreak/>
        <w:t>3. De organisatie van het onderwijs</w:t>
      </w:r>
      <w:bookmarkEnd w:id="23"/>
      <w:bookmarkEnd w:id="24"/>
      <w:r w:rsidRPr="00DE6248">
        <w:rPr>
          <w:rFonts w:asciiTheme="minorHAnsi" w:eastAsia="Times New Roman" w:hAnsiTheme="minorHAnsi" w:cstheme="minorHAnsi"/>
          <w:lang w:eastAsia="nl-NL"/>
        </w:rPr>
        <w:t> </w:t>
      </w:r>
    </w:p>
    <w:p w14:paraId="03611204" w14:textId="112D66D6" w:rsidR="00D015DF" w:rsidRPr="00DE6248" w:rsidRDefault="00D015DF" w:rsidP="00D015DF">
      <w:pPr>
        <w:pStyle w:val="Geenafstand"/>
        <w:rPr>
          <w:rFonts w:cstheme="minorHAnsi"/>
          <w:lang w:eastAsia="nl-NL"/>
        </w:rPr>
      </w:pPr>
    </w:p>
    <w:p w14:paraId="15CED46B" w14:textId="75021152" w:rsidR="00D015DF" w:rsidRPr="00DE6248" w:rsidRDefault="003E2396" w:rsidP="00454DE2">
      <w:pPr>
        <w:pStyle w:val="Kop2"/>
        <w:rPr>
          <w:rFonts w:asciiTheme="minorHAnsi" w:eastAsia="Times New Roman" w:hAnsiTheme="minorHAnsi" w:cstheme="minorHAnsi"/>
          <w:lang w:eastAsia="nl-NL"/>
        </w:rPr>
      </w:pPr>
      <w:bookmarkStart w:id="25" w:name="_Toc171675627"/>
      <w:bookmarkStart w:id="26" w:name="_Toc171425017"/>
      <w:r w:rsidRPr="00DE6248">
        <w:rPr>
          <w:rFonts w:asciiTheme="minorHAnsi" w:hAnsiTheme="minorHAnsi" w:cstheme="minorHAnsi"/>
          <w:lang w:eastAsia="nl-NL"/>
        </w:rPr>
        <w:t xml:space="preserve">3.1 </w:t>
      </w:r>
      <w:r w:rsidR="0080109F" w:rsidRPr="00DE6248">
        <w:rPr>
          <w:rFonts w:asciiTheme="minorHAnsi" w:hAnsiTheme="minorHAnsi" w:cstheme="minorHAnsi"/>
          <w:lang w:eastAsia="nl-NL"/>
        </w:rPr>
        <w:t>Het onderwijsteam</w:t>
      </w:r>
      <w:bookmarkEnd w:id="25"/>
      <w:bookmarkEnd w:id="26"/>
    </w:p>
    <w:p w14:paraId="0D9FCA3D" w14:textId="17B4D025" w:rsidR="001A7C39" w:rsidRPr="00DE6248" w:rsidRDefault="0080109F" w:rsidP="00454DE2">
      <w:pPr>
        <w:pStyle w:val="Geenafstand"/>
        <w:rPr>
          <w:rFonts w:cstheme="minorHAnsi"/>
        </w:rPr>
      </w:pPr>
      <w:r w:rsidRPr="00DE6248">
        <w:rPr>
          <w:rFonts w:cstheme="minorHAnsi"/>
        </w:rPr>
        <w:t xml:space="preserve">De scholen binnen de stichting OPONOA, werken onderwijskundig samen in onderwijsteams. </w:t>
      </w:r>
      <w:r w:rsidR="00363CFD" w:rsidRPr="00DE6248">
        <w:rPr>
          <w:rFonts w:cstheme="minorHAnsi"/>
        </w:rPr>
        <w:t>O</w:t>
      </w:r>
      <w:r w:rsidR="00BF1D42">
        <w:rPr>
          <w:rFonts w:cstheme="minorHAnsi"/>
        </w:rPr>
        <w:t>bs</w:t>
      </w:r>
      <w:r w:rsidR="00454DE2" w:rsidRPr="00DE6248">
        <w:rPr>
          <w:rFonts w:cstheme="minorHAnsi"/>
        </w:rPr>
        <w:t xml:space="preserve"> Kiezel en Kei</w:t>
      </w:r>
      <w:r w:rsidRPr="00DE6248">
        <w:rPr>
          <w:rFonts w:cstheme="minorHAnsi"/>
        </w:rPr>
        <w:t xml:space="preserve"> werkt, samen met </w:t>
      </w:r>
      <w:r w:rsidR="001A7C39" w:rsidRPr="00DE6248">
        <w:rPr>
          <w:rFonts w:cstheme="minorHAnsi"/>
        </w:rPr>
        <w:t xml:space="preserve">de H.W. Heuvelschool en </w:t>
      </w:r>
      <w:r w:rsidR="00690BFA">
        <w:rPr>
          <w:rFonts w:cstheme="minorHAnsi"/>
        </w:rPr>
        <w:t>obs</w:t>
      </w:r>
      <w:r w:rsidR="001A7C39" w:rsidRPr="00DE6248">
        <w:rPr>
          <w:rFonts w:cstheme="minorHAnsi"/>
        </w:rPr>
        <w:t xml:space="preserve"> Noord </w:t>
      </w:r>
      <w:r w:rsidRPr="00DE6248">
        <w:rPr>
          <w:rFonts w:cstheme="minorHAnsi"/>
        </w:rPr>
        <w:t>aan het creëren en verwezenlijken van een gezamenlijke visie op onderwijs.</w:t>
      </w:r>
    </w:p>
    <w:p w14:paraId="4F001059" w14:textId="5662212E" w:rsidR="0080109F" w:rsidRPr="00DE6248" w:rsidRDefault="0080109F" w:rsidP="00454DE2">
      <w:pPr>
        <w:pStyle w:val="Geenafstand"/>
        <w:rPr>
          <w:rFonts w:cstheme="minorHAnsi"/>
        </w:rPr>
      </w:pPr>
      <w:r w:rsidRPr="00DE6248">
        <w:rPr>
          <w:rFonts w:cstheme="minorHAnsi"/>
        </w:rPr>
        <w:t xml:space="preserve"> </w:t>
      </w:r>
      <w:r w:rsidRPr="00DE6248">
        <w:rPr>
          <w:rFonts w:cstheme="minorHAnsi"/>
        </w:rPr>
        <w:br/>
        <w:t>Het doel van de samenwerking is om elkaar te versterken in kwalitatief goed onderwijs, door kennis en expertise te delen, ervaringen uit te wisselen en samen scholing te volgen.</w:t>
      </w:r>
    </w:p>
    <w:p w14:paraId="50800138" w14:textId="77777777" w:rsidR="0080109F" w:rsidRPr="00DE6248" w:rsidRDefault="0080109F" w:rsidP="00454DE2">
      <w:pPr>
        <w:pStyle w:val="Geenafstand"/>
        <w:rPr>
          <w:rFonts w:cstheme="minorHAnsi"/>
        </w:rPr>
      </w:pPr>
      <w:r w:rsidRPr="00DE6248">
        <w:rPr>
          <w:rFonts w:cstheme="minorHAnsi"/>
        </w:rPr>
        <w:t>De gezamenlijke visie wordt gekenmerkt door de volgende waarden:</w:t>
      </w:r>
    </w:p>
    <w:p w14:paraId="59BBA7D8" w14:textId="70EEA47C" w:rsidR="0080109F" w:rsidRPr="00DE6248" w:rsidRDefault="00224859" w:rsidP="006C5FBF">
      <w:pPr>
        <w:pStyle w:val="Geenafstand"/>
        <w:numPr>
          <w:ilvl w:val="0"/>
          <w:numId w:val="1"/>
        </w:numPr>
        <w:rPr>
          <w:rFonts w:cstheme="minorHAnsi"/>
        </w:rPr>
      </w:pPr>
      <w:r>
        <w:rPr>
          <w:rFonts w:cstheme="minorHAnsi"/>
        </w:rPr>
        <w:t>r</w:t>
      </w:r>
      <w:r w:rsidR="0080109F" w:rsidRPr="00DE6248">
        <w:rPr>
          <w:rFonts w:cstheme="minorHAnsi"/>
        </w:rPr>
        <w:t>elatie</w:t>
      </w:r>
      <w:r>
        <w:rPr>
          <w:rFonts w:cstheme="minorHAnsi"/>
        </w:rPr>
        <w:t>;</w:t>
      </w:r>
    </w:p>
    <w:p w14:paraId="0F22F5E5" w14:textId="2DD7E18B" w:rsidR="0080109F" w:rsidRPr="00DE6248" w:rsidRDefault="00265169" w:rsidP="006C5FBF">
      <w:pPr>
        <w:pStyle w:val="Geenafstand"/>
        <w:numPr>
          <w:ilvl w:val="0"/>
          <w:numId w:val="1"/>
        </w:numPr>
        <w:rPr>
          <w:rFonts w:cstheme="minorHAnsi"/>
        </w:rPr>
      </w:pPr>
      <w:r>
        <w:rPr>
          <w:rFonts w:cstheme="minorHAnsi"/>
        </w:rPr>
        <w:t>a</w:t>
      </w:r>
      <w:r w:rsidR="0080109F" w:rsidRPr="00DE6248">
        <w:rPr>
          <w:rFonts w:cstheme="minorHAnsi"/>
        </w:rPr>
        <w:t>utonomie (zelfstandigheid)</w:t>
      </w:r>
      <w:r w:rsidR="00224859">
        <w:rPr>
          <w:rFonts w:cstheme="minorHAnsi"/>
        </w:rPr>
        <w:t>;</w:t>
      </w:r>
    </w:p>
    <w:p w14:paraId="4B3FFF4C" w14:textId="26DB6108" w:rsidR="0080109F" w:rsidRPr="00DE6248" w:rsidRDefault="00294438" w:rsidP="006C5FBF">
      <w:pPr>
        <w:pStyle w:val="Geenafstand"/>
        <w:numPr>
          <w:ilvl w:val="0"/>
          <w:numId w:val="1"/>
        </w:numPr>
        <w:rPr>
          <w:rFonts w:cstheme="minorHAnsi"/>
        </w:rPr>
      </w:pPr>
      <w:r>
        <w:rPr>
          <w:rFonts w:cstheme="minorHAnsi"/>
        </w:rPr>
        <w:t>c</w:t>
      </w:r>
      <w:r w:rsidR="0080109F" w:rsidRPr="00DE6248">
        <w:rPr>
          <w:rFonts w:cstheme="minorHAnsi"/>
        </w:rPr>
        <w:t>ompetentie (bekwaamheid)</w:t>
      </w:r>
      <w:r w:rsidR="00265169">
        <w:rPr>
          <w:rFonts w:cstheme="minorHAnsi"/>
        </w:rPr>
        <w:t>.</w:t>
      </w:r>
    </w:p>
    <w:p w14:paraId="7F5FAC62" w14:textId="77777777" w:rsidR="00352C1A" w:rsidRPr="00DE6248" w:rsidRDefault="00352C1A" w:rsidP="00454DE2">
      <w:pPr>
        <w:pStyle w:val="Geenafstand"/>
        <w:rPr>
          <w:rFonts w:cstheme="minorHAnsi"/>
        </w:rPr>
      </w:pPr>
    </w:p>
    <w:p w14:paraId="237C166E" w14:textId="0C0F4463" w:rsidR="0080109F" w:rsidRPr="00DE6248" w:rsidRDefault="0080109F" w:rsidP="00454DE2">
      <w:pPr>
        <w:pStyle w:val="Geenafstand"/>
        <w:rPr>
          <w:rFonts w:cstheme="minorHAnsi"/>
        </w:rPr>
      </w:pPr>
      <w:r w:rsidRPr="00DE6248">
        <w:rPr>
          <w:rFonts w:cstheme="minorHAnsi"/>
        </w:rPr>
        <w:t xml:space="preserve">De directeur van dit onderwijsteam is </w:t>
      </w:r>
      <w:r w:rsidR="00352C1A" w:rsidRPr="00DE6248">
        <w:rPr>
          <w:rFonts w:cstheme="minorHAnsi"/>
        </w:rPr>
        <w:t>Co van Schaik</w:t>
      </w:r>
      <w:r w:rsidRPr="00DE6248">
        <w:rPr>
          <w:rFonts w:cstheme="minorHAnsi"/>
        </w:rPr>
        <w:t>.</w:t>
      </w:r>
    </w:p>
    <w:p w14:paraId="68E6FCF7" w14:textId="008371D1" w:rsidR="0099056F" w:rsidRPr="00DE6248" w:rsidRDefault="0099056F" w:rsidP="00454DE2">
      <w:pPr>
        <w:pStyle w:val="Geenafstand"/>
        <w:rPr>
          <w:rFonts w:cstheme="minorHAnsi"/>
        </w:rPr>
      </w:pPr>
    </w:p>
    <w:p w14:paraId="4DB2097C" w14:textId="0D925668" w:rsidR="0099056F" w:rsidRPr="00DE6248" w:rsidRDefault="00E17DB2" w:rsidP="00E17DB2">
      <w:pPr>
        <w:pStyle w:val="Kop2"/>
        <w:rPr>
          <w:rFonts w:asciiTheme="minorHAnsi" w:hAnsiTheme="minorHAnsi" w:cstheme="minorHAnsi"/>
        </w:rPr>
      </w:pPr>
      <w:bookmarkStart w:id="27" w:name="_Toc171675628"/>
      <w:bookmarkStart w:id="28" w:name="_Toc171425018"/>
      <w:r w:rsidRPr="00DE6248">
        <w:rPr>
          <w:rFonts w:asciiTheme="minorHAnsi" w:hAnsiTheme="minorHAnsi" w:cstheme="minorHAnsi"/>
        </w:rPr>
        <w:t>3.2 De organisatie van de school</w:t>
      </w:r>
      <w:bookmarkEnd w:id="27"/>
      <w:bookmarkEnd w:id="28"/>
    </w:p>
    <w:p w14:paraId="53721A40" w14:textId="5F81B010" w:rsidR="008907E5" w:rsidRPr="00DE6248" w:rsidRDefault="008907E5" w:rsidP="008907E5">
      <w:pPr>
        <w:pStyle w:val="Geenafstand"/>
        <w:rPr>
          <w:rFonts w:cstheme="minorHAnsi"/>
        </w:rPr>
      </w:pPr>
      <w:r w:rsidRPr="00DE6248">
        <w:rPr>
          <w:rFonts w:cstheme="minorHAnsi"/>
        </w:rPr>
        <w:t>Ieder jaar worden door de directie</w:t>
      </w:r>
      <w:r w:rsidR="00ED566E" w:rsidRPr="00DE6248">
        <w:rPr>
          <w:rFonts w:cstheme="minorHAnsi"/>
        </w:rPr>
        <w:t>,</w:t>
      </w:r>
      <w:r w:rsidRPr="00DE6248">
        <w:rPr>
          <w:rFonts w:cstheme="minorHAnsi"/>
        </w:rPr>
        <w:t xml:space="preserve"> in een zo vroeg mogelijk stadium, de groepen samengesteld voor het nieuwe schooljaar. Hierbij moet rekening gehouden worden met een aantal factoren, zoals: </w:t>
      </w:r>
    </w:p>
    <w:p w14:paraId="0CFDEA75" w14:textId="56B9D6DA" w:rsidR="00FD5AC4" w:rsidRPr="00DE6248" w:rsidRDefault="009B26F5" w:rsidP="006C5FBF">
      <w:pPr>
        <w:pStyle w:val="Geenafstand"/>
        <w:numPr>
          <w:ilvl w:val="0"/>
          <w:numId w:val="2"/>
        </w:numPr>
        <w:rPr>
          <w:rFonts w:cstheme="minorHAnsi"/>
        </w:rPr>
      </w:pPr>
      <w:r w:rsidRPr="00DE6248">
        <w:rPr>
          <w:rFonts w:cstheme="minorHAnsi"/>
        </w:rPr>
        <w:t>De</w:t>
      </w:r>
      <w:r w:rsidR="008907E5" w:rsidRPr="00DE6248">
        <w:rPr>
          <w:rFonts w:cstheme="minorHAnsi"/>
        </w:rPr>
        <w:t xml:space="preserve"> leerlingentelling van 1 </w:t>
      </w:r>
      <w:r w:rsidR="00BF1D42">
        <w:rPr>
          <w:rFonts w:cstheme="minorHAnsi"/>
        </w:rPr>
        <w:t>februari</w:t>
      </w:r>
      <w:r w:rsidR="008907E5" w:rsidRPr="00DE6248">
        <w:rPr>
          <w:rFonts w:cstheme="minorHAnsi"/>
        </w:rPr>
        <w:t>;</w:t>
      </w:r>
    </w:p>
    <w:p w14:paraId="53D47968" w14:textId="30E925B1" w:rsidR="00FD5AC4" w:rsidRPr="00DE6248" w:rsidRDefault="009B26F5" w:rsidP="006C5FBF">
      <w:pPr>
        <w:pStyle w:val="Geenafstand"/>
        <w:numPr>
          <w:ilvl w:val="0"/>
          <w:numId w:val="2"/>
        </w:numPr>
        <w:rPr>
          <w:rFonts w:cstheme="minorHAnsi"/>
        </w:rPr>
      </w:pPr>
      <w:r w:rsidRPr="00DE6248">
        <w:rPr>
          <w:rFonts w:cstheme="minorHAnsi"/>
        </w:rPr>
        <w:t>Het</w:t>
      </w:r>
      <w:r w:rsidR="008907E5" w:rsidRPr="00DE6248">
        <w:rPr>
          <w:rFonts w:cstheme="minorHAnsi"/>
        </w:rPr>
        <w:t xml:space="preserve"> aantal formatieplaatsen dat wordt toegekend aan de hand van die telling;</w:t>
      </w:r>
    </w:p>
    <w:p w14:paraId="3963B97A" w14:textId="73977CE5" w:rsidR="00FD5AC4" w:rsidRPr="00DE6248" w:rsidRDefault="009B26F5" w:rsidP="006C5FBF">
      <w:pPr>
        <w:pStyle w:val="Geenafstand"/>
        <w:numPr>
          <w:ilvl w:val="0"/>
          <w:numId w:val="2"/>
        </w:numPr>
        <w:rPr>
          <w:rFonts w:cstheme="minorHAnsi"/>
        </w:rPr>
      </w:pPr>
      <w:r w:rsidRPr="00DE6248">
        <w:rPr>
          <w:rFonts w:cstheme="minorHAnsi"/>
        </w:rPr>
        <w:t>Het</w:t>
      </w:r>
      <w:r w:rsidR="008907E5" w:rsidRPr="00DE6248">
        <w:rPr>
          <w:rFonts w:cstheme="minorHAnsi"/>
        </w:rPr>
        <w:t xml:space="preserve"> aantal leerlingen per jaarklas;</w:t>
      </w:r>
    </w:p>
    <w:p w14:paraId="3CD7E75D" w14:textId="19C3EC00" w:rsidR="004E4A46" w:rsidRPr="00DE6248" w:rsidRDefault="009B26F5" w:rsidP="006C5FBF">
      <w:pPr>
        <w:pStyle w:val="Geenafstand"/>
        <w:numPr>
          <w:ilvl w:val="0"/>
          <w:numId w:val="2"/>
        </w:numPr>
        <w:rPr>
          <w:rFonts w:cstheme="minorHAnsi"/>
        </w:rPr>
      </w:pPr>
      <w:r w:rsidRPr="00DE6248">
        <w:rPr>
          <w:rFonts w:cstheme="minorHAnsi"/>
        </w:rPr>
        <w:t>Volledige</w:t>
      </w:r>
      <w:r w:rsidR="008907E5" w:rsidRPr="00DE6248">
        <w:rPr>
          <w:rFonts w:cstheme="minorHAnsi"/>
        </w:rPr>
        <w:t>- en deeltijdbetrekkingen;</w:t>
      </w:r>
    </w:p>
    <w:p w14:paraId="683D9B99" w14:textId="44759778" w:rsidR="004E4A46" w:rsidRPr="00DE6248" w:rsidRDefault="009B26F5" w:rsidP="006C5FBF">
      <w:pPr>
        <w:pStyle w:val="Geenafstand"/>
        <w:numPr>
          <w:ilvl w:val="0"/>
          <w:numId w:val="2"/>
        </w:numPr>
        <w:rPr>
          <w:rFonts w:cstheme="minorHAnsi"/>
        </w:rPr>
      </w:pPr>
      <w:r w:rsidRPr="00DE6248">
        <w:rPr>
          <w:rFonts w:cstheme="minorHAnsi"/>
        </w:rPr>
        <w:t>Wensen</w:t>
      </w:r>
      <w:r w:rsidR="008907E5" w:rsidRPr="00DE6248">
        <w:rPr>
          <w:rFonts w:cstheme="minorHAnsi"/>
        </w:rPr>
        <w:t>/voorkeuren van individuele leerkrachten;</w:t>
      </w:r>
    </w:p>
    <w:p w14:paraId="0D0D4A4B" w14:textId="40F4588F" w:rsidR="008907E5" w:rsidRPr="00DE6248" w:rsidRDefault="009B26F5" w:rsidP="006C5FBF">
      <w:pPr>
        <w:pStyle w:val="Geenafstand"/>
        <w:numPr>
          <w:ilvl w:val="0"/>
          <w:numId w:val="2"/>
        </w:numPr>
        <w:rPr>
          <w:rFonts w:cstheme="minorHAnsi"/>
        </w:rPr>
      </w:pPr>
      <w:r w:rsidRPr="00DE6248">
        <w:rPr>
          <w:rFonts w:cstheme="minorHAnsi"/>
        </w:rPr>
        <w:t>Ministeriële</w:t>
      </w:r>
      <w:r w:rsidR="008907E5" w:rsidRPr="00DE6248">
        <w:rPr>
          <w:rFonts w:cstheme="minorHAnsi"/>
        </w:rPr>
        <w:t xml:space="preserve"> maatregelen of juist het uitblijven daarvan.</w:t>
      </w:r>
    </w:p>
    <w:p w14:paraId="51E7D4E5" w14:textId="77777777" w:rsidR="008907E5" w:rsidRPr="00DE6248" w:rsidRDefault="008907E5" w:rsidP="008907E5">
      <w:pPr>
        <w:pStyle w:val="Geenafstand"/>
        <w:rPr>
          <w:rFonts w:cstheme="minorHAnsi"/>
        </w:rPr>
      </w:pPr>
      <w:r w:rsidRPr="00DE6248">
        <w:rPr>
          <w:rFonts w:cstheme="minorHAnsi"/>
        </w:rPr>
        <w:t xml:space="preserve">Afhankelijk van al deze factoren komen we in samenspraak met het team en de MR tot een groepsindeling die op dat moment als meest gunstig wordt gezien. </w:t>
      </w:r>
    </w:p>
    <w:p w14:paraId="402C99B2" w14:textId="66342FDD" w:rsidR="00A47589" w:rsidRPr="00DE6248" w:rsidRDefault="00A47589" w:rsidP="008907E5">
      <w:pPr>
        <w:pStyle w:val="Geenafstand"/>
        <w:rPr>
          <w:rFonts w:cstheme="minorHAnsi"/>
        </w:rPr>
      </w:pPr>
    </w:p>
    <w:p w14:paraId="0ED27A81" w14:textId="5F9C9753" w:rsidR="00514054" w:rsidRPr="00A40311" w:rsidRDefault="004B62BD" w:rsidP="003C50C0">
      <w:pPr>
        <w:pStyle w:val="Kop2"/>
        <w:rPr>
          <w:szCs w:val="24"/>
        </w:rPr>
      </w:pPr>
      <w:bookmarkStart w:id="29" w:name="_Toc171675629"/>
      <w:bookmarkStart w:id="30" w:name="_Toc171425019"/>
      <w:r w:rsidRPr="00A40311">
        <w:rPr>
          <w:szCs w:val="24"/>
        </w:rPr>
        <w:t>3</w:t>
      </w:r>
      <w:r w:rsidR="003C50C0" w:rsidRPr="00A40311">
        <w:rPr>
          <w:szCs w:val="24"/>
        </w:rPr>
        <w:t xml:space="preserve">.3 </w:t>
      </w:r>
      <w:r w:rsidRPr="00A40311">
        <w:rPr>
          <w:szCs w:val="24"/>
        </w:rPr>
        <w:t>Het werken in combinatiegroepen</w:t>
      </w:r>
      <w:bookmarkEnd w:id="29"/>
      <w:bookmarkEnd w:id="30"/>
    </w:p>
    <w:p w14:paraId="429A3944" w14:textId="1293DCAC" w:rsidR="006C58E8" w:rsidRPr="00305F30" w:rsidRDefault="00305F30" w:rsidP="00305F30">
      <w:pPr>
        <w:pStyle w:val="Geenafstand"/>
        <w:rPr>
          <w:rFonts w:cstheme="minorHAnsi"/>
          <w:lang w:eastAsia="nl-NL"/>
        </w:rPr>
      </w:pPr>
      <w:r w:rsidRPr="00DE6248">
        <w:rPr>
          <w:rFonts w:cstheme="minorHAnsi"/>
        </w:rPr>
        <w:t xml:space="preserve">Op </w:t>
      </w:r>
      <w:r>
        <w:rPr>
          <w:rFonts w:cstheme="minorHAnsi"/>
        </w:rPr>
        <w:t>obs</w:t>
      </w:r>
      <w:r w:rsidRPr="00DE6248">
        <w:rPr>
          <w:rFonts w:cstheme="minorHAnsi"/>
        </w:rPr>
        <w:t xml:space="preserve"> Kiezel en Kei werken we met combinatiegroepen. </w:t>
      </w:r>
      <w:r w:rsidR="006C58E8" w:rsidRPr="00DE6248">
        <w:rPr>
          <w:rFonts w:cstheme="minorHAnsi"/>
          <w:lang w:eastAsia="nl-NL"/>
        </w:rPr>
        <w:t>Dit heeft als voordeel dat de jongere leerlingen van de oudere leerlingen kunnen leren. De oudere leerlingen leren op hun beurt veel van het uitleggen aan jongere leerlingen.  </w:t>
      </w:r>
      <w:r w:rsidR="00877F3C">
        <w:rPr>
          <w:rFonts w:cstheme="minorHAnsi"/>
        </w:rPr>
        <w:t>Veel ouders vragen zich af of hun zoon/dochter wel voldoende aandacht krijgt in een combinatiegroep.</w:t>
      </w:r>
      <w:r w:rsidR="006C58E8">
        <w:rPr>
          <w:rFonts w:cstheme="minorHAnsi"/>
        </w:rPr>
        <w:t xml:space="preserve"> Op Kiezel en Kei werken we al een aantal jaren met c</w:t>
      </w:r>
      <w:r w:rsidR="009F0E88">
        <w:rPr>
          <w:rFonts w:cstheme="minorHAnsi"/>
        </w:rPr>
        <w:t>ombinatiegroepen en zien vooral de voordelen hiervan:</w:t>
      </w:r>
    </w:p>
    <w:p w14:paraId="063A0921" w14:textId="77777777" w:rsidR="00514054" w:rsidRPr="00514054" w:rsidRDefault="00514054" w:rsidP="00514054">
      <w:pPr>
        <w:numPr>
          <w:ilvl w:val="0"/>
          <w:numId w:val="30"/>
        </w:numPr>
        <w:shd w:val="clear" w:color="auto" w:fill="FAFAFA"/>
        <w:spacing w:before="100" w:beforeAutospacing="1" w:after="100" w:afterAutospacing="1" w:line="240" w:lineRule="auto"/>
        <w:rPr>
          <w:rFonts w:eastAsia="Times New Roman" w:cstheme="minorHAnsi"/>
          <w:color w:val="000000"/>
          <w:lang w:eastAsia="nl-NL"/>
        </w:rPr>
      </w:pPr>
      <w:r w:rsidRPr="00514054">
        <w:rPr>
          <w:rFonts w:eastAsia="Times New Roman" w:cstheme="minorHAnsi"/>
          <w:color w:val="000000"/>
          <w:lang w:eastAsia="nl-NL"/>
        </w:rPr>
        <w:t>Er ontstaat een rijke leeromgeving voor iedereen, zodat de kinderen die willen, mee kunnen doen met een aanbod dat ze normaal gesproken nog niet aangeboden kregen. </w:t>
      </w:r>
    </w:p>
    <w:p w14:paraId="7F72C8F9" w14:textId="77777777" w:rsidR="00514054" w:rsidRPr="00514054" w:rsidRDefault="00514054" w:rsidP="00514054">
      <w:pPr>
        <w:numPr>
          <w:ilvl w:val="0"/>
          <w:numId w:val="30"/>
        </w:numPr>
        <w:shd w:val="clear" w:color="auto" w:fill="FAFAFA"/>
        <w:spacing w:before="100" w:beforeAutospacing="1" w:after="100" w:afterAutospacing="1" w:line="240" w:lineRule="auto"/>
        <w:rPr>
          <w:rFonts w:eastAsia="Times New Roman" w:cstheme="minorHAnsi"/>
          <w:color w:val="000000"/>
          <w:lang w:eastAsia="nl-NL"/>
        </w:rPr>
      </w:pPr>
      <w:r w:rsidRPr="00514054">
        <w:rPr>
          <w:rFonts w:eastAsia="Times New Roman" w:cstheme="minorHAnsi"/>
          <w:color w:val="000000"/>
          <w:lang w:eastAsia="nl-NL"/>
        </w:rPr>
        <w:t>Kinderen leren goed zelfstandig en geconcentreerd te werken. </w:t>
      </w:r>
    </w:p>
    <w:p w14:paraId="7194EA92" w14:textId="77777777" w:rsidR="00514054" w:rsidRPr="00514054" w:rsidRDefault="00514054" w:rsidP="00514054">
      <w:pPr>
        <w:numPr>
          <w:ilvl w:val="0"/>
          <w:numId w:val="30"/>
        </w:numPr>
        <w:shd w:val="clear" w:color="auto" w:fill="FAFAFA"/>
        <w:spacing w:before="100" w:beforeAutospacing="1" w:after="100" w:afterAutospacing="1" w:line="240" w:lineRule="auto"/>
        <w:rPr>
          <w:rFonts w:eastAsia="Times New Roman" w:cstheme="minorHAnsi"/>
          <w:color w:val="000000"/>
          <w:lang w:eastAsia="nl-NL"/>
        </w:rPr>
      </w:pPr>
      <w:r w:rsidRPr="00514054">
        <w:rPr>
          <w:rFonts w:eastAsia="Times New Roman" w:cstheme="minorHAnsi"/>
          <w:color w:val="000000"/>
          <w:lang w:eastAsia="nl-NL"/>
        </w:rPr>
        <w:t>Er is veel aandacht voor de kinderen door de extra handen in de groep. </w:t>
      </w:r>
    </w:p>
    <w:p w14:paraId="78F7D574" w14:textId="77777777" w:rsidR="00514054" w:rsidRPr="00514054" w:rsidRDefault="00514054" w:rsidP="00514054">
      <w:pPr>
        <w:numPr>
          <w:ilvl w:val="0"/>
          <w:numId w:val="30"/>
        </w:numPr>
        <w:shd w:val="clear" w:color="auto" w:fill="FAFAFA"/>
        <w:spacing w:before="100" w:beforeAutospacing="1" w:after="100" w:afterAutospacing="1" w:line="240" w:lineRule="auto"/>
        <w:rPr>
          <w:rFonts w:eastAsia="Times New Roman" w:cstheme="minorHAnsi"/>
          <w:color w:val="000000"/>
          <w:lang w:eastAsia="nl-NL"/>
        </w:rPr>
      </w:pPr>
      <w:r w:rsidRPr="00514054">
        <w:rPr>
          <w:rFonts w:eastAsia="Times New Roman" w:cstheme="minorHAnsi"/>
          <w:color w:val="000000"/>
          <w:lang w:eastAsia="nl-NL"/>
        </w:rPr>
        <w:t>Kinderen ontvangen meer onderwijs op maat. </w:t>
      </w:r>
    </w:p>
    <w:p w14:paraId="56C4AB11" w14:textId="77777777" w:rsidR="00514054" w:rsidRPr="00514054" w:rsidRDefault="00514054" w:rsidP="00514054">
      <w:pPr>
        <w:shd w:val="clear" w:color="auto" w:fill="FAFAFA"/>
        <w:spacing w:after="435" w:line="240" w:lineRule="auto"/>
        <w:rPr>
          <w:rFonts w:eastAsia="Times New Roman" w:cstheme="minorHAnsi"/>
          <w:color w:val="000000"/>
          <w:lang w:eastAsia="nl-NL"/>
        </w:rPr>
      </w:pPr>
      <w:r w:rsidRPr="00514054">
        <w:rPr>
          <w:rFonts w:eastAsia="Times New Roman" w:cstheme="minorHAnsi"/>
          <w:color w:val="000000"/>
          <w:lang w:eastAsia="nl-NL"/>
        </w:rPr>
        <w:t>Specifieke voordelen van een combinatie groep 1/2/3 </w:t>
      </w:r>
    </w:p>
    <w:p w14:paraId="51E3829E" w14:textId="77777777" w:rsidR="00514054" w:rsidRPr="00514054" w:rsidRDefault="00514054" w:rsidP="00514054">
      <w:pPr>
        <w:numPr>
          <w:ilvl w:val="0"/>
          <w:numId w:val="31"/>
        </w:numPr>
        <w:shd w:val="clear" w:color="auto" w:fill="FAFAFA"/>
        <w:spacing w:before="100" w:beforeAutospacing="1" w:after="100" w:afterAutospacing="1" w:line="240" w:lineRule="auto"/>
        <w:rPr>
          <w:rFonts w:eastAsia="Times New Roman" w:cstheme="minorHAnsi"/>
          <w:color w:val="000000"/>
          <w:lang w:eastAsia="nl-NL"/>
        </w:rPr>
      </w:pPr>
      <w:r w:rsidRPr="00514054">
        <w:rPr>
          <w:rFonts w:eastAsia="Times New Roman" w:cstheme="minorHAnsi"/>
          <w:color w:val="000000"/>
          <w:lang w:eastAsia="nl-NL"/>
        </w:rPr>
        <w:t>De overgang van spelend naar meer systematisch werken is minder groot en daarmee dus ook de overgang van groep 2 naar groep 3. </w:t>
      </w:r>
    </w:p>
    <w:p w14:paraId="2016C044" w14:textId="77777777" w:rsidR="00514054" w:rsidRPr="00514054" w:rsidRDefault="00514054" w:rsidP="00514054">
      <w:pPr>
        <w:numPr>
          <w:ilvl w:val="0"/>
          <w:numId w:val="31"/>
        </w:numPr>
        <w:shd w:val="clear" w:color="auto" w:fill="FAFAFA"/>
        <w:spacing w:before="100" w:beforeAutospacing="1" w:after="100" w:afterAutospacing="1" w:line="240" w:lineRule="auto"/>
        <w:rPr>
          <w:rFonts w:eastAsia="Times New Roman" w:cstheme="minorHAnsi"/>
          <w:color w:val="000000"/>
          <w:lang w:eastAsia="nl-NL"/>
        </w:rPr>
      </w:pPr>
      <w:r w:rsidRPr="00514054">
        <w:rPr>
          <w:rFonts w:eastAsia="Times New Roman" w:cstheme="minorHAnsi"/>
          <w:color w:val="000000"/>
          <w:lang w:eastAsia="nl-NL"/>
        </w:rPr>
        <w:t>Ze worden 3 jaar lang meegenomen in een rijk reken- en taalaanbod. </w:t>
      </w:r>
    </w:p>
    <w:p w14:paraId="23DAB484" w14:textId="77777777" w:rsidR="00514054" w:rsidRPr="00514054" w:rsidRDefault="00514054" w:rsidP="00514054">
      <w:pPr>
        <w:numPr>
          <w:ilvl w:val="0"/>
          <w:numId w:val="31"/>
        </w:numPr>
        <w:shd w:val="clear" w:color="auto" w:fill="FAFAFA"/>
        <w:spacing w:before="100" w:beforeAutospacing="1" w:after="100" w:afterAutospacing="1" w:line="240" w:lineRule="auto"/>
        <w:rPr>
          <w:rFonts w:eastAsia="Times New Roman" w:cstheme="minorHAnsi"/>
          <w:color w:val="000000"/>
          <w:lang w:eastAsia="nl-NL"/>
        </w:rPr>
      </w:pPr>
      <w:r w:rsidRPr="00514054">
        <w:rPr>
          <w:rFonts w:eastAsia="Times New Roman" w:cstheme="minorHAnsi"/>
          <w:color w:val="000000"/>
          <w:lang w:eastAsia="nl-NL"/>
        </w:rPr>
        <w:t>Er is veel ruimte voor spelend leren en beweging; de aangeboden leerstof kan verwerkt worden in de verschillende hoeken. </w:t>
      </w:r>
    </w:p>
    <w:p w14:paraId="184BEE31" w14:textId="77777777" w:rsidR="00514054" w:rsidRPr="00514054" w:rsidRDefault="00514054" w:rsidP="00514054">
      <w:pPr>
        <w:numPr>
          <w:ilvl w:val="0"/>
          <w:numId w:val="31"/>
        </w:numPr>
        <w:shd w:val="clear" w:color="auto" w:fill="FAFAFA"/>
        <w:spacing w:before="100" w:beforeAutospacing="1" w:after="100" w:afterAutospacing="1" w:line="240" w:lineRule="auto"/>
        <w:rPr>
          <w:rFonts w:eastAsia="Times New Roman" w:cstheme="minorHAnsi"/>
          <w:color w:val="000000"/>
          <w:lang w:eastAsia="nl-NL"/>
        </w:rPr>
      </w:pPr>
      <w:r w:rsidRPr="00514054">
        <w:rPr>
          <w:rFonts w:eastAsia="Times New Roman" w:cstheme="minorHAnsi"/>
          <w:color w:val="000000"/>
          <w:lang w:eastAsia="nl-NL"/>
        </w:rPr>
        <w:lastRenderedPageBreak/>
        <w:t>Wij werken in thema’s, waardoor het leren betekenisvol is.</w:t>
      </w:r>
    </w:p>
    <w:p w14:paraId="427AA16B" w14:textId="77777777" w:rsidR="00ED566E" w:rsidRPr="00DE6248" w:rsidRDefault="00ED566E" w:rsidP="00F453A8">
      <w:pPr>
        <w:pStyle w:val="Geenafstand"/>
        <w:rPr>
          <w:rFonts w:cstheme="minorHAnsi"/>
          <w:lang w:eastAsia="nl-NL"/>
        </w:rPr>
      </w:pPr>
    </w:p>
    <w:p w14:paraId="0B3920AE" w14:textId="5F12A00B" w:rsidR="00F453A8" w:rsidRPr="00DE6248" w:rsidRDefault="00F453A8" w:rsidP="00F453A8">
      <w:pPr>
        <w:pStyle w:val="Geenafstand"/>
        <w:rPr>
          <w:rFonts w:cstheme="minorHAnsi"/>
          <w:lang w:eastAsia="nl-NL"/>
        </w:rPr>
      </w:pPr>
      <w:r w:rsidRPr="00DE6248">
        <w:rPr>
          <w:rFonts w:cstheme="minorHAnsi"/>
          <w:lang w:eastAsia="nl-NL"/>
        </w:rPr>
        <w:t>De combinatie klassen zijn</w:t>
      </w:r>
      <w:r w:rsidR="004E0A98" w:rsidRPr="00DE6248">
        <w:rPr>
          <w:rFonts w:cstheme="minorHAnsi"/>
          <w:lang w:eastAsia="nl-NL"/>
        </w:rPr>
        <w:t xml:space="preserve"> voor het schooljaar </w:t>
      </w:r>
      <w:r w:rsidR="005666B0" w:rsidRPr="00DE6248">
        <w:rPr>
          <w:rFonts w:cstheme="minorHAnsi"/>
          <w:lang w:eastAsia="nl-NL"/>
        </w:rPr>
        <w:t>2024-2025</w:t>
      </w:r>
      <w:r w:rsidRPr="00DE6248">
        <w:rPr>
          <w:rFonts w:cstheme="minorHAnsi"/>
          <w:lang w:eastAsia="nl-NL"/>
        </w:rPr>
        <w:t xml:space="preserve"> als volgt ingedeeld: </w:t>
      </w:r>
    </w:p>
    <w:p w14:paraId="15D92296" w14:textId="77777777" w:rsidR="00F453A8" w:rsidRPr="00DE6248" w:rsidRDefault="00F453A8" w:rsidP="006C5FBF">
      <w:pPr>
        <w:pStyle w:val="Geenafstand"/>
        <w:numPr>
          <w:ilvl w:val="0"/>
          <w:numId w:val="3"/>
        </w:numPr>
        <w:rPr>
          <w:rFonts w:cstheme="minorHAnsi"/>
          <w:lang w:eastAsia="nl-NL"/>
        </w:rPr>
      </w:pPr>
      <w:r w:rsidRPr="00DE6248">
        <w:rPr>
          <w:rFonts w:cstheme="minorHAnsi"/>
          <w:lang w:eastAsia="nl-NL"/>
        </w:rPr>
        <w:t>Groep 1-2-3  </w:t>
      </w:r>
    </w:p>
    <w:p w14:paraId="46109993" w14:textId="77777777" w:rsidR="00F453A8" w:rsidRPr="00DE6248" w:rsidRDefault="00F453A8" w:rsidP="006C5FBF">
      <w:pPr>
        <w:pStyle w:val="Geenafstand"/>
        <w:numPr>
          <w:ilvl w:val="0"/>
          <w:numId w:val="3"/>
        </w:numPr>
        <w:rPr>
          <w:rFonts w:cstheme="minorHAnsi"/>
          <w:lang w:eastAsia="nl-NL"/>
        </w:rPr>
      </w:pPr>
      <w:r w:rsidRPr="00DE6248">
        <w:rPr>
          <w:rFonts w:cstheme="minorHAnsi"/>
          <w:lang w:eastAsia="nl-NL"/>
        </w:rPr>
        <w:t>Groep 4-5-6  </w:t>
      </w:r>
    </w:p>
    <w:p w14:paraId="4CD79B5B" w14:textId="6A36C014" w:rsidR="00A47589" w:rsidRPr="00DE6248" w:rsidRDefault="00F453A8" w:rsidP="006C5FBF">
      <w:pPr>
        <w:pStyle w:val="Geenafstand"/>
        <w:numPr>
          <w:ilvl w:val="0"/>
          <w:numId w:val="3"/>
        </w:numPr>
        <w:rPr>
          <w:rFonts w:cstheme="minorHAnsi"/>
          <w:lang w:eastAsia="nl-NL"/>
        </w:rPr>
      </w:pPr>
      <w:r w:rsidRPr="00DE6248">
        <w:rPr>
          <w:rFonts w:cstheme="minorHAnsi"/>
          <w:lang w:eastAsia="nl-NL"/>
        </w:rPr>
        <w:t>Groep 7-8  </w:t>
      </w:r>
    </w:p>
    <w:p w14:paraId="5173B833" w14:textId="77777777" w:rsidR="004E0A98" w:rsidRPr="00DE6248" w:rsidRDefault="004E0A98" w:rsidP="00F453A8">
      <w:pPr>
        <w:pStyle w:val="Geenafstand"/>
        <w:rPr>
          <w:rFonts w:cstheme="minorHAnsi"/>
        </w:rPr>
      </w:pPr>
    </w:p>
    <w:p w14:paraId="2A1F6F02" w14:textId="60B00774" w:rsidR="008C7297" w:rsidRPr="00DE6248" w:rsidRDefault="008C7297" w:rsidP="00664AC6">
      <w:pPr>
        <w:pStyle w:val="Kop2"/>
        <w:rPr>
          <w:rFonts w:asciiTheme="minorHAnsi" w:eastAsia="Times New Roman" w:hAnsiTheme="minorHAnsi" w:cstheme="minorHAnsi"/>
          <w:sz w:val="18"/>
          <w:szCs w:val="18"/>
          <w:lang w:eastAsia="nl-NL"/>
        </w:rPr>
      </w:pPr>
      <w:bookmarkStart w:id="31" w:name="_Toc171675630"/>
      <w:bookmarkStart w:id="32" w:name="_Toc171425020"/>
      <w:r w:rsidRPr="00DE6248">
        <w:rPr>
          <w:rFonts w:asciiTheme="minorHAnsi" w:eastAsia="Times New Roman" w:hAnsiTheme="minorHAnsi" w:cstheme="minorHAnsi"/>
          <w:lang w:eastAsia="nl-NL"/>
        </w:rPr>
        <w:t>3.</w:t>
      </w:r>
      <w:r w:rsidR="00613EE9">
        <w:rPr>
          <w:rFonts w:asciiTheme="minorHAnsi" w:eastAsia="Times New Roman" w:hAnsiTheme="minorHAnsi" w:cstheme="minorHAnsi"/>
          <w:lang w:eastAsia="nl-NL"/>
        </w:rPr>
        <w:t>4</w:t>
      </w:r>
      <w:r w:rsidRPr="00DE6248">
        <w:rPr>
          <w:rFonts w:asciiTheme="minorHAnsi" w:eastAsia="Times New Roman" w:hAnsiTheme="minorHAnsi" w:cstheme="minorHAnsi"/>
          <w:lang w:eastAsia="nl-NL"/>
        </w:rPr>
        <w:t xml:space="preserve"> Het schoolteam – taken en functies</w:t>
      </w:r>
      <w:bookmarkEnd w:id="31"/>
      <w:bookmarkEnd w:id="32"/>
      <w:r w:rsidRPr="00DE6248">
        <w:rPr>
          <w:rFonts w:asciiTheme="minorHAnsi" w:eastAsia="Times New Roman" w:hAnsiTheme="minorHAnsi" w:cstheme="minorHAnsi"/>
          <w:lang w:eastAsia="nl-NL"/>
        </w:rPr>
        <w:t> </w:t>
      </w:r>
    </w:p>
    <w:p w14:paraId="12F268DC" w14:textId="763DF494" w:rsidR="008C7297" w:rsidRPr="00DE6248" w:rsidRDefault="008C7297" w:rsidP="00664AC6">
      <w:pPr>
        <w:pStyle w:val="Geenafstand"/>
        <w:rPr>
          <w:rFonts w:cstheme="minorHAnsi"/>
          <w:color w:val="002060"/>
          <w:u w:val="single"/>
          <w:lang w:eastAsia="nl-NL"/>
        </w:rPr>
      </w:pPr>
      <w:r w:rsidRPr="00DE6248">
        <w:rPr>
          <w:rFonts w:cstheme="minorHAnsi"/>
          <w:color w:val="002060"/>
          <w:u w:val="single"/>
          <w:lang w:eastAsia="nl-NL"/>
        </w:rPr>
        <w:t>Directeur onderwijsteam</w:t>
      </w:r>
    </w:p>
    <w:p w14:paraId="78AD7E2F" w14:textId="4163B90D" w:rsidR="008C7297" w:rsidRPr="00DE6248" w:rsidRDefault="00664AC6" w:rsidP="00664AC6">
      <w:pPr>
        <w:pStyle w:val="Geenafstand"/>
        <w:rPr>
          <w:rFonts w:cstheme="minorHAnsi"/>
          <w:lang w:eastAsia="nl-NL"/>
        </w:rPr>
      </w:pPr>
      <w:r w:rsidRPr="00DE6248">
        <w:rPr>
          <w:rFonts w:cstheme="minorHAnsi"/>
          <w:lang w:eastAsia="nl-NL"/>
        </w:rPr>
        <w:t>De directeur onderwijsteam Co van Schaik,</w:t>
      </w:r>
      <w:r w:rsidR="008C7297" w:rsidRPr="00DE6248">
        <w:rPr>
          <w:rFonts w:cstheme="minorHAnsi"/>
          <w:lang w:eastAsia="nl-NL"/>
        </w:rPr>
        <w:t xml:space="preserve"> is belast met de algehele leiding van </w:t>
      </w:r>
      <w:r w:rsidR="006D587C" w:rsidRPr="00DE6248">
        <w:rPr>
          <w:rFonts w:cstheme="minorHAnsi"/>
          <w:lang w:eastAsia="nl-NL"/>
        </w:rPr>
        <w:t>acht</w:t>
      </w:r>
      <w:r w:rsidR="008C7297" w:rsidRPr="00DE6248">
        <w:rPr>
          <w:rFonts w:cstheme="minorHAnsi"/>
          <w:lang w:eastAsia="nl-NL"/>
        </w:rPr>
        <w:t xml:space="preserve"> openbare basisscholen</w:t>
      </w:r>
      <w:r w:rsidR="006D587C" w:rsidRPr="00DE6248">
        <w:rPr>
          <w:rFonts w:cstheme="minorHAnsi"/>
          <w:lang w:eastAsia="nl-NL"/>
        </w:rPr>
        <w:t>. I</w:t>
      </w:r>
      <w:r w:rsidR="008C7297" w:rsidRPr="00DE6248">
        <w:rPr>
          <w:rFonts w:cstheme="minorHAnsi"/>
          <w:lang w:eastAsia="nl-NL"/>
        </w:rPr>
        <w:t>n Borculo</w:t>
      </w:r>
      <w:r w:rsidR="006D587C" w:rsidRPr="00DE6248">
        <w:rPr>
          <w:rFonts w:cstheme="minorHAnsi"/>
          <w:lang w:eastAsia="nl-NL"/>
        </w:rPr>
        <w:t xml:space="preserve"> zijn dat de</w:t>
      </w:r>
      <w:r w:rsidRPr="00DE6248">
        <w:rPr>
          <w:rFonts w:cstheme="minorHAnsi"/>
          <w:lang w:eastAsia="nl-NL"/>
        </w:rPr>
        <w:t xml:space="preserve"> H.W.</w:t>
      </w:r>
      <w:r w:rsidR="008C7297" w:rsidRPr="00DE6248">
        <w:rPr>
          <w:rFonts w:cstheme="minorHAnsi"/>
          <w:lang w:eastAsia="nl-NL"/>
        </w:rPr>
        <w:t xml:space="preserve"> Heuvelschool, </w:t>
      </w:r>
      <w:r w:rsidR="00690BFA">
        <w:rPr>
          <w:rFonts w:cstheme="minorHAnsi"/>
          <w:lang w:eastAsia="nl-NL"/>
        </w:rPr>
        <w:t>obs</w:t>
      </w:r>
      <w:r w:rsidRPr="00DE6248">
        <w:rPr>
          <w:rFonts w:cstheme="minorHAnsi"/>
          <w:lang w:eastAsia="nl-NL"/>
        </w:rPr>
        <w:t xml:space="preserve"> </w:t>
      </w:r>
      <w:r w:rsidR="008C7297" w:rsidRPr="00DE6248">
        <w:rPr>
          <w:rFonts w:cstheme="minorHAnsi"/>
          <w:lang w:eastAsia="nl-NL"/>
        </w:rPr>
        <w:t xml:space="preserve">Noord en </w:t>
      </w:r>
      <w:r w:rsidR="00690BFA">
        <w:rPr>
          <w:rFonts w:cstheme="minorHAnsi"/>
          <w:lang w:eastAsia="nl-NL"/>
        </w:rPr>
        <w:t>obs</w:t>
      </w:r>
      <w:r w:rsidR="006D587C" w:rsidRPr="00DE6248">
        <w:rPr>
          <w:rFonts w:cstheme="minorHAnsi"/>
          <w:lang w:eastAsia="nl-NL"/>
        </w:rPr>
        <w:t xml:space="preserve"> </w:t>
      </w:r>
      <w:r w:rsidR="008C7297" w:rsidRPr="00DE6248">
        <w:rPr>
          <w:rFonts w:cstheme="minorHAnsi"/>
          <w:lang w:eastAsia="nl-NL"/>
        </w:rPr>
        <w:t>Kiezel en Kei. </w:t>
      </w:r>
    </w:p>
    <w:p w14:paraId="32CECF1B" w14:textId="77777777" w:rsidR="008C7297" w:rsidRPr="00DE6248" w:rsidRDefault="008C7297" w:rsidP="00664AC6">
      <w:pPr>
        <w:pStyle w:val="Geenafstand"/>
        <w:rPr>
          <w:rFonts w:cstheme="minorHAnsi"/>
          <w:lang w:eastAsia="nl-NL"/>
        </w:rPr>
      </w:pPr>
      <w:r w:rsidRPr="00DE6248">
        <w:rPr>
          <w:rFonts w:cstheme="minorHAnsi"/>
          <w:lang w:eastAsia="nl-NL"/>
        </w:rPr>
        <w:t>  </w:t>
      </w:r>
    </w:p>
    <w:p w14:paraId="42EC065E" w14:textId="77777777" w:rsidR="008C7297" w:rsidRPr="00DE6248" w:rsidRDefault="008C7297" w:rsidP="00664AC6">
      <w:pPr>
        <w:pStyle w:val="Geenafstand"/>
        <w:rPr>
          <w:rFonts w:cstheme="minorHAnsi"/>
          <w:color w:val="002060"/>
          <w:u w:val="single"/>
          <w:lang w:eastAsia="nl-NL"/>
        </w:rPr>
      </w:pPr>
      <w:r w:rsidRPr="00DE6248">
        <w:rPr>
          <w:rFonts w:cstheme="minorHAnsi"/>
          <w:color w:val="002060"/>
          <w:u w:val="single"/>
          <w:lang w:eastAsia="nl-NL"/>
        </w:rPr>
        <w:t>Locatiecoördinator Kiezel en Kei </w:t>
      </w:r>
    </w:p>
    <w:p w14:paraId="73BD0987" w14:textId="770C2E8C" w:rsidR="008C7297" w:rsidRPr="00DE6248" w:rsidRDefault="000B3705" w:rsidP="00664AC6">
      <w:pPr>
        <w:pStyle w:val="Geenafstand"/>
        <w:rPr>
          <w:rFonts w:cstheme="minorHAnsi"/>
          <w:lang w:eastAsia="nl-NL"/>
        </w:rPr>
      </w:pPr>
      <w:r w:rsidRPr="00DE6248">
        <w:rPr>
          <w:rFonts w:cstheme="minorHAnsi"/>
          <w:lang w:eastAsia="nl-NL"/>
        </w:rPr>
        <w:t xml:space="preserve">De locatiecoördinator </w:t>
      </w:r>
      <w:r w:rsidR="007C778E" w:rsidRPr="00DE6248">
        <w:rPr>
          <w:rFonts w:cstheme="minorHAnsi"/>
          <w:lang w:eastAsia="nl-NL"/>
        </w:rPr>
        <w:t>Leonor Posthumus</w:t>
      </w:r>
      <w:r w:rsidR="006F1709" w:rsidRPr="00DE6248">
        <w:rPr>
          <w:rFonts w:cstheme="minorHAnsi"/>
          <w:lang w:eastAsia="nl-NL"/>
        </w:rPr>
        <w:t>,</w:t>
      </w:r>
      <w:r w:rsidR="00036823" w:rsidRPr="00DE6248">
        <w:rPr>
          <w:rFonts w:cstheme="minorHAnsi"/>
          <w:lang w:eastAsia="nl-NL"/>
        </w:rPr>
        <w:t xml:space="preserve"> </w:t>
      </w:r>
      <w:r w:rsidRPr="00DE6248">
        <w:rPr>
          <w:rFonts w:cstheme="minorHAnsi"/>
          <w:lang w:eastAsia="nl-NL"/>
        </w:rPr>
        <w:t>g</w:t>
      </w:r>
      <w:r w:rsidR="008C7297" w:rsidRPr="00DE6248">
        <w:rPr>
          <w:rFonts w:cstheme="minorHAnsi"/>
          <w:lang w:eastAsia="nl-NL"/>
        </w:rPr>
        <w:t xml:space="preserve">eeft leiding aan </w:t>
      </w:r>
      <w:r w:rsidR="00690BFA">
        <w:rPr>
          <w:rFonts w:cstheme="minorHAnsi"/>
          <w:lang w:eastAsia="nl-NL"/>
        </w:rPr>
        <w:t xml:space="preserve">obs </w:t>
      </w:r>
      <w:r w:rsidR="008C7297" w:rsidRPr="00DE6248">
        <w:rPr>
          <w:rFonts w:cstheme="minorHAnsi"/>
          <w:lang w:eastAsia="nl-NL"/>
        </w:rPr>
        <w:t>Kiezel en Kei en </w:t>
      </w:r>
      <w:r w:rsidR="006F077C" w:rsidRPr="00DE6248">
        <w:rPr>
          <w:rFonts w:cstheme="minorHAnsi"/>
          <w:lang w:eastAsia="nl-NL"/>
        </w:rPr>
        <w:t xml:space="preserve">zorgt dat de dagelijkse, onderwijskundige taken goed verlopen. </w:t>
      </w:r>
    </w:p>
    <w:p w14:paraId="362387E4" w14:textId="77777777" w:rsidR="008C7297" w:rsidRPr="00DE6248" w:rsidRDefault="008C7297" w:rsidP="00664AC6">
      <w:pPr>
        <w:pStyle w:val="Geenafstand"/>
        <w:rPr>
          <w:rFonts w:cstheme="minorHAnsi"/>
          <w:lang w:eastAsia="nl-NL"/>
        </w:rPr>
      </w:pPr>
      <w:r w:rsidRPr="00DE6248">
        <w:rPr>
          <w:rFonts w:cstheme="minorHAnsi"/>
          <w:lang w:eastAsia="nl-NL"/>
        </w:rPr>
        <w:t>  </w:t>
      </w:r>
    </w:p>
    <w:p w14:paraId="0C20F572" w14:textId="77777777" w:rsidR="008C7297" w:rsidRPr="00DE6248" w:rsidRDefault="008C7297" w:rsidP="00664AC6">
      <w:pPr>
        <w:pStyle w:val="Geenafstand"/>
        <w:rPr>
          <w:rFonts w:cstheme="minorHAnsi"/>
          <w:color w:val="002060"/>
          <w:u w:val="single"/>
          <w:lang w:eastAsia="nl-NL"/>
        </w:rPr>
      </w:pPr>
      <w:r w:rsidRPr="00DE6248">
        <w:rPr>
          <w:rFonts w:cstheme="minorHAnsi"/>
          <w:color w:val="002060"/>
          <w:u w:val="single"/>
          <w:lang w:eastAsia="nl-NL"/>
        </w:rPr>
        <w:t>Groepsleerkracht  </w:t>
      </w:r>
    </w:p>
    <w:p w14:paraId="6774D20E" w14:textId="77777777" w:rsidR="008C7297" w:rsidRPr="00DE6248" w:rsidRDefault="008C7297" w:rsidP="00664AC6">
      <w:pPr>
        <w:pStyle w:val="Geenafstand"/>
        <w:rPr>
          <w:rFonts w:cstheme="minorHAnsi"/>
          <w:lang w:eastAsia="nl-NL"/>
        </w:rPr>
      </w:pPr>
      <w:r w:rsidRPr="00DE6248">
        <w:rPr>
          <w:rFonts w:cstheme="minorHAnsi"/>
          <w:lang w:eastAsia="nl-NL"/>
        </w:rPr>
        <w:t>De groepsleerkracht verzorgt het onderwijs aan één of meerdere groepen. </w:t>
      </w:r>
    </w:p>
    <w:p w14:paraId="07AB5368" w14:textId="6914DF9F" w:rsidR="008C7297" w:rsidRPr="00DE6248" w:rsidRDefault="008C7297" w:rsidP="00664AC6">
      <w:pPr>
        <w:pStyle w:val="Geenafstand"/>
        <w:rPr>
          <w:rFonts w:cstheme="minorHAnsi"/>
          <w:lang w:eastAsia="nl-NL"/>
        </w:rPr>
      </w:pPr>
      <w:r w:rsidRPr="00DE6248">
        <w:rPr>
          <w:rFonts w:cstheme="minorHAnsi"/>
          <w:lang w:eastAsia="nl-NL"/>
        </w:rPr>
        <w:t>  </w:t>
      </w:r>
    </w:p>
    <w:p w14:paraId="52AB7AF9" w14:textId="12D4EC2D" w:rsidR="008C7297" w:rsidRPr="00DE6248" w:rsidRDefault="00971429" w:rsidP="00664AC6">
      <w:pPr>
        <w:pStyle w:val="Geenafstand"/>
        <w:rPr>
          <w:rFonts w:cstheme="minorHAnsi"/>
          <w:color w:val="002060"/>
          <w:u w:val="single"/>
          <w:lang w:eastAsia="nl-NL"/>
        </w:rPr>
      </w:pPr>
      <w:r w:rsidRPr="00DE6248">
        <w:rPr>
          <w:rFonts w:cstheme="minorHAnsi"/>
          <w:color w:val="002060"/>
          <w:u w:val="single"/>
          <w:lang w:eastAsia="nl-NL"/>
        </w:rPr>
        <w:t>Z</w:t>
      </w:r>
      <w:r w:rsidR="00C83345" w:rsidRPr="00DE6248">
        <w:rPr>
          <w:rFonts w:cstheme="minorHAnsi"/>
          <w:color w:val="002060"/>
          <w:u w:val="single"/>
          <w:lang w:eastAsia="nl-NL"/>
        </w:rPr>
        <w:t>orgcoördinator</w:t>
      </w:r>
    </w:p>
    <w:p w14:paraId="17997328" w14:textId="0FE792F0" w:rsidR="008C7297" w:rsidRPr="00DE6248" w:rsidRDefault="00C83345" w:rsidP="00664AC6">
      <w:pPr>
        <w:pStyle w:val="Geenafstand"/>
        <w:rPr>
          <w:rFonts w:cstheme="minorHAnsi"/>
          <w:lang w:eastAsia="nl-NL"/>
        </w:rPr>
      </w:pPr>
      <w:r w:rsidRPr="00DE6248">
        <w:rPr>
          <w:rFonts w:cstheme="minorHAnsi"/>
          <w:lang w:eastAsia="nl-NL"/>
        </w:rPr>
        <w:t xml:space="preserve">Chantal Tolkamp is de zorgcoördinator. </w:t>
      </w:r>
      <w:r w:rsidR="00AA012E" w:rsidRPr="00DE6248">
        <w:rPr>
          <w:rFonts w:cstheme="minorHAnsi"/>
          <w:lang w:eastAsia="nl-NL"/>
        </w:rPr>
        <w:t xml:space="preserve">De zorgcoördinator </w:t>
      </w:r>
      <w:r w:rsidR="008D764F" w:rsidRPr="00DE6248">
        <w:rPr>
          <w:rFonts w:cstheme="minorHAnsi"/>
          <w:lang w:eastAsia="nl-NL"/>
        </w:rPr>
        <w:t xml:space="preserve">ondersteunt en begeleidt de leerkracht bij vragen en zorg over een leerling. </w:t>
      </w:r>
      <w:r w:rsidR="00521D76" w:rsidRPr="00DE6248">
        <w:rPr>
          <w:rFonts w:cstheme="minorHAnsi"/>
          <w:lang w:eastAsia="nl-NL"/>
        </w:rPr>
        <w:t>Wanneer</w:t>
      </w:r>
      <w:r w:rsidR="008C7297" w:rsidRPr="00DE6248">
        <w:rPr>
          <w:rFonts w:cstheme="minorHAnsi"/>
          <w:lang w:eastAsia="nl-NL"/>
        </w:rPr>
        <w:t xml:space="preserve"> blijkt dat </w:t>
      </w:r>
      <w:r w:rsidR="00BD1259" w:rsidRPr="00DE6248">
        <w:rPr>
          <w:rFonts w:cstheme="minorHAnsi"/>
          <w:lang w:eastAsia="nl-NL"/>
        </w:rPr>
        <w:t>de leerling</w:t>
      </w:r>
      <w:r w:rsidR="008C7297" w:rsidRPr="00DE6248">
        <w:rPr>
          <w:rFonts w:cstheme="minorHAnsi"/>
          <w:lang w:eastAsia="nl-NL"/>
        </w:rPr>
        <w:t xml:space="preserve"> extra </w:t>
      </w:r>
      <w:r w:rsidR="00BD1259" w:rsidRPr="00DE6248">
        <w:rPr>
          <w:rFonts w:cstheme="minorHAnsi"/>
          <w:lang w:eastAsia="nl-NL"/>
        </w:rPr>
        <w:t>ondersteuning</w:t>
      </w:r>
      <w:r w:rsidR="008C7297" w:rsidRPr="00DE6248">
        <w:rPr>
          <w:rFonts w:cstheme="minorHAnsi"/>
          <w:lang w:eastAsia="nl-NL"/>
        </w:rPr>
        <w:t xml:space="preserve"> nodig heeft, is het de taak van de </w:t>
      </w:r>
      <w:r w:rsidRPr="00DE6248">
        <w:rPr>
          <w:rFonts w:cstheme="minorHAnsi"/>
          <w:lang w:eastAsia="nl-NL"/>
        </w:rPr>
        <w:t>zorgcoördinator</w:t>
      </w:r>
      <w:r w:rsidR="008C7297" w:rsidRPr="00DE6248">
        <w:rPr>
          <w:rFonts w:cstheme="minorHAnsi"/>
          <w:lang w:eastAsia="nl-NL"/>
        </w:rPr>
        <w:t xml:space="preserve"> om het geheel van deze leerling</w:t>
      </w:r>
      <w:r w:rsidR="00224B9C" w:rsidRPr="00DE6248">
        <w:rPr>
          <w:rFonts w:cstheme="minorHAnsi"/>
          <w:lang w:eastAsia="nl-NL"/>
        </w:rPr>
        <w:t>en</w:t>
      </w:r>
      <w:r w:rsidR="008C7297" w:rsidRPr="00DE6248">
        <w:rPr>
          <w:rFonts w:cstheme="minorHAnsi"/>
          <w:lang w:eastAsia="nl-NL"/>
        </w:rPr>
        <w:t xml:space="preserve">zorg goed te coördineren en te bewaken. Gesprekken met ouders, leerkrachten, medewerkers </w:t>
      </w:r>
      <w:r w:rsidR="00A9738B" w:rsidRPr="00DE6248">
        <w:rPr>
          <w:rFonts w:cstheme="minorHAnsi"/>
          <w:lang w:eastAsia="nl-NL"/>
        </w:rPr>
        <w:t xml:space="preserve">van het </w:t>
      </w:r>
      <w:r w:rsidR="008C7297" w:rsidRPr="00DE6248">
        <w:rPr>
          <w:rFonts w:cstheme="minorHAnsi"/>
          <w:lang w:eastAsia="nl-NL"/>
        </w:rPr>
        <w:t>Samenwerkingsverband IJssel Berkel en andere betrokkenen behoren ook tot de verantwoordelijkheid. </w:t>
      </w:r>
    </w:p>
    <w:p w14:paraId="74E3910E" w14:textId="4B1099CE" w:rsidR="008C7297" w:rsidRPr="00DE6248" w:rsidRDefault="008C7297" w:rsidP="008C7297">
      <w:pPr>
        <w:spacing w:after="0" w:line="240" w:lineRule="auto"/>
        <w:textAlignment w:val="baseline"/>
        <w:rPr>
          <w:rFonts w:eastAsia="Times New Roman" w:cstheme="minorHAnsi"/>
          <w:color w:val="000000"/>
          <w:sz w:val="18"/>
          <w:szCs w:val="18"/>
          <w:lang w:eastAsia="nl-NL"/>
        </w:rPr>
      </w:pPr>
      <w:r w:rsidRPr="00DE6248">
        <w:rPr>
          <w:rFonts w:eastAsia="Times New Roman" w:cstheme="minorHAnsi"/>
          <w:i/>
          <w:color w:val="000000"/>
          <w:sz w:val="18"/>
          <w:szCs w:val="18"/>
          <w:lang w:eastAsia="nl-NL"/>
        </w:rPr>
        <w:t> </w:t>
      </w:r>
      <w:r w:rsidRPr="00DE6248">
        <w:rPr>
          <w:rFonts w:eastAsia="Times New Roman" w:cstheme="minorHAnsi"/>
          <w:color w:val="000000"/>
          <w:sz w:val="18"/>
          <w:szCs w:val="18"/>
          <w:lang w:eastAsia="nl-NL"/>
        </w:rPr>
        <w:t> </w:t>
      </w:r>
    </w:p>
    <w:p w14:paraId="5940C9E2" w14:textId="77777777" w:rsidR="008C7297" w:rsidRPr="00DE6248" w:rsidRDefault="008C7297" w:rsidP="00664AC6">
      <w:pPr>
        <w:pStyle w:val="Geenafstand"/>
        <w:rPr>
          <w:rFonts w:cstheme="minorHAnsi"/>
          <w:color w:val="002060"/>
          <w:u w:val="single"/>
          <w:lang w:eastAsia="nl-NL"/>
        </w:rPr>
      </w:pPr>
      <w:r w:rsidRPr="00DE6248">
        <w:rPr>
          <w:rFonts w:cstheme="minorHAnsi"/>
          <w:color w:val="002060"/>
          <w:u w:val="single"/>
          <w:lang w:eastAsia="nl-NL"/>
        </w:rPr>
        <w:t>Interne vertrouwenspersoon  </w:t>
      </w:r>
    </w:p>
    <w:p w14:paraId="258DD06D" w14:textId="6529E740" w:rsidR="008C7297" w:rsidRPr="00DE6248" w:rsidRDefault="008C7297" w:rsidP="00664AC6">
      <w:pPr>
        <w:pStyle w:val="Geenafstand"/>
        <w:rPr>
          <w:rFonts w:cstheme="minorHAnsi"/>
          <w:lang w:eastAsia="nl-NL"/>
        </w:rPr>
      </w:pPr>
      <w:r w:rsidRPr="00DE6248">
        <w:rPr>
          <w:rFonts w:cstheme="minorHAnsi"/>
          <w:lang w:eastAsia="nl-NL"/>
        </w:rPr>
        <w:t>De interne vertrouwenspersoon</w:t>
      </w:r>
      <w:r w:rsidR="004B5CAF" w:rsidRPr="00DE6248">
        <w:rPr>
          <w:rFonts w:cstheme="minorHAnsi"/>
          <w:lang w:eastAsia="nl-NL"/>
        </w:rPr>
        <w:t xml:space="preserve">, Jolanda van Donkelaar, </w:t>
      </w:r>
      <w:r w:rsidRPr="00DE6248">
        <w:rPr>
          <w:rFonts w:cstheme="minorHAnsi"/>
          <w:lang w:eastAsia="nl-NL"/>
        </w:rPr>
        <w:t>kan worden aangesproken als een ouder en/of kind een klacht heeft m.b.t. pesten, discriminatie, agressie, mishandeling en/of ongewenste intimiteiten op school. De vertrouwenspersoon gaat jaarlijks de groepen in om zich bij de leerlingen bekend te maken als vertrouwenspersoon. </w:t>
      </w:r>
      <w:r w:rsidR="009768CB" w:rsidRPr="00DE6248">
        <w:rPr>
          <w:rFonts w:cstheme="minorHAnsi"/>
          <w:lang w:eastAsia="nl-NL"/>
        </w:rPr>
        <w:t xml:space="preserve">Jolanda is te bereiken via e-mail: </w:t>
      </w:r>
      <w:hyperlink r:id="rId23" w:history="1">
        <w:r w:rsidR="0032074D" w:rsidRPr="00DE6248">
          <w:rPr>
            <w:rStyle w:val="Hyperlink"/>
            <w:rFonts w:cstheme="minorHAnsi"/>
            <w:lang w:eastAsia="nl-NL"/>
          </w:rPr>
          <w:t>j.vandonkelaar@oponoa.nl</w:t>
        </w:r>
      </w:hyperlink>
      <w:r w:rsidR="0032074D" w:rsidRPr="00DE6248">
        <w:rPr>
          <w:rFonts w:cstheme="minorHAnsi"/>
          <w:lang w:eastAsia="nl-NL"/>
        </w:rPr>
        <w:t xml:space="preserve"> of via het telefoonnummer van school: 0545-272450.</w:t>
      </w:r>
    </w:p>
    <w:p w14:paraId="4C819999" w14:textId="7A42E1DA" w:rsidR="008C7297" w:rsidRPr="00DE6248" w:rsidRDefault="008C7297" w:rsidP="00664AC6">
      <w:pPr>
        <w:pStyle w:val="Geenafstand"/>
        <w:rPr>
          <w:rFonts w:cstheme="minorHAnsi"/>
          <w:lang w:eastAsia="nl-NL"/>
        </w:rPr>
      </w:pPr>
      <w:r w:rsidRPr="00DE6248">
        <w:rPr>
          <w:rFonts w:cstheme="minorHAnsi"/>
          <w:lang w:eastAsia="nl-NL"/>
        </w:rPr>
        <w:t>  </w:t>
      </w:r>
    </w:p>
    <w:p w14:paraId="1C57C634" w14:textId="0D445AD9" w:rsidR="008C7297" w:rsidRPr="00DE6248" w:rsidRDefault="008C7297" w:rsidP="00CB64C1">
      <w:pPr>
        <w:pStyle w:val="Kop2"/>
        <w:rPr>
          <w:rFonts w:asciiTheme="minorHAnsi" w:eastAsia="Times New Roman" w:hAnsiTheme="minorHAnsi" w:cstheme="minorHAnsi"/>
          <w:sz w:val="18"/>
          <w:szCs w:val="18"/>
          <w:lang w:eastAsia="nl-NL"/>
        </w:rPr>
      </w:pPr>
      <w:bookmarkStart w:id="33" w:name="_Toc171675631"/>
      <w:bookmarkStart w:id="34" w:name="_Toc171425021"/>
      <w:r w:rsidRPr="00DE6248">
        <w:rPr>
          <w:rFonts w:asciiTheme="minorHAnsi" w:eastAsia="Times New Roman" w:hAnsiTheme="minorHAnsi" w:cstheme="minorHAnsi"/>
          <w:lang w:eastAsia="nl-NL"/>
        </w:rPr>
        <w:t>3.</w:t>
      </w:r>
      <w:r w:rsidR="00613EE9">
        <w:rPr>
          <w:rFonts w:asciiTheme="minorHAnsi" w:eastAsia="Times New Roman" w:hAnsiTheme="minorHAnsi" w:cstheme="minorHAnsi"/>
          <w:lang w:eastAsia="nl-NL"/>
        </w:rPr>
        <w:t>5</w:t>
      </w:r>
      <w:r w:rsidRPr="00DE6248">
        <w:rPr>
          <w:rFonts w:asciiTheme="minorHAnsi" w:eastAsia="Times New Roman" w:hAnsiTheme="minorHAnsi" w:cstheme="minorHAnsi"/>
          <w:lang w:eastAsia="nl-NL"/>
        </w:rPr>
        <w:t xml:space="preserve"> Inhoud van het onderwijs</w:t>
      </w:r>
      <w:bookmarkEnd w:id="33"/>
      <w:bookmarkEnd w:id="34"/>
      <w:r w:rsidRPr="00DE6248">
        <w:rPr>
          <w:rFonts w:asciiTheme="minorHAnsi" w:eastAsia="Times New Roman" w:hAnsiTheme="minorHAnsi" w:cstheme="minorHAnsi"/>
          <w:lang w:eastAsia="nl-NL"/>
        </w:rPr>
        <w:t> </w:t>
      </w:r>
    </w:p>
    <w:p w14:paraId="6E5B8098" w14:textId="197CE1F3" w:rsidR="008C7297" w:rsidRPr="00DE6248" w:rsidRDefault="00CB3932" w:rsidP="00CB64C1">
      <w:pPr>
        <w:pStyle w:val="Geenafstand"/>
        <w:rPr>
          <w:rFonts w:cstheme="minorHAnsi"/>
          <w:lang w:eastAsia="nl-NL"/>
        </w:rPr>
      </w:pPr>
      <w:r w:rsidRPr="00DE6248">
        <w:rPr>
          <w:rFonts w:cstheme="minorHAnsi"/>
          <w:lang w:eastAsia="nl-NL"/>
        </w:rPr>
        <w:t xml:space="preserve">Ieder school </w:t>
      </w:r>
      <w:r w:rsidR="00A07C51" w:rsidRPr="00DE6248">
        <w:rPr>
          <w:rFonts w:cstheme="minorHAnsi"/>
          <w:lang w:eastAsia="nl-NL"/>
        </w:rPr>
        <w:t xml:space="preserve">moet na 8 jaar de kerndoelen, gesteld vanuit de overheid, behaald hebben. Hieronder wordt beschreven hoe </w:t>
      </w:r>
      <w:r w:rsidR="00363CFD" w:rsidRPr="00DE6248">
        <w:rPr>
          <w:rFonts w:cstheme="minorHAnsi"/>
          <w:lang w:eastAsia="nl-NL"/>
        </w:rPr>
        <w:t>OBS</w:t>
      </w:r>
      <w:r w:rsidR="00A07C51" w:rsidRPr="00DE6248">
        <w:rPr>
          <w:rFonts w:cstheme="minorHAnsi"/>
          <w:lang w:eastAsia="nl-NL"/>
        </w:rPr>
        <w:t xml:space="preserve"> Kiezel en Kei </w:t>
      </w:r>
      <w:r w:rsidR="009926ED" w:rsidRPr="00DE6248">
        <w:rPr>
          <w:rFonts w:cstheme="minorHAnsi"/>
          <w:lang w:eastAsia="nl-NL"/>
        </w:rPr>
        <w:t xml:space="preserve">invulling geeft aan de verschillende vakken, zodat alle </w:t>
      </w:r>
      <w:r w:rsidR="00A07C51" w:rsidRPr="00DE6248">
        <w:rPr>
          <w:rFonts w:cstheme="minorHAnsi"/>
          <w:lang w:eastAsia="nl-NL"/>
        </w:rPr>
        <w:t xml:space="preserve">kerndoelen </w:t>
      </w:r>
      <w:r w:rsidR="009926ED" w:rsidRPr="00DE6248">
        <w:rPr>
          <w:rFonts w:cstheme="minorHAnsi"/>
          <w:lang w:eastAsia="nl-NL"/>
        </w:rPr>
        <w:t xml:space="preserve">aan bod komen en worden behaald. </w:t>
      </w:r>
      <w:r w:rsidR="008C7297" w:rsidRPr="00DE6248">
        <w:rPr>
          <w:rFonts w:cstheme="minorHAnsi"/>
          <w:lang w:eastAsia="nl-NL"/>
        </w:rPr>
        <w:t xml:space="preserve">Binnen het programma dat voor de hele groep is bestemd, </w:t>
      </w:r>
      <w:r w:rsidR="007B3301" w:rsidRPr="00DE6248">
        <w:rPr>
          <w:rFonts w:cstheme="minorHAnsi"/>
          <w:lang w:eastAsia="nl-NL"/>
        </w:rPr>
        <w:t xml:space="preserve">wordt er steeds gewerkt </w:t>
      </w:r>
      <w:r w:rsidR="009C7959" w:rsidRPr="00DE6248">
        <w:rPr>
          <w:rFonts w:cstheme="minorHAnsi"/>
          <w:lang w:eastAsia="nl-NL"/>
        </w:rPr>
        <w:t xml:space="preserve">op 3 niveaus: de basis voor alle kinderen, plusaanbod voor kinderen die dit nodig hebben en extra instructies/begeleiding voor kinderen die hier behoefte aan hebben. Daarbij is er nog een </w:t>
      </w:r>
      <w:r w:rsidR="008C7297" w:rsidRPr="00DE6248">
        <w:rPr>
          <w:rFonts w:cstheme="minorHAnsi"/>
          <w:lang w:eastAsia="nl-NL"/>
        </w:rPr>
        <w:t>variatie mogelijk voor individuele kinderen. </w:t>
      </w:r>
    </w:p>
    <w:p w14:paraId="16F56CC1" w14:textId="4E9E05FF" w:rsidR="000C657F" w:rsidRPr="00DE6248" w:rsidRDefault="000C657F" w:rsidP="00CB64C1">
      <w:pPr>
        <w:pStyle w:val="Geenafstand"/>
        <w:rPr>
          <w:rFonts w:cstheme="minorHAnsi"/>
          <w:lang w:eastAsia="nl-NL"/>
        </w:rPr>
      </w:pPr>
    </w:p>
    <w:p w14:paraId="46DEAF3D" w14:textId="77777777" w:rsidR="004442AF" w:rsidRPr="00DE6248" w:rsidRDefault="000C657F" w:rsidP="004442AF">
      <w:pPr>
        <w:pStyle w:val="Geenafstand"/>
        <w:rPr>
          <w:rFonts w:cstheme="minorHAnsi"/>
          <w:lang w:eastAsia="nl-NL"/>
        </w:rPr>
      </w:pPr>
      <w:r w:rsidRPr="00DE6248">
        <w:rPr>
          <w:rFonts w:cstheme="minorHAnsi"/>
          <w:lang w:eastAsia="nl-NL"/>
        </w:rPr>
        <w:t xml:space="preserve">Het onderwijs aan het jonge kind </w:t>
      </w:r>
      <w:r w:rsidR="005E6C25" w:rsidRPr="00DE6248">
        <w:rPr>
          <w:rFonts w:cstheme="minorHAnsi"/>
          <w:lang w:eastAsia="nl-NL"/>
        </w:rPr>
        <w:t xml:space="preserve">wordt </w:t>
      </w:r>
      <w:r w:rsidR="008A1DBA" w:rsidRPr="00DE6248">
        <w:rPr>
          <w:rFonts w:cstheme="minorHAnsi"/>
          <w:lang w:eastAsia="nl-NL"/>
        </w:rPr>
        <w:t>in de volgende paragraaf</w:t>
      </w:r>
      <w:r w:rsidR="00AC17D2" w:rsidRPr="00DE6248">
        <w:rPr>
          <w:rFonts w:cstheme="minorHAnsi"/>
          <w:lang w:eastAsia="nl-NL"/>
        </w:rPr>
        <w:t xml:space="preserve"> </w:t>
      </w:r>
      <w:r w:rsidR="005E6C25" w:rsidRPr="00DE6248">
        <w:rPr>
          <w:rFonts w:cstheme="minorHAnsi"/>
          <w:lang w:eastAsia="nl-NL"/>
        </w:rPr>
        <w:t>nog specifiek beschreven</w:t>
      </w:r>
    </w:p>
    <w:p w14:paraId="52F0BCDC" w14:textId="77777777" w:rsidR="004442AF" w:rsidRPr="00DE6248" w:rsidRDefault="004442AF" w:rsidP="004442AF">
      <w:pPr>
        <w:pStyle w:val="Geenafstand"/>
        <w:rPr>
          <w:rFonts w:cstheme="minorHAnsi"/>
          <w:lang w:eastAsia="nl-NL"/>
        </w:rPr>
      </w:pPr>
    </w:p>
    <w:p w14:paraId="19269E67" w14:textId="14BD7E9A" w:rsidR="00153029" w:rsidRPr="00DE6248" w:rsidRDefault="00153029" w:rsidP="004442AF">
      <w:pPr>
        <w:pStyle w:val="Geenafstand"/>
        <w:rPr>
          <w:rFonts w:cstheme="minorHAnsi"/>
          <w:lang w:eastAsia="nl-NL"/>
        </w:rPr>
      </w:pPr>
    </w:p>
    <w:p w14:paraId="7903B728" w14:textId="44AE8C39" w:rsidR="008C7297" w:rsidRPr="00DE6248" w:rsidRDefault="004442AF" w:rsidP="00CB64C1">
      <w:pPr>
        <w:pStyle w:val="Geenafstand"/>
        <w:rPr>
          <w:rFonts w:cstheme="minorHAnsi"/>
          <w:color w:val="002060"/>
          <w:lang w:eastAsia="nl-NL"/>
        </w:rPr>
      </w:pPr>
      <w:r w:rsidRPr="00DE6248">
        <w:rPr>
          <w:rFonts w:cstheme="minorHAnsi"/>
          <w:noProof/>
        </w:rPr>
        <w:lastRenderedPageBreak/>
        <w:drawing>
          <wp:anchor distT="0" distB="0" distL="114300" distR="114300" simplePos="0" relativeHeight="251658249" behindDoc="1" locked="0" layoutInCell="1" allowOverlap="1" wp14:anchorId="09A4E15F" wp14:editId="4C815DAC">
            <wp:simplePos x="0" y="0"/>
            <wp:positionH relativeFrom="margin">
              <wp:align>left</wp:align>
            </wp:positionH>
            <wp:positionV relativeFrom="paragraph">
              <wp:posOffset>3810</wp:posOffset>
            </wp:positionV>
            <wp:extent cx="3352800" cy="2513965"/>
            <wp:effectExtent l="0" t="0" r="0" b="635"/>
            <wp:wrapTight wrapText="bothSides">
              <wp:wrapPolygon edited="0">
                <wp:start x="0" y="0"/>
                <wp:lineTo x="0" y="21442"/>
                <wp:lineTo x="21477" y="21442"/>
                <wp:lineTo x="21477"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8540" cy="251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297" w:rsidRPr="00DE6248">
        <w:rPr>
          <w:rFonts w:cstheme="minorHAnsi"/>
          <w:b/>
          <w:color w:val="002060"/>
          <w:lang w:eastAsia="nl-NL"/>
        </w:rPr>
        <w:t>Taalactiviteiten</w:t>
      </w:r>
      <w:r w:rsidR="008C7297" w:rsidRPr="00DE6248">
        <w:rPr>
          <w:rFonts w:cstheme="minorHAnsi"/>
          <w:color w:val="002060"/>
          <w:lang w:eastAsia="nl-NL"/>
        </w:rPr>
        <w:t> </w:t>
      </w:r>
    </w:p>
    <w:p w14:paraId="1E96602F" w14:textId="2D430140" w:rsidR="008C7297" w:rsidRPr="00DE6248" w:rsidRDefault="008C7297" w:rsidP="00CB64C1">
      <w:pPr>
        <w:pStyle w:val="Geenafstand"/>
        <w:rPr>
          <w:rFonts w:cstheme="minorHAnsi"/>
          <w:lang w:eastAsia="nl-NL"/>
        </w:rPr>
      </w:pPr>
      <w:r w:rsidRPr="00DE6248">
        <w:rPr>
          <w:rFonts w:cstheme="minorHAnsi"/>
          <w:lang w:eastAsia="nl-NL"/>
        </w:rPr>
        <w:t>Taal is van grote betekenis voor de ontwikkeling van het denken van elk kind en voor de communicatie met anderen: een goede beheersing van de gesproken en geschreven taal stelt kinderen in staat zich optimaal te ontplooien.  Vandaar dat dit één van de belangrijkste vakgebieden is binnen het onderwijs. Kleuters komen al op school met een schat aan woorden en kennis van begrippen. De school breidt deze kennis uit en maakt die geschikt als gereedschap voor het verdere leren. De methode Kleuterplein ondersteunt het onderwijs in 1/2. </w:t>
      </w:r>
    </w:p>
    <w:p w14:paraId="09F4BF39" w14:textId="153E75D7" w:rsidR="008C7297" w:rsidRPr="00DE6248" w:rsidRDefault="008C7297" w:rsidP="00CB64C1">
      <w:pPr>
        <w:pStyle w:val="Geenafstand"/>
        <w:rPr>
          <w:rFonts w:cstheme="minorHAnsi"/>
          <w:lang w:eastAsia="nl-NL"/>
        </w:rPr>
      </w:pPr>
      <w:r w:rsidRPr="00DE6248">
        <w:rPr>
          <w:rFonts w:cstheme="minorHAnsi"/>
          <w:lang w:eastAsia="nl-NL"/>
        </w:rPr>
        <w:t> </w:t>
      </w:r>
    </w:p>
    <w:p w14:paraId="0D58A083" w14:textId="1539DA97" w:rsidR="008C7297" w:rsidRPr="00DE6248" w:rsidRDefault="008C7297" w:rsidP="00CB64C1">
      <w:pPr>
        <w:pStyle w:val="Geenafstand"/>
        <w:rPr>
          <w:rFonts w:cstheme="minorHAnsi"/>
          <w:lang w:eastAsia="nl-NL"/>
        </w:rPr>
      </w:pPr>
      <w:r w:rsidRPr="00DE6248">
        <w:rPr>
          <w:rFonts w:cstheme="minorHAnsi"/>
          <w:lang w:eastAsia="nl-NL"/>
        </w:rPr>
        <w:t>In groep 3 starten we het aanvankelijk leesonderwijs met de methode: Veilig Leren Lezen. Het stimuleren van leesplezier en het ontwikkelen van leesmotivatie vormen de leidraad.  </w:t>
      </w:r>
    </w:p>
    <w:p w14:paraId="1C127AEA" w14:textId="77777777" w:rsidR="008C7297" w:rsidRPr="00DE6248" w:rsidRDefault="008C7297" w:rsidP="00CB64C1">
      <w:pPr>
        <w:pStyle w:val="Geenafstand"/>
        <w:rPr>
          <w:rFonts w:cstheme="minorHAnsi"/>
          <w:lang w:eastAsia="nl-NL"/>
        </w:rPr>
      </w:pPr>
      <w:r w:rsidRPr="00DE6248">
        <w:rPr>
          <w:rFonts w:cstheme="minorHAnsi"/>
          <w:lang w:eastAsia="nl-NL"/>
        </w:rPr>
        <w:t> </w:t>
      </w:r>
    </w:p>
    <w:p w14:paraId="0C0214C4" w14:textId="43A4C4C3" w:rsidR="008C7297" w:rsidRPr="00DE6248" w:rsidRDefault="008C7297" w:rsidP="00CB64C1">
      <w:pPr>
        <w:pStyle w:val="Geenafstand"/>
        <w:rPr>
          <w:rFonts w:cstheme="minorHAnsi"/>
          <w:lang w:eastAsia="nl-NL"/>
        </w:rPr>
      </w:pPr>
      <w:r w:rsidRPr="00DE6248">
        <w:rPr>
          <w:rFonts w:cstheme="minorHAnsi"/>
          <w:lang w:eastAsia="nl-NL"/>
        </w:rPr>
        <w:t>Bij Nederlandse taal wordt een zinvolle relatie aangebracht tussen de volgende taalonderwijsaspecten: luisteren, spreken, lezen, spellen, stellen en taalbeschouwing.  </w:t>
      </w:r>
    </w:p>
    <w:p w14:paraId="46E347B1" w14:textId="77777777" w:rsidR="008C7297" w:rsidRPr="00DE6248" w:rsidRDefault="008C7297" w:rsidP="00CB64C1">
      <w:pPr>
        <w:pStyle w:val="Geenafstand"/>
        <w:rPr>
          <w:rFonts w:cstheme="minorHAnsi"/>
          <w:lang w:eastAsia="nl-NL"/>
        </w:rPr>
      </w:pPr>
      <w:r w:rsidRPr="00DE6248">
        <w:rPr>
          <w:rFonts w:cstheme="minorHAnsi"/>
          <w:lang w:eastAsia="nl-NL"/>
        </w:rPr>
        <w:t>Methode: Taal actief  </w:t>
      </w:r>
    </w:p>
    <w:p w14:paraId="18423CC0" w14:textId="77777777" w:rsidR="008C7297" w:rsidRPr="00DE6248" w:rsidRDefault="008C7297" w:rsidP="00CB64C1">
      <w:pPr>
        <w:pStyle w:val="Geenafstand"/>
        <w:rPr>
          <w:rFonts w:cstheme="minorHAnsi"/>
          <w:lang w:eastAsia="nl-NL"/>
        </w:rPr>
      </w:pPr>
      <w:r w:rsidRPr="00DE6248">
        <w:rPr>
          <w:rFonts w:cstheme="minorHAnsi"/>
          <w:lang w:eastAsia="nl-NL"/>
        </w:rPr>
        <w:t> </w:t>
      </w:r>
    </w:p>
    <w:p w14:paraId="4021575C" w14:textId="03BF7DBE" w:rsidR="008C7297" w:rsidRPr="00DE6248" w:rsidRDefault="008C7297" w:rsidP="00CB64C1">
      <w:pPr>
        <w:pStyle w:val="Geenafstand"/>
        <w:rPr>
          <w:rFonts w:cstheme="minorHAnsi"/>
          <w:lang w:eastAsia="nl-NL"/>
        </w:rPr>
      </w:pPr>
      <w:r w:rsidRPr="00DE6248">
        <w:rPr>
          <w:rFonts w:cstheme="minorHAnsi"/>
          <w:lang w:eastAsia="nl-NL"/>
        </w:rPr>
        <w:t>Naast de Nederlandse taal bieden wij in alle groepen (1 t/m 8) ook Engels aan. Daarvoor gebruiken wij de methode Groove.me, waarbij in groep 5 t/m 8 popmuziek de basis is voor alle lessen. </w:t>
      </w:r>
    </w:p>
    <w:p w14:paraId="5A213472" w14:textId="41B22AA2" w:rsidR="008C7297" w:rsidRPr="00DE6248" w:rsidRDefault="008C7297" w:rsidP="00CB64C1">
      <w:pPr>
        <w:pStyle w:val="Geenafstand"/>
        <w:rPr>
          <w:rFonts w:cstheme="minorHAnsi"/>
          <w:lang w:eastAsia="nl-NL"/>
        </w:rPr>
      </w:pPr>
      <w:r w:rsidRPr="00DE6248">
        <w:rPr>
          <w:rFonts w:cstheme="minorHAnsi"/>
          <w:lang w:eastAsia="nl-NL"/>
        </w:rPr>
        <w:t>  </w:t>
      </w:r>
    </w:p>
    <w:p w14:paraId="46E5D2F4" w14:textId="77777777" w:rsidR="008C7297" w:rsidRPr="00DE6248" w:rsidRDefault="008C7297" w:rsidP="00CB64C1">
      <w:pPr>
        <w:pStyle w:val="Geenafstand"/>
        <w:rPr>
          <w:rFonts w:cstheme="minorHAnsi"/>
          <w:color w:val="002060"/>
          <w:lang w:eastAsia="nl-NL"/>
        </w:rPr>
      </w:pPr>
      <w:r w:rsidRPr="00DE6248">
        <w:rPr>
          <w:rFonts w:cstheme="minorHAnsi"/>
          <w:b/>
          <w:color w:val="002060"/>
          <w:lang w:eastAsia="nl-NL"/>
        </w:rPr>
        <w:t>Rekenactiviteiten</w:t>
      </w:r>
      <w:r w:rsidRPr="00DE6248">
        <w:rPr>
          <w:rFonts w:cstheme="minorHAnsi"/>
          <w:color w:val="002060"/>
          <w:lang w:eastAsia="nl-NL"/>
        </w:rPr>
        <w:t> </w:t>
      </w:r>
    </w:p>
    <w:p w14:paraId="79DAB6CD" w14:textId="77777777" w:rsidR="008C7297" w:rsidRPr="00DE6248" w:rsidRDefault="008C7297" w:rsidP="00CB64C1">
      <w:pPr>
        <w:pStyle w:val="Geenafstand"/>
        <w:rPr>
          <w:rFonts w:cstheme="minorHAnsi"/>
          <w:lang w:eastAsia="nl-NL"/>
        </w:rPr>
      </w:pPr>
      <w:r w:rsidRPr="00DE6248">
        <w:rPr>
          <w:rFonts w:cstheme="minorHAnsi"/>
          <w:lang w:eastAsia="nl-NL"/>
        </w:rPr>
        <w:t>Een kind wil graag “groot” zijn. Een kleuter vraagt daar ook regelmatig naar bij vader, moeder, meester of juf. Zo vergelijkt een kind zich regelmatig met anderen. Op deze wijze begint de eerste rekenkundige verkenning: begrippen als groot/klein, ver/dichtbij, voor/midden/achter, zwaar/licht leren kinderen spelenderwijs kennen. Dat is nodig als basis voor het latere rekenonderwijs. </w:t>
      </w:r>
    </w:p>
    <w:p w14:paraId="56A3C058" w14:textId="77777777" w:rsidR="008C7297" w:rsidRPr="00DE6248" w:rsidRDefault="008C7297" w:rsidP="00CB64C1">
      <w:pPr>
        <w:pStyle w:val="Geenafstand"/>
        <w:rPr>
          <w:rFonts w:cstheme="minorHAnsi"/>
          <w:lang w:eastAsia="nl-NL"/>
        </w:rPr>
      </w:pPr>
      <w:r w:rsidRPr="00DE6248">
        <w:rPr>
          <w:rFonts w:cstheme="minorHAnsi"/>
          <w:lang w:eastAsia="nl-NL"/>
        </w:rPr>
        <w:t> </w:t>
      </w:r>
    </w:p>
    <w:p w14:paraId="0014702A" w14:textId="461E5D8A" w:rsidR="008C7297" w:rsidRPr="00DE6248" w:rsidRDefault="003F5292" w:rsidP="00CF515E">
      <w:pPr>
        <w:pStyle w:val="Geenafstand"/>
        <w:rPr>
          <w:rFonts w:cstheme="minorHAnsi"/>
          <w:lang w:eastAsia="nl-NL"/>
        </w:rPr>
      </w:pPr>
      <w:r w:rsidRPr="00DE6248">
        <w:rPr>
          <w:rFonts w:cstheme="minorHAnsi"/>
          <w:lang w:eastAsia="nl-NL"/>
        </w:rPr>
        <w:t xml:space="preserve">Goed leren rekenen is niet alleen </w:t>
      </w:r>
      <w:r w:rsidR="003B4870" w:rsidRPr="00DE6248">
        <w:rPr>
          <w:rFonts w:cstheme="minorHAnsi"/>
          <w:lang w:eastAsia="nl-NL"/>
        </w:rPr>
        <w:t xml:space="preserve">het maken van sommetjes, het is ook begrijpen wat ze doen: </w:t>
      </w:r>
      <w:r w:rsidR="00CF515E" w:rsidRPr="00DE6248">
        <w:rPr>
          <w:rFonts w:cstheme="minorHAnsi"/>
          <w:lang w:eastAsia="nl-NL"/>
        </w:rPr>
        <w:t xml:space="preserve">kennis en </w:t>
      </w:r>
      <w:r w:rsidR="003B4870" w:rsidRPr="00DE6248">
        <w:rPr>
          <w:rFonts w:cstheme="minorHAnsi"/>
          <w:lang w:eastAsia="nl-NL"/>
        </w:rPr>
        <w:t xml:space="preserve">inzicht in </w:t>
      </w:r>
      <w:r w:rsidR="00CF515E" w:rsidRPr="00DE6248">
        <w:rPr>
          <w:rFonts w:cstheme="minorHAnsi"/>
          <w:lang w:eastAsia="nl-NL"/>
        </w:rPr>
        <w:t xml:space="preserve">de wereld van de </w:t>
      </w:r>
      <w:r w:rsidR="003B4870" w:rsidRPr="00DE6248">
        <w:rPr>
          <w:rFonts w:cstheme="minorHAnsi"/>
          <w:lang w:eastAsia="nl-NL"/>
        </w:rPr>
        <w:t>getallen</w:t>
      </w:r>
      <w:r w:rsidR="00CF515E" w:rsidRPr="00DE6248">
        <w:rPr>
          <w:rFonts w:cstheme="minorHAnsi"/>
          <w:lang w:eastAsia="nl-NL"/>
        </w:rPr>
        <w:t xml:space="preserve">. Via de methode ‘Wereld in getallen’, krijgen zij dit ook aangeboden. </w:t>
      </w:r>
      <w:r w:rsidR="00D20223" w:rsidRPr="00DE6248">
        <w:rPr>
          <w:rFonts w:cstheme="minorHAnsi"/>
          <w:lang w:eastAsia="nl-NL"/>
        </w:rPr>
        <w:t xml:space="preserve">Via de digitale oefenmethode </w:t>
      </w:r>
      <w:r w:rsidR="00E850A5" w:rsidRPr="00DE6248">
        <w:rPr>
          <w:rFonts w:cstheme="minorHAnsi"/>
          <w:lang w:eastAsia="nl-NL"/>
        </w:rPr>
        <w:t>Muiswerk</w:t>
      </w:r>
      <w:r w:rsidR="0068343E" w:rsidRPr="00DE6248">
        <w:rPr>
          <w:rFonts w:cstheme="minorHAnsi"/>
          <w:lang w:eastAsia="nl-NL"/>
        </w:rPr>
        <w:t>,</w:t>
      </w:r>
      <w:r w:rsidR="00E850A5" w:rsidRPr="00DE6248">
        <w:rPr>
          <w:rFonts w:cstheme="minorHAnsi"/>
          <w:lang w:eastAsia="nl-NL"/>
        </w:rPr>
        <w:t xml:space="preserve"> oefenen de kinderen</w:t>
      </w:r>
      <w:r w:rsidR="0068343E" w:rsidRPr="00DE6248">
        <w:rPr>
          <w:rFonts w:cstheme="minorHAnsi"/>
          <w:lang w:eastAsia="nl-NL"/>
        </w:rPr>
        <w:t xml:space="preserve"> op hun eigen niveau en met hun eigen doelen aan </w:t>
      </w:r>
      <w:r w:rsidR="00BB2FE2" w:rsidRPr="00DE6248">
        <w:rPr>
          <w:rFonts w:cstheme="minorHAnsi"/>
          <w:lang w:eastAsia="nl-NL"/>
        </w:rPr>
        <w:t xml:space="preserve">het beter leren rekenen. </w:t>
      </w:r>
    </w:p>
    <w:p w14:paraId="77A7C92D" w14:textId="77777777" w:rsidR="008C7297" w:rsidRPr="00DE6248" w:rsidRDefault="008C7297" w:rsidP="00CB64C1">
      <w:pPr>
        <w:pStyle w:val="Geenafstand"/>
        <w:rPr>
          <w:rFonts w:cstheme="minorHAnsi"/>
          <w:lang w:eastAsia="nl-NL"/>
        </w:rPr>
      </w:pPr>
      <w:r w:rsidRPr="00DE6248">
        <w:rPr>
          <w:rFonts w:cstheme="minorHAnsi"/>
          <w:lang w:eastAsia="nl-NL"/>
        </w:rPr>
        <w:t>  </w:t>
      </w:r>
    </w:p>
    <w:p w14:paraId="7ADDC20C" w14:textId="77777777" w:rsidR="008C7297" w:rsidRPr="00DE6248" w:rsidRDefault="008C7297" w:rsidP="00CB64C1">
      <w:pPr>
        <w:pStyle w:val="Geenafstand"/>
        <w:rPr>
          <w:rFonts w:cstheme="minorHAnsi"/>
          <w:color w:val="002060"/>
          <w:lang w:eastAsia="nl-NL"/>
        </w:rPr>
      </w:pPr>
      <w:r w:rsidRPr="00DE6248">
        <w:rPr>
          <w:rFonts w:cstheme="minorHAnsi"/>
          <w:b/>
          <w:color w:val="002060"/>
          <w:lang w:eastAsia="nl-NL"/>
        </w:rPr>
        <w:t>Wereldoriënterende vakken  </w:t>
      </w:r>
      <w:r w:rsidRPr="00DE6248">
        <w:rPr>
          <w:rFonts w:cstheme="minorHAnsi"/>
          <w:color w:val="002060"/>
          <w:lang w:eastAsia="nl-NL"/>
        </w:rPr>
        <w:t> </w:t>
      </w:r>
    </w:p>
    <w:p w14:paraId="776FD727" w14:textId="0D85C6BF" w:rsidR="00330E6E" w:rsidRPr="00DE6248" w:rsidRDefault="008C7297" w:rsidP="6B8E01F6">
      <w:pPr>
        <w:pStyle w:val="Geenafstand"/>
        <w:rPr>
          <w:rFonts w:cstheme="minorHAnsi"/>
          <w:lang w:eastAsia="nl-NL"/>
        </w:rPr>
      </w:pPr>
      <w:r w:rsidRPr="00DE6248">
        <w:rPr>
          <w:rFonts w:cstheme="minorHAnsi"/>
          <w:lang w:eastAsia="nl-NL"/>
        </w:rPr>
        <w:t xml:space="preserve">Kinderen zien veel interessante verschijnselen in de wereld rondom hen. De school helpt hen die te begrijpen en te ordenen. </w:t>
      </w:r>
      <w:r w:rsidR="00B04DB8" w:rsidRPr="00DE6248">
        <w:rPr>
          <w:rFonts w:cstheme="minorHAnsi"/>
          <w:lang w:eastAsia="nl-NL"/>
        </w:rPr>
        <w:t>Vanaf groep 3 gebruiken wij de methode F</w:t>
      </w:r>
      <w:r w:rsidR="006D214A" w:rsidRPr="00DE6248">
        <w:rPr>
          <w:rFonts w:cstheme="minorHAnsi"/>
          <w:lang w:eastAsia="nl-NL"/>
        </w:rPr>
        <w:t>a</w:t>
      </w:r>
      <w:r w:rsidR="00B04DB8" w:rsidRPr="00DE6248">
        <w:rPr>
          <w:rFonts w:cstheme="minorHAnsi"/>
          <w:lang w:eastAsia="nl-NL"/>
        </w:rPr>
        <w:t xml:space="preserve">qta voor aardrijkskunde, geschiedenis en natuur en techniek. </w:t>
      </w:r>
    </w:p>
    <w:p w14:paraId="46BB2EF8" w14:textId="5C27138A" w:rsidR="00330E6E" w:rsidRPr="00DE6248" w:rsidRDefault="00330E6E" w:rsidP="00CB64C1">
      <w:pPr>
        <w:pStyle w:val="Geenafstand"/>
        <w:rPr>
          <w:rFonts w:cstheme="minorHAnsi"/>
          <w:lang w:eastAsia="nl-NL"/>
        </w:rPr>
      </w:pPr>
      <w:r w:rsidRPr="00DE6248">
        <w:rPr>
          <w:rFonts w:cstheme="minorHAnsi"/>
          <w:lang w:eastAsia="nl-NL"/>
        </w:rPr>
        <w:t>In groep 1 en 2 zit wereldoriëntatie</w:t>
      </w:r>
      <w:r w:rsidR="00E66BFA" w:rsidRPr="00DE6248">
        <w:rPr>
          <w:rFonts w:cstheme="minorHAnsi"/>
          <w:lang w:eastAsia="nl-NL"/>
        </w:rPr>
        <w:t xml:space="preserve"> verweven in de verschillende thema’s</w:t>
      </w:r>
      <w:r w:rsidR="004D06ED" w:rsidRPr="00DE6248">
        <w:rPr>
          <w:rFonts w:cstheme="minorHAnsi"/>
          <w:lang w:eastAsia="nl-NL"/>
        </w:rPr>
        <w:t>.</w:t>
      </w:r>
    </w:p>
    <w:p w14:paraId="1107C9B7" w14:textId="77777777" w:rsidR="008C7297" w:rsidRPr="00DE6248" w:rsidRDefault="008C7297" w:rsidP="00CB64C1">
      <w:pPr>
        <w:pStyle w:val="Geenafstand"/>
        <w:rPr>
          <w:rFonts w:cstheme="minorHAnsi"/>
          <w:lang w:eastAsia="nl-NL"/>
        </w:rPr>
      </w:pPr>
      <w:r w:rsidRPr="00DE6248">
        <w:rPr>
          <w:rFonts w:cstheme="minorHAnsi"/>
          <w:lang w:eastAsia="nl-NL"/>
        </w:rPr>
        <w:t> </w:t>
      </w:r>
    </w:p>
    <w:p w14:paraId="72D23B0F" w14:textId="686479E9" w:rsidR="008C7297" w:rsidRPr="00DE6248" w:rsidRDefault="008C7297" w:rsidP="00CB64C1">
      <w:pPr>
        <w:pStyle w:val="Geenafstand"/>
        <w:rPr>
          <w:rFonts w:cstheme="minorHAnsi"/>
          <w:lang w:eastAsia="nl-NL"/>
        </w:rPr>
      </w:pPr>
      <w:r w:rsidRPr="00DE6248">
        <w:rPr>
          <w:rFonts w:cstheme="minorHAnsi"/>
          <w:lang w:eastAsia="nl-NL"/>
        </w:rPr>
        <w:t>Regelmatig worden educatieve t.v.-series bekeken als Koekeloere, Huisje Boompje Beestje, Nieuws uit de Natuur en het Jeugdjournaal. </w:t>
      </w:r>
    </w:p>
    <w:p w14:paraId="06309687" w14:textId="77777777" w:rsidR="008C7297" w:rsidRPr="00DE6248" w:rsidRDefault="008C7297" w:rsidP="00CB64C1">
      <w:pPr>
        <w:pStyle w:val="Geenafstand"/>
        <w:rPr>
          <w:rFonts w:cstheme="minorHAnsi"/>
          <w:lang w:eastAsia="nl-NL"/>
        </w:rPr>
      </w:pPr>
      <w:r w:rsidRPr="00DE6248">
        <w:rPr>
          <w:rFonts w:cstheme="minorHAnsi"/>
          <w:lang w:eastAsia="nl-NL"/>
        </w:rPr>
        <w:t> </w:t>
      </w:r>
    </w:p>
    <w:p w14:paraId="0D81A577" w14:textId="7A02E36A" w:rsidR="001E742A" w:rsidRDefault="008C7297" w:rsidP="00CB64C1">
      <w:pPr>
        <w:pStyle w:val="Geenafstand"/>
        <w:rPr>
          <w:rFonts w:cstheme="minorHAnsi"/>
          <w:lang w:eastAsia="nl-NL"/>
        </w:rPr>
      </w:pPr>
      <w:r w:rsidRPr="00DE6248">
        <w:rPr>
          <w:rFonts w:cstheme="minorHAnsi"/>
          <w:lang w:eastAsia="nl-NL"/>
        </w:rPr>
        <w:t xml:space="preserve">Naast </w:t>
      </w:r>
      <w:r w:rsidR="003A2850" w:rsidRPr="00DE6248">
        <w:rPr>
          <w:rFonts w:cstheme="minorHAnsi"/>
          <w:lang w:eastAsia="nl-NL"/>
        </w:rPr>
        <w:t>de ‘gewone’</w:t>
      </w:r>
      <w:r w:rsidRPr="00DE6248">
        <w:rPr>
          <w:rFonts w:cstheme="minorHAnsi"/>
          <w:lang w:eastAsia="nl-NL"/>
        </w:rPr>
        <w:t xml:space="preserve"> thema</w:t>
      </w:r>
      <w:r w:rsidR="003A2850" w:rsidRPr="00DE6248">
        <w:rPr>
          <w:rFonts w:cstheme="minorHAnsi"/>
          <w:lang w:eastAsia="nl-NL"/>
        </w:rPr>
        <w:t>’</w:t>
      </w:r>
      <w:r w:rsidRPr="00DE6248">
        <w:rPr>
          <w:rFonts w:cstheme="minorHAnsi"/>
          <w:lang w:eastAsia="nl-NL"/>
        </w:rPr>
        <w:t>s</w:t>
      </w:r>
      <w:r w:rsidR="003A2850" w:rsidRPr="00DE6248">
        <w:rPr>
          <w:rFonts w:cstheme="minorHAnsi"/>
          <w:lang w:eastAsia="nl-NL"/>
        </w:rPr>
        <w:t xml:space="preserve"> en de</w:t>
      </w:r>
      <w:r w:rsidRPr="00DE6248">
        <w:rPr>
          <w:rFonts w:cstheme="minorHAnsi"/>
          <w:lang w:eastAsia="nl-NL"/>
        </w:rPr>
        <w:t xml:space="preserve"> methodes</w:t>
      </w:r>
      <w:r w:rsidR="003A2850" w:rsidRPr="00DE6248">
        <w:rPr>
          <w:rFonts w:cstheme="minorHAnsi"/>
          <w:lang w:eastAsia="nl-NL"/>
        </w:rPr>
        <w:t>,</w:t>
      </w:r>
      <w:r w:rsidRPr="00DE6248">
        <w:rPr>
          <w:rFonts w:cstheme="minorHAnsi"/>
          <w:lang w:eastAsia="nl-NL"/>
        </w:rPr>
        <w:t xml:space="preserve"> worden projecten gedaan in de groepen, onder andere </w:t>
      </w:r>
      <w:r w:rsidR="007F3A04" w:rsidRPr="00DE6248">
        <w:rPr>
          <w:rFonts w:cstheme="minorHAnsi"/>
          <w:lang w:eastAsia="nl-NL"/>
        </w:rPr>
        <w:t xml:space="preserve">door het lenen van </w:t>
      </w:r>
      <w:r w:rsidRPr="00DE6248">
        <w:rPr>
          <w:rFonts w:cstheme="minorHAnsi"/>
          <w:lang w:eastAsia="nl-NL"/>
        </w:rPr>
        <w:t xml:space="preserve">projectkisten </w:t>
      </w:r>
      <w:r w:rsidR="007F3A04" w:rsidRPr="00DE6248">
        <w:rPr>
          <w:rFonts w:cstheme="minorHAnsi"/>
          <w:lang w:eastAsia="nl-NL"/>
        </w:rPr>
        <w:t>v</w:t>
      </w:r>
      <w:r w:rsidR="00013A1F" w:rsidRPr="00DE6248">
        <w:rPr>
          <w:rFonts w:cstheme="minorHAnsi"/>
          <w:lang w:eastAsia="nl-NL"/>
        </w:rPr>
        <w:t>ia</w:t>
      </w:r>
      <w:r w:rsidR="007F3A04" w:rsidRPr="00DE6248">
        <w:rPr>
          <w:rFonts w:cstheme="minorHAnsi"/>
          <w:lang w:eastAsia="nl-NL"/>
        </w:rPr>
        <w:t xml:space="preserve"> de </w:t>
      </w:r>
      <w:r w:rsidR="00D56976" w:rsidRPr="00DE6248">
        <w:rPr>
          <w:rFonts w:cstheme="minorHAnsi"/>
          <w:lang w:eastAsia="nl-NL"/>
        </w:rPr>
        <w:t>IVN</w:t>
      </w:r>
      <w:r w:rsidR="00E57092" w:rsidRPr="00DE6248">
        <w:rPr>
          <w:rFonts w:cstheme="minorHAnsi"/>
          <w:lang w:eastAsia="nl-NL"/>
        </w:rPr>
        <w:t xml:space="preserve"> (Instituut voor Natuureducatie).</w:t>
      </w:r>
    </w:p>
    <w:p w14:paraId="01EFF54A" w14:textId="1AFE5EC4" w:rsidR="0074642C" w:rsidRPr="00DE6248" w:rsidRDefault="001E742A" w:rsidP="001E742A">
      <w:pPr>
        <w:rPr>
          <w:rFonts w:cstheme="minorHAnsi"/>
          <w:lang w:eastAsia="nl-NL"/>
        </w:rPr>
      </w:pPr>
      <w:r>
        <w:rPr>
          <w:rFonts w:cstheme="minorHAnsi"/>
          <w:lang w:eastAsia="nl-NL"/>
        </w:rPr>
        <w:br w:type="page"/>
      </w:r>
    </w:p>
    <w:p w14:paraId="3F3DEFA2" w14:textId="6F3CD24D" w:rsidR="0074642C" w:rsidRPr="003C4BA9" w:rsidRDefault="006334EB" w:rsidP="0074642C">
      <w:pPr>
        <w:pStyle w:val="Geenafstand"/>
        <w:rPr>
          <w:rFonts w:cstheme="minorHAnsi"/>
          <w:color w:val="C00000"/>
          <w:lang w:eastAsia="nl-NL"/>
        </w:rPr>
      </w:pPr>
      <w:r w:rsidRPr="003C4BA9">
        <w:rPr>
          <w:rFonts w:cstheme="minorHAnsi"/>
          <w:color w:val="C00000"/>
          <w:lang w:eastAsia="nl-NL"/>
        </w:rPr>
        <w:lastRenderedPageBreak/>
        <w:t>Wetenschap en t</w:t>
      </w:r>
      <w:r w:rsidR="0074642C" w:rsidRPr="003C4BA9">
        <w:rPr>
          <w:rFonts w:cstheme="minorHAnsi"/>
          <w:color w:val="C00000"/>
          <w:lang w:eastAsia="nl-NL"/>
        </w:rPr>
        <w:t>echniek </w:t>
      </w:r>
    </w:p>
    <w:p w14:paraId="461EE0F5" w14:textId="48ED2673" w:rsidR="0074642C" w:rsidRPr="00FA21F3" w:rsidRDefault="00363CFD" w:rsidP="0074642C">
      <w:pPr>
        <w:pStyle w:val="Geenafstand"/>
        <w:rPr>
          <w:rFonts w:cstheme="minorHAnsi"/>
          <w:sz w:val="24"/>
          <w:szCs w:val="24"/>
          <w:lang w:eastAsia="nl-NL"/>
        </w:rPr>
      </w:pPr>
      <w:r w:rsidRPr="00FA21F3">
        <w:rPr>
          <w:rFonts w:cstheme="minorHAnsi"/>
          <w:sz w:val="24"/>
          <w:szCs w:val="24"/>
          <w:lang w:eastAsia="nl-NL"/>
        </w:rPr>
        <w:t>O</w:t>
      </w:r>
      <w:r w:rsidR="00943B91" w:rsidRPr="00FA21F3">
        <w:rPr>
          <w:rFonts w:cstheme="minorHAnsi"/>
          <w:sz w:val="24"/>
          <w:szCs w:val="24"/>
          <w:lang w:eastAsia="nl-NL"/>
        </w:rPr>
        <w:t>bs</w:t>
      </w:r>
      <w:r w:rsidR="006334EB" w:rsidRPr="00FA21F3">
        <w:rPr>
          <w:rFonts w:cstheme="minorHAnsi"/>
          <w:sz w:val="24"/>
          <w:szCs w:val="24"/>
          <w:lang w:eastAsia="nl-NL"/>
        </w:rPr>
        <w:t xml:space="preserve"> Kiezel en Kei ziet Wetenschap en t</w:t>
      </w:r>
      <w:r w:rsidR="0074642C" w:rsidRPr="00FA21F3">
        <w:rPr>
          <w:rFonts w:cstheme="minorHAnsi"/>
          <w:sz w:val="24"/>
          <w:szCs w:val="24"/>
          <w:lang w:eastAsia="nl-NL"/>
        </w:rPr>
        <w:t>echniek</w:t>
      </w:r>
      <w:r w:rsidR="006334EB" w:rsidRPr="00FA21F3">
        <w:rPr>
          <w:rFonts w:cstheme="minorHAnsi"/>
          <w:sz w:val="24"/>
          <w:szCs w:val="24"/>
          <w:lang w:eastAsia="nl-NL"/>
        </w:rPr>
        <w:t xml:space="preserve"> als een belangrijk onderdeel voor</w:t>
      </w:r>
      <w:r w:rsidR="00992840" w:rsidRPr="00FA21F3">
        <w:rPr>
          <w:rFonts w:cstheme="minorHAnsi"/>
          <w:sz w:val="24"/>
          <w:szCs w:val="24"/>
          <w:lang w:eastAsia="nl-NL"/>
        </w:rPr>
        <w:t xml:space="preserve"> de toekomst van de kinderen. Dit wordt aangeboden in ons eigen wetenschaps- en </w:t>
      </w:r>
      <w:r w:rsidR="006B4F1B" w:rsidRPr="00FA21F3">
        <w:rPr>
          <w:rFonts w:cstheme="minorHAnsi"/>
          <w:sz w:val="24"/>
          <w:szCs w:val="24"/>
          <w:lang w:eastAsia="nl-NL"/>
        </w:rPr>
        <w:t>technieklokaal</w:t>
      </w:r>
      <w:r w:rsidR="00291AE2" w:rsidRPr="00FA21F3">
        <w:rPr>
          <w:rFonts w:cstheme="minorHAnsi"/>
          <w:sz w:val="24"/>
          <w:szCs w:val="24"/>
          <w:lang w:eastAsia="nl-NL"/>
        </w:rPr>
        <w:t>, maar ook</w:t>
      </w:r>
      <w:r w:rsidR="0074642C" w:rsidRPr="00FA21F3">
        <w:rPr>
          <w:rFonts w:cstheme="minorHAnsi"/>
          <w:sz w:val="24"/>
          <w:szCs w:val="24"/>
          <w:lang w:eastAsia="nl-NL"/>
        </w:rPr>
        <w:t xml:space="preserve"> klassikaal</w:t>
      </w:r>
      <w:r w:rsidR="00291AE2" w:rsidRPr="00FA21F3">
        <w:rPr>
          <w:rFonts w:cstheme="minorHAnsi"/>
          <w:sz w:val="24"/>
          <w:szCs w:val="24"/>
          <w:lang w:eastAsia="nl-NL"/>
        </w:rPr>
        <w:t xml:space="preserve"> en</w:t>
      </w:r>
      <w:r w:rsidR="0074642C" w:rsidRPr="00FA21F3">
        <w:rPr>
          <w:rFonts w:cstheme="minorHAnsi"/>
          <w:sz w:val="24"/>
          <w:szCs w:val="24"/>
          <w:lang w:eastAsia="nl-NL"/>
        </w:rPr>
        <w:t xml:space="preserve"> in hoeken</w:t>
      </w:r>
      <w:r w:rsidR="00291AE2" w:rsidRPr="00FA21F3">
        <w:rPr>
          <w:rFonts w:cstheme="minorHAnsi"/>
          <w:sz w:val="24"/>
          <w:szCs w:val="24"/>
          <w:lang w:eastAsia="nl-NL"/>
        </w:rPr>
        <w:t>. Het is</w:t>
      </w:r>
      <w:r w:rsidR="0074642C" w:rsidRPr="00FA21F3">
        <w:rPr>
          <w:rFonts w:cstheme="minorHAnsi"/>
          <w:sz w:val="24"/>
          <w:szCs w:val="24"/>
          <w:lang w:eastAsia="nl-NL"/>
        </w:rPr>
        <w:t xml:space="preserve"> deels geïntegreerd in de verschillende vakken en thema’s. Wij hebben ook een leerlijn programmeren. </w:t>
      </w:r>
    </w:p>
    <w:p w14:paraId="41B5816D" w14:textId="5E18BA6D" w:rsidR="008C7297" w:rsidRPr="00FA21F3" w:rsidRDefault="008C7297" w:rsidP="00CB64C1">
      <w:pPr>
        <w:pStyle w:val="Geenafstand"/>
        <w:rPr>
          <w:rFonts w:cstheme="minorHAnsi"/>
          <w:sz w:val="24"/>
          <w:szCs w:val="24"/>
          <w:lang w:eastAsia="nl-NL"/>
        </w:rPr>
      </w:pPr>
    </w:p>
    <w:p w14:paraId="1F973824" w14:textId="3BD99419" w:rsidR="008C7297" w:rsidRPr="00FA21F3" w:rsidRDefault="008C7297" w:rsidP="00CB64C1">
      <w:pPr>
        <w:pStyle w:val="Geenafstand"/>
        <w:rPr>
          <w:rFonts w:cstheme="minorHAnsi"/>
          <w:b/>
          <w:color w:val="002060"/>
          <w:sz w:val="24"/>
          <w:szCs w:val="24"/>
          <w:lang w:eastAsia="nl-NL"/>
        </w:rPr>
      </w:pPr>
      <w:r w:rsidRPr="00FA21F3">
        <w:rPr>
          <w:rFonts w:cstheme="minorHAnsi"/>
          <w:b/>
          <w:color w:val="002060"/>
          <w:sz w:val="24"/>
          <w:szCs w:val="24"/>
          <w:lang w:eastAsia="nl-NL"/>
        </w:rPr>
        <w:t>Expressie </w:t>
      </w:r>
      <w:r w:rsidR="00FE6721" w:rsidRPr="00FA21F3">
        <w:rPr>
          <w:rFonts w:cstheme="minorHAnsi"/>
          <w:b/>
          <w:color w:val="002060"/>
          <w:sz w:val="24"/>
          <w:szCs w:val="24"/>
          <w:lang w:eastAsia="nl-NL"/>
        </w:rPr>
        <w:t>activiteiten</w:t>
      </w:r>
    </w:p>
    <w:p w14:paraId="0A9DAC79" w14:textId="0D99A588" w:rsidR="00FE6721" w:rsidRPr="003C4BA9" w:rsidRDefault="00FE6721" w:rsidP="00FE6721">
      <w:pPr>
        <w:pStyle w:val="Geenafstand"/>
        <w:rPr>
          <w:rFonts w:cstheme="minorHAnsi"/>
          <w:color w:val="C00000"/>
          <w:sz w:val="24"/>
          <w:szCs w:val="24"/>
        </w:rPr>
      </w:pPr>
      <w:r w:rsidRPr="003C4BA9">
        <w:rPr>
          <w:rFonts w:cstheme="minorHAnsi"/>
          <w:color w:val="C00000"/>
          <w:sz w:val="24"/>
          <w:szCs w:val="24"/>
        </w:rPr>
        <w:t>Muziek</w:t>
      </w:r>
    </w:p>
    <w:p w14:paraId="1E29658C" w14:textId="79901832" w:rsidR="00FE6721" w:rsidRPr="00FA21F3" w:rsidRDefault="00FE6721" w:rsidP="00FE6721">
      <w:pPr>
        <w:pStyle w:val="Geenafstand"/>
        <w:rPr>
          <w:rFonts w:cstheme="minorHAnsi"/>
          <w:sz w:val="24"/>
          <w:szCs w:val="24"/>
        </w:rPr>
      </w:pPr>
      <w:r w:rsidRPr="00FA21F3">
        <w:rPr>
          <w:rFonts w:cstheme="minorHAnsi"/>
          <w:sz w:val="24"/>
          <w:szCs w:val="24"/>
        </w:rPr>
        <w:t xml:space="preserve">Bij muziekonderwijs staat voorop dat kinderen plezier hebben en krijgen in zingen, in beluisteren van muziek en bewegen op muziek. Vanuit de stichting </w:t>
      </w:r>
      <w:r w:rsidR="00B51899" w:rsidRPr="00FA21F3">
        <w:rPr>
          <w:rFonts w:cstheme="minorHAnsi"/>
          <w:sz w:val="24"/>
          <w:szCs w:val="24"/>
        </w:rPr>
        <w:t>‘Culturije’</w:t>
      </w:r>
      <w:r w:rsidRPr="00FA21F3">
        <w:rPr>
          <w:rFonts w:cstheme="minorHAnsi"/>
          <w:sz w:val="24"/>
          <w:szCs w:val="24"/>
        </w:rPr>
        <w:t xml:space="preserve"> worden de muzieklessen gegeven door een vakleerkracht.  </w:t>
      </w:r>
    </w:p>
    <w:p w14:paraId="35296315" w14:textId="77777777" w:rsidR="00FE6721" w:rsidRPr="00FA21F3" w:rsidRDefault="00FE6721" w:rsidP="00FE6721">
      <w:pPr>
        <w:pStyle w:val="Subkop2"/>
        <w:spacing w:after="0"/>
        <w:rPr>
          <w:rFonts w:asciiTheme="minorHAnsi" w:hAnsiTheme="minorHAnsi" w:cstheme="minorHAnsi"/>
          <w:szCs w:val="24"/>
        </w:rPr>
      </w:pPr>
    </w:p>
    <w:p w14:paraId="0FCAF173" w14:textId="77777777" w:rsidR="00FE6721" w:rsidRPr="003C4BA9" w:rsidRDefault="00FE6721" w:rsidP="00FE6721">
      <w:pPr>
        <w:pStyle w:val="Geenafstand"/>
        <w:rPr>
          <w:rFonts w:cstheme="minorHAnsi"/>
          <w:color w:val="C00000"/>
          <w:sz w:val="24"/>
          <w:szCs w:val="24"/>
        </w:rPr>
      </w:pPr>
      <w:r w:rsidRPr="003C4BA9">
        <w:rPr>
          <w:rFonts w:cstheme="minorHAnsi"/>
          <w:color w:val="C00000"/>
          <w:sz w:val="24"/>
          <w:szCs w:val="24"/>
        </w:rPr>
        <w:t>Beeldende vorming (Handvaardigheid/Tekenen)</w:t>
      </w:r>
    </w:p>
    <w:p w14:paraId="1DA0CE83" w14:textId="60A82E8C" w:rsidR="00EA635E" w:rsidRPr="00FA21F3" w:rsidRDefault="00FE6721" w:rsidP="00EA635E">
      <w:pPr>
        <w:pStyle w:val="Geenafstand"/>
        <w:rPr>
          <w:rFonts w:cstheme="minorHAnsi"/>
          <w:sz w:val="24"/>
          <w:szCs w:val="24"/>
        </w:rPr>
      </w:pPr>
      <w:r w:rsidRPr="00FA21F3">
        <w:rPr>
          <w:rFonts w:cstheme="minorHAnsi"/>
          <w:sz w:val="24"/>
          <w:szCs w:val="24"/>
        </w:rPr>
        <w:t>Deze lessen bestaan uit handvaardigheid en tekenen</w:t>
      </w:r>
      <w:r w:rsidR="003B2004" w:rsidRPr="00FA21F3">
        <w:rPr>
          <w:rFonts w:cstheme="minorHAnsi"/>
          <w:sz w:val="24"/>
          <w:szCs w:val="24"/>
        </w:rPr>
        <w:t xml:space="preserve">, waarbij alle gangbare technieken en </w:t>
      </w:r>
      <w:r w:rsidR="008737B6" w:rsidRPr="00FA21F3">
        <w:rPr>
          <w:rFonts w:cstheme="minorHAnsi"/>
          <w:sz w:val="24"/>
          <w:szCs w:val="24"/>
        </w:rPr>
        <w:t xml:space="preserve">materialen aan bod komen. </w:t>
      </w:r>
    </w:p>
    <w:p w14:paraId="3D1F30C3" w14:textId="3A129AA0" w:rsidR="00FE6721" w:rsidRPr="00FA21F3" w:rsidRDefault="00501FD2" w:rsidP="00EA635E">
      <w:pPr>
        <w:pStyle w:val="Geenafstand"/>
        <w:rPr>
          <w:rFonts w:cstheme="minorHAnsi"/>
          <w:sz w:val="24"/>
          <w:szCs w:val="24"/>
        </w:rPr>
      </w:pPr>
      <w:r w:rsidRPr="00FA21F3">
        <w:rPr>
          <w:rFonts w:cstheme="minorHAnsi"/>
          <w:sz w:val="24"/>
          <w:szCs w:val="24"/>
        </w:rPr>
        <w:t>H</w:t>
      </w:r>
      <w:r w:rsidR="00FE6721" w:rsidRPr="00FA21F3">
        <w:rPr>
          <w:rFonts w:cstheme="minorHAnsi"/>
          <w:sz w:val="24"/>
          <w:szCs w:val="24"/>
        </w:rPr>
        <w:t xml:space="preserve">et team </w:t>
      </w:r>
      <w:r w:rsidRPr="00FA21F3">
        <w:rPr>
          <w:rFonts w:cstheme="minorHAnsi"/>
          <w:sz w:val="24"/>
          <w:szCs w:val="24"/>
        </w:rPr>
        <w:t xml:space="preserve">wordt </w:t>
      </w:r>
      <w:r w:rsidR="00FE6721" w:rsidRPr="00FA21F3">
        <w:rPr>
          <w:rFonts w:cstheme="minorHAnsi"/>
          <w:sz w:val="24"/>
          <w:szCs w:val="24"/>
        </w:rPr>
        <w:t xml:space="preserve">begeleid in de procesgerichte didactiek op het gebied van beeldende vorming. Dit houdt in dat er niet gekeken wordt hoe het eindproduct er uit moet zien, maar dat de leerlingen meer vanuit de eigen creativiteit aan het werk gaan en hierbij worden begeleid door de leerkracht. </w:t>
      </w:r>
    </w:p>
    <w:p w14:paraId="3882BD1C" w14:textId="57E682AD" w:rsidR="00FE6721" w:rsidRPr="00FA21F3" w:rsidRDefault="00FE6721" w:rsidP="00CB64C1">
      <w:pPr>
        <w:pStyle w:val="Geenafstand"/>
        <w:rPr>
          <w:rFonts w:cstheme="minorHAnsi"/>
          <w:sz w:val="24"/>
          <w:szCs w:val="24"/>
          <w:lang w:eastAsia="nl-NL"/>
        </w:rPr>
      </w:pPr>
    </w:p>
    <w:p w14:paraId="124286E5" w14:textId="7B8CD741" w:rsidR="008C7297" w:rsidRPr="00FA21F3" w:rsidRDefault="008C7297" w:rsidP="00CB64C1">
      <w:pPr>
        <w:pStyle w:val="Geenafstand"/>
        <w:rPr>
          <w:rFonts w:cstheme="minorHAnsi"/>
          <w:color w:val="002060"/>
          <w:sz w:val="24"/>
          <w:szCs w:val="24"/>
          <w:lang w:eastAsia="nl-NL"/>
        </w:rPr>
      </w:pPr>
      <w:r w:rsidRPr="00FA21F3">
        <w:rPr>
          <w:rFonts w:cstheme="minorHAnsi"/>
          <w:b/>
          <w:color w:val="002060"/>
          <w:sz w:val="24"/>
          <w:szCs w:val="24"/>
          <w:lang w:eastAsia="nl-NL"/>
        </w:rPr>
        <w:t>Lichamelijke opvoeding</w:t>
      </w:r>
      <w:r w:rsidRPr="00FA21F3">
        <w:rPr>
          <w:rFonts w:cstheme="minorHAnsi"/>
          <w:color w:val="002060"/>
          <w:sz w:val="24"/>
          <w:szCs w:val="24"/>
          <w:lang w:eastAsia="nl-NL"/>
        </w:rPr>
        <w:t> </w:t>
      </w:r>
    </w:p>
    <w:p w14:paraId="68E1BD4B" w14:textId="598B3A1E" w:rsidR="00C57074" w:rsidRPr="00FA21F3" w:rsidRDefault="009029FA" w:rsidP="009029FA">
      <w:pPr>
        <w:pStyle w:val="Geenafstand"/>
        <w:rPr>
          <w:rFonts w:cstheme="minorHAnsi"/>
          <w:sz w:val="24"/>
          <w:szCs w:val="24"/>
        </w:rPr>
      </w:pPr>
      <w:r w:rsidRPr="00FA21F3">
        <w:rPr>
          <w:rFonts w:cstheme="minorHAnsi"/>
          <w:sz w:val="24"/>
          <w:szCs w:val="24"/>
        </w:rPr>
        <w:t>In alle groepen worden de lessen lichamelijke opvoeding gegeven door een vakleerkracht. Groep 1 en 2 hebben 1 keer in de week 45 minuten gym in het speellokaal</w:t>
      </w:r>
      <w:r w:rsidR="004B610E" w:rsidRPr="00FA21F3">
        <w:rPr>
          <w:rFonts w:cstheme="minorHAnsi"/>
          <w:sz w:val="24"/>
          <w:szCs w:val="24"/>
        </w:rPr>
        <w:t xml:space="preserve"> en spelen dagelijks buiten</w:t>
      </w:r>
      <w:r w:rsidR="00037E88" w:rsidRPr="00FA21F3">
        <w:rPr>
          <w:rFonts w:cstheme="minorHAnsi"/>
          <w:sz w:val="24"/>
          <w:szCs w:val="24"/>
        </w:rPr>
        <w:t>.</w:t>
      </w:r>
      <w:r w:rsidRPr="00FA21F3">
        <w:rPr>
          <w:rFonts w:cstheme="minorHAnsi"/>
          <w:sz w:val="24"/>
          <w:szCs w:val="24"/>
        </w:rPr>
        <w:t xml:space="preserve"> </w:t>
      </w:r>
      <w:r w:rsidR="000B16A3">
        <w:rPr>
          <w:rFonts w:cstheme="minorHAnsi"/>
          <w:sz w:val="24"/>
          <w:szCs w:val="24"/>
        </w:rPr>
        <w:t>De g</w:t>
      </w:r>
      <w:r w:rsidRPr="00FA21F3">
        <w:rPr>
          <w:rFonts w:cstheme="minorHAnsi"/>
          <w:sz w:val="24"/>
          <w:szCs w:val="24"/>
        </w:rPr>
        <w:t>roep</w:t>
      </w:r>
      <w:r w:rsidR="000B16A3">
        <w:rPr>
          <w:rFonts w:cstheme="minorHAnsi"/>
          <w:sz w:val="24"/>
          <w:szCs w:val="24"/>
        </w:rPr>
        <w:t>en</w:t>
      </w:r>
      <w:r w:rsidRPr="00FA21F3">
        <w:rPr>
          <w:rFonts w:cstheme="minorHAnsi"/>
          <w:sz w:val="24"/>
          <w:szCs w:val="24"/>
        </w:rPr>
        <w:t xml:space="preserve"> 3 t/m </w:t>
      </w:r>
      <w:r w:rsidR="00094B3F" w:rsidRPr="00FA21F3">
        <w:rPr>
          <w:rFonts w:cstheme="minorHAnsi"/>
          <w:sz w:val="24"/>
          <w:szCs w:val="24"/>
        </w:rPr>
        <w:t>8</w:t>
      </w:r>
      <w:r w:rsidRPr="00FA21F3">
        <w:rPr>
          <w:rFonts w:cstheme="minorHAnsi"/>
          <w:sz w:val="24"/>
          <w:szCs w:val="24"/>
        </w:rPr>
        <w:t xml:space="preserve"> </w:t>
      </w:r>
      <w:r w:rsidR="000B16A3">
        <w:rPr>
          <w:rFonts w:cstheme="minorHAnsi"/>
          <w:sz w:val="24"/>
          <w:szCs w:val="24"/>
        </w:rPr>
        <w:t>hebben</w:t>
      </w:r>
      <w:r w:rsidRPr="00FA21F3">
        <w:rPr>
          <w:rFonts w:cstheme="minorHAnsi"/>
          <w:sz w:val="24"/>
          <w:szCs w:val="24"/>
        </w:rPr>
        <w:t xml:space="preserve"> 1 keer in de week 1 uur gym </w:t>
      </w:r>
      <w:r w:rsidR="00094B3F" w:rsidRPr="00FA21F3">
        <w:rPr>
          <w:rFonts w:cstheme="minorHAnsi"/>
          <w:sz w:val="24"/>
          <w:szCs w:val="24"/>
        </w:rPr>
        <w:t xml:space="preserve">in </w:t>
      </w:r>
      <w:r w:rsidR="00C57074" w:rsidRPr="00FA21F3">
        <w:rPr>
          <w:rFonts w:cstheme="minorHAnsi"/>
          <w:sz w:val="24"/>
          <w:szCs w:val="24"/>
        </w:rPr>
        <w:t>s</w:t>
      </w:r>
      <w:r w:rsidR="00094B3F" w:rsidRPr="00FA21F3">
        <w:rPr>
          <w:rFonts w:cstheme="minorHAnsi"/>
          <w:sz w:val="24"/>
          <w:szCs w:val="24"/>
        </w:rPr>
        <w:t xml:space="preserve">porthal </w:t>
      </w:r>
      <w:r w:rsidR="00C57074" w:rsidRPr="00FA21F3">
        <w:rPr>
          <w:rFonts w:cstheme="minorHAnsi"/>
          <w:sz w:val="24"/>
          <w:szCs w:val="24"/>
        </w:rPr>
        <w:t>’</w:t>
      </w:r>
      <w:r w:rsidR="00094B3F" w:rsidRPr="00FA21F3">
        <w:rPr>
          <w:rFonts w:cstheme="minorHAnsi"/>
          <w:sz w:val="24"/>
          <w:szCs w:val="24"/>
        </w:rPr>
        <w:t>t Timpke</w:t>
      </w:r>
      <w:r w:rsidR="00C57074" w:rsidRPr="00FA21F3">
        <w:rPr>
          <w:rFonts w:cstheme="minorHAnsi"/>
          <w:sz w:val="24"/>
          <w:szCs w:val="24"/>
        </w:rPr>
        <w:t>.</w:t>
      </w:r>
      <w:r w:rsidRPr="00FA21F3">
        <w:rPr>
          <w:rFonts w:cstheme="minorHAnsi"/>
          <w:sz w:val="24"/>
          <w:szCs w:val="24"/>
        </w:rPr>
        <w:t xml:space="preserve"> </w:t>
      </w:r>
      <w:r w:rsidR="00C57074" w:rsidRPr="00FA21F3">
        <w:rPr>
          <w:rFonts w:cstheme="minorHAnsi"/>
          <w:sz w:val="24"/>
          <w:szCs w:val="24"/>
          <w:lang w:eastAsia="nl-NL"/>
        </w:rPr>
        <w:t>Na de gymnastieklessen is het zeer wenselijk dat de kinderen van de groepen 5 t/m 8 om hygiënische redenen douchen. </w:t>
      </w:r>
    </w:p>
    <w:p w14:paraId="0860591E" w14:textId="41A17E46" w:rsidR="00577960" w:rsidRPr="00DE6248" w:rsidRDefault="00CD3663" w:rsidP="00577960">
      <w:pPr>
        <w:pStyle w:val="Normaalweb"/>
        <w:rPr>
          <w:rFonts w:asciiTheme="minorHAnsi" w:hAnsiTheme="minorHAnsi" w:cstheme="minorHAnsi"/>
        </w:rPr>
      </w:pPr>
      <w:r w:rsidRPr="00DE6248">
        <w:rPr>
          <w:rFonts w:asciiTheme="minorHAnsi" w:hAnsiTheme="minorHAnsi" w:cstheme="minorHAnsi"/>
        </w:rPr>
        <w:t>Naast het bewegingsonderwijs binnen,</w:t>
      </w:r>
      <w:r w:rsidR="009029FA" w:rsidRPr="00DE6248">
        <w:rPr>
          <w:rFonts w:asciiTheme="minorHAnsi" w:hAnsiTheme="minorHAnsi" w:cstheme="minorHAnsi"/>
        </w:rPr>
        <w:t xml:space="preserve"> hebben alle groepen 30 minuten in de week gym op het plein. Hierbij wordt aandacht besteed aan het actief bewegen buiten en worden spellen aangeleerd, die ook na schooltijd goed gespeeld kunnen worden.</w:t>
      </w:r>
      <w:r w:rsidR="00577960" w:rsidRPr="00DE6248">
        <w:rPr>
          <w:rFonts w:asciiTheme="minorHAnsi" w:hAnsiTheme="minorHAnsi" w:cstheme="minorHAnsi"/>
        </w:rPr>
        <w:t xml:space="preserve"> </w:t>
      </w:r>
    </w:p>
    <w:p w14:paraId="6459C324" w14:textId="65A1246B" w:rsidR="00274B83" w:rsidRPr="00FA21F3" w:rsidRDefault="00577960" w:rsidP="009029FA">
      <w:pPr>
        <w:pStyle w:val="Geenafstand"/>
        <w:rPr>
          <w:rFonts w:cstheme="minorHAnsi"/>
          <w:sz w:val="24"/>
          <w:szCs w:val="24"/>
        </w:rPr>
      </w:pPr>
      <w:r w:rsidRPr="00FA21F3">
        <w:rPr>
          <w:rFonts w:cstheme="minorHAnsi"/>
          <w:noProof/>
          <w:sz w:val="24"/>
          <w:szCs w:val="24"/>
        </w:rPr>
        <w:drawing>
          <wp:anchor distT="0" distB="0" distL="114300" distR="114300" simplePos="0" relativeHeight="251658250" behindDoc="1" locked="0" layoutInCell="1" allowOverlap="1" wp14:anchorId="19D0C32C" wp14:editId="71FF028C">
            <wp:simplePos x="0" y="0"/>
            <wp:positionH relativeFrom="column">
              <wp:posOffset>2343150</wp:posOffset>
            </wp:positionH>
            <wp:positionV relativeFrom="paragraph">
              <wp:posOffset>10795</wp:posOffset>
            </wp:positionV>
            <wp:extent cx="3295650" cy="2124075"/>
            <wp:effectExtent l="0" t="0" r="0" b="9525"/>
            <wp:wrapTight wrapText="bothSides">
              <wp:wrapPolygon edited="0">
                <wp:start x="0" y="0"/>
                <wp:lineTo x="0" y="21503"/>
                <wp:lineTo x="21475" y="21503"/>
                <wp:lineTo x="21475"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95650" cy="2124075"/>
                    </a:xfrm>
                    <a:prstGeom prst="rect">
                      <a:avLst/>
                    </a:prstGeom>
                    <a:noFill/>
                    <a:ln>
                      <a:noFill/>
                    </a:ln>
                  </pic:spPr>
                </pic:pic>
              </a:graphicData>
            </a:graphic>
          </wp:anchor>
        </w:drawing>
      </w:r>
      <w:r w:rsidR="00CD3663" w:rsidRPr="00FA21F3">
        <w:rPr>
          <w:rFonts w:cstheme="minorHAnsi"/>
          <w:sz w:val="24"/>
          <w:szCs w:val="24"/>
          <w:lang w:eastAsia="nl-NL"/>
        </w:rPr>
        <w:t>In groep 3 en 4 krijgen de kinderen 20 zwemlessen van een uur in zwembad ‘t Timpke, zodat elk kind in staat wordt gesteld de zwemvaardigheid te </w:t>
      </w:r>
      <w:r w:rsidR="006B4F1B" w:rsidRPr="00FA21F3">
        <w:rPr>
          <w:rFonts w:cstheme="minorHAnsi"/>
          <w:sz w:val="24"/>
          <w:szCs w:val="24"/>
          <w:lang w:eastAsia="nl-NL"/>
        </w:rPr>
        <w:t>verbeteren/</w:t>
      </w:r>
      <w:r w:rsidR="00CD3663" w:rsidRPr="00FA21F3">
        <w:rPr>
          <w:rFonts w:cstheme="minorHAnsi"/>
          <w:sz w:val="24"/>
          <w:szCs w:val="24"/>
          <w:lang w:eastAsia="nl-NL"/>
        </w:rPr>
        <w:t xml:space="preserve"> onderhouden. </w:t>
      </w:r>
    </w:p>
    <w:p w14:paraId="339DBCB9" w14:textId="05814A15" w:rsidR="00274B83" w:rsidRPr="00FA21F3" w:rsidRDefault="00274B83" w:rsidP="009029FA">
      <w:pPr>
        <w:pStyle w:val="Geenafstand"/>
        <w:rPr>
          <w:rFonts w:cstheme="minorHAnsi"/>
          <w:sz w:val="24"/>
          <w:szCs w:val="24"/>
          <w:lang w:eastAsia="nl-NL"/>
        </w:rPr>
      </w:pPr>
    </w:p>
    <w:p w14:paraId="71E8FE8B" w14:textId="5B62EFCE" w:rsidR="009029FA" w:rsidRPr="00FA21F3" w:rsidRDefault="009029FA" w:rsidP="009029FA">
      <w:pPr>
        <w:pStyle w:val="Geenafstand"/>
        <w:rPr>
          <w:rFonts w:cstheme="minorHAnsi"/>
          <w:sz w:val="24"/>
          <w:szCs w:val="24"/>
          <w:lang w:eastAsia="nl-NL"/>
        </w:rPr>
      </w:pPr>
      <w:r w:rsidRPr="00FA21F3">
        <w:rPr>
          <w:rFonts w:cstheme="minorHAnsi"/>
          <w:sz w:val="24"/>
          <w:szCs w:val="24"/>
        </w:rPr>
        <w:t>Tijdens de pauzes en voor schooltijd wordt er op het plein gespeeld volgen</w:t>
      </w:r>
      <w:r w:rsidR="0E0C9387" w:rsidRPr="00FA21F3">
        <w:rPr>
          <w:rFonts w:cstheme="minorHAnsi"/>
          <w:sz w:val="24"/>
          <w:szCs w:val="24"/>
        </w:rPr>
        <w:t>s</w:t>
      </w:r>
      <w:r w:rsidRPr="00FA21F3">
        <w:rPr>
          <w:rFonts w:cstheme="minorHAnsi"/>
          <w:sz w:val="24"/>
          <w:szCs w:val="24"/>
        </w:rPr>
        <w:t xml:space="preserve"> de visie van Beweegwijs. Dit betekent dat we gebruik maken van uitdagend speel- en spelmateriaal, dat regelmatig rouleert. De spellen worden begeleid door de kinderen van groep </w:t>
      </w:r>
      <w:r w:rsidR="00274B83" w:rsidRPr="00FA21F3">
        <w:rPr>
          <w:rFonts w:cstheme="minorHAnsi"/>
          <w:sz w:val="24"/>
          <w:szCs w:val="24"/>
        </w:rPr>
        <w:t>7-</w:t>
      </w:r>
      <w:r w:rsidRPr="00FA21F3">
        <w:rPr>
          <w:rFonts w:cstheme="minorHAnsi"/>
          <w:sz w:val="24"/>
          <w:szCs w:val="24"/>
        </w:rPr>
        <w:t>8 die door een beweegcoach van Beweegwijs worden geïnstrueerd.</w:t>
      </w:r>
    </w:p>
    <w:p w14:paraId="2C1C43C6" w14:textId="77777777" w:rsidR="009029FA" w:rsidRPr="00FA21F3" w:rsidRDefault="009029FA" w:rsidP="009029FA">
      <w:pPr>
        <w:pStyle w:val="Geenafstand"/>
        <w:rPr>
          <w:rFonts w:cstheme="minorHAnsi"/>
          <w:sz w:val="24"/>
          <w:szCs w:val="24"/>
        </w:rPr>
      </w:pPr>
    </w:p>
    <w:p w14:paraId="2365D45A" w14:textId="77777777" w:rsidR="00221D9D" w:rsidRDefault="00221D9D" w:rsidP="00CB64C1">
      <w:pPr>
        <w:pStyle w:val="Geenafstand"/>
        <w:rPr>
          <w:rFonts w:cstheme="minorHAnsi"/>
          <w:b/>
          <w:color w:val="002060"/>
          <w:sz w:val="24"/>
          <w:szCs w:val="24"/>
          <w:lang w:eastAsia="nl-NL"/>
        </w:rPr>
      </w:pPr>
    </w:p>
    <w:p w14:paraId="03EE0318" w14:textId="4F08E5D4" w:rsidR="008C7297" w:rsidRPr="00FA21F3" w:rsidRDefault="008C7297" w:rsidP="00CB64C1">
      <w:pPr>
        <w:pStyle w:val="Geenafstand"/>
        <w:rPr>
          <w:rFonts w:cstheme="minorHAnsi"/>
          <w:color w:val="002060"/>
          <w:sz w:val="24"/>
          <w:szCs w:val="24"/>
          <w:lang w:eastAsia="nl-NL"/>
        </w:rPr>
      </w:pPr>
      <w:r w:rsidRPr="00FA21F3">
        <w:rPr>
          <w:rFonts w:cstheme="minorHAnsi"/>
          <w:b/>
          <w:color w:val="002060"/>
          <w:sz w:val="24"/>
          <w:szCs w:val="24"/>
          <w:lang w:eastAsia="nl-NL"/>
        </w:rPr>
        <w:lastRenderedPageBreak/>
        <w:t>Sociale ontwikkeling</w:t>
      </w:r>
      <w:r w:rsidRPr="00FA21F3">
        <w:rPr>
          <w:rFonts w:cstheme="minorHAnsi"/>
          <w:color w:val="002060"/>
          <w:sz w:val="24"/>
          <w:szCs w:val="24"/>
          <w:lang w:eastAsia="nl-NL"/>
        </w:rPr>
        <w:t> </w:t>
      </w:r>
    </w:p>
    <w:p w14:paraId="105DD281" w14:textId="7BA697A1" w:rsidR="00736491" w:rsidRPr="001C7F46" w:rsidRDefault="008C7297" w:rsidP="00CB64C1">
      <w:pPr>
        <w:pStyle w:val="Geenafstand"/>
        <w:rPr>
          <w:rFonts w:cstheme="minorHAnsi"/>
          <w:sz w:val="24"/>
          <w:szCs w:val="24"/>
          <w:lang w:eastAsia="nl-NL"/>
        </w:rPr>
      </w:pPr>
      <w:r w:rsidRPr="00FA21F3">
        <w:rPr>
          <w:rFonts w:cstheme="minorHAnsi"/>
          <w:sz w:val="24"/>
          <w:szCs w:val="24"/>
          <w:lang w:eastAsia="nl-NL"/>
        </w:rPr>
        <w:t xml:space="preserve">Het is belangrijk dat de kinderen op een goede manier met elkaar omgaan. </w:t>
      </w:r>
      <w:r w:rsidR="00CD13F2" w:rsidRPr="00FA21F3">
        <w:rPr>
          <w:rFonts w:cstheme="minorHAnsi"/>
          <w:sz w:val="24"/>
          <w:szCs w:val="24"/>
          <w:lang w:eastAsia="nl-NL"/>
        </w:rPr>
        <w:t xml:space="preserve">De sociale ontwikkeling </w:t>
      </w:r>
      <w:r w:rsidR="001160F1" w:rsidRPr="00FA21F3">
        <w:rPr>
          <w:rFonts w:cstheme="minorHAnsi"/>
          <w:sz w:val="24"/>
          <w:szCs w:val="24"/>
          <w:lang w:eastAsia="nl-NL"/>
        </w:rPr>
        <w:t xml:space="preserve">loopt de hele dag door en kan op alle momenten aan bod komen, afhankelijk van voorkomende situaties. </w:t>
      </w:r>
      <w:r w:rsidR="00736491" w:rsidRPr="001C7F46">
        <w:rPr>
          <w:rFonts w:cstheme="minorHAnsi"/>
          <w:sz w:val="24"/>
          <w:szCs w:val="24"/>
          <w:lang w:eastAsia="nl-NL"/>
        </w:rPr>
        <w:t xml:space="preserve">Naast de dagelijkse gang van zaken, wordt er ook structureel aandacht besteed aan de sociale ontwikkeling in de vorm van lessen. </w:t>
      </w:r>
      <w:r w:rsidR="00221D9D">
        <w:rPr>
          <w:rFonts w:cstheme="minorHAnsi"/>
          <w:sz w:val="24"/>
          <w:szCs w:val="24"/>
          <w:lang w:eastAsia="nl-NL"/>
        </w:rPr>
        <w:br/>
      </w:r>
    </w:p>
    <w:p w14:paraId="6BF0B619" w14:textId="0F314E83" w:rsidR="00DC1826" w:rsidRDefault="008C7297" w:rsidP="006C763D">
      <w:pPr>
        <w:pStyle w:val="Geenafstand"/>
        <w:rPr>
          <w:rFonts w:cstheme="minorHAnsi"/>
          <w:sz w:val="24"/>
          <w:szCs w:val="24"/>
          <w:lang w:eastAsia="nl-NL"/>
        </w:rPr>
      </w:pPr>
      <w:r w:rsidRPr="001C7F46">
        <w:rPr>
          <w:rFonts w:cstheme="minorHAnsi"/>
          <w:sz w:val="24"/>
          <w:szCs w:val="24"/>
          <w:lang w:eastAsia="nl-NL"/>
        </w:rPr>
        <w:t>Tijdens de eerste drie weken van het schooljaar wordt er in iedere groep gewerkt aan het klassenklimaat. Dit houdt onder andere in dat er verschillende activiteiten zijn waarbij de leerlingen leren omgaan met elkaar en samen de regels voor de groep opstellen en ondertekenen. </w:t>
      </w:r>
      <w:r w:rsidR="009F1726" w:rsidRPr="001C7F46">
        <w:rPr>
          <w:rFonts w:cstheme="minorHAnsi"/>
          <w:sz w:val="24"/>
          <w:szCs w:val="24"/>
          <w:lang w:eastAsia="nl-NL"/>
        </w:rPr>
        <w:t xml:space="preserve"> </w:t>
      </w:r>
      <w:r w:rsidR="00DC1826">
        <w:rPr>
          <w:rFonts w:cstheme="minorHAnsi"/>
          <w:sz w:val="24"/>
          <w:szCs w:val="24"/>
          <w:lang w:eastAsia="nl-NL"/>
        </w:rPr>
        <w:t>Afgelopen jaren hebben we bij ons op school de Rots en watertrainingen in gezet;</w:t>
      </w:r>
      <w:r w:rsidR="00DC1826" w:rsidRPr="00DC1826">
        <w:rPr>
          <w:rFonts w:cstheme="minorHAnsi"/>
          <w:color w:val="212529"/>
          <w:sz w:val="24"/>
          <w:szCs w:val="24"/>
          <w:shd w:val="clear" w:color="auto" w:fill="FFFFFF"/>
        </w:rPr>
        <w:t xml:space="preserve"> </w:t>
      </w:r>
      <w:r w:rsidR="00DC1826" w:rsidRPr="001C7F46">
        <w:rPr>
          <w:rFonts w:cstheme="minorHAnsi"/>
          <w:color w:val="212529"/>
          <w:sz w:val="24"/>
          <w:szCs w:val="24"/>
          <w:shd w:val="clear" w:color="auto" w:fill="FFFFFF"/>
        </w:rPr>
        <w:t>een groepstraining die richt zich op de ontwikkeling van kinderen op sociaal-emotioneel gebied.</w:t>
      </w:r>
      <w:r w:rsidR="00DC1826" w:rsidRPr="001C7F46">
        <w:rPr>
          <w:rFonts w:cstheme="minorHAnsi"/>
          <w:color w:val="040C28"/>
          <w:sz w:val="24"/>
          <w:szCs w:val="24"/>
        </w:rPr>
        <w:t xml:space="preserve"> </w:t>
      </w:r>
      <w:r w:rsidR="00DC1826" w:rsidRPr="001C7F46">
        <w:rPr>
          <w:rFonts w:cstheme="minorHAnsi"/>
          <w:color w:val="000000" w:themeColor="text1"/>
          <w:sz w:val="24"/>
          <w:szCs w:val="24"/>
        </w:rPr>
        <w:t>Rots</w:t>
      </w:r>
      <w:r w:rsidR="00DC1826" w:rsidRPr="001C7F46">
        <w:rPr>
          <w:rFonts w:cstheme="minorHAnsi"/>
          <w:color w:val="000000" w:themeColor="text1"/>
          <w:sz w:val="24"/>
          <w:szCs w:val="24"/>
          <w:shd w:val="clear" w:color="auto" w:fill="FFFFFF"/>
        </w:rPr>
        <w:t> staat voor eigen grenzen aan kunnen geven, zelfstandig beslissingen kunnen nemen, een eigen weg kunnen gaan. </w:t>
      </w:r>
      <w:r w:rsidR="00DC1826" w:rsidRPr="001C7F46">
        <w:rPr>
          <w:rFonts w:cstheme="minorHAnsi"/>
          <w:color w:val="000000" w:themeColor="text1"/>
          <w:sz w:val="24"/>
          <w:szCs w:val="24"/>
        </w:rPr>
        <w:t>Water</w:t>
      </w:r>
      <w:r w:rsidR="00DC1826" w:rsidRPr="001C7F46">
        <w:rPr>
          <w:rFonts w:cstheme="minorHAnsi"/>
          <w:color w:val="000000" w:themeColor="text1"/>
          <w:sz w:val="24"/>
          <w:szCs w:val="24"/>
          <w:shd w:val="clear" w:color="auto" w:fill="FFFFFF"/>
        </w:rPr>
        <w:t xml:space="preserve"> staat voor communicatie, kunnen luisteren, samen naar oplossingen kunnen zoeken, en de grenzen van anderen te respecteren. </w:t>
      </w:r>
      <w:r w:rsidR="00DC1826">
        <w:rPr>
          <w:rFonts w:cstheme="minorHAnsi"/>
          <w:sz w:val="24"/>
          <w:szCs w:val="24"/>
          <w:lang w:eastAsia="nl-NL"/>
        </w:rPr>
        <w:t xml:space="preserve"> </w:t>
      </w:r>
    </w:p>
    <w:p w14:paraId="324575E5" w14:textId="23410D01" w:rsidR="00DC1826" w:rsidRPr="00F23D2C" w:rsidRDefault="00DC1826" w:rsidP="00DC1826">
      <w:pPr>
        <w:pStyle w:val="Geenafstand"/>
        <w:rPr>
          <w:rFonts w:cstheme="minorHAnsi"/>
          <w:sz w:val="24"/>
          <w:szCs w:val="24"/>
        </w:rPr>
      </w:pPr>
      <w:r w:rsidRPr="008F704D">
        <w:rPr>
          <w:rFonts w:cstheme="minorHAnsi"/>
          <w:noProof/>
          <w:sz w:val="24"/>
          <w:szCs w:val="24"/>
        </w:rPr>
        <w:drawing>
          <wp:anchor distT="0" distB="0" distL="114300" distR="114300" simplePos="0" relativeHeight="251658256" behindDoc="1" locked="0" layoutInCell="1" allowOverlap="1" wp14:anchorId="03888298" wp14:editId="1487841F">
            <wp:simplePos x="0" y="0"/>
            <wp:positionH relativeFrom="column">
              <wp:posOffset>4079213</wp:posOffset>
            </wp:positionH>
            <wp:positionV relativeFrom="paragraph">
              <wp:posOffset>32744</wp:posOffset>
            </wp:positionV>
            <wp:extent cx="1541145" cy="1541145"/>
            <wp:effectExtent l="0" t="0" r="1905" b="1905"/>
            <wp:wrapTight wrapText="bothSides">
              <wp:wrapPolygon edited="0">
                <wp:start x="0" y="0"/>
                <wp:lineTo x="0" y="21360"/>
                <wp:lineTo x="21360" y="21360"/>
                <wp:lineTo x="21360" y="0"/>
                <wp:lineTo x="0" y="0"/>
              </wp:wrapPolygon>
            </wp:wrapTight>
            <wp:docPr id="27" name="Afbeelding 27" descr="Meerkring - Dubbelster &gt; School &gt; Ons onderwijs &gt; Sociaal Emotioneel Leren  - Kw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rkring - Dubbelster &gt; School &gt; Ons onderwijs &gt; Sociaal Emotioneel Leren  - Kwin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1145" cy="1541145"/>
                    </a:xfrm>
                    <a:prstGeom prst="rect">
                      <a:avLst/>
                    </a:prstGeom>
                    <a:noFill/>
                    <a:ln>
                      <a:noFill/>
                    </a:ln>
                  </pic:spPr>
                </pic:pic>
              </a:graphicData>
            </a:graphic>
          </wp:anchor>
        </w:drawing>
      </w:r>
      <w:r w:rsidRPr="008F704D">
        <w:rPr>
          <w:rFonts w:cstheme="minorHAnsi"/>
          <w:sz w:val="24"/>
          <w:szCs w:val="24"/>
        </w:rPr>
        <w:t xml:space="preserve">Om de sociale vaardigheden van leerlingen structureel te verbeteren en </w:t>
      </w:r>
      <w:r w:rsidR="00BF4497" w:rsidRPr="008F704D">
        <w:rPr>
          <w:rFonts w:cstheme="minorHAnsi"/>
          <w:sz w:val="24"/>
          <w:szCs w:val="24"/>
        </w:rPr>
        <w:t xml:space="preserve">een doorgaande lijn te </w:t>
      </w:r>
      <w:r w:rsidR="00CC4419" w:rsidRPr="008F704D">
        <w:rPr>
          <w:rFonts w:cstheme="minorHAnsi"/>
          <w:sz w:val="24"/>
          <w:szCs w:val="24"/>
        </w:rPr>
        <w:t>creëren</w:t>
      </w:r>
      <w:r w:rsidR="00BF4497" w:rsidRPr="008F704D">
        <w:rPr>
          <w:rFonts w:cstheme="minorHAnsi"/>
          <w:sz w:val="24"/>
          <w:szCs w:val="24"/>
        </w:rPr>
        <w:t xml:space="preserve"> in alle groepen zijn we </w:t>
      </w:r>
      <w:r w:rsidR="00CC4419" w:rsidRPr="008F704D">
        <w:rPr>
          <w:rFonts w:cstheme="minorHAnsi"/>
          <w:sz w:val="24"/>
          <w:szCs w:val="24"/>
        </w:rPr>
        <w:t xml:space="preserve">afgelopen schooljaar begonnen </w:t>
      </w:r>
      <w:r w:rsidR="00A747B1" w:rsidRPr="008F704D">
        <w:rPr>
          <w:rFonts w:cstheme="minorHAnsi"/>
          <w:sz w:val="24"/>
          <w:szCs w:val="24"/>
        </w:rPr>
        <w:t xml:space="preserve">met </w:t>
      </w:r>
      <w:r w:rsidRPr="008F704D">
        <w:rPr>
          <w:rFonts w:cstheme="minorHAnsi"/>
          <w:sz w:val="24"/>
          <w:szCs w:val="24"/>
        </w:rPr>
        <w:t xml:space="preserve">de methodiek van </w:t>
      </w:r>
      <w:r w:rsidRPr="00F23D2C">
        <w:rPr>
          <w:rFonts w:cstheme="minorHAnsi"/>
          <w:sz w:val="24"/>
          <w:szCs w:val="24"/>
        </w:rPr>
        <w:t>Kwink.</w:t>
      </w:r>
      <w:r w:rsidRPr="00F23D2C">
        <w:rPr>
          <w:rFonts w:cstheme="minorHAnsi"/>
          <w:color w:val="000000"/>
          <w:spacing w:val="8"/>
          <w:sz w:val="24"/>
          <w:szCs w:val="24"/>
          <w:shd w:val="clear" w:color="auto" w:fill="FFFFFF"/>
        </w:rPr>
        <w:t xml:space="preserve"> Kwink biedt een doordacht SEL</w:t>
      </w:r>
      <w:r w:rsidR="00A747B1" w:rsidRPr="00F23D2C">
        <w:rPr>
          <w:rFonts w:cstheme="minorHAnsi"/>
          <w:color w:val="000000"/>
          <w:spacing w:val="8"/>
          <w:sz w:val="24"/>
          <w:szCs w:val="24"/>
          <w:shd w:val="clear" w:color="auto" w:fill="FFFFFF"/>
        </w:rPr>
        <w:t xml:space="preserve"> (sociaal emotioneel leren) </w:t>
      </w:r>
      <w:r w:rsidRPr="00F23D2C">
        <w:rPr>
          <w:rFonts w:cstheme="minorHAnsi"/>
          <w:color w:val="000000"/>
          <w:spacing w:val="8"/>
          <w:sz w:val="24"/>
          <w:szCs w:val="24"/>
          <w:shd w:val="clear" w:color="auto" w:fill="FFFFFF"/>
        </w:rPr>
        <w:t xml:space="preserve">programma, gebaseerd op de laatste wetenschappelijke inzichten. </w:t>
      </w:r>
      <w:r w:rsidR="008F704D" w:rsidRPr="00F23D2C">
        <w:rPr>
          <w:rFonts w:cstheme="minorHAnsi"/>
          <w:color w:val="000000"/>
          <w:spacing w:val="8"/>
          <w:sz w:val="24"/>
          <w:szCs w:val="24"/>
          <w:shd w:val="clear" w:color="auto" w:fill="FFFFFF"/>
        </w:rPr>
        <w:t>Dit programma wordt in alle leerjaren gebruikt en is p</w:t>
      </w:r>
      <w:r w:rsidRPr="00F23D2C">
        <w:rPr>
          <w:rFonts w:cstheme="minorHAnsi"/>
          <w:color w:val="000000"/>
          <w:spacing w:val="8"/>
          <w:sz w:val="24"/>
          <w:szCs w:val="24"/>
          <w:shd w:val="clear" w:color="auto" w:fill="FFFFFF"/>
        </w:rPr>
        <w:t xml:space="preserve">raktisch, leuk en altijd actueel. </w:t>
      </w:r>
      <w:r w:rsidR="008F704D" w:rsidRPr="00F23D2C">
        <w:rPr>
          <w:rFonts w:cstheme="minorHAnsi"/>
          <w:color w:val="000000"/>
          <w:spacing w:val="8"/>
          <w:sz w:val="24"/>
          <w:szCs w:val="24"/>
          <w:shd w:val="clear" w:color="auto" w:fill="FFFFFF"/>
        </w:rPr>
        <w:t>Het is g</w:t>
      </w:r>
      <w:r w:rsidRPr="00F23D2C">
        <w:rPr>
          <w:rFonts w:cstheme="minorHAnsi"/>
          <w:color w:val="000000"/>
          <w:spacing w:val="8"/>
          <w:sz w:val="24"/>
          <w:szCs w:val="24"/>
          <w:shd w:val="clear" w:color="auto" w:fill="FFFFFF"/>
        </w:rPr>
        <w:t>ericht op preventie (van bijvoorbeeld pesten op school) en de kracht van een veilige groep.</w:t>
      </w:r>
      <w:r w:rsidRPr="00F23D2C">
        <w:rPr>
          <w:rFonts w:cstheme="minorHAnsi"/>
          <w:sz w:val="24"/>
          <w:szCs w:val="24"/>
        </w:rPr>
        <w:t xml:space="preserve"> </w:t>
      </w:r>
    </w:p>
    <w:p w14:paraId="6D293A68" w14:textId="77777777" w:rsidR="006C763D" w:rsidRPr="00F23D2C" w:rsidRDefault="006C763D" w:rsidP="00CB64C1">
      <w:pPr>
        <w:pStyle w:val="Geenafstand"/>
        <w:rPr>
          <w:rFonts w:cstheme="minorHAnsi"/>
          <w:b/>
          <w:sz w:val="24"/>
          <w:szCs w:val="24"/>
          <w:lang w:eastAsia="nl-NL"/>
        </w:rPr>
      </w:pPr>
    </w:p>
    <w:p w14:paraId="1E40D3C0" w14:textId="73E32C59" w:rsidR="008C7297" w:rsidRPr="00F23D2C" w:rsidRDefault="008C7297" w:rsidP="00CB64C1">
      <w:pPr>
        <w:pStyle w:val="Geenafstand"/>
        <w:rPr>
          <w:rFonts w:cstheme="minorHAnsi"/>
          <w:color w:val="002060"/>
          <w:sz w:val="24"/>
          <w:szCs w:val="24"/>
          <w:lang w:eastAsia="nl-NL"/>
        </w:rPr>
      </w:pPr>
      <w:r w:rsidRPr="00F23D2C">
        <w:rPr>
          <w:rFonts w:cstheme="minorHAnsi"/>
          <w:b/>
          <w:color w:val="002060"/>
          <w:sz w:val="24"/>
          <w:szCs w:val="24"/>
          <w:lang w:eastAsia="nl-NL"/>
        </w:rPr>
        <w:t>Actief burgerschap en sociale integratie</w:t>
      </w:r>
      <w:r w:rsidRPr="00F23D2C">
        <w:rPr>
          <w:rFonts w:cstheme="minorHAnsi"/>
          <w:color w:val="002060"/>
          <w:sz w:val="24"/>
          <w:szCs w:val="24"/>
          <w:lang w:eastAsia="nl-NL"/>
        </w:rPr>
        <w:t> </w:t>
      </w:r>
    </w:p>
    <w:p w14:paraId="0EADBE0D" w14:textId="50673520" w:rsidR="0074642C" w:rsidRPr="001C7F46" w:rsidRDefault="001D459A" w:rsidP="000B2BC0">
      <w:pPr>
        <w:pStyle w:val="Geenafstand"/>
        <w:rPr>
          <w:rFonts w:cstheme="minorHAnsi"/>
          <w:sz w:val="24"/>
          <w:szCs w:val="24"/>
        </w:rPr>
      </w:pPr>
      <w:r w:rsidRPr="00F23D2C">
        <w:rPr>
          <w:rFonts w:cstheme="minorHAnsi"/>
          <w:sz w:val="24"/>
          <w:szCs w:val="24"/>
        </w:rPr>
        <w:t xml:space="preserve">We laten kinderen kennis maken met andere leerlingen, </w:t>
      </w:r>
      <w:r w:rsidR="00DA1BA5" w:rsidRPr="00F23D2C">
        <w:rPr>
          <w:rFonts w:cstheme="minorHAnsi"/>
          <w:sz w:val="24"/>
          <w:szCs w:val="24"/>
        </w:rPr>
        <w:t xml:space="preserve">leren ze </w:t>
      </w:r>
      <w:r w:rsidRPr="00F23D2C">
        <w:rPr>
          <w:rFonts w:cstheme="minorHAnsi"/>
          <w:sz w:val="24"/>
          <w:szCs w:val="24"/>
        </w:rPr>
        <w:t>om te gaan met anderen en we</w:t>
      </w:r>
      <w:r w:rsidRPr="001C7F46">
        <w:rPr>
          <w:rFonts w:cstheme="minorHAnsi"/>
          <w:sz w:val="24"/>
          <w:szCs w:val="24"/>
        </w:rPr>
        <w:t xml:space="preserve"> laten hen kennis maken met andere achtergronden en culturen van leeftijdsgenoten. Er wordt aandacht geschonken aan de samenleving en de diversiteit daarin. </w:t>
      </w:r>
      <w:r w:rsidRPr="001C7F46">
        <w:rPr>
          <w:rFonts w:cstheme="minorHAnsi"/>
          <w:sz w:val="24"/>
          <w:szCs w:val="24"/>
        </w:rPr>
        <w:br/>
        <w:t>Betrokken zijn in de samenleving betekent ook dat we leerlingen wijzen op een zorgvuldig omgaan met het milieu, hun gedrag als verkeersdeelnemer, het omgaan met reclame en hun rol als consument met diverse aspecten.</w:t>
      </w:r>
      <w:r w:rsidR="004E7571" w:rsidRPr="001C7F46">
        <w:rPr>
          <w:rFonts w:cstheme="minorHAnsi"/>
          <w:noProof/>
          <w:sz w:val="24"/>
          <w:szCs w:val="24"/>
        </w:rPr>
        <w:drawing>
          <wp:anchor distT="0" distB="0" distL="114300" distR="114300" simplePos="0" relativeHeight="251658251" behindDoc="1" locked="0" layoutInCell="1" allowOverlap="1" wp14:anchorId="11B6AFE0" wp14:editId="44062DCA">
            <wp:simplePos x="0" y="0"/>
            <wp:positionH relativeFrom="margin">
              <wp:align>right</wp:align>
            </wp:positionH>
            <wp:positionV relativeFrom="paragraph">
              <wp:posOffset>9525</wp:posOffset>
            </wp:positionV>
            <wp:extent cx="2295525" cy="3060698"/>
            <wp:effectExtent l="0" t="0" r="0" b="6985"/>
            <wp:wrapTight wrapText="bothSides">
              <wp:wrapPolygon edited="0">
                <wp:start x="0" y="0"/>
                <wp:lineTo x="0" y="21515"/>
                <wp:lineTo x="21331" y="21515"/>
                <wp:lineTo x="21331"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5525" cy="3060698"/>
                    </a:xfrm>
                    <a:prstGeom prst="rect">
                      <a:avLst/>
                    </a:prstGeom>
                    <a:noFill/>
                    <a:ln>
                      <a:noFill/>
                    </a:ln>
                  </pic:spPr>
                </pic:pic>
              </a:graphicData>
            </a:graphic>
            <wp14:sizeRelH relativeFrom="page">
              <wp14:pctWidth>0</wp14:pctWidth>
            </wp14:sizeRelH>
            <wp14:sizeRelV relativeFrom="page">
              <wp14:pctHeight>0</wp14:pctHeight>
            </wp14:sizeRelV>
          </wp:anchor>
        </w:drawing>
      </w:r>
      <w:r w:rsidR="000B2BC0">
        <w:rPr>
          <w:rFonts w:cstheme="minorHAnsi"/>
          <w:sz w:val="24"/>
          <w:szCs w:val="24"/>
        </w:rPr>
        <w:t xml:space="preserve"> </w:t>
      </w:r>
      <w:r w:rsidR="000B2BC0">
        <w:rPr>
          <w:rFonts w:cstheme="minorHAnsi"/>
          <w:sz w:val="24"/>
          <w:szCs w:val="24"/>
        </w:rPr>
        <w:br/>
      </w:r>
      <w:r w:rsidRPr="001C7F46">
        <w:rPr>
          <w:rFonts w:cstheme="minorHAnsi"/>
          <w:sz w:val="24"/>
          <w:szCs w:val="24"/>
        </w:rPr>
        <w:t xml:space="preserve">Actief burgerschap en sociale integratie wordt niet gezien en gegeven als een apart vak, maar maakt integraal en vanzelfsprekend onderdeel uit van de kenmerken van openbaar onderwijs, de waarden en normen die daarmee gepaard gaan en zijn verwerkt in methoden van </w:t>
      </w:r>
      <w:r w:rsidR="004E3FA8">
        <w:rPr>
          <w:rFonts w:cstheme="minorHAnsi"/>
          <w:sz w:val="24"/>
          <w:szCs w:val="24"/>
        </w:rPr>
        <w:t xml:space="preserve">Kwink, </w:t>
      </w:r>
      <w:r w:rsidRPr="001C7F46">
        <w:rPr>
          <w:rFonts w:cstheme="minorHAnsi"/>
          <w:sz w:val="24"/>
          <w:szCs w:val="24"/>
        </w:rPr>
        <w:t>wereldoriëntatie en levensbeschouwelijk onderwijs.</w:t>
      </w:r>
      <w:r w:rsidR="008774B7">
        <w:rPr>
          <w:rFonts w:cstheme="minorHAnsi"/>
          <w:sz w:val="24"/>
          <w:szCs w:val="24"/>
        </w:rPr>
        <w:br/>
      </w:r>
    </w:p>
    <w:p w14:paraId="396958B7" w14:textId="77777777" w:rsidR="004C17F7" w:rsidRPr="001C7F46" w:rsidRDefault="005D5FEC" w:rsidP="005D5FEC">
      <w:pPr>
        <w:pStyle w:val="Geenafstand"/>
        <w:rPr>
          <w:rFonts w:cstheme="minorHAnsi"/>
          <w:sz w:val="24"/>
          <w:szCs w:val="24"/>
        </w:rPr>
      </w:pPr>
      <w:r w:rsidRPr="001C7F46">
        <w:rPr>
          <w:rFonts w:cstheme="minorHAnsi"/>
          <w:b/>
          <w:color w:val="002060"/>
          <w:sz w:val="24"/>
          <w:szCs w:val="24"/>
        </w:rPr>
        <w:t xml:space="preserve">Vormingsonderwijs </w:t>
      </w:r>
      <w:r w:rsidRPr="001C7F46">
        <w:rPr>
          <w:rFonts w:cstheme="minorHAnsi"/>
          <w:b/>
          <w:color w:val="002060"/>
          <w:sz w:val="24"/>
          <w:szCs w:val="24"/>
        </w:rPr>
        <w:br/>
      </w:r>
      <w:r w:rsidRPr="001C7F46">
        <w:rPr>
          <w:rFonts w:cstheme="minorHAnsi"/>
          <w:sz w:val="24"/>
          <w:szCs w:val="24"/>
        </w:rPr>
        <w:t xml:space="preserve">Bij wet is het zo geregeld dat in elke openbare basisschool vormingsonderwijs (GVO/HVO) </w:t>
      </w:r>
      <w:r w:rsidRPr="001C7F46">
        <w:rPr>
          <w:rFonts w:cstheme="minorHAnsi"/>
          <w:sz w:val="24"/>
          <w:szCs w:val="24"/>
        </w:rPr>
        <w:lastRenderedPageBreak/>
        <w:t xml:space="preserve">kan worden gegeven. Vormingsonderwijs laat zien wat geloof of levensovertuiging voor mensen kan betekenen. Onze school ziet dat als inspirerend en verrijkend, omdat kinderen zo een eigen kijk op het leven kunnen ontwikkelen. De lessen gaan uit van respect voor mensen die anders in het leven staan. De wekelijkse lessen van drie kwartier worden verzorgd door bevoegde vakleerkrachten van diverse levensbeschouwelijke richtingen. </w:t>
      </w:r>
      <w:r w:rsidR="00222A04" w:rsidRPr="001C7F46">
        <w:rPr>
          <w:rFonts w:cstheme="minorHAnsi"/>
          <w:sz w:val="24"/>
          <w:szCs w:val="24"/>
        </w:rPr>
        <w:t>Er zijn</w:t>
      </w:r>
      <w:r w:rsidR="00DB3649" w:rsidRPr="001C7F46">
        <w:rPr>
          <w:rFonts w:cstheme="minorHAnsi"/>
          <w:sz w:val="24"/>
          <w:szCs w:val="24"/>
        </w:rPr>
        <w:t xml:space="preserve"> v</w:t>
      </w:r>
      <w:r w:rsidRPr="001C7F46">
        <w:rPr>
          <w:rFonts w:cstheme="minorHAnsi"/>
          <w:sz w:val="24"/>
          <w:szCs w:val="24"/>
        </w:rPr>
        <w:t>ormingslessen vanuit een specifieke levensbeschouwing (boeddhistisch, hindoeïstisch humanistisch, islamitisch, joods, katholiek of protestants vormingsonderwijs</w:t>
      </w:r>
      <w:r w:rsidR="00DB3649" w:rsidRPr="001C7F46">
        <w:rPr>
          <w:rFonts w:cstheme="minorHAnsi"/>
          <w:sz w:val="24"/>
          <w:szCs w:val="24"/>
        </w:rPr>
        <w:t>) en v</w:t>
      </w:r>
      <w:r w:rsidRPr="001C7F46">
        <w:rPr>
          <w:rFonts w:cstheme="minorHAnsi"/>
          <w:sz w:val="24"/>
          <w:szCs w:val="24"/>
        </w:rPr>
        <w:t xml:space="preserve">ormingslessen waarbij vakleerkrachten uit diverse levensbeschouwingen gezamenlijke lessenseries verzorgen. </w:t>
      </w:r>
    </w:p>
    <w:p w14:paraId="72C458DE" w14:textId="77777777" w:rsidR="004C17F7" w:rsidRPr="001C7F46" w:rsidRDefault="005D5FEC" w:rsidP="005D5FEC">
      <w:pPr>
        <w:pStyle w:val="Geenafstand"/>
        <w:rPr>
          <w:rFonts w:cstheme="minorHAnsi"/>
          <w:sz w:val="24"/>
          <w:szCs w:val="24"/>
        </w:rPr>
      </w:pPr>
      <w:r w:rsidRPr="001C7F46">
        <w:rPr>
          <w:rFonts w:cstheme="minorHAnsi"/>
          <w:sz w:val="24"/>
          <w:szCs w:val="24"/>
        </w:rPr>
        <w:t xml:space="preserve">Wij roosteren de lessen zo in dat uw kind geen kernvakken mist, zoals rekenen en taal. Er zijn voor u geen kosten aan verbonden. De rijksoverheid betaalt deze lessen. Elk jaar kijken we of er onder de ouders behoefte is aan dit soort lessen. </w:t>
      </w:r>
    </w:p>
    <w:p w14:paraId="62B79532" w14:textId="197D30C3" w:rsidR="005D5FEC" w:rsidRPr="001C7F46" w:rsidRDefault="005D5FEC" w:rsidP="005D5FEC">
      <w:pPr>
        <w:pStyle w:val="Geenafstand"/>
        <w:rPr>
          <w:rFonts w:cstheme="minorHAnsi"/>
          <w:sz w:val="24"/>
          <w:szCs w:val="24"/>
        </w:rPr>
      </w:pPr>
      <w:r w:rsidRPr="001C7F46">
        <w:rPr>
          <w:rFonts w:cstheme="minorHAnsi"/>
          <w:sz w:val="24"/>
          <w:szCs w:val="24"/>
        </w:rPr>
        <w:t>Ga voor meer informatie naar de website www.vormingsonderwijs.nl</w:t>
      </w:r>
    </w:p>
    <w:p w14:paraId="1C140717" w14:textId="2A2B5BC7" w:rsidR="005D5FEC" w:rsidRPr="001C7F46" w:rsidRDefault="005D5FEC" w:rsidP="009B0A07">
      <w:pPr>
        <w:pStyle w:val="Geenafstand"/>
        <w:rPr>
          <w:rFonts w:cstheme="minorHAnsi"/>
          <w:sz w:val="24"/>
          <w:szCs w:val="24"/>
          <w:lang w:eastAsia="nl-NL"/>
        </w:rPr>
      </w:pPr>
    </w:p>
    <w:p w14:paraId="2B4E3EF0" w14:textId="366E9BD5" w:rsidR="00650567" w:rsidRPr="00DE6248" w:rsidRDefault="008A1DBA" w:rsidP="00A9488F">
      <w:pPr>
        <w:pStyle w:val="Kop2"/>
        <w:rPr>
          <w:rFonts w:asciiTheme="minorHAnsi" w:hAnsiTheme="minorHAnsi" w:cstheme="minorHAnsi"/>
          <w:lang w:eastAsia="nl-NL"/>
        </w:rPr>
      </w:pPr>
      <w:bookmarkStart w:id="35" w:name="_Toc171675632"/>
      <w:bookmarkStart w:id="36" w:name="_Toc171425022"/>
      <w:r w:rsidRPr="00DE6248">
        <w:rPr>
          <w:rFonts w:asciiTheme="minorHAnsi" w:hAnsiTheme="minorHAnsi" w:cstheme="minorHAnsi"/>
          <w:lang w:eastAsia="nl-NL"/>
        </w:rPr>
        <w:t>3.</w:t>
      </w:r>
      <w:r w:rsidR="00613EE9">
        <w:rPr>
          <w:rFonts w:asciiTheme="minorHAnsi" w:hAnsiTheme="minorHAnsi" w:cstheme="minorHAnsi"/>
          <w:lang w:eastAsia="nl-NL"/>
        </w:rPr>
        <w:t>6</w:t>
      </w:r>
      <w:r w:rsidRPr="00DE6248">
        <w:rPr>
          <w:rFonts w:asciiTheme="minorHAnsi" w:hAnsiTheme="minorHAnsi" w:cstheme="minorHAnsi"/>
          <w:lang w:eastAsia="nl-NL"/>
        </w:rPr>
        <w:t xml:space="preserve"> Ondersteuning jonge</w:t>
      </w:r>
      <w:r w:rsidR="00004502" w:rsidRPr="00DE6248">
        <w:rPr>
          <w:rFonts w:asciiTheme="minorHAnsi" w:hAnsiTheme="minorHAnsi" w:cstheme="minorHAnsi"/>
          <w:lang w:eastAsia="nl-NL"/>
        </w:rPr>
        <w:t xml:space="preserve"> kind</w:t>
      </w:r>
      <w:bookmarkEnd w:id="35"/>
      <w:bookmarkEnd w:id="36"/>
    </w:p>
    <w:p w14:paraId="1A274691" w14:textId="21067A98" w:rsidR="0038345A" w:rsidRPr="008774B7" w:rsidRDefault="00B10764" w:rsidP="00B10764">
      <w:pPr>
        <w:pStyle w:val="Geenafstand"/>
        <w:rPr>
          <w:rFonts w:cstheme="minorHAnsi"/>
          <w:sz w:val="24"/>
          <w:szCs w:val="24"/>
        </w:rPr>
      </w:pPr>
      <w:r w:rsidRPr="008774B7">
        <w:rPr>
          <w:rFonts w:cstheme="minorHAnsi"/>
          <w:sz w:val="24"/>
          <w:szCs w:val="24"/>
        </w:rPr>
        <w:t xml:space="preserve">Onderwijs begint bij het jonge kind. Een goede start </w:t>
      </w:r>
      <w:r w:rsidR="00304024" w:rsidRPr="008774B7">
        <w:rPr>
          <w:rFonts w:cstheme="minorHAnsi"/>
          <w:sz w:val="24"/>
          <w:szCs w:val="24"/>
        </w:rPr>
        <w:t xml:space="preserve">op de basisschool zorgt voor een betere ontwikkeling in de </w:t>
      </w:r>
      <w:r w:rsidR="008E660C" w:rsidRPr="008774B7">
        <w:rPr>
          <w:rFonts w:cstheme="minorHAnsi"/>
          <w:sz w:val="24"/>
          <w:szCs w:val="24"/>
        </w:rPr>
        <w:t xml:space="preserve">hierop volgende jaren. </w:t>
      </w:r>
      <w:r w:rsidRPr="008774B7">
        <w:rPr>
          <w:rFonts w:cstheme="minorHAnsi"/>
          <w:sz w:val="24"/>
          <w:szCs w:val="24"/>
        </w:rPr>
        <w:t>We weten hoe jonge kinderen leren en kennen hun ontwikkeling. Dit is de basis van het aanbod aan het jonge kind. </w:t>
      </w:r>
    </w:p>
    <w:p w14:paraId="7659DBC5" w14:textId="478A0E38" w:rsidR="009540B7" w:rsidRPr="008774B7" w:rsidRDefault="0038345A" w:rsidP="00B10764">
      <w:pPr>
        <w:pStyle w:val="Geenafstand"/>
        <w:rPr>
          <w:rFonts w:cstheme="minorHAnsi"/>
          <w:sz w:val="24"/>
          <w:szCs w:val="24"/>
        </w:rPr>
      </w:pPr>
      <w:r w:rsidRPr="008774B7">
        <w:rPr>
          <w:rFonts w:cstheme="minorHAnsi"/>
          <w:sz w:val="24"/>
          <w:szCs w:val="24"/>
        </w:rPr>
        <w:t>Bij de kleuters is het s</w:t>
      </w:r>
      <w:r w:rsidR="00B10764" w:rsidRPr="008774B7">
        <w:rPr>
          <w:rFonts w:cstheme="minorHAnsi"/>
          <w:sz w:val="24"/>
          <w:szCs w:val="24"/>
        </w:rPr>
        <w:t>pel veelal het uitgangspunt. De onderbouwleerkracht begeleidt en stimuleert tijdens het spel. Hierdoor wordt het kind uitgedaagd om een stap te zetten in zijn/haar ontwikkeling. De leerdoelen worden in betekenisvolle activiteiten en thema</w:t>
      </w:r>
      <w:r w:rsidRPr="008774B7">
        <w:rPr>
          <w:rFonts w:cstheme="minorHAnsi"/>
          <w:sz w:val="24"/>
          <w:szCs w:val="24"/>
        </w:rPr>
        <w:t>’</w:t>
      </w:r>
      <w:r w:rsidR="00B10764" w:rsidRPr="008774B7">
        <w:rPr>
          <w:rFonts w:cstheme="minorHAnsi"/>
          <w:sz w:val="24"/>
          <w:szCs w:val="24"/>
        </w:rPr>
        <w:t>s weggezet</w:t>
      </w:r>
      <w:r w:rsidRPr="008774B7">
        <w:rPr>
          <w:rFonts w:cstheme="minorHAnsi"/>
          <w:sz w:val="24"/>
          <w:szCs w:val="24"/>
        </w:rPr>
        <w:t>.</w:t>
      </w:r>
      <w:r w:rsidR="00B10764" w:rsidRPr="008774B7">
        <w:rPr>
          <w:rFonts w:cstheme="minorHAnsi"/>
          <w:sz w:val="24"/>
          <w:szCs w:val="24"/>
        </w:rPr>
        <w:t xml:space="preserve"> Wij volgen de ontwikkeling van kleuters meer door te </w:t>
      </w:r>
      <w:r w:rsidR="00363CFD" w:rsidRPr="008774B7">
        <w:rPr>
          <w:rFonts w:cstheme="minorHAnsi"/>
          <w:sz w:val="24"/>
          <w:szCs w:val="24"/>
        </w:rPr>
        <w:t>obs</w:t>
      </w:r>
      <w:r w:rsidR="00B10764" w:rsidRPr="008774B7">
        <w:rPr>
          <w:rFonts w:cstheme="minorHAnsi"/>
          <w:sz w:val="24"/>
          <w:szCs w:val="24"/>
        </w:rPr>
        <w:t>erveren dan door te toetsen.</w:t>
      </w:r>
      <w:r w:rsidR="00B10764" w:rsidRPr="008774B7">
        <w:rPr>
          <w:rFonts w:cstheme="minorHAnsi"/>
          <w:sz w:val="24"/>
          <w:szCs w:val="24"/>
        </w:rPr>
        <w:br/>
      </w:r>
      <w:r w:rsidR="00B10764" w:rsidRPr="008774B7">
        <w:rPr>
          <w:rFonts w:cstheme="minorHAnsi"/>
          <w:sz w:val="24"/>
          <w:szCs w:val="24"/>
        </w:rPr>
        <w:br/>
      </w:r>
      <w:r w:rsidR="00E900A9" w:rsidRPr="008774B7">
        <w:rPr>
          <w:rFonts w:cstheme="minorHAnsi"/>
          <w:sz w:val="24"/>
          <w:szCs w:val="24"/>
        </w:rPr>
        <w:t>Ons</w:t>
      </w:r>
      <w:r w:rsidR="009540B7" w:rsidRPr="008774B7">
        <w:rPr>
          <w:rFonts w:cstheme="minorHAnsi"/>
          <w:sz w:val="24"/>
          <w:szCs w:val="24"/>
        </w:rPr>
        <w:t xml:space="preserve"> onderwijs aan de jongste kinderen</w:t>
      </w:r>
      <w:r w:rsidR="008C1DF2" w:rsidRPr="008774B7">
        <w:rPr>
          <w:rFonts w:cstheme="minorHAnsi"/>
          <w:sz w:val="24"/>
          <w:szCs w:val="24"/>
        </w:rPr>
        <w:t>:</w:t>
      </w:r>
      <w:r w:rsidR="009540B7" w:rsidRPr="008774B7">
        <w:rPr>
          <w:rFonts w:cstheme="minorHAnsi"/>
          <w:sz w:val="24"/>
          <w:szCs w:val="24"/>
        </w:rPr>
        <w:t xml:space="preserve"> </w:t>
      </w:r>
    </w:p>
    <w:p w14:paraId="39237851" w14:textId="77777777" w:rsidR="008C1DF2" w:rsidRPr="008774B7" w:rsidRDefault="008C1DF2" w:rsidP="008C1DF2">
      <w:pPr>
        <w:pStyle w:val="Geenafstand"/>
        <w:numPr>
          <w:ilvl w:val="0"/>
          <w:numId w:val="24"/>
        </w:numPr>
        <w:rPr>
          <w:rFonts w:cstheme="minorHAnsi"/>
          <w:sz w:val="24"/>
          <w:szCs w:val="24"/>
        </w:rPr>
      </w:pPr>
      <w:r w:rsidRPr="008774B7">
        <w:rPr>
          <w:rFonts w:cstheme="minorHAnsi"/>
          <w:sz w:val="24"/>
          <w:szCs w:val="24"/>
        </w:rPr>
        <w:t xml:space="preserve">Heeft een </w:t>
      </w:r>
      <w:r w:rsidR="00B10764" w:rsidRPr="008774B7">
        <w:rPr>
          <w:rFonts w:cstheme="minorHAnsi"/>
          <w:sz w:val="24"/>
          <w:szCs w:val="24"/>
        </w:rPr>
        <w:t>rijke</w:t>
      </w:r>
      <w:r w:rsidRPr="008774B7">
        <w:rPr>
          <w:rFonts w:cstheme="minorHAnsi"/>
          <w:sz w:val="24"/>
          <w:szCs w:val="24"/>
        </w:rPr>
        <w:t>,</w:t>
      </w:r>
      <w:r w:rsidR="00B10764" w:rsidRPr="008774B7">
        <w:rPr>
          <w:rFonts w:cstheme="minorHAnsi"/>
          <w:sz w:val="24"/>
          <w:szCs w:val="24"/>
        </w:rPr>
        <w:t xml:space="preserve"> betekenisvolle speel</w:t>
      </w:r>
      <w:r w:rsidRPr="008774B7">
        <w:rPr>
          <w:rFonts w:cstheme="minorHAnsi"/>
          <w:sz w:val="24"/>
          <w:szCs w:val="24"/>
        </w:rPr>
        <w:t>- leer</w:t>
      </w:r>
      <w:r w:rsidR="00B10764" w:rsidRPr="008774B7">
        <w:rPr>
          <w:rFonts w:cstheme="minorHAnsi"/>
          <w:sz w:val="24"/>
          <w:szCs w:val="24"/>
        </w:rPr>
        <w:t>omgeving. Spel staat hierbij centraal.</w:t>
      </w:r>
    </w:p>
    <w:p w14:paraId="679B0A54" w14:textId="77777777" w:rsidR="004C0C9B" w:rsidRPr="008774B7" w:rsidRDefault="00E900A9" w:rsidP="008C1DF2">
      <w:pPr>
        <w:pStyle w:val="Geenafstand"/>
        <w:numPr>
          <w:ilvl w:val="0"/>
          <w:numId w:val="24"/>
        </w:numPr>
        <w:rPr>
          <w:rFonts w:cstheme="minorHAnsi"/>
          <w:sz w:val="24"/>
          <w:szCs w:val="24"/>
        </w:rPr>
      </w:pPr>
      <w:r w:rsidRPr="008774B7">
        <w:rPr>
          <w:rFonts w:cstheme="minorHAnsi"/>
          <w:sz w:val="24"/>
          <w:szCs w:val="24"/>
        </w:rPr>
        <w:t xml:space="preserve">Maakt gebruik </w:t>
      </w:r>
      <w:r w:rsidR="00B10764" w:rsidRPr="008774B7">
        <w:rPr>
          <w:rFonts w:cstheme="minorHAnsi"/>
          <w:sz w:val="24"/>
          <w:szCs w:val="24"/>
        </w:rPr>
        <w:t>van de natuurlijke nieuwsgierigheid en ontdekkingsdrang van jonge kinderen.</w:t>
      </w:r>
    </w:p>
    <w:p w14:paraId="1E694D11" w14:textId="286DD206" w:rsidR="000F0BBD" w:rsidRPr="008774B7" w:rsidRDefault="004C0C9B" w:rsidP="008C1DF2">
      <w:pPr>
        <w:pStyle w:val="Geenafstand"/>
        <w:numPr>
          <w:ilvl w:val="0"/>
          <w:numId w:val="24"/>
        </w:numPr>
        <w:rPr>
          <w:rFonts w:cstheme="minorHAnsi"/>
          <w:sz w:val="24"/>
          <w:szCs w:val="24"/>
        </w:rPr>
      </w:pPr>
      <w:r w:rsidRPr="008774B7">
        <w:rPr>
          <w:rFonts w:cstheme="minorHAnsi"/>
          <w:sz w:val="24"/>
          <w:szCs w:val="24"/>
        </w:rPr>
        <w:t>Is betekenisvol omdat a</w:t>
      </w:r>
      <w:r w:rsidR="00B10764" w:rsidRPr="008774B7">
        <w:rPr>
          <w:rFonts w:cstheme="minorHAnsi"/>
          <w:sz w:val="24"/>
          <w:szCs w:val="24"/>
        </w:rPr>
        <w:t xml:space="preserve">ctiviteiten en spel altijd verbonden </w:t>
      </w:r>
      <w:r w:rsidRPr="008774B7">
        <w:rPr>
          <w:rFonts w:cstheme="minorHAnsi"/>
          <w:sz w:val="24"/>
          <w:szCs w:val="24"/>
        </w:rPr>
        <w:t xml:space="preserve">zijn </w:t>
      </w:r>
      <w:r w:rsidR="00B10764" w:rsidRPr="008774B7">
        <w:rPr>
          <w:rFonts w:cstheme="minorHAnsi"/>
          <w:sz w:val="24"/>
          <w:szCs w:val="24"/>
        </w:rPr>
        <w:t xml:space="preserve">aan een </w:t>
      </w:r>
      <w:r w:rsidR="00DA1BA5" w:rsidRPr="008774B7">
        <w:rPr>
          <w:rFonts w:cstheme="minorHAnsi"/>
          <w:sz w:val="24"/>
          <w:szCs w:val="24"/>
        </w:rPr>
        <w:t>thema.</w:t>
      </w:r>
    </w:p>
    <w:p w14:paraId="12EDC274" w14:textId="67C77992" w:rsidR="0075166A" w:rsidRPr="008774B7" w:rsidRDefault="000F0BBD" w:rsidP="008C1DF2">
      <w:pPr>
        <w:pStyle w:val="Geenafstand"/>
        <w:numPr>
          <w:ilvl w:val="0"/>
          <w:numId w:val="24"/>
        </w:numPr>
        <w:rPr>
          <w:rFonts w:cstheme="minorHAnsi"/>
          <w:sz w:val="24"/>
          <w:szCs w:val="24"/>
        </w:rPr>
      </w:pPr>
      <w:r w:rsidRPr="008774B7">
        <w:rPr>
          <w:rFonts w:cstheme="minorHAnsi"/>
          <w:sz w:val="24"/>
          <w:szCs w:val="24"/>
        </w:rPr>
        <w:t xml:space="preserve">Is gevarieerd door een </w:t>
      </w:r>
      <w:r w:rsidR="0075166A" w:rsidRPr="008774B7">
        <w:rPr>
          <w:rFonts w:cstheme="minorHAnsi"/>
          <w:sz w:val="24"/>
          <w:szCs w:val="24"/>
        </w:rPr>
        <w:t>grote variatie</w:t>
      </w:r>
      <w:r w:rsidR="00B10764" w:rsidRPr="008774B7">
        <w:rPr>
          <w:rFonts w:cstheme="minorHAnsi"/>
          <w:sz w:val="24"/>
          <w:szCs w:val="24"/>
        </w:rPr>
        <w:t xml:space="preserve"> aan ontwikkelingsmaterialen en sp</w:t>
      </w:r>
      <w:r w:rsidR="00E1692F" w:rsidRPr="008774B7">
        <w:rPr>
          <w:rFonts w:cstheme="minorHAnsi"/>
          <w:sz w:val="24"/>
          <w:szCs w:val="24"/>
        </w:rPr>
        <w:t>e</w:t>
      </w:r>
      <w:r w:rsidR="00B10764" w:rsidRPr="008774B7">
        <w:rPr>
          <w:rFonts w:cstheme="minorHAnsi"/>
          <w:sz w:val="24"/>
          <w:szCs w:val="24"/>
        </w:rPr>
        <w:t>el</w:t>
      </w:r>
      <w:r w:rsidR="00266445" w:rsidRPr="008774B7">
        <w:rPr>
          <w:rFonts w:cstheme="minorHAnsi"/>
          <w:sz w:val="24"/>
          <w:szCs w:val="24"/>
        </w:rPr>
        <w:t>-</w:t>
      </w:r>
      <w:r w:rsidR="00B10764" w:rsidRPr="008774B7">
        <w:rPr>
          <w:rFonts w:cstheme="minorHAnsi"/>
          <w:sz w:val="24"/>
          <w:szCs w:val="24"/>
        </w:rPr>
        <w:t>leermaterialen.</w:t>
      </w:r>
    </w:p>
    <w:p w14:paraId="7553BC89" w14:textId="6A8FC442" w:rsidR="00F66442" w:rsidRPr="008774B7" w:rsidRDefault="0075166A" w:rsidP="008C1DF2">
      <w:pPr>
        <w:pStyle w:val="Geenafstand"/>
        <w:numPr>
          <w:ilvl w:val="0"/>
          <w:numId w:val="24"/>
        </w:numPr>
        <w:rPr>
          <w:rFonts w:cstheme="minorHAnsi"/>
          <w:sz w:val="24"/>
          <w:szCs w:val="24"/>
        </w:rPr>
      </w:pPr>
      <w:r w:rsidRPr="008774B7">
        <w:rPr>
          <w:rFonts w:cstheme="minorHAnsi"/>
          <w:sz w:val="24"/>
          <w:szCs w:val="24"/>
        </w:rPr>
        <w:t>Is uitdagend voor de kinderen</w:t>
      </w:r>
      <w:r w:rsidR="00266445" w:rsidRPr="008774B7">
        <w:rPr>
          <w:rFonts w:cstheme="minorHAnsi"/>
          <w:sz w:val="24"/>
          <w:szCs w:val="24"/>
        </w:rPr>
        <w:t>.</w:t>
      </w:r>
    </w:p>
    <w:p w14:paraId="5E2E43CB" w14:textId="4F050180" w:rsidR="00266445" w:rsidRPr="008774B7" w:rsidRDefault="00E517A7" w:rsidP="008C1DF2">
      <w:pPr>
        <w:pStyle w:val="Geenafstand"/>
        <w:numPr>
          <w:ilvl w:val="0"/>
          <w:numId w:val="24"/>
        </w:numPr>
        <w:rPr>
          <w:rFonts w:cstheme="minorHAnsi"/>
          <w:sz w:val="24"/>
          <w:szCs w:val="24"/>
        </w:rPr>
      </w:pPr>
      <w:r w:rsidRPr="008774B7">
        <w:rPr>
          <w:rFonts w:cstheme="minorHAnsi"/>
          <w:sz w:val="24"/>
          <w:szCs w:val="24"/>
        </w:rPr>
        <w:t>Geeft veel aandacht aan de sociaal-emotionele ontwikkeling.</w:t>
      </w:r>
    </w:p>
    <w:p w14:paraId="3515AF91" w14:textId="4F49C609" w:rsidR="00E517A7" w:rsidRPr="008774B7" w:rsidRDefault="00E517A7" w:rsidP="008C1DF2">
      <w:pPr>
        <w:pStyle w:val="Geenafstand"/>
        <w:numPr>
          <w:ilvl w:val="0"/>
          <w:numId w:val="24"/>
        </w:numPr>
        <w:rPr>
          <w:rFonts w:cstheme="minorHAnsi"/>
          <w:sz w:val="24"/>
          <w:szCs w:val="24"/>
        </w:rPr>
      </w:pPr>
      <w:r w:rsidRPr="008774B7">
        <w:rPr>
          <w:rFonts w:cstheme="minorHAnsi"/>
          <w:sz w:val="24"/>
          <w:szCs w:val="24"/>
        </w:rPr>
        <w:t>Leert de kinderen goed samen te spelen en werken</w:t>
      </w:r>
    </w:p>
    <w:p w14:paraId="01CCE386" w14:textId="7D6A6289" w:rsidR="002B3755" w:rsidRDefault="00B10764" w:rsidP="002B3755">
      <w:pPr>
        <w:pStyle w:val="Geenafstand"/>
        <w:rPr>
          <w:rFonts w:cstheme="minorHAnsi"/>
          <w:sz w:val="24"/>
          <w:szCs w:val="24"/>
        </w:rPr>
      </w:pPr>
      <w:r w:rsidRPr="008774B7">
        <w:rPr>
          <w:rFonts w:cstheme="minorHAnsi"/>
          <w:sz w:val="24"/>
          <w:szCs w:val="24"/>
        </w:rPr>
        <w:br/>
      </w:r>
      <w:r w:rsidR="00F66442" w:rsidRPr="008774B7">
        <w:rPr>
          <w:rFonts w:cstheme="minorHAnsi"/>
          <w:sz w:val="24"/>
          <w:szCs w:val="24"/>
        </w:rPr>
        <w:t xml:space="preserve">Kinderen worden in de ontwikkeling gevolgd door </w:t>
      </w:r>
      <w:r w:rsidR="00363CFD" w:rsidRPr="008774B7">
        <w:rPr>
          <w:rFonts w:cstheme="minorHAnsi"/>
          <w:sz w:val="24"/>
          <w:szCs w:val="24"/>
        </w:rPr>
        <w:t>obs</w:t>
      </w:r>
      <w:r w:rsidR="00F66442" w:rsidRPr="008774B7">
        <w:rPr>
          <w:rFonts w:cstheme="minorHAnsi"/>
          <w:sz w:val="24"/>
          <w:szCs w:val="24"/>
        </w:rPr>
        <w:t xml:space="preserve">ervaties. </w:t>
      </w:r>
      <w:r w:rsidR="00252F5D" w:rsidRPr="008774B7">
        <w:rPr>
          <w:rFonts w:cstheme="minorHAnsi"/>
          <w:sz w:val="24"/>
          <w:szCs w:val="24"/>
        </w:rPr>
        <w:t xml:space="preserve">Deze </w:t>
      </w:r>
      <w:r w:rsidR="00363CFD" w:rsidRPr="008774B7">
        <w:rPr>
          <w:rFonts w:cstheme="minorHAnsi"/>
          <w:sz w:val="24"/>
          <w:szCs w:val="24"/>
        </w:rPr>
        <w:t>obs</w:t>
      </w:r>
      <w:r w:rsidR="00252F5D" w:rsidRPr="008774B7">
        <w:rPr>
          <w:rFonts w:cstheme="minorHAnsi"/>
          <w:sz w:val="24"/>
          <w:szCs w:val="24"/>
        </w:rPr>
        <w:t xml:space="preserve">ervaties, </w:t>
      </w:r>
      <w:r w:rsidR="00C513FF" w:rsidRPr="008774B7">
        <w:rPr>
          <w:rFonts w:cstheme="minorHAnsi"/>
          <w:sz w:val="24"/>
          <w:szCs w:val="24"/>
        </w:rPr>
        <w:t xml:space="preserve">met </w:t>
      </w:r>
      <w:r w:rsidR="00252F5D" w:rsidRPr="008774B7">
        <w:rPr>
          <w:rFonts w:cstheme="minorHAnsi"/>
          <w:sz w:val="24"/>
          <w:szCs w:val="24"/>
        </w:rPr>
        <w:t xml:space="preserve">de leerlijnen vanuit het SLO </w:t>
      </w:r>
      <w:r w:rsidR="00C513FF" w:rsidRPr="008774B7">
        <w:rPr>
          <w:rFonts w:cstheme="minorHAnsi"/>
          <w:sz w:val="24"/>
          <w:szCs w:val="24"/>
        </w:rPr>
        <w:t>als leidraad</w:t>
      </w:r>
      <w:r w:rsidR="00252F5D" w:rsidRPr="008774B7">
        <w:rPr>
          <w:rFonts w:cstheme="minorHAnsi"/>
          <w:sz w:val="24"/>
          <w:szCs w:val="24"/>
        </w:rPr>
        <w:t xml:space="preserve">, </w:t>
      </w:r>
      <w:r w:rsidRPr="008774B7">
        <w:rPr>
          <w:rFonts w:cstheme="minorHAnsi"/>
          <w:sz w:val="24"/>
          <w:szCs w:val="24"/>
        </w:rPr>
        <w:t>worden gebruikt om</w:t>
      </w:r>
      <w:r w:rsidR="00F142DD" w:rsidRPr="008774B7">
        <w:rPr>
          <w:rFonts w:cstheme="minorHAnsi"/>
          <w:sz w:val="24"/>
          <w:szCs w:val="24"/>
        </w:rPr>
        <w:t xml:space="preserve"> het les</w:t>
      </w:r>
      <w:r w:rsidRPr="008774B7">
        <w:rPr>
          <w:rFonts w:cstheme="minorHAnsi"/>
          <w:sz w:val="24"/>
          <w:szCs w:val="24"/>
        </w:rPr>
        <w:t>aanbod af te stemmen op de fase van ontwikkeling van het kind.</w:t>
      </w:r>
      <w:r w:rsidR="00F142DD" w:rsidRPr="008774B7">
        <w:rPr>
          <w:rFonts w:cstheme="minorHAnsi"/>
          <w:sz w:val="24"/>
          <w:szCs w:val="24"/>
        </w:rPr>
        <w:t xml:space="preserve"> Hierdoor kunnen we kinderen blijven uitdagen of </w:t>
      </w:r>
      <w:r w:rsidRPr="008774B7">
        <w:rPr>
          <w:rFonts w:cstheme="minorHAnsi"/>
          <w:sz w:val="24"/>
          <w:szCs w:val="24"/>
        </w:rPr>
        <w:t xml:space="preserve">eventuele zorg </w:t>
      </w:r>
      <w:r w:rsidR="00FA0D4D" w:rsidRPr="008774B7">
        <w:rPr>
          <w:rFonts w:cstheme="minorHAnsi"/>
          <w:sz w:val="24"/>
          <w:szCs w:val="24"/>
        </w:rPr>
        <w:t>over</w:t>
      </w:r>
      <w:r w:rsidRPr="008774B7">
        <w:rPr>
          <w:rFonts w:cstheme="minorHAnsi"/>
          <w:sz w:val="24"/>
          <w:szCs w:val="24"/>
        </w:rPr>
        <w:t xml:space="preserve"> de ontwikkeling</w:t>
      </w:r>
      <w:r w:rsidR="00FA0D4D" w:rsidRPr="008774B7">
        <w:rPr>
          <w:rFonts w:cstheme="minorHAnsi"/>
          <w:sz w:val="24"/>
          <w:szCs w:val="24"/>
        </w:rPr>
        <w:t xml:space="preserve"> tijdig </w:t>
      </w:r>
      <w:r w:rsidRPr="008774B7">
        <w:rPr>
          <w:rFonts w:cstheme="minorHAnsi"/>
          <w:sz w:val="24"/>
          <w:szCs w:val="24"/>
        </w:rPr>
        <w:t>signaleren</w:t>
      </w:r>
      <w:r w:rsidR="00FA0D4D" w:rsidRPr="008774B7">
        <w:rPr>
          <w:rFonts w:cstheme="minorHAnsi"/>
          <w:sz w:val="24"/>
          <w:szCs w:val="24"/>
        </w:rPr>
        <w:t>.</w:t>
      </w:r>
    </w:p>
    <w:p w14:paraId="18AC2FB5" w14:textId="77777777" w:rsidR="00D90438" w:rsidRDefault="00D90438" w:rsidP="002B3755">
      <w:pPr>
        <w:pStyle w:val="Geenafstand"/>
        <w:rPr>
          <w:rFonts w:cstheme="minorHAnsi"/>
          <w:sz w:val="24"/>
          <w:szCs w:val="24"/>
        </w:rPr>
      </w:pPr>
    </w:p>
    <w:p w14:paraId="6FE0F12A" w14:textId="49EA2CC1" w:rsidR="005F018E" w:rsidRPr="00876B54" w:rsidRDefault="002B3755" w:rsidP="008774B7">
      <w:pPr>
        <w:pStyle w:val="Geenafstand"/>
        <w:rPr>
          <w:rFonts w:cstheme="minorHAnsi"/>
          <w:b/>
          <w:color w:val="002060"/>
          <w:sz w:val="24"/>
          <w:szCs w:val="24"/>
        </w:rPr>
      </w:pPr>
      <w:r>
        <w:rPr>
          <w:rFonts w:cstheme="minorHAnsi"/>
          <w:b/>
          <w:color w:val="002060"/>
          <w:sz w:val="24"/>
          <w:szCs w:val="24"/>
        </w:rPr>
        <w:t>O</w:t>
      </w:r>
      <w:r w:rsidR="00B3631B" w:rsidRPr="00876B54">
        <w:rPr>
          <w:rFonts w:cstheme="minorHAnsi"/>
          <w:b/>
          <w:color w:val="002060"/>
          <w:sz w:val="24"/>
          <w:szCs w:val="24"/>
        </w:rPr>
        <w:t>vergang naar groep 3</w:t>
      </w:r>
      <w:r w:rsidR="00C560F3" w:rsidRPr="00876B54">
        <w:rPr>
          <w:rFonts w:cstheme="minorHAnsi"/>
          <w:b/>
          <w:color w:val="002060"/>
          <w:sz w:val="24"/>
          <w:szCs w:val="24"/>
        </w:rPr>
        <w:t xml:space="preserve"> </w:t>
      </w:r>
      <w:r w:rsidR="00CA3239" w:rsidRPr="00876B54">
        <w:rPr>
          <w:rFonts w:cstheme="minorHAnsi"/>
          <w:sz w:val="24"/>
          <w:szCs w:val="24"/>
        </w:rPr>
        <w:t xml:space="preserve">Door de combinatie groep 1-2-3 is er een heel natuurlijke overgang van groep 1-2 naar groep 3. De kinderen van groep 2 krijgen al veel </w:t>
      </w:r>
      <w:r w:rsidR="00C51505" w:rsidRPr="00876B54">
        <w:rPr>
          <w:rFonts w:cstheme="minorHAnsi"/>
          <w:sz w:val="24"/>
          <w:szCs w:val="24"/>
        </w:rPr>
        <w:t xml:space="preserve">voorbereidend lezen en rekenen </w:t>
      </w:r>
      <w:r w:rsidR="00CA3239" w:rsidRPr="00876B54">
        <w:rPr>
          <w:rFonts w:cstheme="minorHAnsi"/>
          <w:sz w:val="24"/>
          <w:szCs w:val="24"/>
        </w:rPr>
        <w:t xml:space="preserve">mee van groep 3 en de kinderen van groep 3 kunnen ook nog </w:t>
      </w:r>
      <w:r w:rsidR="00EF0A01" w:rsidRPr="00876B54">
        <w:rPr>
          <w:rFonts w:cstheme="minorHAnsi"/>
          <w:sz w:val="24"/>
          <w:szCs w:val="24"/>
        </w:rPr>
        <w:t xml:space="preserve">spelen. Dit zorgt voor een goede doorgaande lijn en doet recht aan de </w:t>
      </w:r>
      <w:r w:rsidR="00EC6CE3" w:rsidRPr="00876B54">
        <w:rPr>
          <w:rFonts w:cstheme="minorHAnsi"/>
          <w:sz w:val="24"/>
          <w:szCs w:val="24"/>
        </w:rPr>
        <w:t>behoefte aan spel</w:t>
      </w:r>
      <w:r w:rsidR="008C4EE6" w:rsidRPr="00876B54">
        <w:rPr>
          <w:rFonts w:cstheme="minorHAnsi"/>
          <w:sz w:val="24"/>
          <w:szCs w:val="24"/>
        </w:rPr>
        <w:t xml:space="preserve"> van alle kinderen. </w:t>
      </w:r>
      <w:r w:rsidR="00B10764" w:rsidRPr="00876B54">
        <w:rPr>
          <w:rFonts w:cstheme="minorHAnsi"/>
          <w:sz w:val="24"/>
          <w:szCs w:val="24"/>
        </w:rPr>
        <w:t>Leren in speelsituaties is bijvoorbeeld ook onderdeel van het oefenen met rekenen en lezen.</w:t>
      </w:r>
    </w:p>
    <w:p w14:paraId="7021DFA5" w14:textId="77777777" w:rsidR="00D90438" w:rsidRDefault="00D90438" w:rsidP="00B10764">
      <w:pPr>
        <w:pStyle w:val="Geenafstand"/>
        <w:rPr>
          <w:rFonts w:cstheme="minorHAnsi"/>
          <w:b/>
          <w:color w:val="002060"/>
          <w:sz w:val="24"/>
          <w:szCs w:val="24"/>
        </w:rPr>
      </w:pPr>
    </w:p>
    <w:p w14:paraId="6D4AFE8D" w14:textId="77777777" w:rsidR="00D90438" w:rsidRDefault="00D90438" w:rsidP="00B10764">
      <w:pPr>
        <w:pStyle w:val="Geenafstand"/>
        <w:rPr>
          <w:rFonts w:cstheme="minorHAnsi"/>
          <w:b/>
          <w:color w:val="002060"/>
          <w:sz w:val="24"/>
          <w:szCs w:val="24"/>
        </w:rPr>
      </w:pPr>
    </w:p>
    <w:p w14:paraId="1A3C5A74" w14:textId="5646983B" w:rsidR="00694AC5" w:rsidRPr="00876B54" w:rsidRDefault="00694AC5" w:rsidP="00B10764">
      <w:pPr>
        <w:pStyle w:val="Geenafstand"/>
        <w:rPr>
          <w:rFonts w:cstheme="minorHAnsi"/>
          <w:b/>
          <w:color w:val="002060"/>
          <w:sz w:val="24"/>
          <w:szCs w:val="24"/>
        </w:rPr>
      </w:pPr>
      <w:r w:rsidRPr="00876B54">
        <w:rPr>
          <w:rFonts w:cstheme="minorHAnsi"/>
          <w:b/>
          <w:color w:val="002060"/>
          <w:sz w:val="24"/>
          <w:szCs w:val="24"/>
        </w:rPr>
        <w:lastRenderedPageBreak/>
        <w:t xml:space="preserve">Samenwerking </w:t>
      </w:r>
      <w:r w:rsidR="00C30BBD" w:rsidRPr="00876B54">
        <w:rPr>
          <w:rFonts w:cstheme="minorHAnsi"/>
          <w:b/>
          <w:color w:val="002060"/>
          <w:sz w:val="24"/>
          <w:szCs w:val="24"/>
        </w:rPr>
        <w:t>Peuteropvang Partou</w:t>
      </w:r>
    </w:p>
    <w:p w14:paraId="014A5E43" w14:textId="37C3CCAB" w:rsidR="00983E1E" w:rsidRPr="00876B54" w:rsidRDefault="00D90438" w:rsidP="00983E1E">
      <w:pPr>
        <w:rPr>
          <w:rFonts w:cstheme="minorHAnsi"/>
          <w:sz w:val="24"/>
          <w:szCs w:val="24"/>
        </w:rPr>
      </w:pPr>
      <w:r w:rsidRPr="00876B54">
        <w:rPr>
          <w:rFonts w:cstheme="minorHAnsi"/>
          <w:noProof/>
          <w:sz w:val="24"/>
          <w:szCs w:val="24"/>
        </w:rPr>
        <w:drawing>
          <wp:anchor distT="0" distB="0" distL="114300" distR="114300" simplePos="0" relativeHeight="251658252" behindDoc="1" locked="0" layoutInCell="1" allowOverlap="1" wp14:anchorId="4B8F8214" wp14:editId="36D6FE94">
            <wp:simplePos x="0" y="0"/>
            <wp:positionH relativeFrom="column">
              <wp:posOffset>3520440</wp:posOffset>
            </wp:positionH>
            <wp:positionV relativeFrom="paragraph">
              <wp:posOffset>381000</wp:posOffset>
            </wp:positionV>
            <wp:extent cx="1952625" cy="2603500"/>
            <wp:effectExtent l="0" t="0" r="9525" b="6350"/>
            <wp:wrapTight wrapText="bothSides">
              <wp:wrapPolygon edited="0">
                <wp:start x="0" y="0"/>
                <wp:lineTo x="0" y="21495"/>
                <wp:lineTo x="21495" y="21495"/>
                <wp:lineTo x="21495"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2625" cy="260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3E1E" w:rsidRPr="00876B54">
        <w:rPr>
          <w:rFonts w:cstheme="minorHAnsi"/>
          <w:sz w:val="24"/>
          <w:szCs w:val="24"/>
        </w:rPr>
        <w:t xml:space="preserve">We werken samen met kinderopvangorganisatie Partou in het gebouw en Avonturijn buiten het gebouw van de school. </w:t>
      </w:r>
    </w:p>
    <w:p w14:paraId="1D0EE7B7" w14:textId="6992CAD3" w:rsidR="00983E1E" w:rsidRPr="00876B54" w:rsidRDefault="00983E1E" w:rsidP="00983E1E">
      <w:pPr>
        <w:rPr>
          <w:rFonts w:cstheme="minorHAnsi"/>
          <w:sz w:val="24"/>
          <w:szCs w:val="24"/>
        </w:rPr>
      </w:pPr>
      <w:r w:rsidRPr="00876B54">
        <w:rPr>
          <w:rFonts w:cstheme="minorHAnsi"/>
          <w:sz w:val="24"/>
          <w:szCs w:val="24"/>
        </w:rPr>
        <w:t xml:space="preserve">Bij zowel voor- als vroegschoolse educatie is het betrekken van ouders zeer belangrijk. Om de peuter langzaam te laten wennen aan de basisschool organiseren we regelmatig momenten waarbij de peuters van Partou meedraaien met de leerlingen van groep 1-2-3. Aan het einde van de peuterperiode mag het kind, net voordat het vier jaar wordt, </w:t>
      </w:r>
      <w:r w:rsidR="004D3AB9" w:rsidRPr="00876B54">
        <w:rPr>
          <w:rFonts w:cstheme="minorHAnsi"/>
          <w:sz w:val="24"/>
          <w:szCs w:val="24"/>
        </w:rPr>
        <w:t>vijf</w:t>
      </w:r>
      <w:r w:rsidRPr="00876B54">
        <w:rPr>
          <w:rFonts w:cstheme="minorHAnsi"/>
          <w:sz w:val="24"/>
          <w:szCs w:val="24"/>
        </w:rPr>
        <w:t xml:space="preserve"> ochtenden op de basisschool wennen. Met de ouders van peuters met een VVE indicatie hebben we iedere drie maanden voortgangsgesprekken. De zorgcoördinator</w:t>
      </w:r>
      <w:r w:rsidR="00736A41" w:rsidRPr="00876B54">
        <w:rPr>
          <w:rFonts w:cstheme="minorHAnsi"/>
          <w:sz w:val="24"/>
          <w:szCs w:val="24"/>
        </w:rPr>
        <w:t xml:space="preserve"> </w:t>
      </w:r>
      <w:r w:rsidRPr="00876B54">
        <w:rPr>
          <w:rFonts w:cstheme="minorHAnsi"/>
          <w:sz w:val="24"/>
          <w:szCs w:val="24"/>
        </w:rPr>
        <w:t xml:space="preserve">is hierbij aanwezig. Zij bezoekt ook de peutergroepen om de peuters beter te leren kennen. Om de doorgaande lijn van peuter-/kinderopvang naar groep 1 van </w:t>
      </w:r>
      <w:r w:rsidR="00363CFD" w:rsidRPr="00876B54">
        <w:rPr>
          <w:rFonts w:cstheme="minorHAnsi"/>
          <w:sz w:val="24"/>
          <w:szCs w:val="24"/>
        </w:rPr>
        <w:t>obs</w:t>
      </w:r>
      <w:r w:rsidRPr="00876B54">
        <w:rPr>
          <w:rFonts w:cstheme="minorHAnsi"/>
          <w:sz w:val="24"/>
          <w:szCs w:val="24"/>
        </w:rPr>
        <w:t xml:space="preserve"> Kiezel en Kei te waarborgen, hebben de leerkrachten van groep 1 en 2 regelmatig contact met de pedagogische medewerkers van peuter-/kinderopvang. Zij bespreken dan diverse aspecten die te maken hebben met de ontwikkeling van het jonge kind. We werken steeds meer samen. Gezamenlijke activiteiten zijn BeweegWijs, prentenboek voorlezen en </w:t>
      </w:r>
      <w:r w:rsidR="00F9020E" w:rsidRPr="00876B54">
        <w:rPr>
          <w:rFonts w:cstheme="minorHAnsi"/>
          <w:sz w:val="24"/>
          <w:szCs w:val="24"/>
        </w:rPr>
        <w:t xml:space="preserve">er </w:t>
      </w:r>
      <w:r w:rsidRPr="00876B54">
        <w:rPr>
          <w:rFonts w:cstheme="minorHAnsi"/>
          <w:sz w:val="24"/>
          <w:szCs w:val="24"/>
        </w:rPr>
        <w:t>word</w:t>
      </w:r>
      <w:r w:rsidR="00F9020E" w:rsidRPr="00876B54">
        <w:rPr>
          <w:rFonts w:cstheme="minorHAnsi"/>
          <w:sz w:val="24"/>
          <w:szCs w:val="24"/>
        </w:rPr>
        <w:t xml:space="preserve">en </w:t>
      </w:r>
      <w:r w:rsidR="009B4E88" w:rsidRPr="00876B54">
        <w:rPr>
          <w:rFonts w:cstheme="minorHAnsi"/>
          <w:sz w:val="24"/>
          <w:szCs w:val="24"/>
        </w:rPr>
        <w:t>samen activiteiten ondernomen bij gezamenlijke thema’s</w:t>
      </w:r>
    </w:p>
    <w:p w14:paraId="37A6B762" w14:textId="77777777" w:rsidR="00991029" w:rsidRPr="00DE6248" w:rsidRDefault="00991029" w:rsidP="00A17EEA">
      <w:pPr>
        <w:pStyle w:val="Geenafstand"/>
        <w:rPr>
          <w:rFonts w:cstheme="minorHAnsi"/>
          <w:lang w:eastAsia="nl-NL"/>
        </w:rPr>
      </w:pPr>
    </w:p>
    <w:p w14:paraId="126A8417" w14:textId="1C0BA681" w:rsidR="00A9488F" w:rsidRPr="003C4BA9" w:rsidRDefault="00F3365F" w:rsidP="003C4BA9">
      <w:pPr>
        <w:pStyle w:val="Kop2"/>
        <w:rPr>
          <w:rFonts w:asciiTheme="minorHAnsi" w:hAnsiTheme="minorHAnsi" w:cstheme="minorHAnsi"/>
          <w:lang w:eastAsia="nl-NL"/>
        </w:rPr>
      </w:pPr>
      <w:bookmarkStart w:id="37" w:name="_Toc171675633"/>
      <w:bookmarkStart w:id="38" w:name="_Toc171425023"/>
      <w:r w:rsidRPr="00DE6248">
        <w:rPr>
          <w:rFonts w:asciiTheme="minorHAnsi" w:hAnsiTheme="minorHAnsi" w:cstheme="minorHAnsi"/>
          <w:lang w:eastAsia="nl-NL"/>
        </w:rPr>
        <w:t>3.</w:t>
      </w:r>
      <w:r w:rsidR="00613EE9">
        <w:rPr>
          <w:rFonts w:asciiTheme="minorHAnsi" w:hAnsiTheme="minorHAnsi" w:cstheme="minorHAnsi"/>
          <w:lang w:eastAsia="nl-NL"/>
        </w:rPr>
        <w:t>7</w:t>
      </w:r>
      <w:r w:rsidR="00A9488F" w:rsidRPr="00DE6248">
        <w:rPr>
          <w:rFonts w:asciiTheme="minorHAnsi" w:hAnsiTheme="minorHAnsi" w:cstheme="minorHAnsi"/>
          <w:lang w:eastAsia="nl-NL"/>
        </w:rPr>
        <w:t xml:space="preserve"> Overige activiteiten</w:t>
      </w:r>
      <w:bookmarkEnd w:id="37"/>
      <w:bookmarkEnd w:id="38"/>
    </w:p>
    <w:p w14:paraId="7BF08184" w14:textId="77777777" w:rsidR="00723059" w:rsidRPr="00D90438" w:rsidRDefault="00723059" w:rsidP="00723059">
      <w:pPr>
        <w:pStyle w:val="Geenafstand"/>
        <w:rPr>
          <w:rFonts w:cstheme="minorHAnsi"/>
          <w:color w:val="002060"/>
          <w:sz w:val="24"/>
          <w:szCs w:val="24"/>
        </w:rPr>
      </w:pPr>
      <w:r w:rsidRPr="00D90438">
        <w:rPr>
          <w:rStyle w:val="normaltextrun"/>
          <w:rFonts w:cstheme="minorHAnsi"/>
          <w:b/>
          <w:color w:val="002060"/>
          <w:sz w:val="24"/>
          <w:szCs w:val="24"/>
        </w:rPr>
        <w:t>Huiswerk</w:t>
      </w:r>
      <w:r w:rsidRPr="00D90438">
        <w:rPr>
          <w:rStyle w:val="eop"/>
          <w:rFonts w:cstheme="minorHAnsi"/>
          <w:color w:val="002060"/>
          <w:sz w:val="24"/>
          <w:szCs w:val="24"/>
        </w:rPr>
        <w:t> </w:t>
      </w:r>
    </w:p>
    <w:p w14:paraId="54A58C6E" w14:textId="141D0ACB" w:rsidR="00723059" w:rsidRPr="00D90438" w:rsidRDefault="00723059" w:rsidP="00723059">
      <w:pPr>
        <w:pStyle w:val="Geenafstand"/>
        <w:rPr>
          <w:rFonts w:cstheme="minorHAnsi"/>
          <w:sz w:val="24"/>
          <w:szCs w:val="24"/>
        </w:rPr>
      </w:pPr>
      <w:r w:rsidRPr="00D90438">
        <w:rPr>
          <w:rStyle w:val="normaltextrun"/>
          <w:rFonts w:cstheme="minorHAnsi"/>
          <w:color w:val="000000"/>
          <w:sz w:val="24"/>
          <w:szCs w:val="24"/>
        </w:rPr>
        <w:t xml:space="preserve">In de onder- en middenbouw krijgen de kinderen soms opdrachtjes mee naar huis, dat kan variëren van iets verzamelen tot het voorbereiden van een dictee of overhoring. In groep 7/8 wordt gericht huiswerk opgegeven, dit </w:t>
      </w:r>
      <w:r w:rsidR="00F24453" w:rsidRPr="00D90438">
        <w:rPr>
          <w:rStyle w:val="normaltextrun"/>
          <w:rFonts w:cstheme="minorHAnsi"/>
          <w:color w:val="000000"/>
          <w:sz w:val="24"/>
          <w:szCs w:val="24"/>
        </w:rPr>
        <w:t xml:space="preserve">is mede </w:t>
      </w:r>
      <w:r w:rsidRPr="00D90438">
        <w:rPr>
          <w:rStyle w:val="normaltextrun"/>
          <w:rFonts w:cstheme="minorHAnsi"/>
          <w:color w:val="000000"/>
          <w:sz w:val="24"/>
          <w:szCs w:val="24"/>
        </w:rPr>
        <w:t>ter voorbereiding op het voortgezet onderwijs. Het "werken aan huiswerk" moet dan ook meer gezien worden als een leerproces. Niet altijd mag worden verwacht, dat het kind de opdracht(en) geheel zelfstandig kan uitvoeren. Uw belangstelling en hulp worden dan natuurlijk van harte op prijs gesteld.</w:t>
      </w:r>
      <w:r w:rsidRPr="00D90438">
        <w:rPr>
          <w:rStyle w:val="eop"/>
          <w:rFonts w:cstheme="minorHAnsi"/>
          <w:color w:val="000000"/>
          <w:sz w:val="24"/>
          <w:szCs w:val="24"/>
        </w:rPr>
        <w:t> </w:t>
      </w:r>
    </w:p>
    <w:p w14:paraId="267F5E7C" w14:textId="3E5172B1" w:rsidR="00723059" w:rsidRPr="00D90438" w:rsidRDefault="00723059" w:rsidP="00723059">
      <w:pPr>
        <w:pStyle w:val="Geenafstand"/>
        <w:rPr>
          <w:rFonts w:cstheme="minorHAnsi"/>
          <w:sz w:val="24"/>
          <w:szCs w:val="24"/>
        </w:rPr>
      </w:pPr>
    </w:p>
    <w:p w14:paraId="7F587975" w14:textId="32851728" w:rsidR="00723059" w:rsidRPr="00D90438" w:rsidRDefault="00723059" w:rsidP="00723059">
      <w:pPr>
        <w:pStyle w:val="Geenafstand"/>
        <w:rPr>
          <w:rFonts w:cstheme="minorHAnsi"/>
          <w:color w:val="002060"/>
          <w:sz w:val="24"/>
          <w:szCs w:val="24"/>
        </w:rPr>
      </w:pPr>
      <w:r w:rsidRPr="00D90438">
        <w:rPr>
          <w:rStyle w:val="normaltextrun"/>
          <w:rFonts w:cstheme="minorHAnsi"/>
          <w:b/>
          <w:color w:val="002060"/>
          <w:sz w:val="24"/>
          <w:szCs w:val="24"/>
        </w:rPr>
        <w:t>Excursies</w:t>
      </w:r>
      <w:r w:rsidRPr="00D90438">
        <w:rPr>
          <w:rStyle w:val="eop"/>
          <w:rFonts w:cstheme="minorHAnsi"/>
          <w:color w:val="002060"/>
          <w:sz w:val="24"/>
          <w:szCs w:val="24"/>
        </w:rPr>
        <w:t> </w:t>
      </w:r>
    </w:p>
    <w:p w14:paraId="00388979" w14:textId="6D0E9F3A" w:rsidR="00723059" w:rsidRPr="00D90438" w:rsidRDefault="00723059" w:rsidP="00723059">
      <w:pPr>
        <w:pStyle w:val="Geenafstand"/>
        <w:rPr>
          <w:rFonts w:cstheme="minorHAnsi"/>
          <w:sz w:val="24"/>
          <w:szCs w:val="24"/>
        </w:rPr>
      </w:pPr>
      <w:r w:rsidRPr="00D90438">
        <w:rPr>
          <w:rStyle w:val="normaltextrun"/>
          <w:rFonts w:cstheme="minorHAnsi"/>
          <w:color w:val="000000"/>
          <w:sz w:val="24"/>
          <w:szCs w:val="24"/>
        </w:rPr>
        <w:t>De groepsleerkracht organiseert excursies om de lessen natuuronderwijs, techniek en wereldoriëntatie op een meer praktische en concrete wijze vorm en inhoud te geven. Activiteiten die hieronder vallen zijn o.a. een bezoek aan de boerderij, de supermarkt, het technieklokaal of Westerbork. </w:t>
      </w:r>
      <w:r w:rsidRPr="00D90438">
        <w:rPr>
          <w:rStyle w:val="eop"/>
          <w:rFonts w:cstheme="minorHAnsi"/>
          <w:color w:val="000000"/>
          <w:sz w:val="24"/>
          <w:szCs w:val="24"/>
        </w:rPr>
        <w:t> </w:t>
      </w:r>
    </w:p>
    <w:p w14:paraId="2B37D1D3" w14:textId="3A445142" w:rsidR="00723059" w:rsidRPr="00D90438" w:rsidRDefault="00F12DF9" w:rsidP="00441281">
      <w:pPr>
        <w:pStyle w:val="Normaalweb"/>
        <w:rPr>
          <w:rFonts w:asciiTheme="minorHAnsi" w:hAnsiTheme="minorHAnsi" w:cstheme="minorHAnsi"/>
        </w:rPr>
      </w:pPr>
      <w:r w:rsidRPr="00D90438">
        <w:rPr>
          <w:rFonts w:asciiTheme="minorHAnsi" w:hAnsiTheme="minorHAnsi" w:cstheme="minorHAnsi"/>
          <w:noProof/>
        </w:rPr>
        <w:lastRenderedPageBreak/>
        <w:drawing>
          <wp:anchor distT="0" distB="0" distL="114300" distR="114300" simplePos="0" relativeHeight="251658253" behindDoc="0" locked="0" layoutInCell="1" allowOverlap="1" wp14:anchorId="74073336" wp14:editId="060B5240">
            <wp:simplePos x="0" y="0"/>
            <wp:positionH relativeFrom="column">
              <wp:posOffset>3324225</wp:posOffset>
            </wp:positionH>
            <wp:positionV relativeFrom="paragraph">
              <wp:posOffset>447675</wp:posOffset>
            </wp:positionV>
            <wp:extent cx="2228850" cy="2971800"/>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885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3059" w:rsidRPr="00D90438">
        <w:rPr>
          <w:rStyle w:val="normaltextrun"/>
          <w:rFonts w:asciiTheme="minorHAnsi" w:hAnsiTheme="minorHAnsi" w:cstheme="minorHAnsi"/>
          <w:color w:val="000000"/>
        </w:rPr>
        <w:t>Ook zijn er activiteiten rondom school: kriebelbeestjes zoeken of met een schepnetje de sloot verkennen. Zo nodig worden bij dit soort activiteiten om ouderhulp gevraagd. Natuurlijk maken we ook gebruik van aanbieders van dit soort activiteiten</w:t>
      </w:r>
      <w:r w:rsidR="00441281" w:rsidRPr="00D90438">
        <w:rPr>
          <w:rStyle w:val="normaltextrun"/>
          <w:rFonts w:asciiTheme="minorHAnsi" w:hAnsiTheme="minorHAnsi" w:cstheme="minorHAnsi"/>
          <w:color w:val="000000"/>
        </w:rPr>
        <w:t>.</w:t>
      </w:r>
      <w:r w:rsidR="00723059" w:rsidRPr="00D90438">
        <w:rPr>
          <w:rStyle w:val="eop"/>
          <w:rFonts w:asciiTheme="minorHAnsi" w:hAnsiTheme="minorHAnsi" w:cstheme="minorHAnsi"/>
          <w:color w:val="FF0000"/>
        </w:rPr>
        <w:t> </w:t>
      </w:r>
    </w:p>
    <w:p w14:paraId="17795657" w14:textId="295023D9" w:rsidR="00723059" w:rsidRPr="00D90438" w:rsidRDefault="00723059" w:rsidP="00723059">
      <w:pPr>
        <w:pStyle w:val="Geenafstand"/>
        <w:rPr>
          <w:rFonts w:cstheme="minorHAnsi"/>
          <w:color w:val="002060"/>
          <w:sz w:val="24"/>
          <w:szCs w:val="24"/>
        </w:rPr>
      </w:pPr>
      <w:r w:rsidRPr="00D90438">
        <w:rPr>
          <w:rStyle w:val="normaltextrun"/>
          <w:rFonts w:cstheme="minorHAnsi"/>
          <w:b/>
          <w:color w:val="002060"/>
          <w:sz w:val="24"/>
          <w:szCs w:val="24"/>
        </w:rPr>
        <w:t>Inloop</w:t>
      </w:r>
      <w:r w:rsidRPr="00D90438">
        <w:rPr>
          <w:rStyle w:val="eop"/>
          <w:rFonts w:cstheme="minorHAnsi"/>
          <w:color w:val="002060"/>
          <w:sz w:val="24"/>
          <w:szCs w:val="24"/>
        </w:rPr>
        <w:t> </w:t>
      </w:r>
    </w:p>
    <w:p w14:paraId="24F2069F" w14:textId="77B4288D" w:rsidR="00723059" w:rsidRPr="00D90438" w:rsidRDefault="00723059" w:rsidP="00723059">
      <w:pPr>
        <w:pStyle w:val="Geenafstand"/>
        <w:rPr>
          <w:rFonts w:cstheme="minorHAnsi"/>
          <w:sz w:val="24"/>
          <w:szCs w:val="24"/>
        </w:rPr>
      </w:pPr>
      <w:r w:rsidRPr="00D90438">
        <w:rPr>
          <w:rStyle w:val="normaltextrun"/>
          <w:rFonts w:cstheme="minorHAnsi"/>
          <w:color w:val="000000"/>
          <w:sz w:val="24"/>
          <w:szCs w:val="24"/>
        </w:rPr>
        <w:t>Iedere morgen gaat om kwart over acht de deur open.  </w:t>
      </w:r>
      <w:r w:rsidRPr="00D90438">
        <w:rPr>
          <w:rStyle w:val="eop"/>
          <w:rFonts w:cstheme="minorHAnsi"/>
          <w:color w:val="000000"/>
          <w:sz w:val="24"/>
          <w:szCs w:val="24"/>
        </w:rPr>
        <w:t> </w:t>
      </w:r>
    </w:p>
    <w:p w14:paraId="2DF16CD5" w14:textId="0D8D889C" w:rsidR="00440DB6" w:rsidRPr="00D90438" w:rsidRDefault="00723059" w:rsidP="00723059">
      <w:pPr>
        <w:pStyle w:val="Geenafstand"/>
        <w:rPr>
          <w:rStyle w:val="normaltextrun"/>
          <w:rFonts w:cstheme="minorHAnsi"/>
          <w:color w:val="000000"/>
          <w:sz w:val="24"/>
          <w:szCs w:val="24"/>
        </w:rPr>
      </w:pPr>
      <w:r w:rsidRPr="00D90438">
        <w:rPr>
          <w:rStyle w:val="normaltextrun"/>
          <w:rFonts w:cstheme="minorHAnsi"/>
          <w:color w:val="000000" w:themeColor="text1"/>
          <w:sz w:val="24"/>
          <w:szCs w:val="24"/>
        </w:rPr>
        <w:t>De leerlingen mogen in de groep aan het werk gaan. Leerlingen van de groepen 3 t/m 8, die nog buiten willen spelen</w:t>
      </w:r>
      <w:r w:rsidR="005133C0" w:rsidRPr="00D90438">
        <w:rPr>
          <w:rStyle w:val="normaltextrun"/>
          <w:rFonts w:cstheme="minorHAnsi"/>
          <w:color w:val="000000" w:themeColor="text1"/>
          <w:sz w:val="24"/>
          <w:szCs w:val="24"/>
        </w:rPr>
        <w:t>,</w:t>
      </w:r>
      <w:r w:rsidRPr="00D90438">
        <w:rPr>
          <w:rStyle w:val="normaltextrun"/>
          <w:rFonts w:cstheme="minorHAnsi"/>
          <w:color w:val="000000" w:themeColor="text1"/>
          <w:sz w:val="24"/>
          <w:szCs w:val="24"/>
        </w:rPr>
        <w:t xml:space="preserve"> mogen dit. De leerlingen van groep 1-2 gaan allemaal naar binnen. Ouders kunnen de leerkrachten even kort spreken. Bij complexe gesprekken graag een afspraak maken om op een ander moment uitvoeriger met elkaar te kunnen praten. </w:t>
      </w:r>
    </w:p>
    <w:p w14:paraId="73F4D262" w14:textId="40655A44" w:rsidR="00723059" w:rsidRPr="00D90438" w:rsidRDefault="00723059" w:rsidP="00723059">
      <w:pPr>
        <w:pStyle w:val="Geenafstand"/>
        <w:rPr>
          <w:rStyle w:val="eop"/>
          <w:rFonts w:cstheme="minorHAnsi"/>
          <w:color w:val="000000"/>
          <w:sz w:val="24"/>
          <w:szCs w:val="24"/>
        </w:rPr>
      </w:pPr>
      <w:r w:rsidRPr="00D90438">
        <w:rPr>
          <w:rStyle w:val="normaltextrun"/>
          <w:rFonts w:cstheme="minorHAnsi"/>
          <w:color w:val="000000" w:themeColor="text1"/>
          <w:sz w:val="24"/>
          <w:szCs w:val="24"/>
        </w:rPr>
        <w:t>Om half negen gaat iedereen naar binnen. Tot kwart voor negen kunnen de kinderen met een eigen gekozen opdracht aan de slag (groep 1</w:t>
      </w:r>
      <w:r w:rsidR="00DF2A04" w:rsidRPr="00D90438">
        <w:rPr>
          <w:rStyle w:val="normaltextrun"/>
          <w:rFonts w:cstheme="minorHAnsi"/>
          <w:color w:val="000000" w:themeColor="text1"/>
          <w:sz w:val="24"/>
          <w:szCs w:val="24"/>
        </w:rPr>
        <w:t>-</w:t>
      </w:r>
      <w:r w:rsidRPr="00D90438">
        <w:rPr>
          <w:rStyle w:val="normaltextrun"/>
          <w:rFonts w:cstheme="minorHAnsi"/>
          <w:color w:val="000000" w:themeColor="text1"/>
          <w:sz w:val="24"/>
          <w:szCs w:val="24"/>
        </w:rPr>
        <w:t>2</w:t>
      </w:r>
      <w:r w:rsidR="29335774" w:rsidRPr="00D90438">
        <w:rPr>
          <w:rStyle w:val="normaltextrun"/>
          <w:rFonts w:cstheme="minorHAnsi"/>
          <w:color w:val="000000" w:themeColor="text1"/>
          <w:sz w:val="24"/>
          <w:szCs w:val="24"/>
        </w:rPr>
        <w:t>-3</w:t>
      </w:r>
      <w:r w:rsidRPr="00D90438">
        <w:rPr>
          <w:rStyle w:val="normaltextrun"/>
          <w:rFonts w:cstheme="minorHAnsi"/>
          <w:color w:val="000000" w:themeColor="text1"/>
          <w:sz w:val="24"/>
          <w:szCs w:val="24"/>
        </w:rPr>
        <w:t xml:space="preserve"> tot 9 uur) of </w:t>
      </w:r>
      <w:r w:rsidR="00DF2A04" w:rsidRPr="00D90438">
        <w:rPr>
          <w:rStyle w:val="normaltextrun"/>
          <w:rFonts w:cstheme="minorHAnsi"/>
          <w:color w:val="000000" w:themeColor="text1"/>
          <w:sz w:val="24"/>
          <w:szCs w:val="24"/>
        </w:rPr>
        <w:t xml:space="preserve">ze gaan </w:t>
      </w:r>
      <w:r w:rsidRPr="00D90438">
        <w:rPr>
          <w:rStyle w:val="normaltextrun"/>
          <w:rFonts w:cstheme="minorHAnsi"/>
          <w:color w:val="000000" w:themeColor="text1"/>
          <w:sz w:val="24"/>
          <w:szCs w:val="24"/>
        </w:rPr>
        <w:t xml:space="preserve">verder </w:t>
      </w:r>
      <w:r w:rsidR="00DF2A04" w:rsidRPr="00D90438">
        <w:rPr>
          <w:rStyle w:val="normaltextrun"/>
          <w:rFonts w:cstheme="minorHAnsi"/>
          <w:color w:val="000000" w:themeColor="text1"/>
          <w:sz w:val="24"/>
          <w:szCs w:val="24"/>
        </w:rPr>
        <w:t xml:space="preserve">met de activiteit waar </w:t>
      </w:r>
      <w:r w:rsidRPr="00D90438">
        <w:rPr>
          <w:rStyle w:val="normaltextrun"/>
          <w:rFonts w:cstheme="minorHAnsi"/>
          <w:color w:val="000000" w:themeColor="text1"/>
          <w:sz w:val="24"/>
          <w:szCs w:val="24"/>
        </w:rPr>
        <w:t>ze mee bezig waren.</w:t>
      </w:r>
      <w:r w:rsidRPr="00D90438">
        <w:rPr>
          <w:rStyle w:val="eop"/>
          <w:rFonts w:cstheme="minorHAnsi"/>
          <w:color w:val="000000" w:themeColor="text1"/>
          <w:sz w:val="24"/>
          <w:szCs w:val="24"/>
        </w:rPr>
        <w:t> </w:t>
      </w:r>
    </w:p>
    <w:p w14:paraId="7086DA67" w14:textId="77777777" w:rsidR="008D4066" w:rsidRPr="00D90438" w:rsidRDefault="008D4066" w:rsidP="00723059">
      <w:pPr>
        <w:pStyle w:val="Geenafstand"/>
        <w:rPr>
          <w:rFonts w:cstheme="minorHAnsi"/>
          <w:sz w:val="24"/>
          <w:szCs w:val="24"/>
        </w:rPr>
      </w:pPr>
    </w:p>
    <w:p w14:paraId="1237E487" w14:textId="7442C0E3" w:rsidR="00723059" w:rsidRPr="00D90438" w:rsidRDefault="008D4066" w:rsidP="00723059">
      <w:pPr>
        <w:pStyle w:val="Geenafstand"/>
        <w:rPr>
          <w:rFonts w:cstheme="minorHAnsi"/>
          <w:sz w:val="24"/>
          <w:szCs w:val="24"/>
        </w:rPr>
      </w:pPr>
      <w:r w:rsidRPr="00D90438">
        <w:rPr>
          <w:rStyle w:val="normaltextrun"/>
          <w:rFonts w:cstheme="minorHAnsi"/>
          <w:color w:val="000000"/>
          <w:sz w:val="24"/>
          <w:szCs w:val="24"/>
        </w:rPr>
        <w:t>De u</w:t>
      </w:r>
      <w:r w:rsidR="00723059" w:rsidRPr="00D90438">
        <w:rPr>
          <w:rStyle w:val="normaltextrun"/>
          <w:rFonts w:cstheme="minorHAnsi"/>
          <w:color w:val="000000"/>
          <w:sz w:val="24"/>
          <w:szCs w:val="24"/>
        </w:rPr>
        <w:t>itgangspunten</w:t>
      </w:r>
      <w:r w:rsidRPr="00D90438">
        <w:rPr>
          <w:rStyle w:val="normaltextrun"/>
          <w:rFonts w:cstheme="minorHAnsi"/>
          <w:color w:val="000000"/>
          <w:sz w:val="24"/>
          <w:szCs w:val="24"/>
        </w:rPr>
        <w:t xml:space="preserve"> voor de inloop zijn</w:t>
      </w:r>
      <w:r w:rsidR="00723059" w:rsidRPr="00D90438">
        <w:rPr>
          <w:rStyle w:val="normaltextrun"/>
          <w:rFonts w:cstheme="minorHAnsi"/>
          <w:color w:val="000000"/>
          <w:sz w:val="24"/>
          <w:szCs w:val="24"/>
        </w:rPr>
        <w:t>:</w:t>
      </w:r>
      <w:r w:rsidR="00723059" w:rsidRPr="00D90438">
        <w:rPr>
          <w:rStyle w:val="eop"/>
          <w:rFonts w:cstheme="minorHAnsi"/>
          <w:color w:val="000000"/>
          <w:sz w:val="24"/>
          <w:szCs w:val="24"/>
        </w:rPr>
        <w:t> </w:t>
      </w:r>
    </w:p>
    <w:p w14:paraId="07CC2C8B" w14:textId="254DE60A" w:rsidR="00723059" w:rsidRPr="00D90438" w:rsidRDefault="00723059" w:rsidP="006C5FBF">
      <w:pPr>
        <w:pStyle w:val="Geenafstand"/>
        <w:numPr>
          <w:ilvl w:val="0"/>
          <w:numId w:val="14"/>
        </w:numPr>
        <w:rPr>
          <w:rFonts w:cstheme="minorHAnsi"/>
          <w:sz w:val="24"/>
          <w:szCs w:val="24"/>
        </w:rPr>
      </w:pPr>
      <w:r w:rsidRPr="00D90438">
        <w:rPr>
          <w:rStyle w:val="normaltextrun"/>
          <w:rFonts w:cstheme="minorHAnsi"/>
          <w:color w:val="000000"/>
          <w:sz w:val="24"/>
          <w:szCs w:val="24"/>
        </w:rPr>
        <w:t>De leerlingen kunnen direct bezig gaan: ze hoeven niet te wachten.</w:t>
      </w:r>
      <w:r w:rsidRPr="00D90438">
        <w:rPr>
          <w:rStyle w:val="eop"/>
          <w:rFonts w:cstheme="minorHAnsi"/>
          <w:color w:val="000000"/>
          <w:sz w:val="24"/>
          <w:szCs w:val="24"/>
        </w:rPr>
        <w:t> </w:t>
      </w:r>
    </w:p>
    <w:p w14:paraId="3ED57CEE" w14:textId="2DADC657" w:rsidR="00723059" w:rsidRPr="00D90438" w:rsidRDefault="00723059" w:rsidP="006C5FBF">
      <w:pPr>
        <w:pStyle w:val="Geenafstand"/>
        <w:numPr>
          <w:ilvl w:val="0"/>
          <w:numId w:val="14"/>
        </w:numPr>
        <w:rPr>
          <w:rFonts w:cstheme="minorHAnsi"/>
          <w:sz w:val="24"/>
          <w:szCs w:val="24"/>
        </w:rPr>
      </w:pPr>
      <w:r w:rsidRPr="00D90438">
        <w:rPr>
          <w:rStyle w:val="normaltextrun"/>
          <w:rFonts w:cstheme="minorHAnsi"/>
          <w:color w:val="000000"/>
          <w:sz w:val="24"/>
          <w:szCs w:val="24"/>
        </w:rPr>
        <w:t>Door eerst zelf een keuze te mogen maken, kunnen ze zich daarna beter concentreren op de leerstof </w:t>
      </w:r>
      <w:r w:rsidR="00247693" w:rsidRPr="00D90438">
        <w:rPr>
          <w:rStyle w:val="normaltextrun"/>
          <w:rFonts w:cstheme="minorHAnsi"/>
          <w:color w:val="000000"/>
          <w:sz w:val="24"/>
          <w:szCs w:val="24"/>
        </w:rPr>
        <w:t>dat</w:t>
      </w:r>
      <w:r w:rsidRPr="00D90438">
        <w:rPr>
          <w:rStyle w:val="normaltextrun"/>
          <w:rFonts w:cstheme="minorHAnsi"/>
          <w:color w:val="000000"/>
          <w:sz w:val="24"/>
          <w:szCs w:val="24"/>
        </w:rPr>
        <w:t> aan bod komt.</w:t>
      </w:r>
      <w:r w:rsidRPr="00D90438">
        <w:rPr>
          <w:rStyle w:val="eop"/>
          <w:rFonts w:cstheme="minorHAnsi"/>
          <w:color w:val="000000"/>
          <w:sz w:val="24"/>
          <w:szCs w:val="24"/>
        </w:rPr>
        <w:t> </w:t>
      </w:r>
    </w:p>
    <w:p w14:paraId="1F26854A" w14:textId="387ED7F6" w:rsidR="00723059" w:rsidRPr="00D90438" w:rsidRDefault="00723059" w:rsidP="006C5FBF">
      <w:pPr>
        <w:pStyle w:val="Geenafstand"/>
        <w:numPr>
          <w:ilvl w:val="0"/>
          <w:numId w:val="14"/>
        </w:numPr>
        <w:rPr>
          <w:rFonts w:cstheme="minorHAnsi"/>
          <w:sz w:val="24"/>
          <w:szCs w:val="24"/>
        </w:rPr>
      </w:pPr>
      <w:r w:rsidRPr="00D90438">
        <w:rPr>
          <w:rStyle w:val="normaltextrun"/>
          <w:rFonts w:cstheme="minorHAnsi"/>
          <w:color w:val="000000"/>
          <w:sz w:val="24"/>
          <w:szCs w:val="24"/>
        </w:rPr>
        <w:t>Kinderen kunnen op hun eigen manier (niveau) de opdracht uitvoeren.</w:t>
      </w:r>
      <w:r w:rsidRPr="00D90438">
        <w:rPr>
          <w:rStyle w:val="eop"/>
          <w:rFonts w:cstheme="minorHAnsi"/>
          <w:color w:val="000000"/>
          <w:sz w:val="24"/>
          <w:szCs w:val="24"/>
        </w:rPr>
        <w:t> </w:t>
      </w:r>
    </w:p>
    <w:p w14:paraId="23D41EA8" w14:textId="04FE78C0" w:rsidR="00723059" w:rsidRPr="00D90438" w:rsidRDefault="00723059" w:rsidP="006C5FBF">
      <w:pPr>
        <w:pStyle w:val="Geenafstand"/>
        <w:numPr>
          <w:ilvl w:val="0"/>
          <w:numId w:val="14"/>
        </w:numPr>
        <w:rPr>
          <w:rFonts w:cstheme="minorHAnsi"/>
          <w:sz w:val="24"/>
          <w:szCs w:val="24"/>
        </w:rPr>
      </w:pPr>
      <w:r w:rsidRPr="00D90438">
        <w:rPr>
          <w:rStyle w:val="normaltextrun"/>
          <w:rFonts w:cstheme="minorHAnsi"/>
          <w:color w:val="000000"/>
          <w:sz w:val="24"/>
          <w:szCs w:val="24"/>
        </w:rPr>
        <w:t>De leerlingen leren zelfstandig problemen op te lossen; vragen elkaar om hulp.</w:t>
      </w:r>
      <w:r w:rsidRPr="00D90438">
        <w:rPr>
          <w:rStyle w:val="eop"/>
          <w:rFonts w:cstheme="minorHAnsi"/>
          <w:color w:val="000000"/>
          <w:sz w:val="24"/>
          <w:szCs w:val="24"/>
        </w:rPr>
        <w:t> </w:t>
      </w:r>
    </w:p>
    <w:p w14:paraId="1BA8E468" w14:textId="47B40083" w:rsidR="00723059" w:rsidRPr="00D90438" w:rsidRDefault="00723059" w:rsidP="006C5FBF">
      <w:pPr>
        <w:pStyle w:val="Geenafstand"/>
        <w:numPr>
          <w:ilvl w:val="0"/>
          <w:numId w:val="14"/>
        </w:numPr>
        <w:rPr>
          <w:rFonts w:cstheme="minorHAnsi"/>
          <w:sz w:val="24"/>
          <w:szCs w:val="24"/>
        </w:rPr>
      </w:pPr>
      <w:r w:rsidRPr="00D90438">
        <w:rPr>
          <w:rStyle w:val="normaltextrun"/>
          <w:rFonts w:cstheme="minorHAnsi"/>
          <w:color w:val="000000"/>
          <w:sz w:val="24"/>
          <w:szCs w:val="24"/>
        </w:rPr>
        <w:t>De leerlingen zijn “samen-lerend” bezig.</w:t>
      </w:r>
      <w:r w:rsidRPr="00D90438">
        <w:rPr>
          <w:rStyle w:val="eop"/>
          <w:rFonts w:cstheme="minorHAnsi"/>
          <w:color w:val="000000"/>
          <w:sz w:val="24"/>
          <w:szCs w:val="24"/>
        </w:rPr>
        <w:t> </w:t>
      </w:r>
    </w:p>
    <w:p w14:paraId="394F274C" w14:textId="0CA91BF8" w:rsidR="00723059" w:rsidRPr="00D90438" w:rsidRDefault="00247693" w:rsidP="006C5FBF">
      <w:pPr>
        <w:pStyle w:val="Geenafstand"/>
        <w:numPr>
          <w:ilvl w:val="0"/>
          <w:numId w:val="14"/>
        </w:numPr>
        <w:rPr>
          <w:rFonts w:cstheme="minorHAnsi"/>
          <w:sz w:val="24"/>
          <w:szCs w:val="24"/>
        </w:rPr>
      </w:pPr>
      <w:r w:rsidRPr="00D90438">
        <w:rPr>
          <w:rStyle w:val="normaltextrun"/>
          <w:rFonts w:cstheme="minorHAnsi"/>
          <w:color w:val="000000"/>
          <w:sz w:val="24"/>
          <w:szCs w:val="24"/>
        </w:rPr>
        <w:t>De o</w:t>
      </w:r>
      <w:r w:rsidR="00723059" w:rsidRPr="00D90438">
        <w:rPr>
          <w:rStyle w:val="normaltextrun"/>
          <w:rFonts w:cstheme="minorHAnsi"/>
          <w:color w:val="000000"/>
          <w:sz w:val="24"/>
          <w:szCs w:val="24"/>
        </w:rPr>
        <w:t xml:space="preserve">pdrachten </w:t>
      </w:r>
      <w:r w:rsidRPr="00D90438">
        <w:rPr>
          <w:rStyle w:val="normaltextrun"/>
          <w:rFonts w:cstheme="minorHAnsi"/>
          <w:color w:val="000000"/>
          <w:sz w:val="24"/>
          <w:szCs w:val="24"/>
        </w:rPr>
        <w:t>zijn aangepast</w:t>
      </w:r>
      <w:r w:rsidR="00723059" w:rsidRPr="00D90438">
        <w:rPr>
          <w:rStyle w:val="normaltextrun"/>
          <w:rFonts w:cstheme="minorHAnsi"/>
          <w:color w:val="000000"/>
          <w:sz w:val="24"/>
          <w:szCs w:val="24"/>
        </w:rPr>
        <w:t xml:space="preserve"> aan de interesse</w:t>
      </w:r>
      <w:r w:rsidRPr="00D90438">
        <w:rPr>
          <w:rStyle w:val="normaltextrun"/>
          <w:rFonts w:cstheme="minorHAnsi"/>
          <w:color w:val="000000"/>
          <w:sz w:val="24"/>
          <w:szCs w:val="24"/>
        </w:rPr>
        <w:t>s</w:t>
      </w:r>
      <w:r w:rsidR="00723059" w:rsidRPr="00D90438">
        <w:rPr>
          <w:rStyle w:val="normaltextrun"/>
          <w:rFonts w:cstheme="minorHAnsi"/>
          <w:color w:val="000000"/>
          <w:sz w:val="24"/>
          <w:szCs w:val="24"/>
        </w:rPr>
        <w:t xml:space="preserve"> van het kind.</w:t>
      </w:r>
      <w:r w:rsidR="00723059" w:rsidRPr="00D90438">
        <w:rPr>
          <w:rStyle w:val="eop"/>
          <w:rFonts w:cstheme="minorHAnsi"/>
          <w:color w:val="000000"/>
          <w:sz w:val="24"/>
          <w:szCs w:val="24"/>
        </w:rPr>
        <w:t> </w:t>
      </w:r>
    </w:p>
    <w:p w14:paraId="15C59ED0" w14:textId="49AFDA91" w:rsidR="00C7684A" w:rsidRPr="00D90438" w:rsidRDefault="00723059" w:rsidP="006C5FBF">
      <w:pPr>
        <w:pStyle w:val="Geenafstand"/>
        <w:numPr>
          <w:ilvl w:val="0"/>
          <w:numId w:val="14"/>
        </w:numPr>
        <w:rPr>
          <w:rFonts w:cstheme="minorHAnsi"/>
          <w:sz w:val="24"/>
          <w:szCs w:val="24"/>
        </w:rPr>
      </w:pPr>
      <w:r w:rsidRPr="00D90438">
        <w:rPr>
          <w:rStyle w:val="normaltextrun"/>
          <w:rFonts w:cstheme="minorHAnsi"/>
          <w:color w:val="000000"/>
          <w:sz w:val="24"/>
          <w:szCs w:val="24"/>
        </w:rPr>
        <w:t xml:space="preserve">De leerlingen zijn spelenderwijs bezig met leerstof die we eerder klassikaal behandelen </w:t>
      </w:r>
      <w:r w:rsidR="00DA1BA5" w:rsidRPr="00D90438">
        <w:rPr>
          <w:rStyle w:val="normaltextrun"/>
          <w:rFonts w:cstheme="minorHAnsi"/>
          <w:color w:val="000000"/>
          <w:sz w:val="24"/>
          <w:szCs w:val="24"/>
        </w:rPr>
        <w:t>(</w:t>
      </w:r>
      <w:r w:rsidR="00DA1BA5" w:rsidRPr="00D90438">
        <w:rPr>
          <w:rStyle w:val="tabchar"/>
          <w:rFonts w:cstheme="minorHAnsi"/>
          <w:color w:val="000000"/>
          <w:sz w:val="24"/>
          <w:szCs w:val="24"/>
        </w:rPr>
        <w:t>bijv.</w:t>
      </w:r>
      <w:r w:rsidRPr="00D90438">
        <w:rPr>
          <w:rStyle w:val="normaltextrun"/>
          <w:rFonts w:cstheme="minorHAnsi"/>
          <w:color w:val="000000"/>
          <w:sz w:val="24"/>
          <w:szCs w:val="24"/>
        </w:rPr>
        <w:t xml:space="preserve"> biologie, rekenen, meten/wegen) taal (speel en lees set o.a.)</w:t>
      </w:r>
      <w:r w:rsidR="006A715A" w:rsidRPr="00D90438">
        <w:rPr>
          <w:rStyle w:val="eop"/>
          <w:rFonts w:cstheme="minorHAnsi"/>
          <w:color w:val="000000"/>
          <w:sz w:val="24"/>
          <w:szCs w:val="24"/>
        </w:rPr>
        <w:t>.</w:t>
      </w:r>
    </w:p>
    <w:p w14:paraId="7229033B" w14:textId="77777777" w:rsidR="00F63E6E" w:rsidRPr="00D90438" w:rsidRDefault="00723059" w:rsidP="006C5FBF">
      <w:pPr>
        <w:pStyle w:val="Geenafstand"/>
        <w:numPr>
          <w:ilvl w:val="0"/>
          <w:numId w:val="14"/>
        </w:numPr>
        <w:rPr>
          <w:rStyle w:val="normaltextrun"/>
          <w:rFonts w:cstheme="minorHAnsi"/>
          <w:sz w:val="24"/>
          <w:szCs w:val="24"/>
        </w:rPr>
      </w:pPr>
      <w:r w:rsidRPr="00D90438">
        <w:rPr>
          <w:rStyle w:val="normaltextrun"/>
          <w:rFonts w:cstheme="minorHAnsi"/>
          <w:color w:val="000000"/>
          <w:sz w:val="24"/>
          <w:szCs w:val="24"/>
        </w:rPr>
        <w:t xml:space="preserve">De leerkracht heeft tijd voor </w:t>
      </w:r>
      <w:r w:rsidR="00C7684A" w:rsidRPr="00D90438">
        <w:rPr>
          <w:rStyle w:val="normaltextrun"/>
          <w:rFonts w:cstheme="minorHAnsi"/>
          <w:color w:val="000000"/>
          <w:sz w:val="24"/>
          <w:szCs w:val="24"/>
        </w:rPr>
        <w:t xml:space="preserve">begeleiding van individuele kinderen of kleine groepjes. </w:t>
      </w:r>
    </w:p>
    <w:p w14:paraId="550444FF" w14:textId="77777777" w:rsidR="00F63E6E" w:rsidRPr="00D90438" w:rsidRDefault="00F63E6E" w:rsidP="00F63E6E">
      <w:pPr>
        <w:pStyle w:val="Geenafstand"/>
        <w:rPr>
          <w:rStyle w:val="normaltextrun"/>
          <w:rFonts w:cstheme="minorHAnsi"/>
          <w:color w:val="000000"/>
          <w:sz w:val="24"/>
          <w:szCs w:val="24"/>
        </w:rPr>
      </w:pPr>
    </w:p>
    <w:p w14:paraId="366ACD88" w14:textId="77777777" w:rsidR="00F63E6E" w:rsidRPr="00DE6248" w:rsidRDefault="00F63E6E" w:rsidP="00F63E6E">
      <w:pPr>
        <w:pStyle w:val="Geenafstand"/>
        <w:rPr>
          <w:rStyle w:val="normaltextrun"/>
          <w:rFonts w:cstheme="minorHAnsi"/>
          <w:color w:val="000000"/>
        </w:rPr>
      </w:pPr>
    </w:p>
    <w:p w14:paraId="73CC1BC8" w14:textId="1960039A" w:rsidR="00304C75" w:rsidRPr="00DE6248" w:rsidRDefault="00935F6B" w:rsidP="003318B3">
      <w:pPr>
        <w:pStyle w:val="Normaalweb"/>
        <w:jc w:val="center"/>
        <w:rPr>
          <w:rFonts w:asciiTheme="minorHAnsi" w:hAnsiTheme="minorHAnsi" w:cstheme="minorHAnsi"/>
        </w:rPr>
      </w:pPr>
      <w:r w:rsidRPr="00DE6248">
        <w:rPr>
          <w:rFonts w:asciiTheme="minorHAnsi" w:hAnsiTheme="minorHAnsi" w:cstheme="minorHAnsi"/>
          <w:noProof/>
        </w:rPr>
        <w:drawing>
          <wp:inline distT="0" distB="0" distL="0" distR="0" wp14:anchorId="1E141B80" wp14:editId="46D918E9">
            <wp:extent cx="3745987" cy="2106672"/>
            <wp:effectExtent l="0" t="0" r="6985" b="825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60946" cy="2115085"/>
                    </a:xfrm>
                    <a:prstGeom prst="rect">
                      <a:avLst/>
                    </a:prstGeom>
                    <a:noFill/>
                    <a:ln>
                      <a:noFill/>
                    </a:ln>
                  </pic:spPr>
                </pic:pic>
              </a:graphicData>
            </a:graphic>
          </wp:inline>
        </w:drawing>
      </w:r>
      <w:r w:rsidR="00304C75" w:rsidRPr="00DE6248">
        <w:rPr>
          <w:rFonts w:asciiTheme="minorHAnsi" w:hAnsiTheme="minorHAnsi" w:cstheme="minorHAnsi"/>
        </w:rPr>
        <w:br w:type="page"/>
      </w:r>
    </w:p>
    <w:p w14:paraId="6A40666B" w14:textId="79249BC5" w:rsidR="00304C75" w:rsidRPr="00DE6248" w:rsidRDefault="00304C75" w:rsidP="00304C75">
      <w:pPr>
        <w:pStyle w:val="Kop2"/>
        <w:rPr>
          <w:rFonts w:asciiTheme="minorHAnsi" w:eastAsia="Times New Roman" w:hAnsiTheme="minorHAnsi" w:cstheme="minorHAnsi"/>
          <w:sz w:val="18"/>
          <w:szCs w:val="18"/>
          <w:lang w:eastAsia="nl-NL"/>
        </w:rPr>
      </w:pPr>
      <w:bookmarkStart w:id="39" w:name="_Toc171675634"/>
      <w:bookmarkStart w:id="40" w:name="_Toc171425024"/>
      <w:r w:rsidRPr="00DE6248">
        <w:rPr>
          <w:rFonts w:asciiTheme="minorHAnsi" w:eastAsia="Times New Roman" w:hAnsiTheme="minorHAnsi" w:cstheme="minorHAnsi"/>
          <w:lang w:eastAsia="nl-NL"/>
        </w:rPr>
        <w:lastRenderedPageBreak/>
        <w:t>3.</w:t>
      </w:r>
      <w:r w:rsidR="00613EE9">
        <w:rPr>
          <w:rFonts w:asciiTheme="minorHAnsi" w:eastAsia="Times New Roman" w:hAnsiTheme="minorHAnsi" w:cstheme="minorHAnsi"/>
          <w:lang w:eastAsia="nl-NL"/>
        </w:rPr>
        <w:t>8</w:t>
      </w:r>
      <w:r w:rsidRPr="00DE6248">
        <w:rPr>
          <w:rFonts w:asciiTheme="minorHAnsi" w:eastAsia="Times New Roman" w:hAnsiTheme="minorHAnsi" w:cstheme="minorHAnsi"/>
          <w:lang w:eastAsia="nl-NL"/>
        </w:rPr>
        <w:t xml:space="preserve"> Urentabel</w:t>
      </w:r>
      <w:bookmarkEnd w:id="39"/>
      <w:bookmarkEnd w:id="40"/>
      <w:r w:rsidRPr="00DE6248">
        <w:rPr>
          <w:rFonts w:asciiTheme="minorHAnsi" w:eastAsia="Times New Roman" w:hAnsiTheme="minorHAnsi" w:cstheme="minorHAnsi"/>
          <w:lang w:eastAsia="nl-NL"/>
        </w:rPr>
        <w:t> </w:t>
      </w:r>
    </w:p>
    <w:p w14:paraId="43A60B29" w14:textId="77777777" w:rsidR="00304C75" w:rsidRPr="00DE6248" w:rsidRDefault="00304C75" w:rsidP="00304C75">
      <w:pPr>
        <w:spacing w:after="0" w:line="240" w:lineRule="auto"/>
        <w:textAlignment w:val="baseline"/>
        <w:rPr>
          <w:rFonts w:eastAsia="Times New Roman" w:cstheme="minorHAnsi"/>
          <w:sz w:val="18"/>
          <w:szCs w:val="18"/>
          <w:lang w:eastAsia="nl-NL"/>
        </w:rPr>
      </w:pPr>
      <w:r w:rsidRPr="00DE6248">
        <w:rPr>
          <w:rFonts w:eastAsia="Times New Roman" w:cstheme="minorHAnsi"/>
          <w:lang w:eastAsia="nl-NL"/>
        </w:rPr>
        <w:t>De tijd die wordt besteed aan de verschillende vakken kan per groep wisselen. In onderstaand urentabel is de verdeling van de uren per vak per groep zichtbaar.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7"/>
        <w:gridCol w:w="612"/>
        <w:gridCol w:w="1026"/>
        <w:gridCol w:w="1040"/>
        <w:gridCol w:w="1040"/>
        <w:gridCol w:w="1026"/>
        <w:gridCol w:w="1040"/>
        <w:gridCol w:w="1319"/>
      </w:tblGrid>
      <w:tr w:rsidR="004E4A9D" w:rsidRPr="00304C75" w14:paraId="172FAD94" w14:textId="77777777" w:rsidTr="006669CB">
        <w:tc>
          <w:tcPr>
            <w:tcW w:w="1907" w:type="dxa"/>
            <w:tcBorders>
              <w:top w:val="single" w:sz="6" w:space="0" w:color="000000"/>
              <w:left w:val="single" w:sz="6" w:space="0" w:color="000000"/>
              <w:bottom w:val="single" w:sz="6" w:space="0" w:color="000000"/>
              <w:right w:val="single" w:sz="6" w:space="0" w:color="000000"/>
            </w:tcBorders>
            <w:shd w:val="clear" w:color="auto" w:fill="auto"/>
            <w:hideMark/>
          </w:tcPr>
          <w:p w14:paraId="5406FA23" w14:textId="77777777" w:rsidR="004E4A9D" w:rsidRPr="00DE6248" w:rsidRDefault="004E4A9D" w:rsidP="00304C75">
            <w:pPr>
              <w:spacing w:after="0" w:line="240" w:lineRule="auto"/>
              <w:textAlignment w:val="baseline"/>
              <w:rPr>
                <w:rFonts w:eastAsia="Times New Roman" w:cstheme="minorHAnsi"/>
                <w:color w:val="FF0066"/>
                <w:sz w:val="24"/>
                <w:szCs w:val="24"/>
                <w:lang w:eastAsia="nl-NL"/>
              </w:rPr>
            </w:pPr>
            <w:r w:rsidRPr="00DE6248">
              <w:rPr>
                <w:rFonts w:eastAsia="Times New Roman" w:cstheme="minorHAnsi"/>
                <w:b/>
                <w:color w:val="FF0066"/>
                <w:sz w:val="24"/>
                <w:szCs w:val="24"/>
                <w:lang w:eastAsia="nl-NL"/>
              </w:rPr>
              <w:t>Vak</w:t>
            </w:r>
            <w:r w:rsidRPr="00DE6248">
              <w:rPr>
                <w:rFonts w:eastAsia="Times New Roman" w:cstheme="minorHAnsi"/>
                <w:color w:val="FF0066"/>
                <w:sz w:val="24"/>
                <w:szCs w:val="24"/>
                <w:lang w:eastAsia="nl-NL"/>
              </w:rPr>
              <w:t>  </w:t>
            </w:r>
          </w:p>
        </w:tc>
        <w:tc>
          <w:tcPr>
            <w:tcW w:w="1638" w:type="dxa"/>
            <w:gridSpan w:val="2"/>
            <w:tcBorders>
              <w:top w:val="single" w:sz="6" w:space="0" w:color="000000"/>
              <w:left w:val="nil"/>
              <w:bottom w:val="single" w:sz="6" w:space="0" w:color="000000"/>
              <w:right w:val="single" w:sz="6" w:space="0" w:color="000000"/>
            </w:tcBorders>
            <w:shd w:val="clear" w:color="auto" w:fill="auto"/>
            <w:hideMark/>
          </w:tcPr>
          <w:p w14:paraId="46B5B6BB" w14:textId="79117ED6" w:rsidR="004E4A9D" w:rsidRPr="00DE6248" w:rsidRDefault="004E4A9D" w:rsidP="004E4A9D">
            <w:pPr>
              <w:spacing w:after="0" w:line="240" w:lineRule="auto"/>
              <w:textAlignment w:val="baseline"/>
              <w:rPr>
                <w:rFonts w:eastAsia="Times New Roman" w:cstheme="minorHAnsi"/>
                <w:color w:val="FF0066"/>
                <w:sz w:val="24"/>
                <w:szCs w:val="24"/>
                <w:lang w:eastAsia="nl-NL"/>
              </w:rPr>
            </w:pPr>
            <w:r w:rsidRPr="00DE6248">
              <w:rPr>
                <w:rFonts w:eastAsia="Times New Roman" w:cstheme="minorHAnsi"/>
                <w:b/>
                <w:color w:val="FF0066"/>
                <w:sz w:val="24"/>
                <w:szCs w:val="24"/>
                <w:lang w:eastAsia="nl-NL"/>
              </w:rPr>
              <w:t>Gr 1/2</w:t>
            </w:r>
            <w:r w:rsidRPr="00DE6248">
              <w:rPr>
                <w:rFonts w:eastAsia="Times New Roman" w:cstheme="minorHAnsi"/>
                <w:color w:val="FF0066"/>
                <w:sz w:val="24"/>
                <w:szCs w:val="24"/>
                <w:lang w:eastAsia="nl-NL"/>
              </w:rPr>
              <w:t xml:space="preserve">    </w:t>
            </w:r>
            <w:r w:rsidRPr="00DE6248">
              <w:rPr>
                <w:rFonts w:eastAsia="Times New Roman" w:cstheme="minorHAnsi"/>
                <w:b/>
                <w:color w:val="FF0066"/>
                <w:sz w:val="24"/>
                <w:szCs w:val="24"/>
                <w:lang w:eastAsia="nl-NL"/>
              </w:rPr>
              <w:t>Gr 3</w:t>
            </w:r>
            <w:r w:rsidRPr="00DE6248">
              <w:rPr>
                <w:rFonts w:eastAsia="Times New Roman" w:cstheme="minorHAnsi"/>
                <w:color w:val="FF0066"/>
                <w:sz w:val="24"/>
                <w:szCs w:val="24"/>
                <w:lang w:eastAsia="nl-NL"/>
              </w:rPr>
              <w:t>  </w:t>
            </w:r>
          </w:p>
        </w:tc>
        <w:tc>
          <w:tcPr>
            <w:tcW w:w="3106" w:type="dxa"/>
            <w:gridSpan w:val="3"/>
            <w:tcBorders>
              <w:top w:val="single" w:sz="6" w:space="0" w:color="000000"/>
              <w:left w:val="nil"/>
              <w:bottom w:val="single" w:sz="6" w:space="0" w:color="000000"/>
              <w:right w:val="single" w:sz="6" w:space="0" w:color="000000"/>
            </w:tcBorders>
            <w:shd w:val="clear" w:color="auto" w:fill="auto"/>
            <w:hideMark/>
          </w:tcPr>
          <w:p w14:paraId="68C6608A" w14:textId="0679C658" w:rsidR="004E4A9D" w:rsidRPr="00DE6248" w:rsidRDefault="004E4A9D" w:rsidP="00216E8D">
            <w:pPr>
              <w:spacing w:after="0" w:line="240" w:lineRule="auto"/>
              <w:textAlignment w:val="baseline"/>
              <w:rPr>
                <w:rFonts w:eastAsia="Times New Roman" w:cstheme="minorHAnsi"/>
                <w:color w:val="FF0066"/>
                <w:sz w:val="24"/>
                <w:szCs w:val="24"/>
                <w:lang w:eastAsia="nl-NL"/>
              </w:rPr>
            </w:pPr>
            <w:r w:rsidRPr="00DE6248">
              <w:rPr>
                <w:rFonts w:eastAsia="Times New Roman" w:cstheme="minorHAnsi"/>
                <w:b/>
                <w:color w:val="FF0066"/>
                <w:sz w:val="24"/>
                <w:szCs w:val="24"/>
                <w:lang w:eastAsia="nl-NL"/>
              </w:rPr>
              <w:t xml:space="preserve">     Gr 4</w:t>
            </w:r>
            <w:r w:rsidRPr="00DE6248">
              <w:rPr>
                <w:rFonts w:eastAsia="Times New Roman" w:cstheme="minorHAnsi"/>
                <w:color w:val="FF0066"/>
                <w:sz w:val="24"/>
                <w:szCs w:val="24"/>
                <w:lang w:eastAsia="nl-NL"/>
              </w:rPr>
              <w:t xml:space="preserve">            </w:t>
            </w:r>
            <w:r w:rsidRPr="00DE6248">
              <w:rPr>
                <w:rFonts w:eastAsia="Times New Roman" w:cstheme="minorHAnsi"/>
                <w:b/>
                <w:color w:val="FF0066"/>
                <w:sz w:val="24"/>
                <w:szCs w:val="24"/>
                <w:lang w:eastAsia="nl-NL"/>
              </w:rPr>
              <w:t>Gr 5</w:t>
            </w:r>
            <w:r w:rsidRPr="00DE6248">
              <w:rPr>
                <w:rFonts w:eastAsia="Times New Roman" w:cstheme="minorHAnsi"/>
                <w:color w:val="FF0066"/>
                <w:sz w:val="24"/>
                <w:szCs w:val="24"/>
                <w:lang w:eastAsia="nl-NL"/>
              </w:rPr>
              <w:t xml:space="preserve">            </w:t>
            </w:r>
            <w:r w:rsidRPr="00DE6248">
              <w:rPr>
                <w:rFonts w:eastAsia="Times New Roman" w:cstheme="minorHAnsi"/>
                <w:b/>
                <w:color w:val="FF0066"/>
                <w:sz w:val="24"/>
                <w:szCs w:val="24"/>
                <w:lang w:eastAsia="nl-NL"/>
              </w:rPr>
              <w:t>Gr 6</w:t>
            </w:r>
            <w:r w:rsidRPr="00DE6248">
              <w:rPr>
                <w:rFonts w:eastAsia="Times New Roman" w:cstheme="minorHAnsi"/>
                <w:color w:val="FF0066"/>
                <w:sz w:val="24"/>
                <w:szCs w:val="24"/>
                <w:lang w:eastAsia="nl-NL"/>
              </w:rPr>
              <w:t>  </w:t>
            </w:r>
          </w:p>
        </w:tc>
        <w:tc>
          <w:tcPr>
            <w:tcW w:w="2359" w:type="dxa"/>
            <w:gridSpan w:val="2"/>
            <w:tcBorders>
              <w:top w:val="single" w:sz="6" w:space="0" w:color="000000"/>
              <w:left w:val="nil"/>
              <w:bottom w:val="single" w:sz="6" w:space="0" w:color="000000"/>
              <w:right w:val="single" w:sz="6" w:space="0" w:color="000000"/>
            </w:tcBorders>
            <w:shd w:val="clear" w:color="auto" w:fill="auto"/>
            <w:hideMark/>
          </w:tcPr>
          <w:p w14:paraId="4DDFA0FB" w14:textId="59FE3798" w:rsidR="004E4A9D" w:rsidRPr="00DE6248" w:rsidRDefault="004E4A9D" w:rsidP="00216E8D">
            <w:pPr>
              <w:spacing w:after="0" w:line="240" w:lineRule="auto"/>
              <w:textAlignment w:val="baseline"/>
              <w:rPr>
                <w:rFonts w:eastAsia="Times New Roman" w:cstheme="minorHAnsi"/>
                <w:color w:val="FF0066"/>
                <w:sz w:val="24"/>
                <w:szCs w:val="24"/>
                <w:lang w:eastAsia="nl-NL"/>
              </w:rPr>
            </w:pPr>
            <w:r w:rsidRPr="00DE6248">
              <w:rPr>
                <w:rFonts w:eastAsia="Times New Roman" w:cstheme="minorHAnsi"/>
                <w:b/>
                <w:color w:val="FF0066"/>
                <w:sz w:val="24"/>
                <w:szCs w:val="24"/>
                <w:lang w:eastAsia="nl-NL"/>
              </w:rPr>
              <w:t xml:space="preserve">     Gr 7</w:t>
            </w:r>
            <w:r w:rsidRPr="00DE6248">
              <w:rPr>
                <w:rFonts w:eastAsia="Times New Roman" w:cstheme="minorHAnsi"/>
                <w:color w:val="FF0066"/>
                <w:sz w:val="24"/>
                <w:szCs w:val="24"/>
                <w:lang w:eastAsia="nl-NL"/>
              </w:rPr>
              <w:t xml:space="preserve">             </w:t>
            </w:r>
            <w:r w:rsidRPr="00DE6248">
              <w:rPr>
                <w:rFonts w:eastAsia="Times New Roman" w:cstheme="minorHAnsi"/>
                <w:b/>
                <w:color w:val="FF0066"/>
                <w:sz w:val="24"/>
                <w:szCs w:val="24"/>
                <w:lang w:eastAsia="nl-NL"/>
              </w:rPr>
              <w:t>Gr 8</w:t>
            </w:r>
            <w:r w:rsidRPr="00DE6248">
              <w:rPr>
                <w:rFonts w:eastAsia="Times New Roman" w:cstheme="minorHAnsi"/>
                <w:color w:val="FF0066"/>
                <w:sz w:val="24"/>
                <w:szCs w:val="24"/>
                <w:lang w:eastAsia="nl-NL"/>
              </w:rPr>
              <w:t>  </w:t>
            </w:r>
          </w:p>
        </w:tc>
      </w:tr>
      <w:tr w:rsidR="004251BE" w:rsidRPr="00304C75" w14:paraId="20F60FAD" w14:textId="77777777" w:rsidTr="00A76393">
        <w:tc>
          <w:tcPr>
            <w:tcW w:w="9010" w:type="dxa"/>
            <w:gridSpan w:val="8"/>
            <w:tcBorders>
              <w:top w:val="nil"/>
              <w:left w:val="single" w:sz="6" w:space="0" w:color="000000"/>
              <w:bottom w:val="single" w:sz="6" w:space="0" w:color="000000"/>
              <w:right w:val="single" w:sz="6" w:space="0" w:color="000000"/>
            </w:tcBorders>
            <w:shd w:val="clear" w:color="auto" w:fill="auto"/>
            <w:hideMark/>
          </w:tcPr>
          <w:p w14:paraId="1B22CBED" w14:textId="77777777" w:rsidR="00304C75" w:rsidRPr="00DE6248" w:rsidRDefault="00304C75" w:rsidP="00304C75">
            <w:pPr>
              <w:spacing w:after="0" w:line="240" w:lineRule="auto"/>
              <w:jc w:val="center"/>
              <w:textAlignment w:val="baseline"/>
              <w:rPr>
                <w:rFonts w:eastAsia="Times New Roman" w:cstheme="minorHAnsi"/>
                <w:color w:val="002060"/>
                <w:sz w:val="24"/>
                <w:szCs w:val="24"/>
                <w:lang w:eastAsia="nl-NL"/>
              </w:rPr>
            </w:pPr>
            <w:r w:rsidRPr="00DE6248">
              <w:rPr>
                <w:rFonts w:eastAsia="Times New Roman" w:cstheme="minorHAnsi"/>
                <w:b/>
                <w:color w:val="002060"/>
                <w:lang w:eastAsia="nl-NL"/>
              </w:rPr>
              <w:t>Kernvakken:</w:t>
            </w:r>
            <w:r w:rsidRPr="00DE6248">
              <w:rPr>
                <w:rFonts w:eastAsia="Times New Roman" w:cstheme="minorHAnsi"/>
                <w:color w:val="002060"/>
                <w:lang w:eastAsia="nl-NL"/>
              </w:rPr>
              <w:t>  </w:t>
            </w:r>
          </w:p>
        </w:tc>
      </w:tr>
      <w:tr w:rsidR="00304C75" w:rsidRPr="00304C75" w14:paraId="1E212F58" w14:textId="77777777" w:rsidTr="00A76393">
        <w:tc>
          <w:tcPr>
            <w:tcW w:w="1907" w:type="dxa"/>
            <w:tcBorders>
              <w:top w:val="nil"/>
              <w:left w:val="single" w:sz="6" w:space="0" w:color="000000"/>
              <w:bottom w:val="single" w:sz="6" w:space="0" w:color="000000"/>
              <w:right w:val="single" w:sz="6" w:space="0" w:color="000000"/>
            </w:tcBorders>
            <w:shd w:val="clear" w:color="auto" w:fill="auto"/>
            <w:hideMark/>
          </w:tcPr>
          <w:p w14:paraId="1AC42BC1" w14:textId="77777777" w:rsidR="00304C75" w:rsidRPr="00DE6248" w:rsidRDefault="00304C75" w:rsidP="00304C75">
            <w:pPr>
              <w:spacing w:after="0" w:line="240" w:lineRule="auto"/>
              <w:textAlignment w:val="baseline"/>
              <w:rPr>
                <w:rFonts w:eastAsia="Times New Roman" w:cstheme="minorHAnsi"/>
                <w:sz w:val="24"/>
                <w:szCs w:val="24"/>
                <w:lang w:eastAsia="nl-NL"/>
              </w:rPr>
            </w:pPr>
            <w:r w:rsidRPr="00DE6248">
              <w:rPr>
                <w:rFonts w:eastAsia="Times New Roman" w:cstheme="minorHAnsi"/>
                <w:lang w:eastAsia="nl-NL"/>
              </w:rPr>
              <w:t>(Aanvankelijk)   </w:t>
            </w:r>
          </w:p>
          <w:p w14:paraId="72CF3EA9" w14:textId="77777777" w:rsidR="00304C75" w:rsidRPr="00DE6248" w:rsidRDefault="00304C75" w:rsidP="00304C75">
            <w:pPr>
              <w:spacing w:after="0" w:line="240" w:lineRule="auto"/>
              <w:textAlignment w:val="baseline"/>
              <w:rPr>
                <w:rFonts w:eastAsia="Times New Roman" w:cstheme="minorHAnsi"/>
                <w:sz w:val="24"/>
                <w:szCs w:val="24"/>
                <w:lang w:eastAsia="nl-NL"/>
              </w:rPr>
            </w:pPr>
            <w:r w:rsidRPr="00DE6248">
              <w:rPr>
                <w:rFonts w:eastAsia="Times New Roman" w:cstheme="minorHAnsi"/>
                <w:lang w:eastAsia="nl-NL"/>
              </w:rPr>
              <w:t>Rekenen  </w:t>
            </w:r>
          </w:p>
        </w:tc>
        <w:tc>
          <w:tcPr>
            <w:tcW w:w="612" w:type="dxa"/>
            <w:tcBorders>
              <w:top w:val="nil"/>
              <w:left w:val="nil"/>
              <w:bottom w:val="single" w:sz="6" w:space="0" w:color="000000"/>
              <w:right w:val="single" w:sz="6" w:space="0" w:color="000000"/>
            </w:tcBorders>
            <w:shd w:val="clear" w:color="auto" w:fill="auto"/>
            <w:hideMark/>
          </w:tcPr>
          <w:p w14:paraId="13A3D867"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2,5*  </w:t>
            </w:r>
          </w:p>
        </w:tc>
        <w:tc>
          <w:tcPr>
            <w:tcW w:w="1026" w:type="dxa"/>
            <w:tcBorders>
              <w:top w:val="nil"/>
              <w:left w:val="nil"/>
              <w:bottom w:val="single" w:sz="6" w:space="0" w:color="000000"/>
              <w:right w:val="single" w:sz="6" w:space="0" w:color="000000"/>
            </w:tcBorders>
            <w:shd w:val="clear" w:color="auto" w:fill="auto"/>
            <w:hideMark/>
          </w:tcPr>
          <w:p w14:paraId="0FB19667"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5  </w:t>
            </w:r>
          </w:p>
        </w:tc>
        <w:tc>
          <w:tcPr>
            <w:tcW w:w="1040" w:type="dxa"/>
            <w:tcBorders>
              <w:top w:val="nil"/>
              <w:left w:val="nil"/>
              <w:bottom w:val="single" w:sz="6" w:space="0" w:color="000000"/>
              <w:right w:val="single" w:sz="6" w:space="0" w:color="000000"/>
            </w:tcBorders>
            <w:shd w:val="clear" w:color="auto" w:fill="auto"/>
            <w:hideMark/>
          </w:tcPr>
          <w:p w14:paraId="2AE39CA0"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5  </w:t>
            </w:r>
          </w:p>
        </w:tc>
        <w:tc>
          <w:tcPr>
            <w:tcW w:w="1040" w:type="dxa"/>
            <w:tcBorders>
              <w:top w:val="nil"/>
              <w:left w:val="nil"/>
              <w:bottom w:val="single" w:sz="6" w:space="0" w:color="000000"/>
              <w:right w:val="single" w:sz="6" w:space="0" w:color="000000"/>
            </w:tcBorders>
            <w:shd w:val="clear" w:color="auto" w:fill="auto"/>
            <w:hideMark/>
          </w:tcPr>
          <w:p w14:paraId="78FC6A3B"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5  </w:t>
            </w:r>
          </w:p>
        </w:tc>
        <w:tc>
          <w:tcPr>
            <w:tcW w:w="1026" w:type="dxa"/>
            <w:tcBorders>
              <w:top w:val="nil"/>
              <w:left w:val="nil"/>
              <w:bottom w:val="single" w:sz="6" w:space="0" w:color="000000"/>
              <w:right w:val="single" w:sz="6" w:space="0" w:color="000000"/>
            </w:tcBorders>
            <w:shd w:val="clear" w:color="auto" w:fill="auto"/>
            <w:hideMark/>
          </w:tcPr>
          <w:p w14:paraId="06845DE9"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5  </w:t>
            </w:r>
          </w:p>
        </w:tc>
        <w:tc>
          <w:tcPr>
            <w:tcW w:w="1040" w:type="dxa"/>
            <w:tcBorders>
              <w:top w:val="nil"/>
              <w:left w:val="nil"/>
              <w:bottom w:val="single" w:sz="6" w:space="0" w:color="000000"/>
              <w:right w:val="single" w:sz="6" w:space="0" w:color="000000"/>
            </w:tcBorders>
            <w:shd w:val="clear" w:color="auto" w:fill="auto"/>
            <w:hideMark/>
          </w:tcPr>
          <w:p w14:paraId="1F136C84"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5  </w:t>
            </w:r>
          </w:p>
        </w:tc>
        <w:tc>
          <w:tcPr>
            <w:tcW w:w="1319" w:type="dxa"/>
            <w:tcBorders>
              <w:top w:val="nil"/>
              <w:left w:val="nil"/>
              <w:bottom w:val="single" w:sz="6" w:space="0" w:color="000000"/>
              <w:right w:val="single" w:sz="6" w:space="0" w:color="000000"/>
            </w:tcBorders>
            <w:shd w:val="clear" w:color="auto" w:fill="auto"/>
            <w:hideMark/>
          </w:tcPr>
          <w:p w14:paraId="4736D89F"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5  </w:t>
            </w:r>
          </w:p>
        </w:tc>
      </w:tr>
      <w:tr w:rsidR="00304C75" w:rsidRPr="00304C75" w14:paraId="4B7FC4B9" w14:textId="77777777" w:rsidTr="00A76393">
        <w:tc>
          <w:tcPr>
            <w:tcW w:w="1907" w:type="dxa"/>
            <w:tcBorders>
              <w:top w:val="nil"/>
              <w:left w:val="single" w:sz="6" w:space="0" w:color="000000"/>
              <w:bottom w:val="single" w:sz="6" w:space="0" w:color="000000"/>
              <w:right w:val="single" w:sz="6" w:space="0" w:color="000000"/>
            </w:tcBorders>
            <w:shd w:val="clear" w:color="auto" w:fill="auto"/>
            <w:hideMark/>
          </w:tcPr>
          <w:p w14:paraId="7A2205CD" w14:textId="77777777" w:rsidR="00304C75" w:rsidRPr="00DE6248" w:rsidRDefault="00304C75" w:rsidP="00304C75">
            <w:pPr>
              <w:spacing w:after="0" w:line="240" w:lineRule="auto"/>
              <w:textAlignment w:val="baseline"/>
              <w:rPr>
                <w:rFonts w:eastAsia="Times New Roman" w:cstheme="minorHAnsi"/>
                <w:sz w:val="24"/>
                <w:szCs w:val="24"/>
                <w:lang w:eastAsia="nl-NL"/>
              </w:rPr>
            </w:pPr>
            <w:r w:rsidRPr="00DE6248">
              <w:rPr>
                <w:rFonts w:eastAsia="Times New Roman" w:cstheme="minorHAnsi"/>
                <w:lang w:eastAsia="nl-NL"/>
              </w:rPr>
              <w:t>Aanvankelijk/   </w:t>
            </w:r>
            <w:r w:rsidRPr="00DE6248">
              <w:rPr>
                <w:rFonts w:eastAsia="Times New Roman" w:cstheme="minorHAnsi"/>
                <w:lang w:eastAsia="nl-NL"/>
              </w:rPr>
              <w:br/>
              <w:t>Technisch  </w:t>
            </w:r>
          </w:p>
          <w:p w14:paraId="06458A94" w14:textId="77777777" w:rsidR="00304C75" w:rsidRPr="00DE6248" w:rsidRDefault="00304C75" w:rsidP="00304C75">
            <w:pPr>
              <w:spacing w:after="0" w:line="240" w:lineRule="auto"/>
              <w:textAlignment w:val="baseline"/>
              <w:rPr>
                <w:rFonts w:eastAsia="Times New Roman" w:cstheme="minorHAnsi"/>
                <w:sz w:val="24"/>
                <w:szCs w:val="24"/>
                <w:lang w:eastAsia="nl-NL"/>
              </w:rPr>
            </w:pPr>
            <w:r w:rsidRPr="00DE6248">
              <w:rPr>
                <w:rFonts w:eastAsia="Times New Roman" w:cstheme="minorHAnsi"/>
                <w:lang w:eastAsia="nl-NL"/>
              </w:rPr>
              <w:t>lezen  </w:t>
            </w:r>
          </w:p>
        </w:tc>
        <w:tc>
          <w:tcPr>
            <w:tcW w:w="612" w:type="dxa"/>
            <w:tcBorders>
              <w:top w:val="nil"/>
              <w:left w:val="nil"/>
              <w:bottom w:val="single" w:sz="6" w:space="0" w:color="000000"/>
              <w:right w:val="single" w:sz="6" w:space="0" w:color="000000"/>
            </w:tcBorders>
            <w:shd w:val="clear" w:color="auto" w:fill="auto"/>
            <w:hideMark/>
          </w:tcPr>
          <w:p w14:paraId="34E2020B"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5*  </w:t>
            </w:r>
          </w:p>
        </w:tc>
        <w:tc>
          <w:tcPr>
            <w:tcW w:w="1026" w:type="dxa"/>
            <w:tcBorders>
              <w:top w:val="nil"/>
              <w:left w:val="nil"/>
              <w:bottom w:val="single" w:sz="6" w:space="0" w:color="000000"/>
              <w:right w:val="single" w:sz="6" w:space="0" w:color="000000"/>
            </w:tcBorders>
            <w:shd w:val="clear" w:color="auto" w:fill="auto"/>
            <w:hideMark/>
          </w:tcPr>
          <w:p w14:paraId="5D753543"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7,5  </w:t>
            </w:r>
          </w:p>
        </w:tc>
        <w:tc>
          <w:tcPr>
            <w:tcW w:w="1040" w:type="dxa"/>
            <w:tcBorders>
              <w:top w:val="nil"/>
              <w:left w:val="nil"/>
              <w:bottom w:val="single" w:sz="6" w:space="0" w:color="000000"/>
              <w:right w:val="single" w:sz="6" w:space="0" w:color="000000"/>
            </w:tcBorders>
            <w:shd w:val="clear" w:color="auto" w:fill="auto"/>
            <w:hideMark/>
          </w:tcPr>
          <w:p w14:paraId="7489404D"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5  </w:t>
            </w:r>
          </w:p>
        </w:tc>
        <w:tc>
          <w:tcPr>
            <w:tcW w:w="1040" w:type="dxa"/>
            <w:tcBorders>
              <w:top w:val="nil"/>
              <w:left w:val="nil"/>
              <w:bottom w:val="single" w:sz="6" w:space="0" w:color="000000"/>
              <w:right w:val="single" w:sz="6" w:space="0" w:color="000000"/>
            </w:tcBorders>
            <w:shd w:val="clear" w:color="auto" w:fill="auto"/>
            <w:hideMark/>
          </w:tcPr>
          <w:p w14:paraId="5074B891"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5  </w:t>
            </w:r>
          </w:p>
        </w:tc>
        <w:tc>
          <w:tcPr>
            <w:tcW w:w="1026" w:type="dxa"/>
            <w:tcBorders>
              <w:top w:val="nil"/>
              <w:left w:val="nil"/>
              <w:bottom w:val="single" w:sz="6" w:space="0" w:color="000000"/>
              <w:right w:val="single" w:sz="6" w:space="0" w:color="000000"/>
            </w:tcBorders>
            <w:shd w:val="clear" w:color="auto" w:fill="auto"/>
            <w:hideMark/>
          </w:tcPr>
          <w:p w14:paraId="28D9706A"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3  </w:t>
            </w:r>
          </w:p>
        </w:tc>
        <w:tc>
          <w:tcPr>
            <w:tcW w:w="1040" w:type="dxa"/>
            <w:tcBorders>
              <w:top w:val="nil"/>
              <w:left w:val="nil"/>
              <w:bottom w:val="single" w:sz="6" w:space="0" w:color="000000"/>
              <w:right w:val="single" w:sz="6" w:space="0" w:color="000000"/>
            </w:tcBorders>
            <w:shd w:val="clear" w:color="auto" w:fill="auto"/>
            <w:hideMark/>
          </w:tcPr>
          <w:p w14:paraId="38BA4EE7"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3  </w:t>
            </w:r>
          </w:p>
        </w:tc>
        <w:tc>
          <w:tcPr>
            <w:tcW w:w="1319" w:type="dxa"/>
            <w:tcBorders>
              <w:top w:val="nil"/>
              <w:left w:val="nil"/>
              <w:bottom w:val="single" w:sz="6" w:space="0" w:color="000000"/>
              <w:right w:val="single" w:sz="6" w:space="0" w:color="000000"/>
            </w:tcBorders>
            <w:shd w:val="clear" w:color="auto" w:fill="auto"/>
            <w:hideMark/>
          </w:tcPr>
          <w:p w14:paraId="5E71B6D4"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3  </w:t>
            </w:r>
          </w:p>
        </w:tc>
      </w:tr>
      <w:tr w:rsidR="00304C75" w:rsidRPr="00304C75" w14:paraId="74235485" w14:textId="77777777" w:rsidTr="00A76393">
        <w:tc>
          <w:tcPr>
            <w:tcW w:w="1907" w:type="dxa"/>
            <w:tcBorders>
              <w:top w:val="nil"/>
              <w:left w:val="single" w:sz="6" w:space="0" w:color="000000"/>
              <w:bottom w:val="single" w:sz="6" w:space="0" w:color="000000"/>
              <w:right w:val="single" w:sz="6" w:space="0" w:color="000000"/>
            </w:tcBorders>
            <w:shd w:val="clear" w:color="auto" w:fill="auto"/>
            <w:hideMark/>
          </w:tcPr>
          <w:p w14:paraId="7FAAC1A6" w14:textId="77777777" w:rsidR="00304C75" w:rsidRPr="00DE6248" w:rsidRDefault="00304C75" w:rsidP="00304C75">
            <w:pPr>
              <w:spacing w:after="0" w:line="240" w:lineRule="auto"/>
              <w:textAlignment w:val="baseline"/>
              <w:rPr>
                <w:rFonts w:eastAsia="Times New Roman" w:cstheme="minorHAnsi"/>
                <w:sz w:val="24"/>
                <w:szCs w:val="24"/>
                <w:lang w:eastAsia="nl-NL"/>
              </w:rPr>
            </w:pPr>
            <w:r w:rsidRPr="00DE6248">
              <w:rPr>
                <w:rFonts w:eastAsia="Times New Roman" w:cstheme="minorHAnsi"/>
                <w:lang w:eastAsia="nl-NL"/>
              </w:rPr>
              <w:t>Taal  </w:t>
            </w:r>
          </w:p>
          <w:p w14:paraId="54D3F257" w14:textId="77777777" w:rsidR="00304C75" w:rsidRPr="00DE6248" w:rsidRDefault="00304C75" w:rsidP="00304C75">
            <w:pPr>
              <w:spacing w:after="0" w:line="240" w:lineRule="auto"/>
              <w:textAlignment w:val="baseline"/>
              <w:rPr>
                <w:rFonts w:eastAsia="Times New Roman" w:cstheme="minorHAnsi"/>
                <w:sz w:val="24"/>
                <w:szCs w:val="24"/>
                <w:lang w:eastAsia="nl-NL"/>
              </w:rPr>
            </w:pPr>
            <w:r w:rsidRPr="00DE6248">
              <w:rPr>
                <w:rFonts w:eastAsia="Times New Roman" w:cstheme="minorHAnsi"/>
                <w:lang w:eastAsia="nl-NL"/>
              </w:rPr>
              <w:t>  </w:t>
            </w:r>
          </w:p>
        </w:tc>
        <w:tc>
          <w:tcPr>
            <w:tcW w:w="612" w:type="dxa"/>
            <w:tcBorders>
              <w:top w:val="nil"/>
              <w:left w:val="nil"/>
              <w:bottom w:val="single" w:sz="6" w:space="0" w:color="000000"/>
              <w:right w:val="single" w:sz="6" w:space="0" w:color="000000"/>
            </w:tcBorders>
            <w:shd w:val="clear" w:color="auto" w:fill="auto"/>
            <w:hideMark/>
          </w:tcPr>
          <w:p w14:paraId="6204E951"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  </w:t>
            </w:r>
          </w:p>
        </w:tc>
        <w:tc>
          <w:tcPr>
            <w:tcW w:w="1026" w:type="dxa"/>
            <w:tcBorders>
              <w:top w:val="nil"/>
              <w:left w:val="nil"/>
              <w:bottom w:val="single" w:sz="6" w:space="0" w:color="000000"/>
              <w:right w:val="single" w:sz="6" w:space="0" w:color="000000"/>
            </w:tcBorders>
            <w:shd w:val="clear" w:color="auto" w:fill="auto"/>
            <w:hideMark/>
          </w:tcPr>
          <w:p w14:paraId="7177AFF9"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  </w:t>
            </w:r>
          </w:p>
        </w:tc>
        <w:tc>
          <w:tcPr>
            <w:tcW w:w="1040" w:type="dxa"/>
            <w:tcBorders>
              <w:top w:val="nil"/>
              <w:left w:val="nil"/>
              <w:bottom w:val="single" w:sz="6" w:space="0" w:color="000000"/>
              <w:right w:val="single" w:sz="6" w:space="0" w:color="000000"/>
            </w:tcBorders>
            <w:shd w:val="clear" w:color="auto" w:fill="auto"/>
            <w:hideMark/>
          </w:tcPr>
          <w:p w14:paraId="17A6E4B6"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3,75  </w:t>
            </w:r>
          </w:p>
        </w:tc>
        <w:tc>
          <w:tcPr>
            <w:tcW w:w="1040" w:type="dxa"/>
            <w:tcBorders>
              <w:top w:val="nil"/>
              <w:left w:val="nil"/>
              <w:bottom w:val="single" w:sz="6" w:space="0" w:color="000000"/>
              <w:right w:val="single" w:sz="6" w:space="0" w:color="000000"/>
            </w:tcBorders>
            <w:shd w:val="clear" w:color="auto" w:fill="auto"/>
            <w:hideMark/>
          </w:tcPr>
          <w:p w14:paraId="78A0DA54"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3,75  </w:t>
            </w:r>
          </w:p>
        </w:tc>
        <w:tc>
          <w:tcPr>
            <w:tcW w:w="1026" w:type="dxa"/>
            <w:tcBorders>
              <w:top w:val="nil"/>
              <w:left w:val="nil"/>
              <w:bottom w:val="single" w:sz="6" w:space="0" w:color="000000"/>
              <w:right w:val="single" w:sz="6" w:space="0" w:color="000000"/>
            </w:tcBorders>
            <w:shd w:val="clear" w:color="auto" w:fill="auto"/>
            <w:hideMark/>
          </w:tcPr>
          <w:p w14:paraId="4DE4BBE8"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3,75  </w:t>
            </w:r>
          </w:p>
        </w:tc>
        <w:tc>
          <w:tcPr>
            <w:tcW w:w="1040" w:type="dxa"/>
            <w:tcBorders>
              <w:top w:val="nil"/>
              <w:left w:val="nil"/>
              <w:bottom w:val="single" w:sz="6" w:space="0" w:color="000000"/>
              <w:right w:val="single" w:sz="6" w:space="0" w:color="000000"/>
            </w:tcBorders>
            <w:shd w:val="clear" w:color="auto" w:fill="auto"/>
            <w:hideMark/>
          </w:tcPr>
          <w:p w14:paraId="5B0982A1"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3,75  </w:t>
            </w:r>
          </w:p>
        </w:tc>
        <w:tc>
          <w:tcPr>
            <w:tcW w:w="1319" w:type="dxa"/>
            <w:tcBorders>
              <w:top w:val="nil"/>
              <w:left w:val="nil"/>
              <w:bottom w:val="single" w:sz="6" w:space="0" w:color="000000"/>
              <w:right w:val="single" w:sz="6" w:space="0" w:color="000000"/>
            </w:tcBorders>
            <w:shd w:val="clear" w:color="auto" w:fill="auto"/>
            <w:hideMark/>
          </w:tcPr>
          <w:p w14:paraId="16E5420B"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3,75  </w:t>
            </w:r>
          </w:p>
        </w:tc>
      </w:tr>
      <w:tr w:rsidR="00304C75" w:rsidRPr="00304C75" w14:paraId="74E61D7C" w14:textId="77777777" w:rsidTr="00A76393">
        <w:tc>
          <w:tcPr>
            <w:tcW w:w="1907" w:type="dxa"/>
            <w:tcBorders>
              <w:top w:val="nil"/>
              <w:left w:val="single" w:sz="6" w:space="0" w:color="000000"/>
              <w:bottom w:val="single" w:sz="6" w:space="0" w:color="000000"/>
              <w:right w:val="single" w:sz="6" w:space="0" w:color="000000"/>
            </w:tcBorders>
            <w:shd w:val="clear" w:color="auto" w:fill="auto"/>
            <w:hideMark/>
          </w:tcPr>
          <w:p w14:paraId="0A6E58D2" w14:textId="77777777" w:rsidR="00304C75" w:rsidRPr="00DE6248" w:rsidRDefault="00304C75" w:rsidP="00304C75">
            <w:pPr>
              <w:spacing w:after="0" w:line="240" w:lineRule="auto"/>
              <w:textAlignment w:val="baseline"/>
              <w:rPr>
                <w:rFonts w:eastAsia="Times New Roman" w:cstheme="minorHAnsi"/>
                <w:sz w:val="24"/>
                <w:szCs w:val="24"/>
                <w:lang w:eastAsia="nl-NL"/>
              </w:rPr>
            </w:pPr>
            <w:r w:rsidRPr="00DE6248">
              <w:rPr>
                <w:rFonts w:eastAsia="Times New Roman" w:cstheme="minorHAnsi"/>
                <w:lang w:eastAsia="nl-NL"/>
              </w:rPr>
              <w:t>Begrijpend lezen*  </w:t>
            </w:r>
          </w:p>
        </w:tc>
        <w:tc>
          <w:tcPr>
            <w:tcW w:w="612" w:type="dxa"/>
            <w:tcBorders>
              <w:top w:val="nil"/>
              <w:left w:val="nil"/>
              <w:bottom w:val="single" w:sz="6" w:space="0" w:color="000000"/>
              <w:right w:val="single" w:sz="6" w:space="0" w:color="000000"/>
            </w:tcBorders>
            <w:shd w:val="clear" w:color="auto" w:fill="auto"/>
            <w:hideMark/>
          </w:tcPr>
          <w:p w14:paraId="46523659"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  </w:t>
            </w:r>
          </w:p>
        </w:tc>
        <w:tc>
          <w:tcPr>
            <w:tcW w:w="1026" w:type="dxa"/>
            <w:tcBorders>
              <w:top w:val="nil"/>
              <w:left w:val="nil"/>
              <w:bottom w:val="single" w:sz="6" w:space="0" w:color="000000"/>
              <w:right w:val="single" w:sz="6" w:space="0" w:color="000000"/>
            </w:tcBorders>
            <w:shd w:val="clear" w:color="auto" w:fill="auto"/>
            <w:hideMark/>
          </w:tcPr>
          <w:p w14:paraId="5AFBC7CD"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  </w:t>
            </w:r>
          </w:p>
        </w:tc>
        <w:tc>
          <w:tcPr>
            <w:tcW w:w="1040" w:type="dxa"/>
            <w:tcBorders>
              <w:top w:val="nil"/>
              <w:left w:val="nil"/>
              <w:bottom w:val="single" w:sz="6" w:space="0" w:color="000000"/>
              <w:right w:val="single" w:sz="6" w:space="0" w:color="000000"/>
            </w:tcBorders>
            <w:shd w:val="clear" w:color="auto" w:fill="auto"/>
            <w:hideMark/>
          </w:tcPr>
          <w:p w14:paraId="082CEAA7"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1,5  </w:t>
            </w:r>
          </w:p>
        </w:tc>
        <w:tc>
          <w:tcPr>
            <w:tcW w:w="1040" w:type="dxa"/>
            <w:tcBorders>
              <w:top w:val="nil"/>
              <w:left w:val="nil"/>
              <w:bottom w:val="single" w:sz="6" w:space="0" w:color="000000"/>
              <w:right w:val="single" w:sz="6" w:space="0" w:color="000000"/>
            </w:tcBorders>
            <w:shd w:val="clear" w:color="auto" w:fill="auto"/>
            <w:hideMark/>
          </w:tcPr>
          <w:p w14:paraId="3E32C0B7"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1,5  </w:t>
            </w:r>
          </w:p>
        </w:tc>
        <w:tc>
          <w:tcPr>
            <w:tcW w:w="1026" w:type="dxa"/>
            <w:tcBorders>
              <w:top w:val="nil"/>
              <w:left w:val="nil"/>
              <w:bottom w:val="single" w:sz="6" w:space="0" w:color="000000"/>
              <w:right w:val="single" w:sz="6" w:space="0" w:color="000000"/>
            </w:tcBorders>
            <w:shd w:val="clear" w:color="auto" w:fill="auto"/>
            <w:hideMark/>
          </w:tcPr>
          <w:p w14:paraId="3C18013A"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1,5  </w:t>
            </w:r>
          </w:p>
        </w:tc>
        <w:tc>
          <w:tcPr>
            <w:tcW w:w="1040" w:type="dxa"/>
            <w:tcBorders>
              <w:top w:val="nil"/>
              <w:left w:val="nil"/>
              <w:bottom w:val="single" w:sz="6" w:space="0" w:color="000000"/>
              <w:right w:val="single" w:sz="6" w:space="0" w:color="000000"/>
            </w:tcBorders>
            <w:shd w:val="clear" w:color="auto" w:fill="auto"/>
            <w:hideMark/>
          </w:tcPr>
          <w:p w14:paraId="7FF3D240"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1,5  </w:t>
            </w:r>
          </w:p>
        </w:tc>
        <w:tc>
          <w:tcPr>
            <w:tcW w:w="1319" w:type="dxa"/>
            <w:tcBorders>
              <w:top w:val="nil"/>
              <w:left w:val="nil"/>
              <w:bottom w:val="single" w:sz="6" w:space="0" w:color="000000"/>
              <w:right w:val="single" w:sz="6" w:space="0" w:color="000000"/>
            </w:tcBorders>
            <w:shd w:val="clear" w:color="auto" w:fill="auto"/>
            <w:hideMark/>
          </w:tcPr>
          <w:p w14:paraId="47D5ECB1"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1,5  </w:t>
            </w:r>
          </w:p>
        </w:tc>
      </w:tr>
      <w:tr w:rsidR="00304C75" w:rsidRPr="00304C75" w14:paraId="57C30A4D" w14:textId="77777777" w:rsidTr="00A76393">
        <w:tc>
          <w:tcPr>
            <w:tcW w:w="1907" w:type="dxa"/>
            <w:tcBorders>
              <w:top w:val="nil"/>
              <w:left w:val="single" w:sz="6" w:space="0" w:color="000000"/>
              <w:bottom w:val="single" w:sz="6" w:space="0" w:color="000000"/>
              <w:right w:val="single" w:sz="6" w:space="0" w:color="000000"/>
            </w:tcBorders>
            <w:shd w:val="clear" w:color="auto" w:fill="auto"/>
            <w:hideMark/>
          </w:tcPr>
          <w:p w14:paraId="3B06206C" w14:textId="77777777" w:rsidR="00304C75" w:rsidRPr="00DE6248" w:rsidRDefault="00304C75" w:rsidP="00304C75">
            <w:pPr>
              <w:spacing w:after="0" w:line="240" w:lineRule="auto"/>
              <w:textAlignment w:val="baseline"/>
              <w:rPr>
                <w:rFonts w:eastAsia="Times New Roman" w:cstheme="minorHAnsi"/>
                <w:sz w:val="24"/>
                <w:szCs w:val="24"/>
                <w:lang w:eastAsia="nl-NL"/>
              </w:rPr>
            </w:pPr>
            <w:r w:rsidRPr="00DE6248">
              <w:rPr>
                <w:rFonts w:eastAsia="Times New Roman" w:cstheme="minorHAnsi"/>
                <w:lang w:eastAsia="nl-NL"/>
              </w:rPr>
              <w:t>Spelling  </w:t>
            </w:r>
          </w:p>
          <w:p w14:paraId="7516AB2B" w14:textId="77777777" w:rsidR="00304C75" w:rsidRPr="00DE6248" w:rsidRDefault="00304C75" w:rsidP="00304C75">
            <w:pPr>
              <w:spacing w:after="0" w:line="240" w:lineRule="auto"/>
              <w:textAlignment w:val="baseline"/>
              <w:rPr>
                <w:rFonts w:eastAsia="Times New Roman" w:cstheme="minorHAnsi"/>
                <w:sz w:val="24"/>
                <w:szCs w:val="24"/>
                <w:lang w:eastAsia="nl-NL"/>
              </w:rPr>
            </w:pPr>
            <w:r w:rsidRPr="00DE6248">
              <w:rPr>
                <w:rFonts w:eastAsia="Times New Roman" w:cstheme="minorHAnsi"/>
                <w:lang w:eastAsia="nl-NL"/>
              </w:rPr>
              <w:t>  </w:t>
            </w:r>
          </w:p>
        </w:tc>
        <w:tc>
          <w:tcPr>
            <w:tcW w:w="612" w:type="dxa"/>
            <w:tcBorders>
              <w:top w:val="nil"/>
              <w:left w:val="nil"/>
              <w:bottom w:val="single" w:sz="6" w:space="0" w:color="000000"/>
              <w:right w:val="single" w:sz="6" w:space="0" w:color="000000"/>
            </w:tcBorders>
            <w:shd w:val="clear" w:color="auto" w:fill="auto"/>
            <w:hideMark/>
          </w:tcPr>
          <w:p w14:paraId="01B18BF5"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  </w:t>
            </w:r>
          </w:p>
        </w:tc>
        <w:tc>
          <w:tcPr>
            <w:tcW w:w="1026" w:type="dxa"/>
            <w:tcBorders>
              <w:top w:val="nil"/>
              <w:left w:val="nil"/>
              <w:bottom w:val="single" w:sz="6" w:space="0" w:color="000000"/>
              <w:right w:val="single" w:sz="6" w:space="0" w:color="000000"/>
            </w:tcBorders>
            <w:shd w:val="clear" w:color="auto" w:fill="auto"/>
            <w:hideMark/>
          </w:tcPr>
          <w:p w14:paraId="1352E8E2"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2,5  </w:t>
            </w:r>
          </w:p>
        </w:tc>
        <w:tc>
          <w:tcPr>
            <w:tcW w:w="1040" w:type="dxa"/>
            <w:tcBorders>
              <w:top w:val="nil"/>
              <w:left w:val="nil"/>
              <w:bottom w:val="single" w:sz="6" w:space="0" w:color="000000"/>
              <w:right w:val="single" w:sz="6" w:space="0" w:color="000000"/>
            </w:tcBorders>
            <w:shd w:val="clear" w:color="auto" w:fill="auto"/>
            <w:hideMark/>
          </w:tcPr>
          <w:p w14:paraId="6EBCE664"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2  </w:t>
            </w:r>
          </w:p>
        </w:tc>
        <w:tc>
          <w:tcPr>
            <w:tcW w:w="1040" w:type="dxa"/>
            <w:tcBorders>
              <w:top w:val="nil"/>
              <w:left w:val="nil"/>
              <w:bottom w:val="single" w:sz="6" w:space="0" w:color="000000"/>
              <w:right w:val="single" w:sz="6" w:space="0" w:color="000000"/>
            </w:tcBorders>
            <w:shd w:val="clear" w:color="auto" w:fill="auto"/>
            <w:hideMark/>
          </w:tcPr>
          <w:p w14:paraId="5FDF7553"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2  </w:t>
            </w:r>
          </w:p>
        </w:tc>
        <w:tc>
          <w:tcPr>
            <w:tcW w:w="1026" w:type="dxa"/>
            <w:tcBorders>
              <w:top w:val="nil"/>
              <w:left w:val="nil"/>
              <w:bottom w:val="single" w:sz="6" w:space="0" w:color="000000"/>
              <w:right w:val="single" w:sz="6" w:space="0" w:color="000000"/>
            </w:tcBorders>
            <w:shd w:val="clear" w:color="auto" w:fill="auto"/>
            <w:hideMark/>
          </w:tcPr>
          <w:p w14:paraId="1AA4D9AE"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2  </w:t>
            </w:r>
          </w:p>
        </w:tc>
        <w:tc>
          <w:tcPr>
            <w:tcW w:w="1040" w:type="dxa"/>
            <w:tcBorders>
              <w:top w:val="nil"/>
              <w:left w:val="nil"/>
              <w:bottom w:val="single" w:sz="6" w:space="0" w:color="000000"/>
              <w:right w:val="single" w:sz="6" w:space="0" w:color="000000"/>
            </w:tcBorders>
            <w:shd w:val="clear" w:color="auto" w:fill="auto"/>
            <w:hideMark/>
          </w:tcPr>
          <w:p w14:paraId="413FAA99"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2  </w:t>
            </w:r>
          </w:p>
        </w:tc>
        <w:tc>
          <w:tcPr>
            <w:tcW w:w="1319" w:type="dxa"/>
            <w:tcBorders>
              <w:top w:val="nil"/>
              <w:left w:val="nil"/>
              <w:bottom w:val="single" w:sz="6" w:space="0" w:color="000000"/>
              <w:right w:val="single" w:sz="6" w:space="0" w:color="000000"/>
            </w:tcBorders>
            <w:shd w:val="clear" w:color="auto" w:fill="auto"/>
            <w:hideMark/>
          </w:tcPr>
          <w:p w14:paraId="428086E0"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2  </w:t>
            </w:r>
          </w:p>
        </w:tc>
      </w:tr>
      <w:tr w:rsidR="00304C75" w:rsidRPr="00304C75" w14:paraId="6E89C12C" w14:textId="77777777" w:rsidTr="00A76393">
        <w:tc>
          <w:tcPr>
            <w:tcW w:w="1907" w:type="dxa"/>
            <w:tcBorders>
              <w:top w:val="nil"/>
              <w:left w:val="single" w:sz="6" w:space="0" w:color="000000"/>
              <w:bottom w:val="single" w:sz="6" w:space="0" w:color="000000"/>
              <w:right w:val="single" w:sz="6" w:space="0" w:color="000000"/>
            </w:tcBorders>
            <w:shd w:val="clear" w:color="auto" w:fill="auto"/>
            <w:hideMark/>
          </w:tcPr>
          <w:p w14:paraId="706F1E63" w14:textId="77777777" w:rsidR="00304C75" w:rsidRPr="00DE6248" w:rsidRDefault="00304C75" w:rsidP="00304C75">
            <w:pPr>
              <w:spacing w:after="0" w:line="240" w:lineRule="auto"/>
              <w:textAlignment w:val="baseline"/>
              <w:rPr>
                <w:rFonts w:eastAsia="Times New Roman" w:cstheme="minorHAnsi"/>
                <w:sz w:val="24"/>
                <w:szCs w:val="24"/>
                <w:lang w:eastAsia="nl-NL"/>
              </w:rPr>
            </w:pPr>
            <w:r w:rsidRPr="00DE6248">
              <w:rPr>
                <w:rFonts w:eastAsia="Times New Roman" w:cstheme="minorHAnsi"/>
                <w:lang w:eastAsia="nl-NL"/>
              </w:rPr>
              <w:t>Engels  </w:t>
            </w:r>
          </w:p>
          <w:p w14:paraId="71EDA3D0" w14:textId="77777777" w:rsidR="00304C75" w:rsidRPr="00DE6248" w:rsidRDefault="00304C75" w:rsidP="00304C75">
            <w:pPr>
              <w:spacing w:after="0" w:line="240" w:lineRule="auto"/>
              <w:textAlignment w:val="baseline"/>
              <w:rPr>
                <w:rFonts w:eastAsia="Times New Roman" w:cstheme="minorHAnsi"/>
                <w:sz w:val="24"/>
                <w:szCs w:val="24"/>
                <w:lang w:eastAsia="nl-NL"/>
              </w:rPr>
            </w:pPr>
            <w:r w:rsidRPr="00DE6248">
              <w:rPr>
                <w:rFonts w:eastAsia="Times New Roman" w:cstheme="minorHAnsi"/>
                <w:lang w:eastAsia="nl-NL"/>
              </w:rPr>
              <w:t>  </w:t>
            </w:r>
          </w:p>
        </w:tc>
        <w:tc>
          <w:tcPr>
            <w:tcW w:w="612" w:type="dxa"/>
            <w:tcBorders>
              <w:top w:val="nil"/>
              <w:left w:val="nil"/>
              <w:bottom w:val="single" w:sz="6" w:space="0" w:color="000000"/>
              <w:right w:val="single" w:sz="6" w:space="0" w:color="000000"/>
            </w:tcBorders>
            <w:shd w:val="clear" w:color="auto" w:fill="auto"/>
            <w:hideMark/>
          </w:tcPr>
          <w:p w14:paraId="44B25979"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1  </w:t>
            </w:r>
          </w:p>
        </w:tc>
        <w:tc>
          <w:tcPr>
            <w:tcW w:w="1026" w:type="dxa"/>
            <w:tcBorders>
              <w:top w:val="nil"/>
              <w:left w:val="nil"/>
              <w:bottom w:val="single" w:sz="6" w:space="0" w:color="000000"/>
              <w:right w:val="single" w:sz="6" w:space="0" w:color="000000"/>
            </w:tcBorders>
            <w:shd w:val="clear" w:color="auto" w:fill="auto"/>
            <w:hideMark/>
          </w:tcPr>
          <w:p w14:paraId="091F5AFD"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1  </w:t>
            </w:r>
          </w:p>
        </w:tc>
        <w:tc>
          <w:tcPr>
            <w:tcW w:w="1040" w:type="dxa"/>
            <w:tcBorders>
              <w:top w:val="nil"/>
              <w:left w:val="nil"/>
              <w:bottom w:val="single" w:sz="6" w:space="0" w:color="000000"/>
              <w:right w:val="single" w:sz="6" w:space="0" w:color="000000"/>
            </w:tcBorders>
            <w:shd w:val="clear" w:color="auto" w:fill="auto"/>
            <w:hideMark/>
          </w:tcPr>
          <w:p w14:paraId="12F26232"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1  </w:t>
            </w:r>
          </w:p>
        </w:tc>
        <w:tc>
          <w:tcPr>
            <w:tcW w:w="1040" w:type="dxa"/>
            <w:tcBorders>
              <w:top w:val="nil"/>
              <w:left w:val="nil"/>
              <w:bottom w:val="single" w:sz="6" w:space="0" w:color="000000"/>
              <w:right w:val="single" w:sz="6" w:space="0" w:color="000000"/>
            </w:tcBorders>
            <w:shd w:val="clear" w:color="auto" w:fill="auto"/>
            <w:hideMark/>
          </w:tcPr>
          <w:p w14:paraId="77ADDA2C"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1  </w:t>
            </w:r>
          </w:p>
        </w:tc>
        <w:tc>
          <w:tcPr>
            <w:tcW w:w="1026" w:type="dxa"/>
            <w:tcBorders>
              <w:top w:val="nil"/>
              <w:left w:val="nil"/>
              <w:bottom w:val="single" w:sz="6" w:space="0" w:color="000000"/>
              <w:right w:val="single" w:sz="6" w:space="0" w:color="000000"/>
            </w:tcBorders>
            <w:shd w:val="clear" w:color="auto" w:fill="auto"/>
            <w:hideMark/>
          </w:tcPr>
          <w:p w14:paraId="6397CB29"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1  </w:t>
            </w:r>
          </w:p>
        </w:tc>
        <w:tc>
          <w:tcPr>
            <w:tcW w:w="1040" w:type="dxa"/>
            <w:tcBorders>
              <w:top w:val="nil"/>
              <w:left w:val="nil"/>
              <w:bottom w:val="single" w:sz="6" w:space="0" w:color="000000"/>
              <w:right w:val="single" w:sz="6" w:space="0" w:color="000000"/>
            </w:tcBorders>
            <w:shd w:val="clear" w:color="auto" w:fill="auto"/>
            <w:hideMark/>
          </w:tcPr>
          <w:p w14:paraId="5159C36D"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1  </w:t>
            </w:r>
          </w:p>
        </w:tc>
        <w:tc>
          <w:tcPr>
            <w:tcW w:w="1319" w:type="dxa"/>
            <w:tcBorders>
              <w:top w:val="nil"/>
              <w:left w:val="nil"/>
              <w:bottom w:val="single" w:sz="6" w:space="0" w:color="000000"/>
              <w:right w:val="single" w:sz="6" w:space="0" w:color="000000"/>
            </w:tcBorders>
            <w:shd w:val="clear" w:color="auto" w:fill="auto"/>
            <w:hideMark/>
          </w:tcPr>
          <w:p w14:paraId="7BAB1D23"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1  </w:t>
            </w:r>
          </w:p>
        </w:tc>
      </w:tr>
      <w:tr w:rsidR="004251BE" w:rsidRPr="00304C75" w14:paraId="5331A92C" w14:textId="77777777" w:rsidTr="00A76393">
        <w:tc>
          <w:tcPr>
            <w:tcW w:w="9010" w:type="dxa"/>
            <w:gridSpan w:val="8"/>
            <w:tcBorders>
              <w:top w:val="nil"/>
              <w:left w:val="single" w:sz="6" w:space="0" w:color="000000"/>
              <w:bottom w:val="single" w:sz="6" w:space="0" w:color="000000"/>
              <w:right w:val="single" w:sz="6" w:space="0" w:color="000000"/>
            </w:tcBorders>
            <w:shd w:val="clear" w:color="auto" w:fill="auto"/>
            <w:hideMark/>
          </w:tcPr>
          <w:p w14:paraId="35C49FC2" w14:textId="77777777" w:rsidR="00304C75" w:rsidRPr="00DE6248" w:rsidRDefault="00304C75" w:rsidP="00304C75">
            <w:pPr>
              <w:spacing w:after="0" w:line="240" w:lineRule="auto"/>
              <w:jc w:val="center"/>
              <w:textAlignment w:val="baseline"/>
              <w:rPr>
                <w:rFonts w:eastAsia="Times New Roman" w:cstheme="minorHAnsi"/>
                <w:color w:val="002060"/>
                <w:sz w:val="24"/>
                <w:szCs w:val="24"/>
                <w:lang w:eastAsia="nl-NL"/>
              </w:rPr>
            </w:pPr>
            <w:r w:rsidRPr="00DE6248">
              <w:rPr>
                <w:rFonts w:eastAsia="Times New Roman" w:cstheme="minorHAnsi"/>
                <w:b/>
                <w:color w:val="002060"/>
                <w:lang w:eastAsia="nl-NL"/>
              </w:rPr>
              <w:t>Zaakvakken:</w:t>
            </w:r>
            <w:r w:rsidRPr="00DE6248">
              <w:rPr>
                <w:rFonts w:eastAsia="Times New Roman" w:cstheme="minorHAnsi"/>
                <w:color w:val="002060"/>
                <w:lang w:eastAsia="nl-NL"/>
              </w:rPr>
              <w:t>  </w:t>
            </w:r>
          </w:p>
        </w:tc>
      </w:tr>
      <w:tr w:rsidR="00304C75" w:rsidRPr="00304C75" w14:paraId="5D7C8349" w14:textId="77777777" w:rsidTr="00A76393">
        <w:tc>
          <w:tcPr>
            <w:tcW w:w="1907" w:type="dxa"/>
            <w:tcBorders>
              <w:top w:val="nil"/>
              <w:left w:val="single" w:sz="6" w:space="0" w:color="000000"/>
              <w:bottom w:val="single" w:sz="6" w:space="0" w:color="000000"/>
              <w:right w:val="single" w:sz="6" w:space="0" w:color="000000"/>
            </w:tcBorders>
            <w:shd w:val="clear" w:color="auto" w:fill="auto"/>
            <w:hideMark/>
          </w:tcPr>
          <w:p w14:paraId="3333D2B4" w14:textId="77777777" w:rsidR="00304C75" w:rsidRPr="00DE6248" w:rsidRDefault="00304C75" w:rsidP="00304C75">
            <w:pPr>
              <w:spacing w:after="0" w:line="240" w:lineRule="auto"/>
              <w:textAlignment w:val="baseline"/>
              <w:rPr>
                <w:rFonts w:eastAsia="Times New Roman" w:cstheme="minorHAnsi"/>
                <w:sz w:val="24"/>
                <w:szCs w:val="24"/>
                <w:lang w:eastAsia="nl-NL"/>
              </w:rPr>
            </w:pPr>
            <w:r w:rsidRPr="00DE6248">
              <w:rPr>
                <w:rFonts w:eastAsia="Times New Roman" w:cstheme="minorHAnsi"/>
                <w:lang w:eastAsia="nl-NL"/>
              </w:rPr>
              <w:t>Geschiedenis  </w:t>
            </w:r>
          </w:p>
          <w:p w14:paraId="6627156F" w14:textId="77777777" w:rsidR="00304C75" w:rsidRPr="00DE6248" w:rsidRDefault="00304C75" w:rsidP="00304C75">
            <w:pPr>
              <w:spacing w:after="0" w:line="240" w:lineRule="auto"/>
              <w:textAlignment w:val="baseline"/>
              <w:rPr>
                <w:rFonts w:eastAsia="Times New Roman" w:cstheme="minorHAnsi"/>
                <w:sz w:val="24"/>
                <w:szCs w:val="24"/>
                <w:lang w:eastAsia="nl-NL"/>
              </w:rPr>
            </w:pPr>
            <w:r w:rsidRPr="00DE6248">
              <w:rPr>
                <w:rFonts w:eastAsia="Times New Roman" w:cstheme="minorHAnsi"/>
                <w:lang w:eastAsia="nl-NL"/>
              </w:rPr>
              <w:t>  </w:t>
            </w:r>
          </w:p>
        </w:tc>
        <w:tc>
          <w:tcPr>
            <w:tcW w:w="612" w:type="dxa"/>
            <w:tcBorders>
              <w:top w:val="nil"/>
              <w:left w:val="nil"/>
              <w:bottom w:val="single" w:sz="6" w:space="0" w:color="000000"/>
              <w:right w:val="single" w:sz="6" w:space="0" w:color="000000"/>
            </w:tcBorders>
            <w:shd w:val="clear" w:color="auto" w:fill="auto"/>
            <w:hideMark/>
          </w:tcPr>
          <w:p w14:paraId="046E3F8F"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  </w:t>
            </w:r>
          </w:p>
        </w:tc>
        <w:tc>
          <w:tcPr>
            <w:tcW w:w="1026" w:type="dxa"/>
            <w:vMerge w:val="restart"/>
            <w:tcBorders>
              <w:top w:val="nil"/>
              <w:left w:val="nil"/>
              <w:bottom w:val="single" w:sz="6" w:space="0" w:color="000000"/>
              <w:right w:val="single" w:sz="6" w:space="0" w:color="000000"/>
            </w:tcBorders>
            <w:shd w:val="clear" w:color="auto" w:fill="auto"/>
            <w:hideMark/>
          </w:tcPr>
          <w:p w14:paraId="14890A92"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  </w:t>
            </w:r>
          </w:p>
          <w:p w14:paraId="686750AA"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  </w:t>
            </w:r>
          </w:p>
          <w:p w14:paraId="5E8E6A7D"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  </w:t>
            </w:r>
          </w:p>
        </w:tc>
        <w:tc>
          <w:tcPr>
            <w:tcW w:w="1040" w:type="dxa"/>
            <w:vMerge w:val="restart"/>
            <w:tcBorders>
              <w:top w:val="nil"/>
              <w:left w:val="nil"/>
              <w:bottom w:val="single" w:sz="6" w:space="0" w:color="000000"/>
              <w:right w:val="single" w:sz="6" w:space="0" w:color="000000"/>
            </w:tcBorders>
            <w:shd w:val="clear" w:color="auto" w:fill="auto"/>
            <w:hideMark/>
          </w:tcPr>
          <w:p w14:paraId="18982A5C"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  </w:t>
            </w:r>
          </w:p>
          <w:p w14:paraId="209DC2F2"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  </w:t>
            </w:r>
          </w:p>
          <w:p w14:paraId="5F4C883E"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0,75  </w:t>
            </w:r>
          </w:p>
        </w:tc>
        <w:tc>
          <w:tcPr>
            <w:tcW w:w="1040" w:type="dxa"/>
            <w:tcBorders>
              <w:top w:val="nil"/>
              <w:left w:val="nil"/>
              <w:bottom w:val="single" w:sz="6" w:space="0" w:color="000000"/>
              <w:right w:val="single" w:sz="6" w:space="0" w:color="000000"/>
            </w:tcBorders>
            <w:shd w:val="clear" w:color="auto" w:fill="auto"/>
            <w:hideMark/>
          </w:tcPr>
          <w:p w14:paraId="1613938F"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0,75  </w:t>
            </w:r>
          </w:p>
          <w:p w14:paraId="0810910C"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color w:val="000000"/>
                <w:lang w:eastAsia="nl-NL"/>
              </w:rPr>
              <w:t>  </w:t>
            </w:r>
          </w:p>
        </w:tc>
        <w:tc>
          <w:tcPr>
            <w:tcW w:w="1026" w:type="dxa"/>
            <w:tcBorders>
              <w:top w:val="nil"/>
              <w:left w:val="nil"/>
              <w:bottom w:val="single" w:sz="6" w:space="0" w:color="000000"/>
              <w:right w:val="single" w:sz="6" w:space="0" w:color="000000"/>
            </w:tcBorders>
            <w:shd w:val="clear" w:color="auto" w:fill="auto"/>
            <w:hideMark/>
          </w:tcPr>
          <w:p w14:paraId="7E992065"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0,75  </w:t>
            </w:r>
          </w:p>
          <w:p w14:paraId="537CB4E2"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color w:val="000000"/>
                <w:lang w:eastAsia="nl-NL"/>
              </w:rPr>
              <w:t>  </w:t>
            </w:r>
          </w:p>
        </w:tc>
        <w:tc>
          <w:tcPr>
            <w:tcW w:w="1040" w:type="dxa"/>
            <w:tcBorders>
              <w:top w:val="nil"/>
              <w:left w:val="nil"/>
              <w:bottom w:val="single" w:sz="6" w:space="0" w:color="000000"/>
              <w:right w:val="single" w:sz="6" w:space="0" w:color="000000"/>
            </w:tcBorders>
            <w:shd w:val="clear" w:color="auto" w:fill="auto"/>
            <w:hideMark/>
          </w:tcPr>
          <w:p w14:paraId="7234150B"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0,75  </w:t>
            </w:r>
          </w:p>
          <w:p w14:paraId="53184A1F"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color w:val="000000"/>
                <w:lang w:eastAsia="nl-NL"/>
              </w:rPr>
              <w:t>  </w:t>
            </w:r>
          </w:p>
        </w:tc>
        <w:tc>
          <w:tcPr>
            <w:tcW w:w="1319" w:type="dxa"/>
            <w:tcBorders>
              <w:top w:val="nil"/>
              <w:left w:val="nil"/>
              <w:bottom w:val="single" w:sz="6" w:space="0" w:color="000000"/>
              <w:right w:val="single" w:sz="6" w:space="0" w:color="000000"/>
            </w:tcBorders>
            <w:shd w:val="clear" w:color="auto" w:fill="auto"/>
            <w:hideMark/>
          </w:tcPr>
          <w:p w14:paraId="65E05C4E"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0,75  </w:t>
            </w:r>
          </w:p>
          <w:p w14:paraId="6B41FC64"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color w:val="000000"/>
                <w:lang w:eastAsia="nl-NL"/>
              </w:rPr>
              <w:t>  </w:t>
            </w:r>
          </w:p>
        </w:tc>
      </w:tr>
      <w:tr w:rsidR="00304C75" w:rsidRPr="00304C75" w14:paraId="631B2B8F" w14:textId="77777777" w:rsidTr="00A76393">
        <w:tc>
          <w:tcPr>
            <w:tcW w:w="1907" w:type="dxa"/>
            <w:tcBorders>
              <w:top w:val="nil"/>
              <w:left w:val="single" w:sz="6" w:space="0" w:color="000000"/>
              <w:bottom w:val="single" w:sz="6" w:space="0" w:color="000000"/>
              <w:right w:val="single" w:sz="6" w:space="0" w:color="000000"/>
            </w:tcBorders>
            <w:shd w:val="clear" w:color="auto" w:fill="auto"/>
            <w:hideMark/>
          </w:tcPr>
          <w:p w14:paraId="0CC56436" w14:textId="77777777" w:rsidR="00304C75" w:rsidRPr="00DE6248" w:rsidRDefault="00304C75" w:rsidP="00304C75">
            <w:pPr>
              <w:spacing w:after="0" w:line="240" w:lineRule="auto"/>
              <w:textAlignment w:val="baseline"/>
              <w:rPr>
                <w:rFonts w:eastAsia="Times New Roman" w:cstheme="minorHAnsi"/>
                <w:sz w:val="24"/>
                <w:szCs w:val="24"/>
                <w:lang w:eastAsia="nl-NL"/>
              </w:rPr>
            </w:pPr>
            <w:r w:rsidRPr="00DE6248">
              <w:rPr>
                <w:rFonts w:eastAsia="Times New Roman" w:cstheme="minorHAnsi"/>
                <w:lang w:eastAsia="nl-NL"/>
              </w:rPr>
              <w:t>Aardrijkskunde  </w:t>
            </w:r>
          </w:p>
          <w:p w14:paraId="0BA2132F" w14:textId="77777777" w:rsidR="00304C75" w:rsidRPr="00DE6248" w:rsidRDefault="00304C75" w:rsidP="00304C75">
            <w:pPr>
              <w:spacing w:after="0" w:line="240" w:lineRule="auto"/>
              <w:textAlignment w:val="baseline"/>
              <w:rPr>
                <w:rFonts w:eastAsia="Times New Roman" w:cstheme="minorHAnsi"/>
                <w:sz w:val="24"/>
                <w:szCs w:val="24"/>
                <w:lang w:eastAsia="nl-NL"/>
              </w:rPr>
            </w:pPr>
            <w:r w:rsidRPr="00DE6248">
              <w:rPr>
                <w:rFonts w:eastAsia="Times New Roman" w:cstheme="minorHAnsi"/>
                <w:lang w:eastAsia="nl-NL"/>
              </w:rPr>
              <w:t>  </w:t>
            </w:r>
          </w:p>
        </w:tc>
        <w:tc>
          <w:tcPr>
            <w:tcW w:w="612" w:type="dxa"/>
            <w:tcBorders>
              <w:top w:val="nil"/>
              <w:left w:val="nil"/>
              <w:bottom w:val="single" w:sz="6" w:space="0" w:color="000000"/>
              <w:right w:val="single" w:sz="6" w:space="0" w:color="000000"/>
            </w:tcBorders>
            <w:shd w:val="clear" w:color="auto" w:fill="auto"/>
            <w:hideMark/>
          </w:tcPr>
          <w:p w14:paraId="63C6A1F4"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  </w:t>
            </w:r>
          </w:p>
        </w:tc>
        <w:tc>
          <w:tcPr>
            <w:tcW w:w="0" w:type="auto"/>
            <w:vMerge/>
            <w:tcBorders>
              <w:top w:val="nil"/>
              <w:left w:val="nil"/>
              <w:bottom w:val="single" w:sz="6" w:space="0" w:color="000000"/>
              <w:right w:val="single" w:sz="6" w:space="0" w:color="000000"/>
            </w:tcBorders>
            <w:shd w:val="clear" w:color="auto" w:fill="auto"/>
            <w:vAlign w:val="center"/>
            <w:hideMark/>
          </w:tcPr>
          <w:p w14:paraId="563FEA1A" w14:textId="77777777" w:rsidR="00304C75" w:rsidRPr="00DE6248" w:rsidRDefault="00304C75" w:rsidP="00304C75">
            <w:pPr>
              <w:spacing w:after="0" w:line="240" w:lineRule="auto"/>
              <w:rPr>
                <w:rFonts w:eastAsia="Times New Roman" w:cstheme="minorHAnsi"/>
                <w:sz w:val="24"/>
                <w:szCs w:val="24"/>
                <w:lang w:eastAsia="nl-NL"/>
              </w:rPr>
            </w:pPr>
          </w:p>
        </w:tc>
        <w:tc>
          <w:tcPr>
            <w:tcW w:w="0" w:type="auto"/>
            <w:vMerge/>
            <w:tcBorders>
              <w:top w:val="nil"/>
              <w:left w:val="nil"/>
              <w:bottom w:val="single" w:sz="6" w:space="0" w:color="000000"/>
              <w:right w:val="single" w:sz="6" w:space="0" w:color="000000"/>
            </w:tcBorders>
            <w:shd w:val="clear" w:color="auto" w:fill="auto"/>
            <w:vAlign w:val="center"/>
            <w:hideMark/>
          </w:tcPr>
          <w:p w14:paraId="6D04C6D4" w14:textId="77777777" w:rsidR="00304C75" w:rsidRPr="00DE6248" w:rsidRDefault="00304C75" w:rsidP="00304C75">
            <w:pPr>
              <w:spacing w:after="0" w:line="240" w:lineRule="auto"/>
              <w:rPr>
                <w:rFonts w:eastAsia="Times New Roman" w:cstheme="minorHAnsi"/>
                <w:sz w:val="24"/>
                <w:szCs w:val="24"/>
                <w:lang w:eastAsia="nl-NL"/>
              </w:rPr>
            </w:pPr>
          </w:p>
        </w:tc>
        <w:tc>
          <w:tcPr>
            <w:tcW w:w="1040" w:type="dxa"/>
            <w:tcBorders>
              <w:top w:val="nil"/>
              <w:left w:val="nil"/>
              <w:bottom w:val="single" w:sz="6" w:space="0" w:color="000000"/>
              <w:right w:val="single" w:sz="6" w:space="0" w:color="000000"/>
            </w:tcBorders>
            <w:shd w:val="clear" w:color="auto" w:fill="auto"/>
            <w:hideMark/>
          </w:tcPr>
          <w:p w14:paraId="6B4C959E"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0,75  </w:t>
            </w:r>
          </w:p>
          <w:p w14:paraId="7414D019"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color w:val="000000"/>
                <w:lang w:eastAsia="nl-NL"/>
              </w:rPr>
              <w:t>  </w:t>
            </w:r>
          </w:p>
        </w:tc>
        <w:tc>
          <w:tcPr>
            <w:tcW w:w="1026" w:type="dxa"/>
            <w:tcBorders>
              <w:top w:val="nil"/>
              <w:left w:val="nil"/>
              <w:bottom w:val="single" w:sz="6" w:space="0" w:color="000000"/>
              <w:right w:val="single" w:sz="6" w:space="0" w:color="000000"/>
            </w:tcBorders>
            <w:shd w:val="clear" w:color="auto" w:fill="auto"/>
            <w:hideMark/>
          </w:tcPr>
          <w:p w14:paraId="5D80391B"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0,75  </w:t>
            </w:r>
          </w:p>
          <w:p w14:paraId="1B1B9B8D"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color w:val="000000"/>
                <w:lang w:eastAsia="nl-NL"/>
              </w:rPr>
              <w:t>  </w:t>
            </w:r>
          </w:p>
        </w:tc>
        <w:tc>
          <w:tcPr>
            <w:tcW w:w="1040" w:type="dxa"/>
            <w:tcBorders>
              <w:top w:val="nil"/>
              <w:left w:val="nil"/>
              <w:bottom w:val="single" w:sz="6" w:space="0" w:color="000000"/>
              <w:right w:val="single" w:sz="6" w:space="0" w:color="000000"/>
            </w:tcBorders>
            <w:shd w:val="clear" w:color="auto" w:fill="auto"/>
            <w:hideMark/>
          </w:tcPr>
          <w:p w14:paraId="0D2B226E"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0,75  </w:t>
            </w:r>
          </w:p>
          <w:p w14:paraId="4AD47DE6"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color w:val="000000"/>
                <w:lang w:eastAsia="nl-NL"/>
              </w:rPr>
              <w:t>  </w:t>
            </w:r>
          </w:p>
        </w:tc>
        <w:tc>
          <w:tcPr>
            <w:tcW w:w="1319" w:type="dxa"/>
            <w:tcBorders>
              <w:top w:val="nil"/>
              <w:left w:val="nil"/>
              <w:bottom w:val="single" w:sz="6" w:space="0" w:color="000000"/>
              <w:right w:val="single" w:sz="6" w:space="0" w:color="000000"/>
            </w:tcBorders>
            <w:shd w:val="clear" w:color="auto" w:fill="auto"/>
            <w:hideMark/>
          </w:tcPr>
          <w:p w14:paraId="54EEB346"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0,75  </w:t>
            </w:r>
          </w:p>
          <w:p w14:paraId="646072A6"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color w:val="000000"/>
                <w:lang w:eastAsia="nl-NL"/>
              </w:rPr>
              <w:t>  </w:t>
            </w:r>
          </w:p>
        </w:tc>
      </w:tr>
      <w:tr w:rsidR="00304C75" w:rsidRPr="00304C75" w14:paraId="19DF1DE4" w14:textId="77777777" w:rsidTr="00A76393">
        <w:tc>
          <w:tcPr>
            <w:tcW w:w="1907" w:type="dxa"/>
            <w:tcBorders>
              <w:top w:val="nil"/>
              <w:left w:val="single" w:sz="6" w:space="0" w:color="000000"/>
              <w:bottom w:val="single" w:sz="6" w:space="0" w:color="000000"/>
              <w:right w:val="single" w:sz="6" w:space="0" w:color="000000"/>
            </w:tcBorders>
            <w:shd w:val="clear" w:color="auto" w:fill="auto"/>
            <w:hideMark/>
          </w:tcPr>
          <w:p w14:paraId="24630450" w14:textId="77777777" w:rsidR="00304C75" w:rsidRPr="00DE6248" w:rsidRDefault="00304C75" w:rsidP="00304C75">
            <w:pPr>
              <w:spacing w:after="0" w:line="240" w:lineRule="auto"/>
              <w:textAlignment w:val="baseline"/>
              <w:rPr>
                <w:rFonts w:eastAsia="Times New Roman" w:cstheme="minorHAnsi"/>
                <w:sz w:val="24"/>
                <w:szCs w:val="24"/>
                <w:lang w:eastAsia="nl-NL"/>
              </w:rPr>
            </w:pPr>
            <w:r w:rsidRPr="00DE6248">
              <w:rPr>
                <w:rFonts w:eastAsia="Times New Roman" w:cstheme="minorHAnsi"/>
                <w:lang w:eastAsia="nl-NL"/>
              </w:rPr>
              <w:t>Natuur en techniek  </w:t>
            </w:r>
          </w:p>
        </w:tc>
        <w:tc>
          <w:tcPr>
            <w:tcW w:w="612" w:type="dxa"/>
            <w:tcBorders>
              <w:top w:val="nil"/>
              <w:left w:val="nil"/>
              <w:bottom w:val="single" w:sz="6" w:space="0" w:color="000000"/>
              <w:right w:val="single" w:sz="6" w:space="0" w:color="000000"/>
            </w:tcBorders>
            <w:shd w:val="clear" w:color="auto" w:fill="auto"/>
            <w:hideMark/>
          </w:tcPr>
          <w:p w14:paraId="05A9321B"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  </w:t>
            </w:r>
          </w:p>
        </w:tc>
        <w:tc>
          <w:tcPr>
            <w:tcW w:w="0" w:type="auto"/>
            <w:vMerge/>
            <w:tcBorders>
              <w:top w:val="nil"/>
              <w:left w:val="nil"/>
              <w:bottom w:val="single" w:sz="6" w:space="0" w:color="000000"/>
              <w:right w:val="single" w:sz="6" w:space="0" w:color="000000"/>
            </w:tcBorders>
            <w:shd w:val="clear" w:color="auto" w:fill="auto"/>
            <w:vAlign w:val="center"/>
            <w:hideMark/>
          </w:tcPr>
          <w:p w14:paraId="46F3DC66" w14:textId="77777777" w:rsidR="00304C75" w:rsidRPr="00DE6248" w:rsidRDefault="00304C75" w:rsidP="00304C75">
            <w:pPr>
              <w:spacing w:after="0" w:line="240" w:lineRule="auto"/>
              <w:rPr>
                <w:rFonts w:eastAsia="Times New Roman" w:cstheme="minorHAnsi"/>
                <w:sz w:val="24"/>
                <w:szCs w:val="24"/>
                <w:lang w:eastAsia="nl-NL"/>
              </w:rPr>
            </w:pPr>
          </w:p>
        </w:tc>
        <w:tc>
          <w:tcPr>
            <w:tcW w:w="0" w:type="auto"/>
            <w:vMerge/>
            <w:tcBorders>
              <w:top w:val="nil"/>
              <w:left w:val="nil"/>
              <w:bottom w:val="single" w:sz="6" w:space="0" w:color="000000"/>
              <w:right w:val="single" w:sz="6" w:space="0" w:color="000000"/>
            </w:tcBorders>
            <w:shd w:val="clear" w:color="auto" w:fill="auto"/>
            <w:vAlign w:val="center"/>
            <w:hideMark/>
          </w:tcPr>
          <w:p w14:paraId="145AFD70" w14:textId="77777777" w:rsidR="00304C75" w:rsidRPr="00DE6248" w:rsidRDefault="00304C75" w:rsidP="00304C75">
            <w:pPr>
              <w:spacing w:after="0" w:line="240" w:lineRule="auto"/>
              <w:rPr>
                <w:rFonts w:eastAsia="Times New Roman" w:cstheme="minorHAnsi"/>
                <w:sz w:val="24"/>
                <w:szCs w:val="24"/>
                <w:lang w:eastAsia="nl-NL"/>
              </w:rPr>
            </w:pPr>
          </w:p>
        </w:tc>
        <w:tc>
          <w:tcPr>
            <w:tcW w:w="1040" w:type="dxa"/>
            <w:tcBorders>
              <w:top w:val="nil"/>
              <w:left w:val="nil"/>
              <w:bottom w:val="single" w:sz="6" w:space="0" w:color="000000"/>
              <w:right w:val="single" w:sz="6" w:space="0" w:color="000000"/>
            </w:tcBorders>
            <w:shd w:val="clear" w:color="auto" w:fill="auto"/>
            <w:hideMark/>
          </w:tcPr>
          <w:p w14:paraId="01B97700"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0,75  </w:t>
            </w:r>
          </w:p>
          <w:p w14:paraId="4316EF26"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color w:val="000000"/>
                <w:lang w:eastAsia="nl-NL"/>
              </w:rPr>
              <w:t>  </w:t>
            </w:r>
          </w:p>
        </w:tc>
        <w:tc>
          <w:tcPr>
            <w:tcW w:w="1026" w:type="dxa"/>
            <w:tcBorders>
              <w:top w:val="nil"/>
              <w:left w:val="nil"/>
              <w:bottom w:val="single" w:sz="6" w:space="0" w:color="000000"/>
              <w:right w:val="single" w:sz="6" w:space="0" w:color="000000"/>
            </w:tcBorders>
            <w:shd w:val="clear" w:color="auto" w:fill="auto"/>
            <w:hideMark/>
          </w:tcPr>
          <w:p w14:paraId="61E16ED4"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0,75  </w:t>
            </w:r>
          </w:p>
          <w:p w14:paraId="2065ACAF"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color w:val="000000"/>
                <w:lang w:eastAsia="nl-NL"/>
              </w:rPr>
              <w:t>  </w:t>
            </w:r>
          </w:p>
        </w:tc>
        <w:tc>
          <w:tcPr>
            <w:tcW w:w="1040" w:type="dxa"/>
            <w:tcBorders>
              <w:top w:val="nil"/>
              <w:left w:val="nil"/>
              <w:bottom w:val="single" w:sz="6" w:space="0" w:color="000000"/>
              <w:right w:val="single" w:sz="6" w:space="0" w:color="000000"/>
            </w:tcBorders>
            <w:shd w:val="clear" w:color="auto" w:fill="auto"/>
            <w:hideMark/>
          </w:tcPr>
          <w:p w14:paraId="779E7E1A"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0,75  </w:t>
            </w:r>
          </w:p>
          <w:p w14:paraId="1658A50F"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color w:val="000000"/>
                <w:lang w:eastAsia="nl-NL"/>
              </w:rPr>
              <w:t>  </w:t>
            </w:r>
          </w:p>
        </w:tc>
        <w:tc>
          <w:tcPr>
            <w:tcW w:w="1319" w:type="dxa"/>
            <w:tcBorders>
              <w:top w:val="nil"/>
              <w:left w:val="nil"/>
              <w:bottom w:val="single" w:sz="6" w:space="0" w:color="000000"/>
              <w:right w:val="single" w:sz="6" w:space="0" w:color="000000"/>
            </w:tcBorders>
            <w:shd w:val="clear" w:color="auto" w:fill="auto"/>
            <w:hideMark/>
          </w:tcPr>
          <w:p w14:paraId="61C0DC6E"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0,75  </w:t>
            </w:r>
          </w:p>
          <w:p w14:paraId="3ED559B4"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color w:val="000000"/>
                <w:lang w:eastAsia="nl-NL"/>
              </w:rPr>
              <w:t>  </w:t>
            </w:r>
          </w:p>
        </w:tc>
      </w:tr>
      <w:tr w:rsidR="00304C75" w:rsidRPr="00304C75" w14:paraId="3E06E135" w14:textId="77777777" w:rsidTr="00A76393">
        <w:tc>
          <w:tcPr>
            <w:tcW w:w="1907" w:type="dxa"/>
            <w:tcBorders>
              <w:top w:val="nil"/>
              <w:left w:val="single" w:sz="6" w:space="0" w:color="000000"/>
              <w:bottom w:val="single" w:sz="6" w:space="0" w:color="000000"/>
              <w:right w:val="single" w:sz="6" w:space="0" w:color="000000"/>
            </w:tcBorders>
            <w:shd w:val="clear" w:color="auto" w:fill="auto"/>
            <w:hideMark/>
          </w:tcPr>
          <w:p w14:paraId="1F8A82F4" w14:textId="77777777" w:rsidR="00304C75" w:rsidRPr="00DE6248" w:rsidRDefault="00304C75" w:rsidP="00304C75">
            <w:pPr>
              <w:spacing w:after="0" w:line="240" w:lineRule="auto"/>
              <w:textAlignment w:val="baseline"/>
              <w:rPr>
                <w:rFonts w:eastAsia="Times New Roman" w:cstheme="minorHAnsi"/>
                <w:sz w:val="24"/>
                <w:szCs w:val="24"/>
                <w:lang w:eastAsia="nl-NL"/>
              </w:rPr>
            </w:pPr>
            <w:r w:rsidRPr="00DE6248">
              <w:rPr>
                <w:rFonts w:eastAsia="Times New Roman" w:cstheme="minorHAnsi"/>
                <w:lang w:eastAsia="nl-NL"/>
              </w:rPr>
              <w:t>Verkeer  </w:t>
            </w:r>
          </w:p>
          <w:p w14:paraId="1FCE9D4A" w14:textId="77777777" w:rsidR="00304C75" w:rsidRPr="00DE6248" w:rsidRDefault="00304C75" w:rsidP="00304C75">
            <w:pPr>
              <w:spacing w:after="0" w:line="240" w:lineRule="auto"/>
              <w:textAlignment w:val="baseline"/>
              <w:rPr>
                <w:rFonts w:eastAsia="Times New Roman" w:cstheme="minorHAnsi"/>
                <w:sz w:val="24"/>
                <w:szCs w:val="24"/>
                <w:lang w:eastAsia="nl-NL"/>
              </w:rPr>
            </w:pPr>
            <w:r w:rsidRPr="00DE6248">
              <w:rPr>
                <w:rFonts w:eastAsia="Times New Roman" w:cstheme="minorHAnsi"/>
                <w:lang w:eastAsia="nl-NL"/>
              </w:rPr>
              <w:t>  </w:t>
            </w:r>
          </w:p>
        </w:tc>
        <w:tc>
          <w:tcPr>
            <w:tcW w:w="612" w:type="dxa"/>
            <w:tcBorders>
              <w:top w:val="nil"/>
              <w:left w:val="nil"/>
              <w:bottom w:val="single" w:sz="6" w:space="0" w:color="000000"/>
              <w:right w:val="single" w:sz="6" w:space="0" w:color="000000"/>
            </w:tcBorders>
            <w:shd w:val="clear" w:color="auto" w:fill="auto"/>
            <w:hideMark/>
          </w:tcPr>
          <w:p w14:paraId="5474E0C5"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  </w:t>
            </w:r>
          </w:p>
        </w:tc>
        <w:tc>
          <w:tcPr>
            <w:tcW w:w="1026" w:type="dxa"/>
            <w:tcBorders>
              <w:top w:val="nil"/>
              <w:left w:val="nil"/>
              <w:bottom w:val="single" w:sz="6" w:space="0" w:color="000000"/>
              <w:right w:val="single" w:sz="6" w:space="0" w:color="000000"/>
            </w:tcBorders>
            <w:shd w:val="clear" w:color="auto" w:fill="auto"/>
            <w:hideMark/>
          </w:tcPr>
          <w:p w14:paraId="22DFCAF2"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0,5  </w:t>
            </w:r>
          </w:p>
        </w:tc>
        <w:tc>
          <w:tcPr>
            <w:tcW w:w="1040" w:type="dxa"/>
            <w:tcBorders>
              <w:top w:val="nil"/>
              <w:left w:val="nil"/>
              <w:bottom w:val="single" w:sz="6" w:space="0" w:color="000000"/>
              <w:right w:val="single" w:sz="6" w:space="0" w:color="000000"/>
            </w:tcBorders>
            <w:shd w:val="clear" w:color="auto" w:fill="auto"/>
            <w:hideMark/>
          </w:tcPr>
          <w:p w14:paraId="7E797689"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0,5  </w:t>
            </w:r>
          </w:p>
        </w:tc>
        <w:tc>
          <w:tcPr>
            <w:tcW w:w="1040" w:type="dxa"/>
            <w:tcBorders>
              <w:top w:val="nil"/>
              <w:left w:val="nil"/>
              <w:bottom w:val="single" w:sz="6" w:space="0" w:color="000000"/>
              <w:right w:val="single" w:sz="6" w:space="0" w:color="000000"/>
            </w:tcBorders>
            <w:shd w:val="clear" w:color="auto" w:fill="auto"/>
            <w:hideMark/>
          </w:tcPr>
          <w:p w14:paraId="14C550B2"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0,5  </w:t>
            </w:r>
          </w:p>
        </w:tc>
        <w:tc>
          <w:tcPr>
            <w:tcW w:w="1026" w:type="dxa"/>
            <w:tcBorders>
              <w:top w:val="nil"/>
              <w:left w:val="nil"/>
              <w:bottom w:val="single" w:sz="6" w:space="0" w:color="000000"/>
              <w:right w:val="single" w:sz="6" w:space="0" w:color="000000"/>
            </w:tcBorders>
            <w:shd w:val="clear" w:color="auto" w:fill="auto"/>
            <w:hideMark/>
          </w:tcPr>
          <w:p w14:paraId="70B577EE"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0,5  </w:t>
            </w:r>
          </w:p>
        </w:tc>
        <w:tc>
          <w:tcPr>
            <w:tcW w:w="1040" w:type="dxa"/>
            <w:tcBorders>
              <w:top w:val="nil"/>
              <w:left w:val="nil"/>
              <w:bottom w:val="single" w:sz="6" w:space="0" w:color="000000"/>
              <w:right w:val="single" w:sz="6" w:space="0" w:color="000000"/>
            </w:tcBorders>
            <w:shd w:val="clear" w:color="auto" w:fill="auto"/>
            <w:hideMark/>
          </w:tcPr>
          <w:p w14:paraId="7CC6D94C"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0,5  </w:t>
            </w:r>
          </w:p>
        </w:tc>
        <w:tc>
          <w:tcPr>
            <w:tcW w:w="1319" w:type="dxa"/>
            <w:tcBorders>
              <w:top w:val="nil"/>
              <w:left w:val="nil"/>
              <w:bottom w:val="single" w:sz="6" w:space="0" w:color="000000"/>
              <w:right w:val="single" w:sz="6" w:space="0" w:color="000000"/>
            </w:tcBorders>
            <w:shd w:val="clear" w:color="auto" w:fill="auto"/>
            <w:hideMark/>
          </w:tcPr>
          <w:p w14:paraId="738B31EA"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0,5  </w:t>
            </w:r>
          </w:p>
        </w:tc>
      </w:tr>
      <w:tr w:rsidR="004251BE" w:rsidRPr="00304C75" w14:paraId="2E944EC5" w14:textId="77777777" w:rsidTr="00A76393">
        <w:tc>
          <w:tcPr>
            <w:tcW w:w="9010" w:type="dxa"/>
            <w:gridSpan w:val="8"/>
            <w:tcBorders>
              <w:top w:val="nil"/>
              <w:left w:val="single" w:sz="6" w:space="0" w:color="000000"/>
              <w:bottom w:val="single" w:sz="6" w:space="0" w:color="000000"/>
              <w:right w:val="single" w:sz="6" w:space="0" w:color="000000"/>
            </w:tcBorders>
            <w:shd w:val="clear" w:color="auto" w:fill="auto"/>
            <w:hideMark/>
          </w:tcPr>
          <w:p w14:paraId="28FA8A31" w14:textId="77777777" w:rsidR="00304C75" w:rsidRPr="00DE6248" w:rsidRDefault="00304C75" w:rsidP="00304C75">
            <w:pPr>
              <w:spacing w:after="0" w:line="240" w:lineRule="auto"/>
              <w:jc w:val="center"/>
              <w:textAlignment w:val="baseline"/>
              <w:rPr>
                <w:rFonts w:eastAsia="Times New Roman" w:cstheme="minorHAnsi"/>
                <w:color w:val="002060"/>
                <w:sz w:val="24"/>
                <w:szCs w:val="24"/>
                <w:lang w:eastAsia="nl-NL"/>
              </w:rPr>
            </w:pPr>
            <w:r w:rsidRPr="00DE6248">
              <w:rPr>
                <w:rFonts w:eastAsia="Times New Roman" w:cstheme="minorHAnsi"/>
                <w:b/>
                <w:color w:val="002060"/>
                <w:lang w:eastAsia="nl-NL"/>
              </w:rPr>
              <w:t>Creatieve vakken:</w:t>
            </w:r>
            <w:r w:rsidRPr="00DE6248">
              <w:rPr>
                <w:rFonts w:eastAsia="Times New Roman" w:cstheme="minorHAnsi"/>
                <w:color w:val="002060"/>
                <w:lang w:eastAsia="nl-NL"/>
              </w:rPr>
              <w:t>  </w:t>
            </w:r>
          </w:p>
        </w:tc>
      </w:tr>
      <w:tr w:rsidR="00304C75" w:rsidRPr="00304C75" w14:paraId="3A71A101" w14:textId="77777777" w:rsidTr="00A76393">
        <w:tc>
          <w:tcPr>
            <w:tcW w:w="1907" w:type="dxa"/>
            <w:tcBorders>
              <w:top w:val="nil"/>
              <w:left w:val="single" w:sz="6" w:space="0" w:color="000000"/>
              <w:bottom w:val="single" w:sz="6" w:space="0" w:color="000000"/>
              <w:right w:val="single" w:sz="6" w:space="0" w:color="000000"/>
            </w:tcBorders>
            <w:shd w:val="clear" w:color="auto" w:fill="auto"/>
            <w:hideMark/>
          </w:tcPr>
          <w:p w14:paraId="0A9EB4A9" w14:textId="77777777" w:rsidR="00304C75" w:rsidRPr="00DE6248" w:rsidRDefault="00304C75" w:rsidP="00304C75">
            <w:pPr>
              <w:spacing w:after="0" w:line="240" w:lineRule="auto"/>
              <w:textAlignment w:val="baseline"/>
              <w:rPr>
                <w:rFonts w:eastAsia="Times New Roman" w:cstheme="minorHAnsi"/>
                <w:sz w:val="24"/>
                <w:szCs w:val="24"/>
                <w:lang w:eastAsia="nl-NL"/>
              </w:rPr>
            </w:pPr>
            <w:r w:rsidRPr="00DE6248">
              <w:rPr>
                <w:rFonts w:eastAsia="Times New Roman" w:cstheme="minorHAnsi"/>
                <w:lang w:eastAsia="nl-NL"/>
              </w:rPr>
              <w:t>Bewegings- onderwijs  </w:t>
            </w:r>
          </w:p>
        </w:tc>
        <w:tc>
          <w:tcPr>
            <w:tcW w:w="612" w:type="dxa"/>
            <w:tcBorders>
              <w:top w:val="nil"/>
              <w:left w:val="nil"/>
              <w:bottom w:val="single" w:sz="6" w:space="0" w:color="000000"/>
              <w:right w:val="single" w:sz="6" w:space="0" w:color="000000"/>
            </w:tcBorders>
            <w:shd w:val="clear" w:color="auto" w:fill="auto"/>
            <w:hideMark/>
          </w:tcPr>
          <w:p w14:paraId="058569C0"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1,25  </w:t>
            </w:r>
          </w:p>
        </w:tc>
        <w:tc>
          <w:tcPr>
            <w:tcW w:w="1026" w:type="dxa"/>
            <w:tcBorders>
              <w:top w:val="nil"/>
              <w:left w:val="nil"/>
              <w:bottom w:val="single" w:sz="6" w:space="0" w:color="000000"/>
              <w:right w:val="single" w:sz="6" w:space="0" w:color="000000"/>
            </w:tcBorders>
            <w:shd w:val="clear" w:color="auto" w:fill="auto"/>
            <w:hideMark/>
          </w:tcPr>
          <w:p w14:paraId="6A36A09F"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1,5  </w:t>
            </w:r>
          </w:p>
        </w:tc>
        <w:tc>
          <w:tcPr>
            <w:tcW w:w="1040" w:type="dxa"/>
            <w:tcBorders>
              <w:top w:val="nil"/>
              <w:left w:val="nil"/>
              <w:bottom w:val="single" w:sz="6" w:space="0" w:color="000000"/>
              <w:right w:val="single" w:sz="6" w:space="0" w:color="000000"/>
            </w:tcBorders>
            <w:shd w:val="clear" w:color="auto" w:fill="auto"/>
            <w:hideMark/>
          </w:tcPr>
          <w:p w14:paraId="4CBCE49A"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1,5  </w:t>
            </w:r>
          </w:p>
        </w:tc>
        <w:tc>
          <w:tcPr>
            <w:tcW w:w="1040" w:type="dxa"/>
            <w:tcBorders>
              <w:top w:val="nil"/>
              <w:left w:val="nil"/>
              <w:bottom w:val="single" w:sz="6" w:space="0" w:color="000000"/>
              <w:right w:val="single" w:sz="6" w:space="0" w:color="000000"/>
            </w:tcBorders>
            <w:shd w:val="clear" w:color="auto" w:fill="auto"/>
            <w:hideMark/>
          </w:tcPr>
          <w:p w14:paraId="059AD6EB"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1,5  </w:t>
            </w:r>
          </w:p>
        </w:tc>
        <w:tc>
          <w:tcPr>
            <w:tcW w:w="1026" w:type="dxa"/>
            <w:tcBorders>
              <w:top w:val="nil"/>
              <w:left w:val="nil"/>
              <w:bottom w:val="single" w:sz="6" w:space="0" w:color="000000"/>
              <w:right w:val="single" w:sz="6" w:space="0" w:color="000000"/>
            </w:tcBorders>
            <w:shd w:val="clear" w:color="auto" w:fill="auto"/>
            <w:hideMark/>
          </w:tcPr>
          <w:p w14:paraId="2033A939"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1,5  </w:t>
            </w:r>
          </w:p>
        </w:tc>
        <w:tc>
          <w:tcPr>
            <w:tcW w:w="1040" w:type="dxa"/>
            <w:tcBorders>
              <w:top w:val="nil"/>
              <w:left w:val="nil"/>
              <w:bottom w:val="single" w:sz="6" w:space="0" w:color="000000"/>
              <w:right w:val="single" w:sz="6" w:space="0" w:color="000000"/>
            </w:tcBorders>
            <w:shd w:val="clear" w:color="auto" w:fill="auto"/>
            <w:hideMark/>
          </w:tcPr>
          <w:p w14:paraId="78EFBDDB"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1,5  </w:t>
            </w:r>
          </w:p>
        </w:tc>
        <w:tc>
          <w:tcPr>
            <w:tcW w:w="1319" w:type="dxa"/>
            <w:tcBorders>
              <w:top w:val="nil"/>
              <w:left w:val="nil"/>
              <w:bottom w:val="single" w:sz="6" w:space="0" w:color="000000"/>
              <w:right w:val="single" w:sz="6" w:space="0" w:color="000000"/>
            </w:tcBorders>
            <w:shd w:val="clear" w:color="auto" w:fill="auto"/>
            <w:hideMark/>
          </w:tcPr>
          <w:p w14:paraId="205365B5"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1,5  </w:t>
            </w:r>
          </w:p>
        </w:tc>
      </w:tr>
      <w:tr w:rsidR="00304C75" w:rsidRPr="00304C75" w14:paraId="658AA40A" w14:textId="77777777" w:rsidTr="00A76393">
        <w:tc>
          <w:tcPr>
            <w:tcW w:w="1907" w:type="dxa"/>
            <w:tcBorders>
              <w:top w:val="nil"/>
              <w:left w:val="single" w:sz="6" w:space="0" w:color="000000"/>
              <w:bottom w:val="single" w:sz="6" w:space="0" w:color="000000"/>
              <w:right w:val="single" w:sz="6" w:space="0" w:color="000000"/>
            </w:tcBorders>
            <w:shd w:val="clear" w:color="auto" w:fill="auto"/>
            <w:hideMark/>
          </w:tcPr>
          <w:p w14:paraId="343A6B72" w14:textId="77777777" w:rsidR="00304C75" w:rsidRPr="00DE6248" w:rsidRDefault="00304C75" w:rsidP="00304C75">
            <w:pPr>
              <w:spacing w:after="0" w:line="240" w:lineRule="auto"/>
              <w:textAlignment w:val="baseline"/>
              <w:rPr>
                <w:rFonts w:eastAsia="Times New Roman" w:cstheme="minorHAnsi"/>
                <w:sz w:val="24"/>
                <w:szCs w:val="24"/>
                <w:lang w:eastAsia="nl-NL"/>
              </w:rPr>
            </w:pPr>
            <w:r w:rsidRPr="00DE6248">
              <w:rPr>
                <w:rFonts w:eastAsia="Times New Roman" w:cstheme="minorHAnsi"/>
                <w:lang w:eastAsia="nl-NL"/>
              </w:rPr>
              <w:t>Beeldende vorming   </w:t>
            </w:r>
          </w:p>
        </w:tc>
        <w:tc>
          <w:tcPr>
            <w:tcW w:w="612" w:type="dxa"/>
            <w:tcBorders>
              <w:top w:val="nil"/>
              <w:left w:val="nil"/>
              <w:bottom w:val="single" w:sz="6" w:space="0" w:color="000000"/>
              <w:right w:val="single" w:sz="6" w:space="0" w:color="000000"/>
            </w:tcBorders>
            <w:shd w:val="clear" w:color="auto" w:fill="auto"/>
            <w:hideMark/>
          </w:tcPr>
          <w:p w14:paraId="4038C437"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  </w:t>
            </w:r>
          </w:p>
        </w:tc>
        <w:tc>
          <w:tcPr>
            <w:tcW w:w="1026" w:type="dxa"/>
            <w:tcBorders>
              <w:top w:val="nil"/>
              <w:left w:val="nil"/>
              <w:bottom w:val="single" w:sz="6" w:space="0" w:color="000000"/>
              <w:right w:val="single" w:sz="6" w:space="0" w:color="000000"/>
            </w:tcBorders>
            <w:shd w:val="clear" w:color="auto" w:fill="auto"/>
            <w:hideMark/>
          </w:tcPr>
          <w:p w14:paraId="5CCC369D"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1  </w:t>
            </w:r>
          </w:p>
        </w:tc>
        <w:tc>
          <w:tcPr>
            <w:tcW w:w="1040" w:type="dxa"/>
            <w:tcBorders>
              <w:top w:val="nil"/>
              <w:left w:val="nil"/>
              <w:bottom w:val="single" w:sz="6" w:space="0" w:color="000000"/>
              <w:right w:val="single" w:sz="6" w:space="0" w:color="000000"/>
            </w:tcBorders>
            <w:shd w:val="clear" w:color="auto" w:fill="auto"/>
            <w:hideMark/>
          </w:tcPr>
          <w:p w14:paraId="21580D90"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1  </w:t>
            </w:r>
          </w:p>
        </w:tc>
        <w:tc>
          <w:tcPr>
            <w:tcW w:w="1040" w:type="dxa"/>
            <w:tcBorders>
              <w:top w:val="nil"/>
              <w:left w:val="nil"/>
              <w:bottom w:val="single" w:sz="6" w:space="0" w:color="000000"/>
              <w:right w:val="single" w:sz="6" w:space="0" w:color="000000"/>
            </w:tcBorders>
            <w:shd w:val="clear" w:color="auto" w:fill="auto"/>
            <w:hideMark/>
          </w:tcPr>
          <w:p w14:paraId="4A0D0FB3"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1  </w:t>
            </w:r>
          </w:p>
        </w:tc>
        <w:tc>
          <w:tcPr>
            <w:tcW w:w="1026" w:type="dxa"/>
            <w:tcBorders>
              <w:top w:val="nil"/>
              <w:left w:val="nil"/>
              <w:bottom w:val="single" w:sz="6" w:space="0" w:color="000000"/>
              <w:right w:val="single" w:sz="6" w:space="0" w:color="000000"/>
            </w:tcBorders>
            <w:shd w:val="clear" w:color="auto" w:fill="auto"/>
            <w:hideMark/>
          </w:tcPr>
          <w:p w14:paraId="72201D51"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1  </w:t>
            </w:r>
          </w:p>
        </w:tc>
        <w:tc>
          <w:tcPr>
            <w:tcW w:w="1040" w:type="dxa"/>
            <w:tcBorders>
              <w:top w:val="nil"/>
              <w:left w:val="nil"/>
              <w:bottom w:val="single" w:sz="6" w:space="0" w:color="000000"/>
              <w:right w:val="single" w:sz="6" w:space="0" w:color="000000"/>
            </w:tcBorders>
            <w:shd w:val="clear" w:color="auto" w:fill="auto"/>
            <w:hideMark/>
          </w:tcPr>
          <w:p w14:paraId="55119DB7"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1  </w:t>
            </w:r>
          </w:p>
        </w:tc>
        <w:tc>
          <w:tcPr>
            <w:tcW w:w="1319" w:type="dxa"/>
            <w:tcBorders>
              <w:top w:val="nil"/>
              <w:left w:val="nil"/>
              <w:bottom w:val="single" w:sz="6" w:space="0" w:color="000000"/>
              <w:right w:val="single" w:sz="6" w:space="0" w:color="000000"/>
            </w:tcBorders>
            <w:shd w:val="clear" w:color="auto" w:fill="auto"/>
            <w:hideMark/>
          </w:tcPr>
          <w:p w14:paraId="1FDC67E6"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1  </w:t>
            </w:r>
          </w:p>
        </w:tc>
      </w:tr>
      <w:tr w:rsidR="004251BE" w:rsidRPr="00304C75" w14:paraId="05CF9AB7" w14:textId="77777777" w:rsidTr="00A76393">
        <w:tc>
          <w:tcPr>
            <w:tcW w:w="9010" w:type="dxa"/>
            <w:gridSpan w:val="8"/>
            <w:tcBorders>
              <w:top w:val="nil"/>
              <w:left w:val="single" w:sz="6" w:space="0" w:color="000000"/>
              <w:bottom w:val="single" w:sz="6" w:space="0" w:color="000000"/>
              <w:right w:val="single" w:sz="6" w:space="0" w:color="000000"/>
            </w:tcBorders>
            <w:shd w:val="clear" w:color="auto" w:fill="auto"/>
            <w:hideMark/>
          </w:tcPr>
          <w:p w14:paraId="12C40A66" w14:textId="77777777" w:rsidR="00304C75" w:rsidRPr="00DE6248" w:rsidRDefault="00304C75" w:rsidP="00304C75">
            <w:pPr>
              <w:spacing w:after="0" w:line="240" w:lineRule="auto"/>
              <w:jc w:val="center"/>
              <w:textAlignment w:val="baseline"/>
              <w:rPr>
                <w:rFonts w:eastAsia="Times New Roman" w:cstheme="minorHAnsi"/>
                <w:color w:val="002060"/>
                <w:sz w:val="24"/>
                <w:szCs w:val="24"/>
                <w:lang w:eastAsia="nl-NL"/>
              </w:rPr>
            </w:pPr>
            <w:r w:rsidRPr="00DE6248">
              <w:rPr>
                <w:rFonts w:eastAsia="Times New Roman" w:cstheme="minorHAnsi"/>
                <w:b/>
                <w:color w:val="002060"/>
                <w:lang w:eastAsia="nl-NL"/>
              </w:rPr>
              <w:t>Overig:</w:t>
            </w:r>
            <w:r w:rsidRPr="00DE6248">
              <w:rPr>
                <w:rFonts w:eastAsia="Times New Roman" w:cstheme="minorHAnsi"/>
                <w:color w:val="002060"/>
                <w:lang w:eastAsia="nl-NL"/>
              </w:rPr>
              <w:t>  </w:t>
            </w:r>
          </w:p>
        </w:tc>
      </w:tr>
      <w:tr w:rsidR="00304C75" w:rsidRPr="00304C75" w14:paraId="57D88732" w14:textId="77777777" w:rsidTr="00A76393">
        <w:tc>
          <w:tcPr>
            <w:tcW w:w="1907" w:type="dxa"/>
            <w:tcBorders>
              <w:top w:val="nil"/>
              <w:left w:val="single" w:sz="6" w:space="0" w:color="000000"/>
              <w:bottom w:val="single" w:sz="6" w:space="0" w:color="000000"/>
              <w:right w:val="single" w:sz="6" w:space="0" w:color="000000"/>
            </w:tcBorders>
            <w:shd w:val="clear" w:color="auto" w:fill="auto"/>
            <w:hideMark/>
          </w:tcPr>
          <w:p w14:paraId="086EFFAD" w14:textId="77777777" w:rsidR="00304C75" w:rsidRPr="00DE6248" w:rsidRDefault="00304C75" w:rsidP="00304C75">
            <w:pPr>
              <w:spacing w:after="0" w:line="240" w:lineRule="auto"/>
              <w:textAlignment w:val="baseline"/>
              <w:rPr>
                <w:rFonts w:eastAsia="Times New Roman" w:cstheme="minorHAnsi"/>
                <w:sz w:val="24"/>
                <w:szCs w:val="24"/>
                <w:lang w:eastAsia="nl-NL"/>
              </w:rPr>
            </w:pPr>
            <w:r w:rsidRPr="00DE6248">
              <w:rPr>
                <w:rFonts w:eastAsia="Times New Roman" w:cstheme="minorHAnsi"/>
                <w:lang w:eastAsia="nl-NL"/>
              </w:rPr>
              <w:t>Sociale vorming  </w:t>
            </w:r>
          </w:p>
        </w:tc>
        <w:tc>
          <w:tcPr>
            <w:tcW w:w="612" w:type="dxa"/>
            <w:tcBorders>
              <w:top w:val="nil"/>
              <w:left w:val="nil"/>
              <w:bottom w:val="single" w:sz="6" w:space="0" w:color="000000"/>
              <w:right w:val="single" w:sz="6" w:space="0" w:color="000000"/>
            </w:tcBorders>
            <w:shd w:val="clear" w:color="auto" w:fill="auto"/>
            <w:hideMark/>
          </w:tcPr>
          <w:p w14:paraId="2553553C"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0,75  </w:t>
            </w:r>
          </w:p>
        </w:tc>
        <w:tc>
          <w:tcPr>
            <w:tcW w:w="1026" w:type="dxa"/>
            <w:tcBorders>
              <w:top w:val="nil"/>
              <w:left w:val="nil"/>
              <w:bottom w:val="single" w:sz="6" w:space="0" w:color="000000"/>
              <w:right w:val="single" w:sz="6" w:space="0" w:color="000000"/>
            </w:tcBorders>
            <w:shd w:val="clear" w:color="auto" w:fill="auto"/>
            <w:hideMark/>
          </w:tcPr>
          <w:p w14:paraId="08F999EB"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0,75  </w:t>
            </w:r>
          </w:p>
        </w:tc>
        <w:tc>
          <w:tcPr>
            <w:tcW w:w="1040" w:type="dxa"/>
            <w:tcBorders>
              <w:top w:val="nil"/>
              <w:left w:val="nil"/>
              <w:bottom w:val="single" w:sz="6" w:space="0" w:color="000000"/>
              <w:right w:val="single" w:sz="6" w:space="0" w:color="000000"/>
            </w:tcBorders>
            <w:shd w:val="clear" w:color="auto" w:fill="auto"/>
            <w:hideMark/>
          </w:tcPr>
          <w:p w14:paraId="6A928BE8"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0,75  </w:t>
            </w:r>
          </w:p>
          <w:p w14:paraId="130E44AF"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  </w:t>
            </w:r>
          </w:p>
        </w:tc>
        <w:tc>
          <w:tcPr>
            <w:tcW w:w="1040" w:type="dxa"/>
            <w:tcBorders>
              <w:top w:val="nil"/>
              <w:left w:val="nil"/>
              <w:bottom w:val="single" w:sz="6" w:space="0" w:color="000000"/>
              <w:right w:val="single" w:sz="6" w:space="0" w:color="000000"/>
            </w:tcBorders>
            <w:shd w:val="clear" w:color="auto" w:fill="auto"/>
            <w:hideMark/>
          </w:tcPr>
          <w:p w14:paraId="256DBBA7"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0,75  </w:t>
            </w:r>
          </w:p>
          <w:p w14:paraId="7DC4B37B"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  </w:t>
            </w:r>
          </w:p>
        </w:tc>
        <w:tc>
          <w:tcPr>
            <w:tcW w:w="1026" w:type="dxa"/>
            <w:tcBorders>
              <w:top w:val="nil"/>
              <w:left w:val="nil"/>
              <w:bottom w:val="single" w:sz="6" w:space="0" w:color="000000"/>
              <w:right w:val="single" w:sz="6" w:space="0" w:color="000000"/>
            </w:tcBorders>
            <w:shd w:val="clear" w:color="auto" w:fill="auto"/>
            <w:hideMark/>
          </w:tcPr>
          <w:p w14:paraId="7E267043"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0,75  </w:t>
            </w:r>
          </w:p>
          <w:p w14:paraId="23ADC0D7"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  </w:t>
            </w:r>
          </w:p>
        </w:tc>
        <w:tc>
          <w:tcPr>
            <w:tcW w:w="1040" w:type="dxa"/>
            <w:tcBorders>
              <w:top w:val="nil"/>
              <w:left w:val="nil"/>
              <w:bottom w:val="single" w:sz="6" w:space="0" w:color="000000"/>
              <w:right w:val="single" w:sz="6" w:space="0" w:color="000000"/>
            </w:tcBorders>
            <w:shd w:val="clear" w:color="auto" w:fill="auto"/>
            <w:hideMark/>
          </w:tcPr>
          <w:p w14:paraId="5BCBAD61"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0,75  </w:t>
            </w:r>
          </w:p>
          <w:p w14:paraId="2FC741B3"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  </w:t>
            </w:r>
          </w:p>
        </w:tc>
        <w:tc>
          <w:tcPr>
            <w:tcW w:w="1319" w:type="dxa"/>
            <w:tcBorders>
              <w:top w:val="nil"/>
              <w:left w:val="nil"/>
              <w:bottom w:val="single" w:sz="6" w:space="0" w:color="000000"/>
              <w:right w:val="single" w:sz="6" w:space="0" w:color="000000"/>
            </w:tcBorders>
            <w:shd w:val="clear" w:color="auto" w:fill="auto"/>
            <w:hideMark/>
          </w:tcPr>
          <w:p w14:paraId="0A30333E"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0,75  </w:t>
            </w:r>
          </w:p>
          <w:p w14:paraId="762A8260"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  </w:t>
            </w:r>
          </w:p>
        </w:tc>
      </w:tr>
      <w:tr w:rsidR="00304C75" w:rsidRPr="00304C75" w14:paraId="67F6E29F" w14:textId="77777777" w:rsidTr="00A76393">
        <w:tc>
          <w:tcPr>
            <w:tcW w:w="1907" w:type="dxa"/>
            <w:tcBorders>
              <w:top w:val="nil"/>
              <w:left w:val="single" w:sz="6" w:space="0" w:color="000000"/>
              <w:bottom w:val="single" w:sz="6" w:space="0" w:color="000000"/>
              <w:right w:val="single" w:sz="6" w:space="0" w:color="000000"/>
            </w:tcBorders>
            <w:shd w:val="clear" w:color="auto" w:fill="auto"/>
            <w:hideMark/>
          </w:tcPr>
          <w:p w14:paraId="28C77FC7" w14:textId="77777777" w:rsidR="00304C75" w:rsidRPr="00DE6248" w:rsidRDefault="00304C75" w:rsidP="00304C75">
            <w:pPr>
              <w:spacing w:after="0" w:line="240" w:lineRule="auto"/>
              <w:textAlignment w:val="baseline"/>
              <w:rPr>
                <w:rFonts w:eastAsia="Times New Roman" w:cstheme="minorHAnsi"/>
                <w:sz w:val="24"/>
                <w:szCs w:val="24"/>
                <w:lang w:eastAsia="nl-NL"/>
              </w:rPr>
            </w:pPr>
            <w:r w:rsidRPr="00DE6248">
              <w:rPr>
                <w:rFonts w:eastAsia="Times New Roman" w:cstheme="minorHAnsi"/>
                <w:lang w:eastAsia="nl-NL"/>
              </w:rPr>
              <w:t>Schrijven  </w:t>
            </w:r>
          </w:p>
        </w:tc>
        <w:tc>
          <w:tcPr>
            <w:tcW w:w="612" w:type="dxa"/>
            <w:tcBorders>
              <w:top w:val="nil"/>
              <w:left w:val="nil"/>
              <w:bottom w:val="single" w:sz="6" w:space="0" w:color="000000"/>
              <w:right w:val="single" w:sz="6" w:space="0" w:color="000000"/>
            </w:tcBorders>
            <w:shd w:val="clear" w:color="auto" w:fill="auto"/>
            <w:hideMark/>
          </w:tcPr>
          <w:p w14:paraId="087DBD61"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  </w:t>
            </w:r>
          </w:p>
        </w:tc>
        <w:tc>
          <w:tcPr>
            <w:tcW w:w="1026" w:type="dxa"/>
            <w:tcBorders>
              <w:top w:val="nil"/>
              <w:left w:val="nil"/>
              <w:bottom w:val="single" w:sz="6" w:space="0" w:color="000000"/>
              <w:right w:val="single" w:sz="6" w:space="0" w:color="000000"/>
            </w:tcBorders>
            <w:shd w:val="clear" w:color="auto" w:fill="auto"/>
            <w:hideMark/>
          </w:tcPr>
          <w:p w14:paraId="5AD6DBAC"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1  </w:t>
            </w:r>
          </w:p>
        </w:tc>
        <w:tc>
          <w:tcPr>
            <w:tcW w:w="1040" w:type="dxa"/>
            <w:tcBorders>
              <w:top w:val="nil"/>
              <w:left w:val="nil"/>
              <w:bottom w:val="single" w:sz="6" w:space="0" w:color="000000"/>
              <w:right w:val="single" w:sz="6" w:space="0" w:color="000000"/>
            </w:tcBorders>
            <w:shd w:val="clear" w:color="auto" w:fill="auto"/>
            <w:hideMark/>
          </w:tcPr>
          <w:p w14:paraId="7FB6407A"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0,5  </w:t>
            </w:r>
          </w:p>
        </w:tc>
        <w:tc>
          <w:tcPr>
            <w:tcW w:w="1040" w:type="dxa"/>
            <w:tcBorders>
              <w:top w:val="nil"/>
              <w:left w:val="nil"/>
              <w:bottom w:val="single" w:sz="6" w:space="0" w:color="000000"/>
              <w:right w:val="single" w:sz="6" w:space="0" w:color="000000"/>
            </w:tcBorders>
            <w:shd w:val="clear" w:color="auto" w:fill="auto"/>
            <w:hideMark/>
          </w:tcPr>
          <w:p w14:paraId="0DD49736"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0,5  </w:t>
            </w:r>
          </w:p>
        </w:tc>
        <w:tc>
          <w:tcPr>
            <w:tcW w:w="1026" w:type="dxa"/>
            <w:tcBorders>
              <w:top w:val="nil"/>
              <w:left w:val="nil"/>
              <w:bottom w:val="single" w:sz="6" w:space="0" w:color="000000"/>
              <w:right w:val="single" w:sz="6" w:space="0" w:color="000000"/>
            </w:tcBorders>
            <w:shd w:val="clear" w:color="auto" w:fill="auto"/>
            <w:hideMark/>
          </w:tcPr>
          <w:p w14:paraId="2FB9B514"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0,5  </w:t>
            </w:r>
          </w:p>
        </w:tc>
        <w:tc>
          <w:tcPr>
            <w:tcW w:w="1040" w:type="dxa"/>
            <w:tcBorders>
              <w:top w:val="nil"/>
              <w:left w:val="nil"/>
              <w:bottom w:val="single" w:sz="6" w:space="0" w:color="000000"/>
              <w:right w:val="single" w:sz="6" w:space="0" w:color="000000"/>
            </w:tcBorders>
            <w:shd w:val="clear" w:color="auto" w:fill="auto"/>
            <w:hideMark/>
          </w:tcPr>
          <w:p w14:paraId="02649E88"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0,5  </w:t>
            </w:r>
          </w:p>
        </w:tc>
        <w:tc>
          <w:tcPr>
            <w:tcW w:w="1319" w:type="dxa"/>
            <w:tcBorders>
              <w:top w:val="nil"/>
              <w:left w:val="nil"/>
              <w:bottom w:val="single" w:sz="6" w:space="0" w:color="000000"/>
              <w:right w:val="single" w:sz="6" w:space="0" w:color="000000"/>
            </w:tcBorders>
            <w:shd w:val="clear" w:color="auto" w:fill="auto"/>
            <w:hideMark/>
          </w:tcPr>
          <w:p w14:paraId="692267D9"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0,5  </w:t>
            </w:r>
          </w:p>
        </w:tc>
      </w:tr>
      <w:tr w:rsidR="00304C75" w:rsidRPr="00304C75" w14:paraId="3B318649" w14:textId="77777777" w:rsidTr="00A76393">
        <w:tc>
          <w:tcPr>
            <w:tcW w:w="1907" w:type="dxa"/>
            <w:tcBorders>
              <w:top w:val="nil"/>
              <w:left w:val="single" w:sz="6" w:space="0" w:color="000000"/>
              <w:bottom w:val="single" w:sz="6" w:space="0" w:color="000000"/>
              <w:right w:val="single" w:sz="6" w:space="0" w:color="000000"/>
            </w:tcBorders>
            <w:shd w:val="clear" w:color="auto" w:fill="auto"/>
            <w:hideMark/>
          </w:tcPr>
          <w:p w14:paraId="0560E919" w14:textId="77777777" w:rsidR="00304C75" w:rsidRPr="00DE6248" w:rsidRDefault="00304C75" w:rsidP="00304C75">
            <w:pPr>
              <w:spacing w:after="0" w:line="240" w:lineRule="auto"/>
              <w:textAlignment w:val="baseline"/>
              <w:rPr>
                <w:rFonts w:eastAsia="Times New Roman" w:cstheme="minorHAnsi"/>
                <w:sz w:val="24"/>
                <w:szCs w:val="24"/>
                <w:lang w:eastAsia="nl-NL"/>
              </w:rPr>
            </w:pPr>
            <w:r w:rsidRPr="00DE6248">
              <w:rPr>
                <w:rFonts w:eastAsia="Times New Roman" w:cstheme="minorHAnsi"/>
                <w:lang w:eastAsia="nl-NL"/>
              </w:rPr>
              <w:t>HVO/GVO  </w:t>
            </w:r>
          </w:p>
          <w:p w14:paraId="71DB16CE" w14:textId="77777777" w:rsidR="00304C75" w:rsidRPr="00DE6248" w:rsidRDefault="00304C75" w:rsidP="00304C75">
            <w:pPr>
              <w:spacing w:after="0" w:line="240" w:lineRule="auto"/>
              <w:textAlignment w:val="baseline"/>
              <w:rPr>
                <w:rFonts w:eastAsia="Times New Roman" w:cstheme="minorHAnsi"/>
                <w:sz w:val="24"/>
                <w:szCs w:val="24"/>
                <w:lang w:eastAsia="nl-NL"/>
              </w:rPr>
            </w:pPr>
            <w:r w:rsidRPr="00DE6248">
              <w:rPr>
                <w:rFonts w:eastAsia="Times New Roman" w:cstheme="minorHAnsi"/>
                <w:lang w:eastAsia="nl-NL"/>
              </w:rPr>
              <w:t>  </w:t>
            </w:r>
          </w:p>
        </w:tc>
        <w:tc>
          <w:tcPr>
            <w:tcW w:w="612" w:type="dxa"/>
            <w:tcBorders>
              <w:top w:val="nil"/>
              <w:left w:val="nil"/>
              <w:bottom w:val="single" w:sz="6" w:space="0" w:color="000000"/>
              <w:right w:val="single" w:sz="6" w:space="0" w:color="000000"/>
            </w:tcBorders>
            <w:shd w:val="clear" w:color="auto" w:fill="auto"/>
            <w:hideMark/>
          </w:tcPr>
          <w:p w14:paraId="7D06DBE9"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  </w:t>
            </w:r>
          </w:p>
        </w:tc>
        <w:tc>
          <w:tcPr>
            <w:tcW w:w="1026" w:type="dxa"/>
            <w:tcBorders>
              <w:top w:val="nil"/>
              <w:left w:val="nil"/>
              <w:bottom w:val="single" w:sz="6" w:space="0" w:color="000000"/>
              <w:right w:val="single" w:sz="6" w:space="0" w:color="000000"/>
            </w:tcBorders>
            <w:shd w:val="clear" w:color="auto" w:fill="auto"/>
            <w:hideMark/>
          </w:tcPr>
          <w:p w14:paraId="0B2F7C40"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  </w:t>
            </w:r>
          </w:p>
        </w:tc>
        <w:tc>
          <w:tcPr>
            <w:tcW w:w="1040" w:type="dxa"/>
            <w:tcBorders>
              <w:top w:val="nil"/>
              <w:left w:val="nil"/>
              <w:bottom w:val="single" w:sz="6" w:space="0" w:color="000000"/>
              <w:right w:val="single" w:sz="6" w:space="0" w:color="000000"/>
            </w:tcBorders>
            <w:shd w:val="clear" w:color="auto" w:fill="auto"/>
            <w:hideMark/>
          </w:tcPr>
          <w:p w14:paraId="37BE4771"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  </w:t>
            </w:r>
          </w:p>
        </w:tc>
        <w:tc>
          <w:tcPr>
            <w:tcW w:w="1040" w:type="dxa"/>
            <w:tcBorders>
              <w:top w:val="nil"/>
              <w:left w:val="nil"/>
              <w:bottom w:val="single" w:sz="6" w:space="0" w:color="000000"/>
              <w:right w:val="single" w:sz="6" w:space="0" w:color="000000"/>
            </w:tcBorders>
            <w:shd w:val="clear" w:color="auto" w:fill="auto"/>
            <w:hideMark/>
          </w:tcPr>
          <w:p w14:paraId="19C789A1"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  </w:t>
            </w:r>
          </w:p>
        </w:tc>
        <w:tc>
          <w:tcPr>
            <w:tcW w:w="1026" w:type="dxa"/>
            <w:tcBorders>
              <w:top w:val="nil"/>
              <w:left w:val="nil"/>
              <w:bottom w:val="single" w:sz="6" w:space="0" w:color="000000"/>
              <w:right w:val="single" w:sz="6" w:space="0" w:color="000000"/>
            </w:tcBorders>
            <w:shd w:val="clear" w:color="auto" w:fill="auto"/>
            <w:hideMark/>
          </w:tcPr>
          <w:p w14:paraId="16F79538"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  </w:t>
            </w:r>
          </w:p>
        </w:tc>
        <w:tc>
          <w:tcPr>
            <w:tcW w:w="1040" w:type="dxa"/>
            <w:tcBorders>
              <w:top w:val="nil"/>
              <w:left w:val="nil"/>
              <w:bottom w:val="single" w:sz="6" w:space="0" w:color="000000"/>
              <w:right w:val="single" w:sz="6" w:space="0" w:color="000000"/>
            </w:tcBorders>
            <w:shd w:val="clear" w:color="auto" w:fill="auto"/>
            <w:hideMark/>
          </w:tcPr>
          <w:p w14:paraId="332453DF" w14:textId="36E09A7F" w:rsidR="00304C75" w:rsidRPr="00DE6248" w:rsidRDefault="004251BE"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1</w:t>
            </w:r>
            <w:r w:rsidR="00304C75" w:rsidRPr="00DE6248">
              <w:rPr>
                <w:rFonts w:eastAsia="Times New Roman" w:cstheme="minorHAnsi"/>
                <w:lang w:eastAsia="nl-NL"/>
              </w:rPr>
              <w:t>  </w:t>
            </w:r>
          </w:p>
        </w:tc>
        <w:tc>
          <w:tcPr>
            <w:tcW w:w="1319" w:type="dxa"/>
            <w:tcBorders>
              <w:top w:val="nil"/>
              <w:left w:val="nil"/>
              <w:bottom w:val="single" w:sz="6" w:space="0" w:color="000000"/>
              <w:right w:val="single" w:sz="6" w:space="0" w:color="000000"/>
            </w:tcBorders>
            <w:shd w:val="clear" w:color="auto" w:fill="auto"/>
            <w:hideMark/>
          </w:tcPr>
          <w:p w14:paraId="13B25347"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1  </w:t>
            </w:r>
          </w:p>
        </w:tc>
      </w:tr>
      <w:tr w:rsidR="00304C75" w:rsidRPr="00304C75" w14:paraId="3B3DAE25" w14:textId="77777777" w:rsidTr="00A76393">
        <w:tc>
          <w:tcPr>
            <w:tcW w:w="1907" w:type="dxa"/>
            <w:tcBorders>
              <w:top w:val="nil"/>
              <w:left w:val="single" w:sz="6" w:space="0" w:color="000000"/>
              <w:bottom w:val="single" w:sz="6" w:space="0" w:color="000000"/>
              <w:right w:val="single" w:sz="6" w:space="0" w:color="000000"/>
            </w:tcBorders>
            <w:shd w:val="clear" w:color="auto" w:fill="auto"/>
            <w:hideMark/>
          </w:tcPr>
          <w:p w14:paraId="75F980E6" w14:textId="7D7F9FB9" w:rsidR="00304C75" w:rsidRPr="00DE6248" w:rsidRDefault="00DA1BA5" w:rsidP="00304C75">
            <w:pPr>
              <w:spacing w:after="0" w:line="240" w:lineRule="auto"/>
              <w:textAlignment w:val="baseline"/>
              <w:rPr>
                <w:rFonts w:eastAsia="Times New Roman" w:cstheme="minorHAnsi"/>
                <w:sz w:val="24"/>
                <w:szCs w:val="24"/>
                <w:lang w:eastAsia="nl-NL"/>
              </w:rPr>
            </w:pPr>
            <w:r w:rsidRPr="00DE6248">
              <w:rPr>
                <w:rFonts w:eastAsia="Times New Roman" w:cstheme="minorHAnsi"/>
                <w:b/>
                <w:lang w:eastAsia="nl-NL"/>
              </w:rPr>
              <w:t>Totaal: </w:t>
            </w:r>
            <w:r w:rsidRPr="00DE6248">
              <w:rPr>
                <w:rFonts w:eastAsia="Times New Roman" w:cstheme="minorHAnsi"/>
                <w:lang w:eastAsia="nl-NL"/>
              </w:rPr>
              <w:t xml:space="preserve"> </w:t>
            </w:r>
          </w:p>
        </w:tc>
        <w:tc>
          <w:tcPr>
            <w:tcW w:w="612" w:type="dxa"/>
            <w:tcBorders>
              <w:top w:val="nil"/>
              <w:left w:val="nil"/>
              <w:bottom w:val="single" w:sz="6" w:space="0" w:color="000000"/>
              <w:right w:val="single" w:sz="6" w:space="0" w:color="000000"/>
            </w:tcBorders>
            <w:shd w:val="clear" w:color="auto" w:fill="auto"/>
            <w:hideMark/>
          </w:tcPr>
          <w:p w14:paraId="7FD2E459"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lang w:eastAsia="nl-NL"/>
              </w:rPr>
              <w:t>  </w:t>
            </w:r>
          </w:p>
        </w:tc>
        <w:tc>
          <w:tcPr>
            <w:tcW w:w="1026" w:type="dxa"/>
            <w:tcBorders>
              <w:top w:val="nil"/>
              <w:left w:val="nil"/>
              <w:bottom w:val="single" w:sz="6" w:space="0" w:color="000000"/>
              <w:right w:val="single" w:sz="6" w:space="0" w:color="000000"/>
            </w:tcBorders>
            <w:shd w:val="clear" w:color="auto" w:fill="auto"/>
            <w:hideMark/>
          </w:tcPr>
          <w:p w14:paraId="588F20A5"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b/>
                <w:lang w:eastAsia="nl-NL"/>
              </w:rPr>
              <w:t>20,75</w:t>
            </w:r>
            <w:r w:rsidRPr="00DE6248">
              <w:rPr>
                <w:rFonts w:eastAsia="Times New Roman" w:cstheme="minorHAnsi"/>
                <w:lang w:eastAsia="nl-NL"/>
              </w:rPr>
              <w:t>  </w:t>
            </w:r>
          </w:p>
        </w:tc>
        <w:tc>
          <w:tcPr>
            <w:tcW w:w="1040" w:type="dxa"/>
            <w:tcBorders>
              <w:top w:val="nil"/>
              <w:left w:val="nil"/>
              <w:bottom w:val="single" w:sz="6" w:space="0" w:color="000000"/>
              <w:right w:val="single" w:sz="6" w:space="0" w:color="000000"/>
            </w:tcBorders>
            <w:shd w:val="clear" w:color="auto" w:fill="auto"/>
            <w:hideMark/>
          </w:tcPr>
          <w:p w14:paraId="05E42C97"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b/>
                <w:lang w:eastAsia="nl-NL"/>
              </w:rPr>
              <w:t>22,75</w:t>
            </w:r>
            <w:r w:rsidRPr="00DE6248">
              <w:rPr>
                <w:rFonts w:eastAsia="Times New Roman" w:cstheme="minorHAnsi"/>
                <w:lang w:eastAsia="nl-NL"/>
              </w:rPr>
              <w:t>  </w:t>
            </w:r>
          </w:p>
        </w:tc>
        <w:tc>
          <w:tcPr>
            <w:tcW w:w="1040" w:type="dxa"/>
            <w:tcBorders>
              <w:top w:val="nil"/>
              <w:left w:val="nil"/>
              <w:bottom w:val="single" w:sz="6" w:space="0" w:color="000000"/>
              <w:right w:val="single" w:sz="6" w:space="0" w:color="000000"/>
            </w:tcBorders>
            <w:shd w:val="clear" w:color="auto" w:fill="auto"/>
            <w:hideMark/>
          </w:tcPr>
          <w:p w14:paraId="1D8F5DBF"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b/>
                <w:lang w:eastAsia="nl-NL"/>
              </w:rPr>
              <w:t>24,25</w:t>
            </w:r>
            <w:r w:rsidRPr="00DE6248">
              <w:rPr>
                <w:rFonts w:eastAsia="Times New Roman" w:cstheme="minorHAnsi"/>
                <w:lang w:eastAsia="nl-NL"/>
              </w:rPr>
              <w:t>  </w:t>
            </w:r>
          </w:p>
        </w:tc>
        <w:tc>
          <w:tcPr>
            <w:tcW w:w="1026" w:type="dxa"/>
            <w:tcBorders>
              <w:top w:val="nil"/>
              <w:left w:val="nil"/>
              <w:bottom w:val="single" w:sz="6" w:space="0" w:color="000000"/>
              <w:right w:val="single" w:sz="6" w:space="0" w:color="000000"/>
            </w:tcBorders>
            <w:shd w:val="clear" w:color="auto" w:fill="auto"/>
            <w:hideMark/>
          </w:tcPr>
          <w:p w14:paraId="200C2767"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b/>
                <w:lang w:eastAsia="nl-NL"/>
              </w:rPr>
              <w:t>22,25</w:t>
            </w:r>
            <w:r w:rsidRPr="00DE6248">
              <w:rPr>
                <w:rFonts w:eastAsia="Times New Roman" w:cstheme="minorHAnsi"/>
                <w:lang w:eastAsia="nl-NL"/>
              </w:rPr>
              <w:t>  </w:t>
            </w:r>
          </w:p>
        </w:tc>
        <w:tc>
          <w:tcPr>
            <w:tcW w:w="1040" w:type="dxa"/>
            <w:tcBorders>
              <w:top w:val="nil"/>
              <w:left w:val="nil"/>
              <w:bottom w:val="single" w:sz="6" w:space="0" w:color="000000"/>
              <w:right w:val="single" w:sz="6" w:space="0" w:color="000000"/>
            </w:tcBorders>
            <w:shd w:val="clear" w:color="auto" w:fill="auto"/>
            <w:hideMark/>
          </w:tcPr>
          <w:p w14:paraId="0D506B0B" w14:textId="7C639014"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b/>
                <w:lang w:eastAsia="nl-NL"/>
              </w:rPr>
              <w:t>2</w:t>
            </w:r>
            <w:r w:rsidR="004251BE" w:rsidRPr="00DE6248">
              <w:rPr>
                <w:rFonts w:eastAsia="Times New Roman" w:cstheme="minorHAnsi"/>
                <w:b/>
                <w:lang w:eastAsia="nl-NL"/>
              </w:rPr>
              <w:t>3</w:t>
            </w:r>
            <w:r w:rsidRPr="00DE6248">
              <w:rPr>
                <w:rFonts w:eastAsia="Times New Roman" w:cstheme="minorHAnsi"/>
                <w:b/>
                <w:lang w:eastAsia="nl-NL"/>
              </w:rPr>
              <w:t>,25</w:t>
            </w:r>
            <w:r w:rsidRPr="00DE6248">
              <w:rPr>
                <w:rFonts w:eastAsia="Times New Roman" w:cstheme="minorHAnsi"/>
                <w:lang w:eastAsia="nl-NL"/>
              </w:rPr>
              <w:t>  </w:t>
            </w:r>
          </w:p>
        </w:tc>
        <w:tc>
          <w:tcPr>
            <w:tcW w:w="1319" w:type="dxa"/>
            <w:tcBorders>
              <w:top w:val="nil"/>
              <w:left w:val="nil"/>
              <w:bottom w:val="single" w:sz="6" w:space="0" w:color="000000"/>
              <w:right w:val="single" w:sz="6" w:space="0" w:color="000000"/>
            </w:tcBorders>
            <w:shd w:val="clear" w:color="auto" w:fill="auto"/>
            <w:hideMark/>
          </w:tcPr>
          <w:p w14:paraId="6127498E" w14:textId="77777777" w:rsidR="00304C75" w:rsidRPr="00DE6248" w:rsidRDefault="00304C75" w:rsidP="00304C75">
            <w:pPr>
              <w:spacing w:after="0" w:line="240" w:lineRule="auto"/>
              <w:jc w:val="center"/>
              <w:textAlignment w:val="baseline"/>
              <w:rPr>
                <w:rFonts w:eastAsia="Times New Roman" w:cstheme="minorHAnsi"/>
                <w:sz w:val="24"/>
                <w:szCs w:val="24"/>
                <w:lang w:eastAsia="nl-NL"/>
              </w:rPr>
            </w:pPr>
            <w:r w:rsidRPr="00DE6248">
              <w:rPr>
                <w:rFonts w:eastAsia="Times New Roman" w:cstheme="minorHAnsi"/>
                <w:b/>
                <w:lang w:eastAsia="nl-NL"/>
              </w:rPr>
              <w:t>23,25</w:t>
            </w:r>
            <w:r w:rsidRPr="00DE6248">
              <w:rPr>
                <w:rFonts w:eastAsia="Times New Roman" w:cstheme="minorHAnsi"/>
                <w:lang w:eastAsia="nl-NL"/>
              </w:rPr>
              <w:t>  </w:t>
            </w:r>
          </w:p>
        </w:tc>
      </w:tr>
    </w:tbl>
    <w:p w14:paraId="484E87F3" w14:textId="77777777" w:rsidR="00304C75" w:rsidRPr="00DE6248" w:rsidRDefault="00304C75" w:rsidP="00304C75">
      <w:pPr>
        <w:spacing w:after="0" w:line="240" w:lineRule="auto"/>
        <w:textAlignment w:val="baseline"/>
        <w:rPr>
          <w:rFonts w:eastAsia="Times New Roman" w:cstheme="minorHAnsi"/>
          <w:sz w:val="18"/>
          <w:szCs w:val="18"/>
          <w:lang w:eastAsia="nl-NL"/>
        </w:rPr>
      </w:pPr>
      <w:r w:rsidRPr="00DE6248">
        <w:rPr>
          <w:rFonts w:eastAsia="Times New Roman" w:cstheme="minorHAnsi"/>
          <w:lang w:eastAsia="nl-NL"/>
        </w:rPr>
        <w:t>*uren opgenomen in het rooster, vak wordt ook veel geïntegreerd bij andere vakken.  </w:t>
      </w:r>
    </w:p>
    <w:p w14:paraId="07C24C33" w14:textId="77777777" w:rsidR="00304C75" w:rsidRPr="00DE6248" w:rsidRDefault="00304C75" w:rsidP="00304C75">
      <w:pPr>
        <w:spacing w:after="0" w:line="240" w:lineRule="auto"/>
        <w:textAlignment w:val="baseline"/>
        <w:rPr>
          <w:rFonts w:eastAsia="Times New Roman" w:cstheme="minorHAnsi"/>
          <w:sz w:val="18"/>
          <w:szCs w:val="18"/>
          <w:lang w:eastAsia="nl-NL"/>
        </w:rPr>
      </w:pPr>
      <w:r w:rsidRPr="00DE6248">
        <w:rPr>
          <w:rFonts w:eastAsia="Times New Roman" w:cstheme="minorHAnsi"/>
          <w:lang w:eastAsia="nl-NL"/>
        </w:rPr>
        <w:t> </w:t>
      </w:r>
    </w:p>
    <w:p w14:paraId="43F1E89D" w14:textId="6A2CD129" w:rsidR="00304C75" w:rsidRPr="00DE6248" w:rsidRDefault="00E5325F" w:rsidP="00304C75">
      <w:pPr>
        <w:spacing w:after="0" w:line="240" w:lineRule="auto"/>
        <w:textAlignment w:val="baseline"/>
        <w:rPr>
          <w:rFonts w:eastAsia="Times New Roman" w:cstheme="minorHAnsi"/>
          <w:sz w:val="18"/>
          <w:szCs w:val="18"/>
          <w:lang w:eastAsia="nl-NL"/>
        </w:rPr>
      </w:pPr>
      <w:r w:rsidRPr="00DE6248">
        <w:rPr>
          <w:rFonts w:eastAsia="Times New Roman" w:cstheme="minorHAnsi"/>
          <w:lang w:eastAsia="nl-NL"/>
        </w:rPr>
        <w:t>D</w:t>
      </w:r>
      <w:r w:rsidR="00304C75" w:rsidRPr="00DE6248">
        <w:rPr>
          <w:rFonts w:eastAsia="Times New Roman" w:cstheme="minorHAnsi"/>
          <w:lang w:eastAsia="nl-NL"/>
        </w:rPr>
        <w:t xml:space="preserve">e kinderen </w:t>
      </w:r>
      <w:r w:rsidR="001B146F" w:rsidRPr="00DE6248">
        <w:rPr>
          <w:rFonts w:eastAsia="Times New Roman" w:cstheme="minorHAnsi"/>
          <w:lang w:eastAsia="nl-NL"/>
        </w:rPr>
        <w:t xml:space="preserve">van </w:t>
      </w:r>
      <w:r w:rsidRPr="00DE6248">
        <w:rPr>
          <w:rFonts w:eastAsia="Times New Roman" w:cstheme="minorHAnsi"/>
          <w:lang w:eastAsia="nl-NL"/>
        </w:rPr>
        <w:t>groep 1 t/m 4 gaan 2</w:t>
      </w:r>
      <w:r w:rsidR="004763EB" w:rsidRPr="00DE6248">
        <w:rPr>
          <w:rFonts w:eastAsia="Times New Roman" w:cstheme="minorHAnsi"/>
          <w:lang w:eastAsia="nl-NL"/>
        </w:rPr>
        <w:t>4</w:t>
      </w:r>
      <w:r w:rsidRPr="00DE6248">
        <w:rPr>
          <w:rFonts w:eastAsia="Times New Roman" w:cstheme="minorHAnsi"/>
          <w:lang w:eastAsia="nl-NL"/>
        </w:rPr>
        <w:t xml:space="preserve"> uur per week naar school, de kinderen in </w:t>
      </w:r>
      <w:r w:rsidR="001B146F" w:rsidRPr="00DE6248">
        <w:rPr>
          <w:rFonts w:eastAsia="Times New Roman" w:cstheme="minorHAnsi"/>
          <w:lang w:eastAsia="nl-NL"/>
        </w:rPr>
        <w:t xml:space="preserve">groep 5 t/m 8 </w:t>
      </w:r>
      <w:r w:rsidRPr="00DE6248">
        <w:rPr>
          <w:rFonts w:eastAsia="Times New Roman" w:cstheme="minorHAnsi"/>
          <w:lang w:eastAsia="nl-NL"/>
        </w:rPr>
        <w:t xml:space="preserve">gaan </w:t>
      </w:r>
      <w:r w:rsidR="00304C75" w:rsidRPr="00DE6248">
        <w:rPr>
          <w:rFonts w:eastAsia="Times New Roman" w:cstheme="minorHAnsi"/>
          <w:lang w:eastAsia="nl-NL"/>
        </w:rPr>
        <w:t>2</w:t>
      </w:r>
      <w:r w:rsidR="00B42F49" w:rsidRPr="00DE6248">
        <w:rPr>
          <w:rFonts w:eastAsia="Times New Roman" w:cstheme="minorHAnsi"/>
          <w:lang w:eastAsia="nl-NL"/>
        </w:rPr>
        <w:t>6</w:t>
      </w:r>
      <w:r w:rsidR="00304C75" w:rsidRPr="00DE6248">
        <w:rPr>
          <w:rFonts w:eastAsia="Times New Roman" w:cstheme="minorHAnsi"/>
          <w:lang w:eastAsia="nl-NL"/>
        </w:rPr>
        <w:t xml:space="preserve"> uur </w:t>
      </w:r>
      <w:r w:rsidRPr="00DE6248">
        <w:rPr>
          <w:rFonts w:eastAsia="Times New Roman" w:cstheme="minorHAnsi"/>
          <w:lang w:eastAsia="nl-NL"/>
        </w:rPr>
        <w:t xml:space="preserve">per week </w:t>
      </w:r>
      <w:r w:rsidR="00304C75" w:rsidRPr="00DE6248">
        <w:rPr>
          <w:rFonts w:eastAsia="Times New Roman" w:cstheme="minorHAnsi"/>
          <w:lang w:eastAsia="nl-NL"/>
        </w:rPr>
        <w:t xml:space="preserve">naar school. </w:t>
      </w:r>
      <w:r w:rsidRPr="00DE6248">
        <w:rPr>
          <w:rFonts w:eastAsia="Times New Roman" w:cstheme="minorHAnsi"/>
          <w:lang w:eastAsia="nl-NL"/>
        </w:rPr>
        <w:br/>
      </w:r>
      <w:r w:rsidR="00304C75" w:rsidRPr="00DE6248">
        <w:rPr>
          <w:rFonts w:eastAsia="Times New Roman" w:cstheme="minorHAnsi"/>
          <w:lang w:eastAsia="nl-NL"/>
        </w:rPr>
        <w:t>De resterende tijd wordt ingevuld met het vak waar de meeste behoefte aan is. Indien er bijvoorbeeld extra tijd nodig is om te rekenen, worden hier de uren voor gebruikt.  </w:t>
      </w:r>
    </w:p>
    <w:p w14:paraId="3275AFB2" w14:textId="77777777" w:rsidR="00304C75" w:rsidRPr="00DE6248" w:rsidRDefault="00304C75" w:rsidP="00304C75">
      <w:pPr>
        <w:spacing w:after="0" w:line="240" w:lineRule="auto"/>
        <w:textAlignment w:val="baseline"/>
        <w:rPr>
          <w:rFonts w:eastAsia="Times New Roman" w:cstheme="minorHAnsi"/>
          <w:sz w:val="18"/>
          <w:szCs w:val="18"/>
          <w:lang w:eastAsia="nl-NL"/>
        </w:rPr>
      </w:pPr>
      <w:r w:rsidRPr="00DE6248">
        <w:rPr>
          <w:rFonts w:eastAsia="Times New Roman" w:cstheme="minorHAnsi"/>
          <w:sz w:val="18"/>
          <w:szCs w:val="18"/>
          <w:lang w:eastAsia="nl-NL"/>
        </w:rPr>
        <w:t> </w:t>
      </w:r>
    </w:p>
    <w:p w14:paraId="67E1FF47" w14:textId="65D526D2" w:rsidR="00304C75" w:rsidRPr="00DE6248" w:rsidRDefault="00304C75" w:rsidP="00304C75">
      <w:pPr>
        <w:spacing w:after="0" w:line="240" w:lineRule="auto"/>
        <w:textAlignment w:val="baseline"/>
        <w:rPr>
          <w:rFonts w:eastAsia="Times New Roman" w:cstheme="minorHAnsi"/>
          <w:sz w:val="18"/>
          <w:szCs w:val="18"/>
          <w:lang w:eastAsia="nl-NL"/>
        </w:rPr>
      </w:pPr>
      <w:r w:rsidRPr="00DE6248">
        <w:rPr>
          <w:rFonts w:eastAsia="Times New Roman" w:cstheme="minorHAnsi"/>
          <w:lang w:eastAsia="nl-NL"/>
        </w:rPr>
        <w:t>Groep 1 en 2: In de kring kan een </w:t>
      </w:r>
      <w:r w:rsidR="00DA1BA5" w:rsidRPr="00DE6248">
        <w:rPr>
          <w:rFonts w:eastAsia="Times New Roman" w:cstheme="minorHAnsi"/>
          <w:lang w:eastAsia="nl-NL"/>
        </w:rPr>
        <w:t>vakspecifiek</w:t>
      </w:r>
      <w:r w:rsidRPr="00DE6248">
        <w:rPr>
          <w:rFonts w:eastAsia="Times New Roman" w:cstheme="minorHAnsi"/>
          <w:lang w:eastAsia="nl-NL"/>
        </w:rPr>
        <w:t xml:space="preserve"> worden aangeboden. Het merendeel van de tijd bestaat uit zelfstandig werken/spelen. Hier zijn alle vakken/onderdelen in geïntegreerd. Zie hiervoor de informatie over </w:t>
      </w:r>
      <w:r w:rsidR="00DF6A61" w:rsidRPr="00DE6248">
        <w:rPr>
          <w:rFonts w:eastAsia="Times New Roman" w:cstheme="minorHAnsi"/>
          <w:lang w:eastAsia="nl-NL"/>
        </w:rPr>
        <w:t xml:space="preserve">de </w:t>
      </w:r>
      <w:r w:rsidR="006C6038" w:rsidRPr="00DE6248">
        <w:rPr>
          <w:rFonts w:eastAsia="Times New Roman" w:cstheme="minorHAnsi"/>
          <w:lang w:eastAsia="nl-NL"/>
        </w:rPr>
        <w:t>‘</w:t>
      </w:r>
      <w:r w:rsidR="00DF6A61" w:rsidRPr="00DE6248">
        <w:rPr>
          <w:rFonts w:eastAsia="Times New Roman" w:cstheme="minorHAnsi"/>
          <w:lang w:eastAsia="nl-NL"/>
        </w:rPr>
        <w:t>ondersteu</w:t>
      </w:r>
      <w:r w:rsidR="006C6038" w:rsidRPr="00DE6248">
        <w:rPr>
          <w:rFonts w:eastAsia="Times New Roman" w:cstheme="minorHAnsi"/>
          <w:lang w:eastAsia="nl-NL"/>
        </w:rPr>
        <w:t>ning van het jonge kind’ (3.5)</w:t>
      </w:r>
      <w:r w:rsidR="00C201F7" w:rsidRPr="00DE6248">
        <w:rPr>
          <w:rFonts w:eastAsia="Times New Roman" w:cstheme="minorHAnsi"/>
          <w:lang w:eastAsia="nl-NL"/>
        </w:rPr>
        <w:t>.</w:t>
      </w:r>
    </w:p>
    <w:p w14:paraId="0C51618D" w14:textId="348B023B" w:rsidR="00AA3F66" w:rsidRPr="00DE6248" w:rsidRDefault="00AA3F66" w:rsidP="009B0A07">
      <w:pPr>
        <w:pStyle w:val="Geenafstand"/>
        <w:rPr>
          <w:rFonts w:cstheme="minorHAnsi"/>
          <w:lang w:eastAsia="nl-NL"/>
        </w:rPr>
      </w:pPr>
    </w:p>
    <w:p w14:paraId="47BC4912" w14:textId="77777777" w:rsidR="005F69F7" w:rsidRPr="00DE6248" w:rsidRDefault="005F69F7">
      <w:pPr>
        <w:rPr>
          <w:rFonts w:eastAsiaTheme="majorEastAsia" w:cstheme="minorHAnsi"/>
          <w:b/>
          <w:color w:val="FF0066"/>
          <w:sz w:val="26"/>
          <w:szCs w:val="26"/>
          <w:lang w:eastAsia="nl-NL"/>
        </w:rPr>
      </w:pPr>
      <w:r w:rsidRPr="00DE6248">
        <w:rPr>
          <w:rFonts w:cstheme="minorHAnsi"/>
          <w:lang w:eastAsia="nl-NL"/>
        </w:rPr>
        <w:br w:type="page"/>
      </w:r>
    </w:p>
    <w:p w14:paraId="53E1662D" w14:textId="102E966C" w:rsidR="00807BC6" w:rsidRPr="00DE6248" w:rsidRDefault="005F69F7" w:rsidP="00807BC6">
      <w:pPr>
        <w:pStyle w:val="Kop2"/>
        <w:rPr>
          <w:rFonts w:asciiTheme="minorHAnsi" w:hAnsiTheme="minorHAnsi" w:cstheme="minorHAnsi"/>
          <w:lang w:eastAsia="nl-NL"/>
        </w:rPr>
      </w:pPr>
      <w:bookmarkStart w:id="41" w:name="_Toc171675635"/>
      <w:bookmarkStart w:id="42" w:name="_Toc171425025"/>
      <w:r w:rsidRPr="00DE6248">
        <w:rPr>
          <w:rFonts w:asciiTheme="minorHAnsi" w:hAnsiTheme="minorHAnsi" w:cstheme="minorHAnsi"/>
          <w:noProof/>
        </w:rPr>
        <w:lastRenderedPageBreak/>
        <w:drawing>
          <wp:anchor distT="0" distB="0" distL="114300" distR="114300" simplePos="0" relativeHeight="251658247" behindDoc="1" locked="0" layoutInCell="1" allowOverlap="1" wp14:anchorId="3E905CCD" wp14:editId="42B0BED8">
            <wp:simplePos x="0" y="0"/>
            <wp:positionH relativeFrom="column">
              <wp:posOffset>-76200</wp:posOffset>
            </wp:positionH>
            <wp:positionV relativeFrom="paragraph">
              <wp:posOffset>266700</wp:posOffset>
            </wp:positionV>
            <wp:extent cx="5731510" cy="3714750"/>
            <wp:effectExtent l="0" t="0" r="2540" b="0"/>
            <wp:wrapTight wrapText="bothSides">
              <wp:wrapPolygon edited="0">
                <wp:start x="0" y="0"/>
                <wp:lineTo x="0" y="21489"/>
                <wp:lineTo x="21538" y="21489"/>
                <wp:lineTo x="21538"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3434"/>
                    <a:stretch/>
                  </pic:blipFill>
                  <pic:spPr bwMode="auto">
                    <a:xfrm>
                      <a:off x="0" y="0"/>
                      <a:ext cx="5731510" cy="371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7BC6" w:rsidRPr="00DE6248">
        <w:rPr>
          <w:rFonts w:asciiTheme="minorHAnsi" w:hAnsiTheme="minorHAnsi" w:cstheme="minorHAnsi"/>
          <w:lang w:eastAsia="nl-NL"/>
        </w:rPr>
        <w:t>3.</w:t>
      </w:r>
      <w:r w:rsidR="00613EE9">
        <w:rPr>
          <w:rFonts w:asciiTheme="minorHAnsi" w:hAnsiTheme="minorHAnsi" w:cstheme="minorHAnsi"/>
          <w:lang w:eastAsia="nl-NL"/>
        </w:rPr>
        <w:t>9</w:t>
      </w:r>
      <w:r w:rsidR="00807BC6" w:rsidRPr="00DE6248">
        <w:rPr>
          <w:rFonts w:asciiTheme="minorHAnsi" w:hAnsiTheme="minorHAnsi" w:cstheme="minorHAnsi"/>
          <w:lang w:eastAsia="nl-NL"/>
        </w:rPr>
        <w:t xml:space="preserve"> Plattegrond van de school</w:t>
      </w:r>
      <w:bookmarkEnd w:id="41"/>
      <w:bookmarkEnd w:id="42"/>
    </w:p>
    <w:p w14:paraId="776F42F7" w14:textId="74D19508" w:rsidR="005F69F7" w:rsidRPr="00AF592B" w:rsidRDefault="005F69F7" w:rsidP="005F69F7">
      <w:pPr>
        <w:rPr>
          <w:rFonts w:cstheme="minorHAnsi"/>
          <w:sz w:val="24"/>
          <w:szCs w:val="24"/>
        </w:rPr>
      </w:pPr>
      <w:r w:rsidRPr="00AF592B">
        <w:rPr>
          <w:rFonts w:cstheme="minorHAnsi"/>
          <w:sz w:val="24"/>
          <w:szCs w:val="24"/>
        </w:rPr>
        <w:t>Verdeling van de ruimtes:</w:t>
      </w:r>
    </w:p>
    <w:p w14:paraId="0268FFBC" w14:textId="1400A69A" w:rsidR="005F69F7" w:rsidRPr="00AF592B" w:rsidRDefault="005F69F7" w:rsidP="006C5FBF">
      <w:pPr>
        <w:numPr>
          <w:ilvl w:val="0"/>
          <w:numId w:val="11"/>
        </w:numPr>
        <w:spacing w:after="0" w:line="240" w:lineRule="auto"/>
        <w:rPr>
          <w:rFonts w:cstheme="minorHAnsi"/>
          <w:sz w:val="24"/>
          <w:szCs w:val="24"/>
        </w:rPr>
      </w:pPr>
      <w:r w:rsidRPr="00AF592B">
        <w:rPr>
          <w:rFonts w:cstheme="minorHAnsi"/>
          <w:sz w:val="24"/>
          <w:szCs w:val="24"/>
        </w:rPr>
        <w:t>Speelzaal</w:t>
      </w:r>
    </w:p>
    <w:p w14:paraId="11278878" w14:textId="1D401895" w:rsidR="005F69F7" w:rsidRPr="00AF592B" w:rsidRDefault="005F69F7" w:rsidP="006C5FBF">
      <w:pPr>
        <w:numPr>
          <w:ilvl w:val="0"/>
          <w:numId w:val="11"/>
        </w:numPr>
        <w:spacing w:after="0" w:line="240" w:lineRule="auto"/>
        <w:rPr>
          <w:rFonts w:cstheme="minorHAnsi"/>
          <w:sz w:val="24"/>
          <w:szCs w:val="24"/>
        </w:rPr>
      </w:pPr>
      <w:r w:rsidRPr="00AF592B">
        <w:rPr>
          <w:rFonts w:cstheme="minorHAnsi"/>
          <w:sz w:val="24"/>
          <w:szCs w:val="24"/>
        </w:rPr>
        <w:t>Groep 1-2-3</w:t>
      </w:r>
    </w:p>
    <w:p w14:paraId="34AB2DC7" w14:textId="090B1F17" w:rsidR="005F69F7" w:rsidRPr="00AF592B" w:rsidRDefault="005F69F7" w:rsidP="006C5FBF">
      <w:pPr>
        <w:numPr>
          <w:ilvl w:val="0"/>
          <w:numId w:val="11"/>
        </w:numPr>
        <w:spacing w:after="0" w:line="240" w:lineRule="auto"/>
        <w:rPr>
          <w:rFonts w:cstheme="minorHAnsi"/>
          <w:sz w:val="24"/>
          <w:szCs w:val="24"/>
        </w:rPr>
      </w:pPr>
      <w:r w:rsidRPr="00AF592B">
        <w:rPr>
          <w:rFonts w:cstheme="minorHAnsi"/>
          <w:sz w:val="24"/>
          <w:szCs w:val="24"/>
        </w:rPr>
        <w:t>Groep 4-5-6</w:t>
      </w:r>
    </w:p>
    <w:p w14:paraId="2607EF08" w14:textId="271171C2" w:rsidR="005F69F7" w:rsidRPr="00AF592B" w:rsidRDefault="005F69F7" w:rsidP="006C5FBF">
      <w:pPr>
        <w:numPr>
          <w:ilvl w:val="0"/>
          <w:numId w:val="11"/>
        </w:numPr>
        <w:spacing w:after="0" w:line="240" w:lineRule="auto"/>
        <w:rPr>
          <w:rFonts w:cstheme="minorHAnsi"/>
          <w:sz w:val="24"/>
          <w:szCs w:val="24"/>
        </w:rPr>
      </w:pPr>
      <w:r w:rsidRPr="00AF592B">
        <w:rPr>
          <w:rFonts w:cstheme="minorHAnsi"/>
          <w:sz w:val="24"/>
          <w:szCs w:val="24"/>
        </w:rPr>
        <w:t>Tussenlokaal</w:t>
      </w:r>
    </w:p>
    <w:p w14:paraId="1969C12D" w14:textId="58318D37" w:rsidR="005F69F7" w:rsidRPr="00AF592B" w:rsidRDefault="005F69F7" w:rsidP="006C5FBF">
      <w:pPr>
        <w:numPr>
          <w:ilvl w:val="0"/>
          <w:numId w:val="11"/>
        </w:numPr>
        <w:spacing w:after="0" w:line="240" w:lineRule="auto"/>
        <w:rPr>
          <w:rFonts w:cstheme="minorHAnsi"/>
          <w:sz w:val="24"/>
          <w:szCs w:val="24"/>
        </w:rPr>
      </w:pPr>
      <w:r w:rsidRPr="00AF592B">
        <w:rPr>
          <w:rFonts w:cstheme="minorHAnsi"/>
          <w:sz w:val="24"/>
          <w:szCs w:val="24"/>
        </w:rPr>
        <w:t>Groep 7</w:t>
      </w:r>
      <w:r w:rsidR="00535216" w:rsidRPr="00AF592B">
        <w:rPr>
          <w:rFonts w:cstheme="minorHAnsi"/>
          <w:sz w:val="24"/>
          <w:szCs w:val="24"/>
        </w:rPr>
        <w:t>-8</w:t>
      </w:r>
    </w:p>
    <w:p w14:paraId="0924A8D4" w14:textId="77777777" w:rsidR="005F69F7" w:rsidRPr="00AF592B" w:rsidRDefault="005F69F7" w:rsidP="006C5FBF">
      <w:pPr>
        <w:numPr>
          <w:ilvl w:val="0"/>
          <w:numId w:val="11"/>
        </w:numPr>
        <w:spacing w:after="0" w:line="240" w:lineRule="auto"/>
        <w:rPr>
          <w:rFonts w:cstheme="minorHAnsi"/>
          <w:sz w:val="24"/>
          <w:szCs w:val="24"/>
        </w:rPr>
      </w:pPr>
      <w:r w:rsidRPr="00AF592B">
        <w:rPr>
          <w:rFonts w:cstheme="minorHAnsi"/>
          <w:sz w:val="24"/>
          <w:szCs w:val="24"/>
        </w:rPr>
        <w:t>Gemeenschappelijke ruimte</w:t>
      </w:r>
    </w:p>
    <w:p w14:paraId="5E6D7972" w14:textId="77777777" w:rsidR="005F69F7" w:rsidRPr="00AF592B" w:rsidRDefault="005F69F7" w:rsidP="006C5FBF">
      <w:pPr>
        <w:numPr>
          <w:ilvl w:val="0"/>
          <w:numId w:val="11"/>
        </w:numPr>
        <w:spacing w:after="0" w:line="240" w:lineRule="auto"/>
        <w:rPr>
          <w:rFonts w:cstheme="minorHAnsi"/>
          <w:sz w:val="24"/>
          <w:szCs w:val="24"/>
        </w:rPr>
      </w:pPr>
      <w:r w:rsidRPr="00AF592B">
        <w:rPr>
          <w:rFonts w:cstheme="minorHAnsi"/>
          <w:sz w:val="24"/>
          <w:szCs w:val="24"/>
        </w:rPr>
        <w:t>Kantoor interne begeleider</w:t>
      </w:r>
    </w:p>
    <w:p w14:paraId="28D8FF9B" w14:textId="056A1477" w:rsidR="005F69F7" w:rsidRPr="00AF592B" w:rsidRDefault="00535216" w:rsidP="006C5FBF">
      <w:pPr>
        <w:numPr>
          <w:ilvl w:val="0"/>
          <w:numId w:val="11"/>
        </w:numPr>
        <w:spacing w:after="0" w:line="240" w:lineRule="auto"/>
        <w:rPr>
          <w:rFonts w:cstheme="minorHAnsi"/>
          <w:sz w:val="24"/>
          <w:szCs w:val="24"/>
        </w:rPr>
      </w:pPr>
      <w:r w:rsidRPr="00AF592B">
        <w:rPr>
          <w:rFonts w:cstheme="minorHAnsi"/>
          <w:sz w:val="24"/>
          <w:szCs w:val="24"/>
        </w:rPr>
        <w:t>Wetenschaps- en technieklokaal</w:t>
      </w:r>
    </w:p>
    <w:p w14:paraId="27D29415" w14:textId="77777777" w:rsidR="005F69F7" w:rsidRPr="00AF592B" w:rsidRDefault="005F69F7" w:rsidP="006C5FBF">
      <w:pPr>
        <w:numPr>
          <w:ilvl w:val="0"/>
          <w:numId w:val="11"/>
        </w:numPr>
        <w:spacing w:after="0" w:line="240" w:lineRule="auto"/>
        <w:rPr>
          <w:rFonts w:cstheme="minorHAnsi"/>
          <w:sz w:val="24"/>
          <w:szCs w:val="24"/>
        </w:rPr>
      </w:pPr>
      <w:r w:rsidRPr="00AF592B">
        <w:rPr>
          <w:rFonts w:cstheme="minorHAnsi"/>
          <w:sz w:val="24"/>
          <w:szCs w:val="24"/>
        </w:rPr>
        <w:t>Kantoor directeur</w:t>
      </w:r>
    </w:p>
    <w:p w14:paraId="5487BB00" w14:textId="77777777" w:rsidR="005F69F7" w:rsidRPr="00AF592B" w:rsidRDefault="005F69F7" w:rsidP="006C5FBF">
      <w:pPr>
        <w:numPr>
          <w:ilvl w:val="0"/>
          <w:numId w:val="11"/>
        </w:numPr>
        <w:spacing w:after="0" w:line="240" w:lineRule="auto"/>
        <w:rPr>
          <w:rFonts w:cstheme="minorHAnsi"/>
          <w:sz w:val="24"/>
          <w:szCs w:val="24"/>
        </w:rPr>
      </w:pPr>
      <w:r w:rsidRPr="00AF592B">
        <w:rPr>
          <w:rFonts w:cstheme="minorHAnsi"/>
          <w:sz w:val="24"/>
          <w:szCs w:val="24"/>
        </w:rPr>
        <w:t>Personeelskamer</w:t>
      </w:r>
    </w:p>
    <w:p w14:paraId="761DD2E0" w14:textId="35EC7286" w:rsidR="005F69F7" w:rsidRPr="00AF592B" w:rsidRDefault="000F4761" w:rsidP="006C5FBF">
      <w:pPr>
        <w:numPr>
          <w:ilvl w:val="0"/>
          <w:numId w:val="11"/>
        </w:numPr>
        <w:spacing w:after="0" w:line="240" w:lineRule="auto"/>
        <w:rPr>
          <w:rFonts w:cstheme="minorHAnsi"/>
          <w:sz w:val="24"/>
          <w:szCs w:val="24"/>
        </w:rPr>
      </w:pPr>
      <w:r w:rsidRPr="00AF592B">
        <w:rPr>
          <w:rFonts w:cstheme="minorHAnsi"/>
          <w:sz w:val="24"/>
          <w:szCs w:val="24"/>
        </w:rPr>
        <w:t xml:space="preserve">Partou, buitenschoolse opvang </w:t>
      </w:r>
    </w:p>
    <w:p w14:paraId="522426A2" w14:textId="77777777" w:rsidR="000F4761" w:rsidRPr="00AF592B" w:rsidRDefault="000F4761" w:rsidP="006C5FBF">
      <w:pPr>
        <w:numPr>
          <w:ilvl w:val="0"/>
          <w:numId w:val="11"/>
        </w:numPr>
        <w:spacing w:after="0" w:line="240" w:lineRule="auto"/>
        <w:rPr>
          <w:rFonts w:cstheme="minorHAnsi"/>
          <w:sz w:val="24"/>
          <w:szCs w:val="24"/>
        </w:rPr>
      </w:pPr>
      <w:r w:rsidRPr="00AF592B">
        <w:rPr>
          <w:rFonts w:cstheme="minorHAnsi"/>
          <w:sz w:val="24"/>
          <w:szCs w:val="24"/>
        </w:rPr>
        <w:t xml:space="preserve">Partou, buitenschoolse opvang </w:t>
      </w:r>
    </w:p>
    <w:p w14:paraId="54C26608" w14:textId="0669138D" w:rsidR="005F69F7" w:rsidRPr="00AF592B" w:rsidRDefault="000F4761" w:rsidP="006C5FBF">
      <w:pPr>
        <w:numPr>
          <w:ilvl w:val="0"/>
          <w:numId w:val="11"/>
        </w:numPr>
        <w:spacing w:after="0" w:line="240" w:lineRule="auto"/>
        <w:rPr>
          <w:rFonts w:cstheme="minorHAnsi"/>
          <w:sz w:val="24"/>
          <w:szCs w:val="24"/>
        </w:rPr>
      </w:pPr>
      <w:r w:rsidRPr="00AF592B">
        <w:rPr>
          <w:rFonts w:cstheme="minorHAnsi"/>
          <w:sz w:val="24"/>
          <w:szCs w:val="24"/>
        </w:rPr>
        <w:t xml:space="preserve">Partou, </w:t>
      </w:r>
      <w:r w:rsidR="00776A04" w:rsidRPr="00AF592B">
        <w:rPr>
          <w:rFonts w:cstheme="minorHAnsi"/>
          <w:sz w:val="24"/>
          <w:szCs w:val="24"/>
        </w:rPr>
        <w:t>peuteropvang</w:t>
      </w:r>
    </w:p>
    <w:p w14:paraId="40D11B0C" w14:textId="77777777" w:rsidR="005F69F7" w:rsidRPr="00AF592B" w:rsidRDefault="005F69F7" w:rsidP="006C5FBF">
      <w:pPr>
        <w:numPr>
          <w:ilvl w:val="0"/>
          <w:numId w:val="11"/>
        </w:numPr>
        <w:spacing w:after="0" w:line="240" w:lineRule="auto"/>
        <w:rPr>
          <w:rFonts w:cstheme="minorHAnsi"/>
          <w:sz w:val="24"/>
          <w:szCs w:val="24"/>
        </w:rPr>
      </w:pPr>
      <w:r w:rsidRPr="00AF592B">
        <w:rPr>
          <w:rFonts w:cstheme="minorHAnsi"/>
          <w:sz w:val="24"/>
          <w:szCs w:val="24"/>
        </w:rPr>
        <w:t>Keuken</w:t>
      </w:r>
    </w:p>
    <w:p w14:paraId="30BD3D70" w14:textId="7D692C60" w:rsidR="0000680C" w:rsidRPr="00DE6248" w:rsidRDefault="0000680C">
      <w:pPr>
        <w:rPr>
          <w:rFonts w:eastAsia="Times New Roman" w:cstheme="minorHAnsi"/>
          <w:b/>
          <w:color w:val="FF0066"/>
          <w:sz w:val="48"/>
          <w:szCs w:val="32"/>
          <w:lang w:eastAsia="nl-NL"/>
        </w:rPr>
      </w:pPr>
      <w:r w:rsidRPr="00DE6248">
        <w:rPr>
          <w:rFonts w:eastAsia="Times New Roman" w:cstheme="minorHAnsi"/>
          <w:lang w:eastAsia="nl-NL"/>
        </w:rPr>
        <w:br w:type="page"/>
      </w:r>
    </w:p>
    <w:p w14:paraId="708F6097" w14:textId="700FFF2C" w:rsidR="0000680C" w:rsidRPr="00DE6248" w:rsidRDefault="0000680C" w:rsidP="0000680C">
      <w:pPr>
        <w:pStyle w:val="Kop1"/>
        <w:rPr>
          <w:rFonts w:asciiTheme="minorHAnsi" w:eastAsia="Times New Roman" w:hAnsiTheme="minorHAnsi" w:cstheme="minorHAnsi"/>
          <w:sz w:val="18"/>
          <w:szCs w:val="18"/>
          <w:lang w:eastAsia="nl-NL"/>
        </w:rPr>
      </w:pPr>
      <w:bookmarkStart w:id="43" w:name="_Toc171675636"/>
      <w:bookmarkStart w:id="44" w:name="_Toc171425026"/>
      <w:r w:rsidRPr="00DE6248">
        <w:rPr>
          <w:rFonts w:asciiTheme="minorHAnsi" w:eastAsia="Times New Roman" w:hAnsiTheme="minorHAnsi" w:cstheme="minorHAnsi"/>
          <w:lang w:eastAsia="nl-NL"/>
        </w:rPr>
        <w:lastRenderedPageBreak/>
        <w:t>4. De zorg voor kinderen</w:t>
      </w:r>
      <w:bookmarkEnd w:id="43"/>
      <w:bookmarkEnd w:id="44"/>
      <w:r w:rsidRPr="00DE6248">
        <w:rPr>
          <w:rFonts w:asciiTheme="minorHAnsi" w:eastAsia="Times New Roman" w:hAnsiTheme="minorHAnsi" w:cstheme="minorHAnsi"/>
          <w:lang w:eastAsia="nl-NL"/>
        </w:rPr>
        <w:t> </w:t>
      </w:r>
    </w:p>
    <w:p w14:paraId="47796FD3" w14:textId="77777777" w:rsidR="0000680C" w:rsidRPr="00DE6248" w:rsidRDefault="0000680C" w:rsidP="0000680C">
      <w:pPr>
        <w:spacing w:after="0" w:line="240" w:lineRule="auto"/>
        <w:textAlignment w:val="baseline"/>
        <w:rPr>
          <w:rFonts w:eastAsia="Times New Roman" w:cstheme="minorHAnsi"/>
          <w:sz w:val="18"/>
          <w:szCs w:val="18"/>
          <w:lang w:eastAsia="nl-NL"/>
        </w:rPr>
      </w:pPr>
      <w:r w:rsidRPr="00DE6248">
        <w:rPr>
          <w:rFonts w:eastAsia="Times New Roman" w:cstheme="minorHAnsi"/>
          <w:lang w:eastAsia="nl-NL"/>
        </w:rPr>
        <w:t> </w:t>
      </w:r>
    </w:p>
    <w:p w14:paraId="18C3CBF2" w14:textId="77777777" w:rsidR="0000680C" w:rsidRPr="00DE6248" w:rsidRDefault="0000680C" w:rsidP="0000680C">
      <w:pPr>
        <w:pStyle w:val="Kop2"/>
        <w:rPr>
          <w:rFonts w:asciiTheme="minorHAnsi" w:eastAsia="Times New Roman" w:hAnsiTheme="minorHAnsi" w:cstheme="minorHAnsi"/>
          <w:sz w:val="18"/>
          <w:szCs w:val="18"/>
          <w:lang w:eastAsia="nl-NL"/>
        </w:rPr>
      </w:pPr>
      <w:bookmarkStart w:id="45" w:name="_Toc171675637"/>
      <w:bookmarkStart w:id="46" w:name="_Toc171425027"/>
      <w:r w:rsidRPr="00DE6248">
        <w:rPr>
          <w:rFonts w:asciiTheme="minorHAnsi" w:eastAsia="Times New Roman" w:hAnsiTheme="minorHAnsi" w:cstheme="minorHAnsi"/>
          <w:lang w:eastAsia="nl-NL"/>
        </w:rPr>
        <w:t>4.1 De opvang van nieuwe leerlingen in de school</w:t>
      </w:r>
      <w:bookmarkEnd w:id="45"/>
      <w:bookmarkEnd w:id="46"/>
      <w:r w:rsidRPr="00DE6248">
        <w:rPr>
          <w:rFonts w:asciiTheme="minorHAnsi" w:eastAsia="Times New Roman" w:hAnsiTheme="minorHAnsi" w:cstheme="minorHAnsi"/>
          <w:lang w:eastAsia="nl-NL"/>
        </w:rPr>
        <w:t> </w:t>
      </w:r>
    </w:p>
    <w:p w14:paraId="2A73B1AC" w14:textId="2621E168" w:rsidR="0000680C" w:rsidRPr="00AF592B" w:rsidRDefault="0000680C" w:rsidP="0000680C">
      <w:pPr>
        <w:spacing w:after="0" w:line="240" w:lineRule="auto"/>
        <w:textAlignment w:val="baseline"/>
        <w:rPr>
          <w:rFonts w:eastAsia="Times New Roman" w:cstheme="minorHAnsi"/>
          <w:sz w:val="24"/>
          <w:szCs w:val="24"/>
          <w:lang w:eastAsia="nl-NL"/>
        </w:rPr>
      </w:pPr>
      <w:r w:rsidRPr="00AF592B">
        <w:rPr>
          <w:rFonts w:eastAsia="Times New Roman" w:cstheme="minorHAnsi"/>
          <w:sz w:val="24"/>
          <w:szCs w:val="24"/>
          <w:lang w:eastAsia="nl-NL"/>
        </w:rPr>
        <w:t>De locatiecoördinator (</w:t>
      </w:r>
      <w:r w:rsidR="00621D2C" w:rsidRPr="00AF592B">
        <w:rPr>
          <w:rFonts w:eastAsia="Times New Roman" w:cstheme="minorHAnsi"/>
          <w:sz w:val="24"/>
          <w:szCs w:val="24"/>
          <w:lang w:eastAsia="nl-NL"/>
        </w:rPr>
        <w:t>Leonor Posthumus</w:t>
      </w:r>
      <w:r w:rsidRPr="00AF592B">
        <w:rPr>
          <w:rFonts w:eastAsia="Times New Roman" w:cstheme="minorHAnsi"/>
          <w:sz w:val="24"/>
          <w:szCs w:val="24"/>
          <w:lang w:eastAsia="nl-NL"/>
        </w:rPr>
        <w:t>) en de leerkracht van groep 1 (</w:t>
      </w:r>
      <w:r w:rsidR="00E11CAD" w:rsidRPr="00AF592B">
        <w:rPr>
          <w:rFonts w:eastAsia="Times New Roman" w:cstheme="minorHAnsi"/>
          <w:sz w:val="24"/>
          <w:szCs w:val="24"/>
          <w:lang w:eastAsia="nl-NL"/>
        </w:rPr>
        <w:t>Jolanda van Donkelaar</w:t>
      </w:r>
      <w:r w:rsidRPr="00AF592B">
        <w:rPr>
          <w:rFonts w:eastAsia="Times New Roman" w:cstheme="minorHAnsi"/>
          <w:sz w:val="24"/>
          <w:szCs w:val="24"/>
          <w:lang w:eastAsia="nl-NL"/>
        </w:rPr>
        <w:t>) zijn de contactpersonen voor de opvang van nieuwe leerlingen. Via de Gemeente Berkelland krijgen alle ouders met kinderen van ongeveer drie jaar een oproep om een keuze te maken in een school voor hun kind.  </w:t>
      </w:r>
    </w:p>
    <w:p w14:paraId="3373D426" w14:textId="6851A454" w:rsidR="0000680C" w:rsidRPr="00AF592B" w:rsidRDefault="0000680C" w:rsidP="0000680C">
      <w:pPr>
        <w:spacing w:after="0" w:line="240" w:lineRule="auto"/>
        <w:textAlignment w:val="baseline"/>
        <w:rPr>
          <w:rFonts w:eastAsia="Times New Roman" w:cstheme="minorHAnsi"/>
          <w:sz w:val="24"/>
          <w:szCs w:val="24"/>
          <w:lang w:eastAsia="nl-NL"/>
        </w:rPr>
      </w:pPr>
      <w:r w:rsidRPr="00AF592B">
        <w:rPr>
          <w:rFonts w:eastAsia="Times New Roman" w:cstheme="minorHAnsi"/>
          <w:sz w:val="24"/>
          <w:szCs w:val="24"/>
          <w:lang w:eastAsia="nl-NL"/>
        </w:rPr>
        <w:t xml:space="preserve">Tijdens het “open huis” kan een kijkje worden genomen in de school en een gesprek worden gevoerd met iemand van de directie of een leerkracht van de onderbouw. Vanzelfsprekend kunt u ook een afspraak maken voor een rondleiding door de school en een gesprek op een ander moment. </w:t>
      </w:r>
      <w:r w:rsidR="00BD716F" w:rsidRPr="00AF592B">
        <w:rPr>
          <w:rFonts w:eastAsia="Times New Roman" w:cstheme="minorHAnsi"/>
          <w:sz w:val="24"/>
          <w:szCs w:val="24"/>
          <w:lang w:eastAsia="nl-NL"/>
        </w:rPr>
        <w:t>Als</w:t>
      </w:r>
      <w:r w:rsidRPr="00AF592B">
        <w:rPr>
          <w:rFonts w:eastAsia="Times New Roman" w:cstheme="minorHAnsi"/>
          <w:sz w:val="24"/>
          <w:szCs w:val="24"/>
          <w:lang w:eastAsia="nl-NL"/>
        </w:rPr>
        <w:t xml:space="preserve"> u de keus heeft gemaakt uw kind naar </w:t>
      </w:r>
      <w:r w:rsidR="00690BFA">
        <w:rPr>
          <w:rFonts w:eastAsia="Times New Roman" w:cstheme="minorHAnsi"/>
          <w:sz w:val="24"/>
          <w:szCs w:val="24"/>
          <w:lang w:eastAsia="nl-NL"/>
        </w:rPr>
        <w:t>obs</w:t>
      </w:r>
      <w:r w:rsidR="00E11CAD" w:rsidRPr="00AF592B">
        <w:rPr>
          <w:rFonts w:eastAsia="Times New Roman" w:cstheme="minorHAnsi"/>
          <w:sz w:val="24"/>
          <w:szCs w:val="24"/>
          <w:lang w:eastAsia="nl-NL"/>
        </w:rPr>
        <w:t xml:space="preserve"> Kiezel en Kei</w:t>
      </w:r>
      <w:r w:rsidRPr="00AF592B">
        <w:rPr>
          <w:rFonts w:eastAsia="Times New Roman" w:cstheme="minorHAnsi"/>
          <w:sz w:val="24"/>
          <w:szCs w:val="24"/>
          <w:lang w:eastAsia="nl-NL"/>
        </w:rPr>
        <w:t xml:space="preserve"> te laten gaat, kunt u dit kenbaar maken door het aanmeldformulier in te vullen en in te leveren op de school. </w:t>
      </w:r>
      <w:r w:rsidR="00690BFA" w:rsidRPr="00690BFA">
        <w:rPr>
          <w:rFonts w:ascii="Candara" w:eastAsia="Times New Roman" w:hAnsi="Candara"/>
          <w:color w:val="000000"/>
          <w:sz w:val="24"/>
          <w:szCs w:val="24"/>
        </w:rPr>
        <w:t>De school heeft het recht in de zes weken na aanmelding te kijken of zij de zorgbehoeften van de leerling op de school kunnen vervullen.</w:t>
      </w:r>
    </w:p>
    <w:p w14:paraId="7D9E8646" w14:textId="19C0BC9D" w:rsidR="0000680C" w:rsidRPr="00AF592B" w:rsidRDefault="0000680C" w:rsidP="0000680C">
      <w:pPr>
        <w:spacing w:after="0" w:line="240" w:lineRule="auto"/>
        <w:textAlignment w:val="baseline"/>
        <w:rPr>
          <w:rFonts w:eastAsia="Times New Roman" w:cstheme="minorHAnsi"/>
          <w:sz w:val="24"/>
          <w:szCs w:val="24"/>
          <w:lang w:eastAsia="nl-NL"/>
        </w:rPr>
      </w:pPr>
      <w:r w:rsidRPr="00AF592B">
        <w:rPr>
          <w:rFonts w:eastAsia="Times New Roman" w:cstheme="minorHAnsi"/>
          <w:sz w:val="24"/>
          <w:szCs w:val="24"/>
          <w:lang w:eastAsia="nl-NL"/>
        </w:rPr>
        <w:t> </w:t>
      </w:r>
    </w:p>
    <w:p w14:paraId="45922EC7" w14:textId="23EDC1B1" w:rsidR="0000680C" w:rsidRPr="00AF592B" w:rsidRDefault="0000680C" w:rsidP="0000680C">
      <w:pPr>
        <w:spacing w:after="0" w:line="240" w:lineRule="auto"/>
        <w:textAlignment w:val="baseline"/>
        <w:rPr>
          <w:rFonts w:eastAsia="Times New Roman" w:cstheme="minorHAnsi"/>
          <w:sz w:val="24"/>
          <w:szCs w:val="24"/>
          <w:lang w:eastAsia="nl-NL"/>
        </w:rPr>
      </w:pPr>
      <w:r w:rsidRPr="00AF592B">
        <w:rPr>
          <w:rFonts w:eastAsia="Times New Roman" w:cstheme="minorHAnsi"/>
          <w:sz w:val="24"/>
          <w:szCs w:val="24"/>
          <w:lang w:eastAsia="nl-NL"/>
        </w:rPr>
        <w:t xml:space="preserve">Zodra een kind 4 jaar is, kan het naar school. Ongeveer 2 maanden voor de vierde verjaardag neemt de leerkracht van groep 1 contact op met de ouders. </w:t>
      </w:r>
      <w:r w:rsidR="00D35E5F" w:rsidRPr="00AF592B">
        <w:rPr>
          <w:rFonts w:eastAsia="Times New Roman" w:cstheme="minorHAnsi"/>
          <w:sz w:val="24"/>
          <w:szCs w:val="24"/>
          <w:lang w:eastAsia="nl-NL"/>
        </w:rPr>
        <w:t xml:space="preserve">De leerkracht maakt met u een afspraak voor een kennismakingsgesprek. Hiervoor komt de leerkracht bij u op huisbezoek. </w:t>
      </w:r>
      <w:r w:rsidR="00561C11" w:rsidRPr="00AF592B">
        <w:rPr>
          <w:rFonts w:eastAsia="Times New Roman" w:cstheme="minorHAnsi"/>
          <w:sz w:val="24"/>
          <w:szCs w:val="24"/>
          <w:lang w:eastAsia="nl-NL"/>
        </w:rPr>
        <w:t xml:space="preserve">Tijdens dit gesprek wordt er ook </w:t>
      </w:r>
      <w:r w:rsidRPr="00AF592B">
        <w:rPr>
          <w:rFonts w:eastAsia="Times New Roman" w:cstheme="minorHAnsi"/>
          <w:sz w:val="24"/>
          <w:szCs w:val="24"/>
          <w:lang w:eastAsia="nl-NL"/>
        </w:rPr>
        <w:t>afgesproken welke ochtenden (vijf ochtenden voorafgaande aan de verjaardag) het kind mag meedraaien in de groep, om alvast te wennen. </w:t>
      </w:r>
    </w:p>
    <w:p w14:paraId="6B70382B" w14:textId="5B975F9B" w:rsidR="0000680C" w:rsidRPr="00AF592B" w:rsidRDefault="0000680C" w:rsidP="0083225B">
      <w:pPr>
        <w:spacing w:after="0" w:line="240" w:lineRule="auto"/>
        <w:textAlignment w:val="baseline"/>
        <w:rPr>
          <w:rFonts w:eastAsia="Times New Roman" w:cstheme="minorHAnsi"/>
          <w:sz w:val="24"/>
          <w:szCs w:val="24"/>
          <w:lang w:eastAsia="nl-NL"/>
        </w:rPr>
      </w:pPr>
      <w:r w:rsidRPr="00AF592B">
        <w:rPr>
          <w:rFonts w:eastAsia="Times New Roman" w:cstheme="minorHAnsi"/>
          <w:sz w:val="24"/>
          <w:szCs w:val="24"/>
          <w:lang w:eastAsia="nl-NL"/>
        </w:rPr>
        <w:t> </w:t>
      </w:r>
      <w:r w:rsidR="0083225B" w:rsidRPr="00AF592B">
        <w:rPr>
          <w:rFonts w:eastAsia="Times New Roman" w:cstheme="minorHAnsi"/>
          <w:sz w:val="24"/>
          <w:szCs w:val="24"/>
          <w:lang w:eastAsia="nl-NL"/>
        </w:rPr>
        <w:br/>
      </w:r>
      <w:r w:rsidRPr="00AF592B">
        <w:rPr>
          <w:rFonts w:eastAsia="Times New Roman" w:cstheme="minorHAnsi"/>
          <w:sz w:val="24"/>
          <w:szCs w:val="24"/>
          <w:lang w:eastAsia="nl-NL"/>
        </w:rPr>
        <w:t>Als een kind op latere leeftijd bij ons komt, bijvoorbeeld door verhuizing, dan kan hij of zij geplaatst worden na aanmelding, indien het binnen ons ondersteuningsprofiel past. We vragen daarvoor toestemming om informatie in te winnen bij de school van herkomst. </w:t>
      </w:r>
      <w:r w:rsidR="0073474E" w:rsidRPr="00AF592B">
        <w:rPr>
          <w:rFonts w:eastAsia="Times New Roman" w:cstheme="minorHAnsi"/>
          <w:sz w:val="24"/>
          <w:szCs w:val="24"/>
          <w:lang w:eastAsia="nl-NL"/>
        </w:rPr>
        <w:t>Wanneer er een zorgvraag is</w:t>
      </w:r>
      <w:r w:rsidR="00B50CB4" w:rsidRPr="00AF592B">
        <w:rPr>
          <w:rFonts w:eastAsia="Times New Roman" w:cstheme="minorHAnsi"/>
          <w:sz w:val="24"/>
          <w:szCs w:val="24"/>
          <w:lang w:eastAsia="nl-NL"/>
        </w:rPr>
        <w:t xml:space="preserve">, </w:t>
      </w:r>
      <w:r w:rsidR="00D32D81" w:rsidRPr="00AF592B">
        <w:rPr>
          <w:rFonts w:eastAsia="Times New Roman" w:cstheme="minorHAnsi"/>
          <w:sz w:val="24"/>
          <w:szCs w:val="24"/>
          <w:lang w:eastAsia="nl-NL"/>
        </w:rPr>
        <w:t>is het wenselijk</w:t>
      </w:r>
      <w:r w:rsidR="00B50CB4" w:rsidRPr="00AF592B">
        <w:rPr>
          <w:rFonts w:eastAsia="Times New Roman" w:cstheme="minorHAnsi"/>
          <w:sz w:val="24"/>
          <w:szCs w:val="24"/>
          <w:lang w:eastAsia="nl-NL"/>
        </w:rPr>
        <w:t xml:space="preserve"> dat we </w:t>
      </w:r>
      <w:r w:rsidR="00E75A24" w:rsidRPr="00AF592B">
        <w:rPr>
          <w:rFonts w:eastAsia="Times New Roman" w:cstheme="minorHAnsi"/>
          <w:sz w:val="24"/>
          <w:szCs w:val="24"/>
          <w:lang w:eastAsia="nl-NL"/>
        </w:rPr>
        <w:t xml:space="preserve">voor de aanmelding </w:t>
      </w:r>
      <w:r w:rsidR="00B50CB4" w:rsidRPr="00AF592B">
        <w:rPr>
          <w:rFonts w:eastAsia="Times New Roman" w:cstheme="minorHAnsi"/>
          <w:sz w:val="24"/>
          <w:szCs w:val="24"/>
          <w:lang w:eastAsia="nl-NL"/>
        </w:rPr>
        <w:t xml:space="preserve">samen met </w:t>
      </w:r>
      <w:r w:rsidR="00D32D81" w:rsidRPr="00AF592B">
        <w:rPr>
          <w:rFonts w:eastAsia="Times New Roman" w:cstheme="minorHAnsi"/>
          <w:sz w:val="24"/>
          <w:szCs w:val="24"/>
          <w:lang w:eastAsia="nl-NL"/>
        </w:rPr>
        <w:t xml:space="preserve">u en </w:t>
      </w:r>
      <w:r w:rsidR="00B50CB4" w:rsidRPr="00AF592B">
        <w:rPr>
          <w:rFonts w:eastAsia="Times New Roman" w:cstheme="minorHAnsi"/>
          <w:sz w:val="24"/>
          <w:szCs w:val="24"/>
          <w:lang w:eastAsia="nl-NL"/>
        </w:rPr>
        <w:t>het ondersteuningsteam</w:t>
      </w:r>
      <w:r w:rsidR="00D32D81" w:rsidRPr="00AF592B">
        <w:rPr>
          <w:rFonts w:eastAsia="Times New Roman" w:cstheme="minorHAnsi"/>
          <w:sz w:val="24"/>
          <w:szCs w:val="24"/>
          <w:lang w:eastAsia="nl-NL"/>
        </w:rPr>
        <w:t xml:space="preserve"> bij elkaar komen om te kijken welke zorg uw zoon/dochter nodig heeft om goed op onze school te kunnen starte</w:t>
      </w:r>
      <w:r w:rsidR="004845E8" w:rsidRPr="00AF592B">
        <w:rPr>
          <w:rFonts w:cstheme="minorHAnsi"/>
          <w:sz w:val="24"/>
          <w:szCs w:val="24"/>
        </w:rPr>
        <w:t>n</w:t>
      </w:r>
      <w:r w:rsidRPr="00AF592B">
        <w:rPr>
          <w:rFonts w:eastAsia="Times New Roman" w:cstheme="minorHAnsi"/>
          <w:sz w:val="24"/>
          <w:szCs w:val="24"/>
          <w:lang w:eastAsia="nl-NL"/>
        </w:rPr>
        <w:t> </w:t>
      </w:r>
    </w:p>
    <w:p w14:paraId="4B27C1A8" w14:textId="442B78AF" w:rsidR="0000680C" w:rsidRPr="00AF592B" w:rsidRDefault="0000680C" w:rsidP="0000680C">
      <w:pPr>
        <w:spacing w:after="0" w:line="240" w:lineRule="auto"/>
        <w:textAlignment w:val="baseline"/>
        <w:rPr>
          <w:rFonts w:eastAsia="Times New Roman" w:cstheme="minorHAnsi"/>
          <w:sz w:val="24"/>
          <w:szCs w:val="24"/>
          <w:lang w:eastAsia="nl-NL"/>
        </w:rPr>
      </w:pPr>
      <w:r w:rsidRPr="00AF592B">
        <w:rPr>
          <w:rFonts w:eastAsia="Times New Roman" w:cstheme="minorHAnsi"/>
          <w:sz w:val="24"/>
          <w:szCs w:val="24"/>
          <w:lang w:eastAsia="nl-NL"/>
        </w:rPr>
        <w:t xml:space="preserve">Voor informatie over het aanmelden op de school, kunt u contact opnemen met </w:t>
      </w:r>
      <w:r w:rsidR="00621D2C" w:rsidRPr="00AF592B">
        <w:rPr>
          <w:rFonts w:eastAsia="Times New Roman" w:cstheme="minorHAnsi"/>
          <w:sz w:val="24"/>
          <w:szCs w:val="24"/>
          <w:lang w:eastAsia="nl-NL"/>
        </w:rPr>
        <w:t>Leonor Posthumus</w:t>
      </w:r>
      <w:r w:rsidRPr="00AF592B">
        <w:rPr>
          <w:rFonts w:eastAsia="Times New Roman" w:cstheme="minorHAnsi"/>
          <w:sz w:val="24"/>
          <w:szCs w:val="24"/>
          <w:lang w:eastAsia="nl-NL"/>
        </w:rPr>
        <w:t>. </w:t>
      </w:r>
    </w:p>
    <w:p w14:paraId="2151780D" w14:textId="095ED289" w:rsidR="00AE226A" w:rsidRPr="00DE6248" w:rsidRDefault="00AE226A" w:rsidP="009B0A07">
      <w:pPr>
        <w:pStyle w:val="Geenafstand"/>
        <w:rPr>
          <w:rFonts w:cstheme="minorHAnsi"/>
          <w:lang w:eastAsia="nl-NL"/>
        </w:rPr>
      </w:pPr>
    </w:p>
    <w:p w14:paraId="0272796B" w14:textId="19B202D5" w:rsidR="001A70E3" w:rsidRPr="00DE6248" w:rsidRDefault="001A70E3" w:rsidP="001A70E3">
      <w:pPr>
        <w:pStyle w:val="Kop2"/>
        <w:rPr>
          <w:rFonts w:asciiTheme="minorHAnsi" w:eastAsia="Times New Roman" w:hAnsiTheme="minorHAnsi" w:cstheme="minorHAnsi"/>
          <w:sz w:val="18"/>
          <w:szCs w:val="18"/>
          <w:lang w:eastAsia="nl-NL"/>
        </w:rPr>
      </w:pPr>
      <w:bookmarkStart w:id="47" w:name="_Toc171675638"/>
      <w:bookmarkStart w:id="48" w:name="_Toc171425028"/>
      <w:r w:rsidRPr="00DE6248">
        <w:rPr>
          <w:rFonts w:asciiTheme="minorHAnsi" w:eastAsia="Times New Roman" w:hAnsiTheme="minorHAnsi" w:cstheme="minorHAnsi"/>
          <w:lang w:eastAsia="nl-NL"/>
        </w:rPr>
        <w:t>4.2 Het volgen van de ontwikkelingen van de leerlingen</w:t>
      </w:r>
      <w:bookmarkEnd w:id="47"/>
      <w:bookmarkEnd w:id="48"/>
      <w:r w:rsidRPr="00DE6248">
        <w:rPr>
          <w:rFonts w:asciiTheme="minorHAnsi" w:eastAsia="Times New Roman" w:hAnsiTheme="minorHAnsi" w:cstheme="minorHAnsi"/>
          <w:lang w:eastAsia="nl-NL"/>
        </w:rPr>
        <w:t> </w:t>
      </w:r>
    </w:p>
    <w:p w14:paraId="6FDFD5CD" w14:textId="1171D835" w:rsidR="005D6B84" w:rsidRPr="00AF592B" w:rsidRDefault="004845E8" w:rsidP="005D6B84">
      <w:pPr>
        <w:spacing w:after="0" w:line="240" w:lineRule="auto"/>
        <w:textAlignment w:val="baseline"/>
        <w:rPr>
          <w:rFonts w:cstheme="minorHAnsi"/>
          <w:sz w:val="24"/>
          <w:szCs w:val="24"/>
          <w:lang w:eastAsia="nl-NL"/>
        </w:rPr>
      </w:pPr>
      <w:r w:rsidRPr="00AF592B">
        <w:rPr>
          <w:rFonts w:cstheme="minorHAnsi"/>
          <w:noProof/>
          <w:sz w:val="24"/>
          <w:szCs w:val="24"/>
        </w:rPr>
        <w:drawing>
          <wp:anchor distT="0" distB="0" distL="114300" distR="114300" simplePos="0" relativeHeight="251658255" behindDoc="1" locked="0" layoutInCell="1" allowOverlap="1" wp14:anchorId="736F6BD7" wp14:editId="4A6D36BF">
            <wp:simplePos x="0" y="0"/>
            <wp:positionH relativeFrom="column">
              <wp:posOffset>2876550</wp:posOffset>
            </wp:positionH>
            <wp:positionV relativeFrom="paragraph">
              <wp:posOffset>250825</wp:posOffset>
            </wp:positionV>
            <wp:extent cx="3154680" cy="2366010"/>
            <wp:effectExtent l="0" t="0" r="7620" b="0"/>
            <wp:wrapTight wrapText="bothSides">
              <wp:wrapPolygon edited="0">
                <wp:start x="0" y="0"/>
                <wp:lineTo x="0" y="21391"/>
                <wp:lineTo x="21522" y="21391"/>
                <wp:lineTo x="21522"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54680" cy="2366010"/>
                    </a:xfrm>
                    <a:prstGeom prst="rect">
                      <a:avLst/>
                    </a:prstGeom>
                    <a:noFill/>
                    <a:ln>
                      <a:noFill/>
                    </a:ln>
                  </pic:spPr>
                </pic:pic>
              </a:graphicData>
            </a:graphic>
          </wp:anchor>
        </w:drawing>
      </w:r>
      <w:r w:rsidR="001A70E3" w:rsidRPr="00AF592B">
        <w:rPr>
          <w:rFonts w:eastAsia="Times New Roman" w:cstheme="minorHAnsi"/>
          <w:sz w:val="24"/>
          <w:szCs w:val="24"/>
          <w:lang w:eastAsia="nl-NL"/>
        </w:rPr>
        <w:t xml:space="preserve">De vorderingen en de prestaties van de kinderen worden nauwgezet bijgehouden. </w:t>
      </w:r>
      <w:r w:rsidR="00946DC7" w:rsidRPr="00AF592B">
        <w:rPr>
          <w:rStyle w:val="GeenafstandChar"/>
          <w:rFonts w:cstheme="minorHAnsi"/>
          <w:sz w:val="24"/>
          <w:szCs w:val="24"/>
          <w:lang w:eastAsia="nl-NL"/>
        </w:rPr>
        <w:t xml:space="preserve">Leerproblemen, leerachterstanden en achterstanden in de ontwikkeling, maar ook meer begaafdheid van kinderen kunnen daardoor tijdig ontdekt worden. In de groepen 1 en 2 gebeurt dit door dagelijkse </w:t>
      </w:r>
      <w:r w:rsidR="00363CFD" w:rsidRPr="00AF592B">
        <w:rPr>
          <w:rStyle w:val="GeenafstandChar"/>
          <w:rFonts w:cstheme="minorHAnsi"/>
          <w:sz w:val="24"/>
          <w:szCs w:val="24"/>
          <w:lang w:eastAsia="nl-NL"/>
        </w:rPr>
        <w:t>obs</w:t>
      </w:r>
      <w:r w:rsidR="00946DC7" w:rsidRPr="00AF592B">
        <w:rPr>
          <w:rStyle w:val="GeenafstandChar"/>
          <w:rFonts w:cstheme="minorHAnsi"/>
          <w:sz w:val="24"/>
          <w:szCs w:val="24"/>
          <w:lang w:eastAsia="nl-NL"/>
        </w:rPr>
        <w:t>ervaties en de screening n</w:t>
      </w:r>
      <w:r w:rsidR="007400D0" w:rsidRPr="00AF592B">
        <w:rPr>
          <w:rStyle w:val="GeenafstandChar"/>
          <w:rFonts w:cstheme="minorHAnsi"/>
          <w:sz w:val="24"/>
          <w:szCs w:val="24"/>
          <w:lang w:eastAsia="nl-NL"/>
        </w:rPr>
        <w:t xml:space="preserve">aar aanleiding van </w:t>
      </w:r>
      <w:r w:rsidR="00946DC7" w:rsidRPr="00AF592B">
        <w:rPr>
          <w:rStyle w:val="GeenafstandChar"/>
          <w:rFonts w:cstheme="minorHAnsi"/>
          <w:sz w:val="24"/>
          <w:szCs w:val="24"/>
          <w:lang w:eastAsia="nl-NL"/>
        </w:rPr>
        <w:t>het dyslexieprotocol. </w:t>
      </w:r>
      <w:r w:rsidR="005D6B84" w:rsidRPr="00AF592B">
        <w:rPr>
          <w:rFonts w:cstheme="minorHAnsi"/>
          <w:sz w:val="24"/>
          <w:szCs w:val="24"/>
          <w:lang w:eastAsia="nl-NL"/>
        </w:rPr>
        <w:t>  </w:t>
      </w:r>
    </w:p>
    <w:p w14:paraId="791A0B10" w14:textId="56512691" w:rsidR="005D6B84" w:rsidRPr="00AF592B" w:rsidRDefault="005D6B84" w:rsidP="005D6B84">
      <w:pPr>
        <w:pStyle w:val="Geenafstand"/>
        <w:rPr>
          <w:rFonts w:cstheme="minorHAnsi"/>
          <w:sz w:val="24"/>
          <w:szCs w:val="24"/>
          <w:lang w:eastAsia="nl-NL"/>
        </w:rPr>
      </w:pPr>
      <w:r w:rsidRPr="00AF592B">
        <w:rPr>
          <w:rFonts w:cstheme="minorHAnsi"/>
          <w:sz w:val="24"/>
          <w:szCs w:val="24"/>
          <w:lang w:eastAsia="nl-NL"/>
        </w:rPr>
        <w:t xml:space="preserve">De kinderen die vanaf oktober t/m december instromen in groep 1 gaan aan het eind van het schooljaar in principe door naar groep 2. De school kan hiervan afwijken. Samen met de ouders wordt </w:t>
      </w:r>
      <w:r w:rsidRPr="00AF592B">
        <w:rPr>
          <w:rFonts w:cstheme="minorHAnsi"/>
          <w:sz w:val="24"/>
          <w:szCs w:val="24"/>
          <w:lang w:eastAsia="nl-NL"/>
        </w:rPr>
        <w:lastRenderedPageBreak/>
        <w:t>gekeken of deze overgang past bij de ontwikkeling van het kind. </w:t>
      </w:r>
    </w:p>
    <w:p w14:paraId="512EC604" w14:textId="77777777" w:rsidR="005D6B84" w:rsidRPr="00AF592B" w:rsidRDefault="005D6B84" w:rsidP="00946DC7">
      <w:pPr>
        <w:spacing w:after="0" w:line="240" w:lineRule="auto"/>
        <w:textAlignment w:val="baseline"/>
        <w:rPr>
          <w:rStyle w:val="GeenafstandChar"/>
          <w:rFonts w:cstheme="minorHAnsi"/>
          <w:sz w:val="24"/>
          <w:szCs w:val="24"/>
          <w:lang w:eastAsia="nl-NL"/>
        </w:rPr>
      </w:pPr>
    </w:p>
    <w:p w14:paraId="384E72A3" w14:textId="6DAC3099" w:rsidR="001A70E3" w:rsidRPr="00AF592B" w:rsidRDefault="001A70E3" w:rsidP="001A70E3">
      <w:pPr>
        <w:spacing w:after="0" w:line="240" w:lineRule="auto"/>
        <w:textAlignment w:val="baseline"/>
        <w:rPr>
          <w:rFonts w:eastAsia="Times New Roman" w:cstheme="minorHAnsi"/>
          <w:sz w:val="24"/>
          <w:szCs w:val="24"/>
          <w:lang w:eastAsia="nl-NL"/>
        </w:rPr>
      </w:pPr>
      <w:r w:rsidRPr="00AF592B">
        <w:rPr>
          <w:rFonts w:eastAsia="Times New Roman" w:cstheme="minorHAnsi"/>
          <w:sz w:val="24"/>
          <w:szCs w:val="24"/>
          <w:lang w:eastAsia="nl-NL"/>
        </w:rPr>
        <w:t>Vanaf groep 3 ligt de nadruk op het beoordelen van het schriftelijke werk en het volgsysteem</w:t>
      </w:r>
      <w:r w:rsidRPr="00DE6248">
        <w:rPr>
          <w:rFonts w:eastAsia="Times New Roman" w:cstheme="minorHAnsi"/>
          <w:lang w:eastAsia="nl-NL"/>
        </w:rPr>
        <w:t xml:space="preserve"> </w:t>
      </w:r>
      <w:r w:rsidRPr="00AF592B">
        <w:rPr>
          <w:rFonts w:eastAsia="Times New Roman" w:cstheme="minorHAnsi"/>
          <w:sz w:val="24"/>
          <w:szCs w:val="24"/>
          <w:lang w:eastAsia="nl-NL"/>
        </w:rPr>
        <w:t xml:space="preserve">van de digitale verwerkingen. Bij de papieren opdrachten vindt de correctie van het dagelijkse werk enerzijds door de groepsleerkracht plaats, anderzijds wordt ook een beroep gedaan op de zelfstandigheid van de kinderen, door ze zelf hun werk na te laten kijken </w:t>
      </w:r>
      <w:r w:rsidR="0083220B" w:rsidRPr="00AF592B">
        <w:rPr>
          <w:rFonts w:cstheme="minorHAnsi"/>
          <w:noProof/>
          <w:sz w:val="24"/>
          <w:szCs w:val="24"/>
        </w:rPr>
        <w:drawing>
          <wp:anchor distT="0" distB="0" distL="114300" distR="114300" simplePos="0" relativeHeight="251658254" behindDoc="1" locked="0" layoutInCell="1" allowOverlap="1" wp14:anchorId="7999294A" wp14:editId="0BE4EFAD">
            <wp:simplePos x="0" y="0"/>
            <wp:positionH relativeFrom="column">
              <wp:posOffset>3724275</wp:posOffset>
            </wp:positionH>
            <wp:positionV relativeFrom="paragraph">
              <wp:posOffset>28575</wp:posOffset>
            </wp:positionV>
            <wp:extent cx="1971675" cy="3167380"/>
            <wp:effectExtent l="0" t="0" r="9525" b="0"/>
            <wp:wrapTight wrapText="bothSides">
              <wp:wrapPolygon edited="0">
                <wp:start x="0" y="0"/>
                <wp:lineTo x="0" y="21435"/>
                <wp:lineTo x="21496" y="21435"/>
                <wp:lineTo x="21496"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1675" cy="3167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592B">
        <w:rPr>
          <w:rFonts w:eastAsia="Times New Roman" w:cstheme="minorHAnsi"/>
          <w:sz w:val="24"/>
          <w:szCs w:val="24"/>
          <w:lang w:eastAsia="nl-NL"/>
        </w:rPr>
        <w:t>(zelfcorrectie). </w:t>
      </w:r>
      <w:r w:rsidR="00567BA7" w:rsidRPr="00AF592B">
        <w:rPr>
          <w:rFonts w:eastAsia="Times New Roman" w:cstheme="minorHAnsi"/>
          <w:sz w:val="24"/>
          <w:szCs w:val="24"/>
          <w:lang w:eastAsia="nl-NL"/>
        </w:rPr>
        <w:t>Het dagelijkse werk,</w:t>
      </w:r>
      <w:r w:rsidRPr="00AF592B">
        <w:rPr>
          <w:rFonts w:eastAsia="Times New Roman" w:cstheme="minorHAnsi"/>
          <w:sz w:val="24"/>
          <w:szCs w:val="24"/>
          <w:lang w:eastAsia="nl-NL"/>
        </w:rPr>
        <w:t xml:space="preserve"> de Cito-toetsen en </w:t>
      </w:r>
      <w:r w:rsidR="00567BA7" w:rsidRPr="00AF592B">
        <w:rPr>
          <w:rFonts w:eastAsia="Times New Roman" w:cstheme="minorHAnsi"/>
          <w:sz w:val="24"/>
          <w:szCs w:val="24"/>
          <w:lang w:eastAsia="nl-NL"/>
        </w:rPr>
        <w:t>toetsen van de methode,</w:t>
      </w:r>
      <w:r w:rsidRPr="00AF592B">
        <w:rPr>
          <w:rFonts w:eastAsia="Times New Roman" w:cstheme="minorHAnsi"/>
          <w:sz w:val="24"/>
          <w:szCs w:val="24"/>
          <w:lang w:eastAsia="nl-NL"/>
        </w:rPr>
        <w:t xml:space="preserve"> geven ons een beeld van het cognitieve niveau van uw kind. Al deze gegevens worden door de leerkracht bijgehouden in een leerlingvolgsysteem. Vanaf groep 3 zijn deze gegevens de basis voor het rapport. </w:t>
      </w:r>
    </w:p>
    <w:p w14:paraId="2DB17A16" w14:textId="474E0B07" w:rsidR="001A70E3" w:rsidRPr="00AF592B" w:rsidRDefault="001A70E3" w:rsidP="001A70E3">
      <w:pPr>
        <w:spacing w:after="0" w:line="240" w:lineRule="auto"/>
        <w:textAlignment w:val="baseline"/>
        <w:rPr>
          <w:rFonts w:eastAsia="Times New Roman" w:cstheme="minorHAnsi"/>
          <w:sz w:val="24"/>
          <w:szCs w:val="24"/>
          <w:lang w:eastAsia="nl-NL"/>
        </w:rPr>
      </w:pPr>
      <w:r w:rsidRPr="00AF592B">
        <w:rPr>
          <w:rFonts w:eastAsia="Times New Roman" w:cstheme="minorHAnsi"/>
          <w:sz w:val="24"/>
          <w:szCs w:val="24"/>
          <w:lang w:eastAsia="nl-NL"/>
        </w:rPr>
        <w:t> </w:t>
      </w:r>
      <w:r w:rsidR="003318B3" w:rsidRPr="00AF592B">
        <w:rPr>
          <w:rFonts w:eastAsia="Times New Roman" w:cstheme="minorHAnsi"/>
          <w:sz w:val="24"/>
          <w:szCs w:val="24"/>
          <w:lang w:eastAsia="nl-NL"/>
        </w:rPr>
        <w:br/>
      </w:r>
      <w:r w:rsidRPr="00AF592B">
        <w:rPr>
          <w:rFonts w:cstheme="minorHAnsi"/>
          <w:sz w:val="24"/>
          <w:szCs w:val="24"/>
        </w:rPr>
        <w:t>Naast het volgen van de ontwikkelingen op de leergebieden, volgen we ook het welzijn en de sociaal-emotionele ontwikkelingen van uw kind nauwgezet. Dit doen we vooral door </w:t>
      </w:r>
      <w:r w:rsidR="00363CFD" w:rsidRPr="00AF592B">
        <w:rPr>
          <w:rFonts w:cstheme="minorHAnsi"/>
          <w:sz w:val="24"/>
          <w:szCs w:val="24"/>
        </w:rPr>
        <w:t>obs</w:t>
      </w:r>
      <w:r w:rsidRPr="00AF592B">
        <w:rPr>
          <w:rFonts w:cstheme="minorHAnsi"/>
          <w:sz w:val="24"/>
          <w:szCs w:val="24"/>
        </w:rPr>
        <w:t>ervaties en gesprekken met de kinderen, maar ook door het invullen van digitale systemen</w:t>
      </w:r>
      <w:r w:rsidR="00B87ABD" w:rsidRPr="00AF592B">
        <w:rPr>
          <w:rFonts w:cstheme="minorHAnsi"/>
          <w:sz w:val="24"/>
          <w:szCs w:val="24"/>
        </w:rPr>
        <w:t>,</w:t>
      </w:r>
      <w:r w:rsidRPr="00AF592B">
        <w:rPr>
          <w:rFonts w:cstheme="minorHAnsi"/>
          <w:sz w:val="24"/>
          <w:szCs w:val="24"/>
        </w:rPr>
        <w:t xml:space="preserve"> waardoor er een objectiever beeld ontstaat. Vanaf groep </w:t>
      </w:r>
      <w:r w:rsidR="00B87ABD" w:rsidRPr="00AF592B">
        <w:rPr>
          <w:rFonts w:cstheme="minorHAnsi"/>
          <w:sz w:val="24"/>
          <w:szCs w:val="24"/>
        </w:rPr>
        <w:t>5</w:t>
      </w:r>
      <w:r w:rsidRPr="00AF592B">
        <w:rPr>
          <w:rFonts w:cstheme="minorHAnsi"/>
          <w:sz w:val="24"/>
          <w:szCs w:val="24"/>
        </w:rPr>
        <w:t xml:space="preserve"> kunnen </w:t>
      </w:r>
      <w:r w:rsidRPr="00AF592B">
        <w:rPr>
          <w:rFonts w:eastAsia="Times New Roman" w:cstheme="minorHAnsi"/>
          <w:sz w:val="24"/>
          <w:szCs w:val="24"/>
          <w:lang w:eastAsia="nl-NL"/>
        </w:rPr>
        <w:t>de kinderen voldoende op zichzelf reflecteren en vullen zij zelf vragenlijsten in. Zo krijgen de leerkrachten een goed beeld en kunnen zij gericht ondersteunen bij de sociaal-emotionele ontwikkeling.  </w:t>
      </w:r>
    </w:p>
    <w:p w14:paraId="0CA574D6" w14:textId="77777777" w:rsidR="001A70E3" w:rsidRPr="00AF592B" w:rsidRDefault="001A70E3" w:rsidP="001A70E3">
      <w:pPr>
        <w:spacing w:after="0" w:line="240" w:lineRule="auto"/>
        <w:textAlignment w:val="baseline"/>
        <w:rPr>
          <w:rFonts w:eastAsia="Times New Roman" w:cstheme="minorHAnsi"/>
          <w:sz w:val="24"/>
          <w:szCs w:val="24"/>
          <w:lang w:eastAsia="nl-NL"/>
        </w:rPr>
      </w:pPr>
      <w:r w:rsidRPr="00AF592B">
        <w:rPr>
          <w:rFonts w:eastAsia="Times New Roman" w:cstheme="minorHAnsi"/>
          <w:sz w:val="24"/>
          <w:szCs w:val="24"/>
          <w:lang w:eastAsia="nl-NL"/>
        </w:rPr>
        <w:t> </w:t>
      </w:r>
    </w:p>
    <w:p w14:paraId="427FFD39" w14:textId="53CE13FD" w:rsidR="001A70E3" w:rsidRPr="00AF592B" w:rsidRDefault="001A70E3" w:rsidP="001A70E3">
      <w:pPr>
        <w:spacing w:after="0" w:line="240" w:lineRule="auto"/>
        <w:textAlignment w:val="baseline"/>
        <w:rPr>
          <w:rFonts w:eastAsia="Times New Roman" w:cstheme="minorHAnsi"/>
          <w:b/>
          <w:i/>
          <w:color w:val="002060"/>
          <w:sz w:val="24"/>
          <w:szCs w:val="24"/>
          <w:lang w:eastAsia="nl-NL"/>
        </w:rPr>
      </w:pPr>
      <w:r w:rsidRPr="00AF592B">
        <w:rPr>
          <w:rFonts w:eastAsia="Times New Roman" w:cstheme="minorHAnsi"/>
          <w:b/>
          <w:i/>
          <w:color w:val="002060"/>
          <w:sz w:val="24"/>
          <w:szCs w:val="24"/>
          <w:lang w:eastAsia="nl-NL"/>
        </w:rPr>
        <w:t>Leerlingen met extra ondersteuning </w:t>
      </w:r>
    </w:p>
    <w:p w14:paraId="52941CE8" w14:textId="70294B8C" w:rsidR="0076523D" w:rsidRPr="00AF592B" w:rsidRDefault="001A70E3" w:rsidP="001A70E3">
      <w:pPr>
        <w:spacing w:after="0" w:line="240" w:lineRule="auto"/>
        <w:textAlignment w:val="baseline"/>
        <w:rPr>
          <w:rFonts w:eastAsia="Times New Roman" w:cstheme="minorHAnsi"/>
          <w:sz w:val="24"/>
          <w:szCs w:val="24"/>
          <w:lang w:eastAsia="nl-NL"/>
        </w:rPr>
      </w:pPr>
      <w:r w:rsidRPr="00AF592B">
        <w:rPr>
          <w:rFonts w:eastAsia="Times New Roman" w:cstheme="minorHAnsi"/>
          <w:sz w:val="24"/>
          <w:szCs w:val="24"/>
          <w:lang w:eastAsia="nl-NL"/>
        </w:rPr>
        <w:t>Niet voor alle leerlingen gaat het leren makkelijk. Leerlingen die moeite hebben met leren krijgen extra ondersteuning. Dit kan zijn door een verlengde instructie bij het betreffende onderdeel, dat moeilijk is, maar ook door pre-teaching (instructie vooraf). Blijven bepaalde onderdelen of een vak moeilijk, wordt er na overleg met de zorgcoördinator, gekeken wat er nodig is om de leerling te ondersteunen. Ouders worden altijd betrokken bij het overleg over de benodigde ondersteuning.  </w:t>
      </w:r>
    </w:p>
    <w:p w14:paraId="464DA15E" w14:textId="77777777" w:rsidR="00E55596" w:rsidRDefault="0076523D" w:rsidP="001A70E3">
      <w:pPr>
        <w:spacing w:after="0" w:line="240" w:lineRule="auto"/>
        <w:textAlignment w:val="baseline"/>
        <w:rPr>
          <w:rFonts w:eastAsia="Times New Roman" w:cstheme="minorHAnsi"/>
          <w:sz w:val="24"/>
          <w:szCs w:val="24"/>
          <w:lang w:eastAsia="nl-NL"/>
        </w:rPr>
      </w:pPr>
      <w:r w:rsidRPr="00AF592B">
        <w:rPr>
          <w:rFonts w:eastAsia="Times New Roman" w:cstheme="minorHAnsi"/>
          <w:sz w:val="24"/>
          <w:szCs w:val="24"/>
          <w:lang w:eastAsia="nl-NL"/>
        </w:rPr>
        <w:t xml:space="preserve">Het kan ook zijn dat het leren </w:t>
      </w:r>
      <w:r w:rsidR="00840E08" w:rsidRPr="00AF592B">
        <w:rPr>
          <w:rFonts w:eastAsia="Times New Roman" w:cstheme="minorHAnsi"/>
          <w:sz w:val="24"/>
          <w:szCs w:val="24"/>
          <w:lang w:eastAsia="nl-NL"/>
        </w:rPr>
        <w:t xml:space="preserve">heel makkelijk gaat. Deze leerlingen dagen we uit door het reguliere werk te verminderen (compacten) en </w:t>
      </w:r>
      <w:r w:rsidR="00A076D4" w:rsidRPr="00AF592B">
        <w:rPr>
          <w:rFonts w:eastAsia="Times New Roman" w:cstheme="minorHAnsi"/>
          <w:sz w:val="24"/>
          <w:szCs w:val="24"/>
          <w:lang w:eastAsia="nl-NL"/>
        </w:rPr>
        <w:t xml:space="preserve">de lesstof te verrijken en </w:t>
      </w:r>
      <w:r w:rsidR="00CA4FE1" w:rsidRPr="00AF592B">
        <w:rPr>
          <w:rFonts w:eastAsia="Times New Roman" w:cstheme="minorHAnsi"/>
          <w:sz w:val="24"/>
          <w:szCs w:val="24"/>
          <w:lang w:eastAsia="nl-NL"/>
        </w:rPr>
        <w:t xml:space="preserve">te </w:t>
      </w:r>
      <w:r w:rsidR="00A076D4" w:rsidRPr="00AF592B">
        <w:rPr>
          <w:rFonts w:eastAsia="Times New Roman" w:cstheme="minorHAnsi"/>
          <w:sz w:val="24"/>
          <w:szCs w:val="24"/>
          <w:lang w:eastAsia="nl-NL"/>
        </w:rPr>
        <w:t xml:space="preserve">verdiepen. Voor deze leerlingen is het vaak belangrijk dat zij leren ‘leren’. </w:t>
      </w:r>
      <w:r w:rsidR="00CA4FE1" w:rsidRPr="00AF592B">
        <w:rPr>
          <w:rFonts w:eastAsia="Times New Roman" w:cstheme="minorHAnsi"/>
          <w:sz w:val="24"/>
          <w:szCs w:val="24"/>
          <w:lang w:eastAsia="nl-NL"/>
        </w:rPr>
        <w:t>Ook hier wordt continu gekeken of de ingezet</w:t>
      </w:r>
      <w:r w:rsidR="0076288D" w:rsidRPr="00AF592B">
        <w:rPr>
          <w:rFonts w:eastAsia="Times New Roman" w:cstheme="minorHAnsi"/>
          <w:sz w:val="24"/>
          <w:szCs w:val="24"/>
          <w:lang w:eastAsia="nl-NL"/>
        </w:rPr>
        <w:t>te</w:t>
      </w:r>
      <w:r w:rsidR="00CA4FE1" w:rsidRPr="00AF592B">
        <w:rPr>
          <w:rFonts w:eastAsia="Times New Roman" w:cstheme="minorHAnsi"/>
          <w:sz w:val="24"/>
          <w:szCs w:val="24"/>
          <w:lang w:eastAsia="nl-NL"/>
        </w:rPr>
        <w:t xml:space="preserve"> ondersteuning voldoende is</w:t>
      </w:r>
      <w:r w:rsidR="005515AD" w:rsidRPr="00AF592B">
        <w:rPr>
          <w:rFonts w:eastAsia="Times New Roman" w:cstheme="minorHAnsi"/>
          <w:sz w:val="24"/>
          <w:szCs w:val="24"/>
          <w:lang w:eastAsia="nl-NL"/>
        </w:rPr>
        <w:t>.</w:t>
      </w:r>
    </w:p>
    <w:p w14:paraId="135D4D92" w14:textId="69F4DD77" w:rsidR="00E55596" w:rsidRPr="00E55596" w:rsidRDefault="00E55596" w:rsidP="001A70E3">
      <w:pPr>
        <w:spacing w:after="0" w:line="240" w:lineRule="auto"/>
        <w:textAlignment w:val="baseline"/>
        <w:rPr>
          <w:rFonts w:eastAsia="Times New Roman" w:cstheme="minorHAnsi"/>
          <w:sz w:val="24"/>
          <w:szCs w:val="24"/>
          <w:lang w:eastAsia="nl-NL"/>
        </w:rPr>
      </w:pPr>
      <w:r w:rsidRPr="00E55596">
        <w:rPr>
          <w:rFonts w:cstheme="minorHAnsi"/>
          <w:color w:val="000000"/>
          <w:sz w:val="24"/>
          <w:szCs w:val="24"/>
          <w:shd w:val="clear" w:color="auto" w:fill="FFFFFF"/>
        </w:rPr>
        <w:t>Mocht dit niet voldoende opleveren en is er meer ondersteuning nodig, dan kan de school gebruik maken van de expertise van het Voormekaar team vanuit de gemeente, afhankelijk van de hulpvraag van ouders en school. Daarnaast kunt u een beroep doen op het oudersteunpunt van ons samenwerkingsverband IJssel Berkel. U kunt het oudersteunpunt bereiken via telefoonnummer (06) 57 12 38 03 en oudersteunpunt@ijsselberkel.nl Via de website van het oudersteunpunt </w:t>
      </w:r>
      <w:hyperlink r:id="rId34" w:tgtFrame="_blank" w:history="1">
        <w:r w:rsidRPr="00E55596">
          <w:rPr>
            <w:rFonts w:cstheme="minorHAnsi"/>
            <w:color w:val="24827A"/>
            <w:sz w:val="24"/>
            <w:szCs w:val="24"/>
            <w:u w:val="single"/>
            <w:shd w:val="clear" w:color="auto" w:fill="FFFFFF"/>
          </w:rPr>
          <w:t>https://ijsselberkel.nl/ouders/oudersteunpunt</w:t>
        </w:r>
      </w:hyperlink>
      <w:r w:rsidRPr="00E55596">
        <w:rPr>
          <w:rFonts w:cstheme="minorHAnsi"/>
          <w:color w:val="000000"/>
          <w:sz w:val="24"/>
          <w:szCs w:val="24"/>
          <w:shd w:val="clear" w:color="auto" w:fill="FFFFFF"/>
        </w:rPr>
        <w:t>, is ook al veel informatie te vinden’.  </w:t>
      </w:r>
    </w:p>
    <w:p w14:paraId="2332C213" w14:textId="77777777" w:rsidR="00E55596" w:rsidRDefault="00E55596" w:rsidP="001A70E3">
      <w:pPr>
        <w:spacing w:after="0" w:line="240" w:lineRule="auto"/>
        <w:textAlignment w:val="baseline"/>
        <w:rPr>
          <w:rFonts w:eastAsia="Times New Roman" w:cstheme="minorHAnsi"/>
          <w:sz w:val="24"/>
          <w:szCs w:val="24"/>
          <w:lang w:eastAsia="nl-NL"/>
        </w:rPr>
      </w:pPr>
    </w:p>
    <w:p w14:paraId="4322587C" w14:textId="125B941E" w:rsidR="00E55596" w:rsidRDefault="001A70E3" w:rsidP="001A70E3">
      <w:pPr>
        <w:spacing w:after="0" w:line="240" w:lineRule="auto"/>
        <w:textAlignment w:val="baseline"/>
        <w:rPr>
          <w:rFonts w:eastAsia="Times New Roman" w:cstheme="minorHAnsi"/>
          <w:sz w:val="24"/>
          <w:szCs w:val="24"/>
          <w:lang w:eastAsia="nl-NL"/>
        </w:rPr>
      </w:pPr>
      <w:r w:rsidRPr="00AF592B">
        <w:rPr>
          <w:rFonts w:eastAsia="Times New Roman" w:cstheme="minorHAnsi"/>
          <w:sz w:val="24"/>
          <w:szCs w:val="24"/>
          <w:lang w:eastAsia="nl-NL"/>
        </w:rPr>
        <w:br/>
        <w:t> </w:t>
      </w:r>
    </w:p>
    <w:p w14:paraId="08B49242" w14:textId="3A464642" w:rsidR="001A70E3" w:rsidRPr="00AF592B" w:rsidRDefault="00E55596" w:rsidP="003F089F">
      <w:pPr>
        <w:rPr>
          <w:rFonts w:eastAsia="Times New Roman" w:cstheme="minorHAnsi"/>
          <w:sz w:val="24"/>
          <w:szCs w:val="24"/>
          <w:lang w:eastAsia="nl-NL"/>
        </w:rPr>
      </w:pPr>
      <w:r>
        <w:rPr>
          <w:rFonts w:eastAsia="Times New Roman" w:cstheme="minorHAnsi"/>
          <w:sz w:val="24"/>
          <w:szCs w:val="24"/>
          <w:lang w:eastAsia="nl-NL"/>
        </w:rPr>
        <w:br w:type="page"/>
      </w:r>
    </w:p>
    <w:p w14:paraId="4E57DCF0" w14:textId="77777777" w:rsidR="001A70E3" w:rsidRPr="00AF592B" w:rsidRDefault="001A70E3" w:rsidP="001A70E3">
      <w:pPr>
        <w:spacing w:after="0" w:line="240" w:lineRule="auto"/>
        <w:textAlignment w:val="baseline"/>
        <w:rPr>
          <w:rFonts w:eastAsia="Times New Roman" w:cstheme="minorHAnsi"/>
          <w:b/>
          <w:i/>
          <w:color w:val="002060"/>
          <w:sz w:val="24"/>
          <w:szCs w:val="24"/>
          <w:lang w:eastAsia="nl-NL"/>
        </w:rPr>
      </w:pPr>
      <w:r w:rsidRPr="00AF592B">
        <w:rPr>
          <w:rFonts w:eastAsia="Times New Roman" w:cstheme="minorHAnsi"/>
          <w:b/>
          <w:i/>
          <w:color w:val="002060"/>
          <w:sz w:val="24"/>
          <w:szCs w:val="24"/>
          <w:lang w:eastAsia="nl-NL"/>
        </w:rPr>
        <w:lastRenderedPageBreak/>
        <w:t>Toetsen leerlingvolgsysteem </w:t>
      </w:r>
    </w:p>
    <w:p w14:paraId="408A9D47" w14:textId="0905B41B" w:rsidR="005515AD" w:rsidRPr="00AF592B" w:rsidRDefault="001A70E3" w:rsidP="0034592C">
      <w:pPr>
        <w:pStyle w:val="Geenafstand"/>
        <w:rPr>
          <w:rFonts w:cstheme="minorHAnsi"/>
          <w:sz w:val="24"/>
          <w:szCs w:val="24"/>
        </w:rPr>
      </w:pPr>
      <w:r w:rsidRPr="00AF592B">
        <w:rPr>
          <w:rFonts w:cstheme="minorHAnsi"/>
          <w:sz w:val="24"/>
          <w:szCs w:val="24"/>
        </w:rPr>
        <w:t xml:space="preserve">Twee keer per jaar worden de </w:t>
      </w:r>
      <w:r w:rsidR="000777AC" w:rsidRPr="00AF592B">
        <w:rPr>
          <w:rFonts w:cstheme="minorHAnsi"/>
          <w:sz w:val="24"/>
          <w:szCs w:val="24"/>
        </w:rPr>
        <w:t>Cito-toetsen</w:t>
      </w:r>
      <w:r w:rsidRPr="00AF592B">
        <w:rPr>
          <w:rFonts w:cstheme="minorHAnsi"/>
          <w:sz w:val="24"/>
          <w:szCs w:val="24"/>
        </w:rPr>
        <w:t xml:space="preserve"> afgenomen, in januari-februari (M-toetsen) en in juni (E-toetsen). De Cito toetsen zijn methodeonafhankelijke toetsen, dat wil zeggen dat zij niet gebonden zijn aan een lesmethode. Deze toetsen worden afgenomen voor de vakken (begrijpend) lezen, </w:t>
      </w:r>
      <w:r w:rsidR="001570A8" w:rsidRPr="00AF592B">
        <w:rPr>
          <w:rFonts w:cstheme="minorHAnsi"/>
          <w:sz w:val="24"/>
          <w:szCs w:val="24"/>
        </w:rPr>
        <w:t xml:space="preserve">taalverzorging, </w:t>
      </w:r>
      <w:r w:rsidRPr="00AF592B">
        <w:rPr>
          <w:rFonts w:cstheme="minorHAnsi"/>
          <w:sz w:val="24"/>
          <w:szCs w:val="24"/>
        </w:rPr>
        <w:t>spelling en rekenen. </w:t>
      </w:r>
    </w:p>
    <w:p w14:paraId="1BC3C5DF" w14:textId="602F280C" w:rsidR="001A70E3" w:rsidRPr="00AF592B" w:rsidRDefault="001A70E3" w:rsidP="0034592C">
      <w:pPr>
        <w:pStyle w:val="Geenafstand"/>
        <w:rPr>
          <w:rFonts w:cstheme="minorHAnsi"/>
          <w:sz w:val="24"/>
          <w:szCs w:val="24"/>
          <w:lang w:eastAsia="nl-NL"/>
        </w:rPr>
      </w:pPr>
      <w:r w:rsidRPr="00AF592B">
        <w:rPr>
          <w:rFonts w:cstheme="minorHAnsi"/>
          <w:sz w:val="24"/>
          <w:szCs w:val="24"/>
          <w:lang w:eastAsia="nl-NL"/>
        </w:rPr>
        <w:t>Er wordt gekeken hoe de leerling scoort ten opzichte van de landelijke scores en natuurlijk wordt er gekeken hoe de leerling scoort ten opzichte van zijn/haar eigen resultaten op de toets daarvoor.  </w:t>
      </w:r>
    </w:p>
    <w:p w14:paraId="3F937F1F" w14:textId="609082C2" w:rsidR="08BD1546" w:rsidRDefault="08BD1546" w:rsidP="08BD1546">
      <w:pPr>
        <w:pStyle w:val="Geenafstand"/>
        <w:rPr>
          <w:rFonts w:cstheme="minorHAnsi"/>
          <w:sz w:val="24"/>
          <w:szCs w:val="24"/>
          <w:lang w:eastAsia="nl-NL"/>
        </w:rPr>
      </w:pPr>
    </w:p>
    <w:p w14:paraId="3E8390F7" w14:textId="77777777" w:rsidR="001D62C4" w:rsidRPr="00AF592B" w:rsidRDefault="001D62C4" w:rsidP="08BD1546">
      <w:pPr>
        <w:pStyle w:val="Geenafstand"/>
        <w:rPr>
          <w:rFonts w:cstheme="minorHAnsi"/>
          <w:sz w:val="24"/>
          <w:szCs w:val="24"/>
          <w:lang w:eastAsia="nl-NL"/>
        </w:rPr>
      </w:pPr>
    </w:p>
    <w:p w14:paraId="22F542DE" w14:textId="7B5EDE6B" w:rsidR="00BC25A5" w:rsidRPr="00AF592B" w:rsidRDefault="00BC25A5" w:rsidP="08BD1546">
      <w:pPr>
        <w:pStyle w:val="Geenafstand"/>
        <w:rPr>
          <w:rFonts w:cstheme="minorHAnsi"/>
          <w:b/>
          <w:i/>
          <w:color w:val="002060"/>
          <w:sz w:val="24"/>
          <w:szCs w:val="24"/>
          <w:lang w:eastAsia="nl-NL"/>
        </w:rPr>
      </w:pPr>
      <w:r w:rsidRPr="00AF592B">
        <w:rPr>
          <w:rFonts w:cstheme="minorHAnsi"/>
          <w:b/>
          <w:i/>
          <w:color w:val="002060"/>
          <w:sz w:val="24"/>
          <w:szCs w:val="24"/>
          <w:lang w:eastAsia="nl-NL"/>
        </w:rPr>
        <w:t>Eindtoets groep 8</w:t>
      </w:r>
    </w:p>
    <w:p w14:paraId="3239914F" w14:textId="3F308FBF" w:rsidR="00FA5E9F" w:rsidRPr="00AF592B" w:rsidRDefault="00EE341D" w:rsidP="00FA5E9F">
      <w:pPr>
        <w:pStyle w:val="Geenafstand"/>
        <w:rPr>
          <w:rFonts w:cstheme="minorHAnsi"/>
          <w:sz w:val="24"/>
          <w:szCs w:val="24"/>
        </w:rPr>
      </w:pPr>
      <w:r w:rsidRPr="00AF592B">
        <w:rPr>
          <w:rFonts w:cstheme="minorHAnsi"/>
          <w:sz w:val="24"/>
          <w:szCs w:val="24"/>
          <w:lang w:eastAsia="nl-NL"/>
        </w:rPr>
        <w:t xml:space="preserve">In </w:t>
      </w:r>
      <w:r w:rsidR="007A7A60" w:rsidRPr="00AF592B">
        <w:rPr>
          <w:rFonts w:cstheme="minorHAnsi"/>
          <w:sz w:val="24"/>
          <w:szCs w:val="24"/>
          <w:lang w:eastAsia="nl-NL"/>
        </w:rPr>
        <w:t>februari</w:t>
      </w:r>
      <w:r w:rsidRPr="00AF592B">
        <w:rPr>
          <w:rFonts w:cstheme="minorHAnsi"/>
          <w:sz w:val="24"/>
          <w:szCs w:val="24"/>
          <w:lang w:eastAsia="nl-NL"/>
        </w:rPr>
        <w:t xml:space="preserve"> wordt in groep 8 de </w:t>
      </w:r>
      <w:r w:rsidR="007A7A60" w:rsidRPr="00AF592B">
        <w:rPr>
          <w:rFonts w:cstheme="minorHAnsi"/>
          <w:sz w:val="24"/>
          <w:szCs w:val="24"/>
          <w:lang w:eastAsia="nl-NL"/>
        </w:rPr>
        <w:t>doorstroomtoets</w:t>
      </w:r>
      <w:r w:rsidRPr="00AF592B">
        <w:rPr>
          <w:rFonts w:cstheme="minorHAnsi"/>
          <w:sz w:val="24"/>
          <w:szCs w:val="24"/>
          <w:lang w:eastAsia="nl-NL"/>
        </w:rPr>
        <w:t xml:space="preserve"> </w:t>
      </w:r>
      <w:r w:rsidR="002C11E9" w:rsidRPr="00AF592B">
        <w:rPr>
          <w:rFonts w:cstheme="minorHAnsi"/>
          <w:sz w:val="24"/>
          <w:szCs w:val="24"/>
          <w:lang w:eastAsia="nl-NL"/>
        </w:rPr>
        <w:t>van Leerling in beeld</w:t>
      </w:r>
      <w:r w:rsidRPr="00AF592B">
        <w:rPr>
          <w:rFonts w:cstheme="minorHAnsi"/>
          <w:sz w:val="24"/>
          <w:szCs w:val="24"/>
          <w:lang w:eastAsia="nl-NL"/>
        </w:rPr>
        <w:t xml:space="preserve"> afgenomen. </w:t>
      </w:r>
      <w:r w:rsidR="00E255AE" w:rsidRPr="00AF592B">
        <w:rPr>
          <w:rFonts w:cstheme="minorHAnsi"/>
          <w:sz w:val="24"/>
          <w:szCs w:val="24"/>
        </w:rPr>
        <w:t>Met de</w:t>
      </w:r>
      <w:r w:rsidR="002F6189" w:rsidRPr="00AF592B">
        <w:rPr>
          <w:rFonts w:cstheme="minorHAnsi"/>
          <w:sz w:val="24"/>
          <w:szCs w:val="24"/>
        </w:rPr>
        <w:t>ze toets kunnen de leerlingen laten zien wat ze</w:t>
      </w:r>
      <w:r w:rsidR="00E255AE" w:rsidRPr="00AF592B">
        <w:rPr>
          <w:rFonts w:cstheme="minorHAnsi"/>
          <w:sz w:val="24"/>
          <w:szCs w:val="24"/>
        </w:rPr>
        <w:t xml:space="preserve"> in acht jaar basisschool heb</w:t>
      </w:r>
      <w:r w:rsidR="002F6189" w:rsidRPr="00AF592B">
        <w:rPr>
          <w:rFonts w:cstheme="minorHAnsi"/>
          <w:sz w:val="24"/>
          <w:szCs w:val="24"/>
        </w:rPr>
        <w:t>ben</w:t>
      </w:r>
      <w:r w:rsidR="00E255AE" w:rsidRPr="00AF592B">
        <w:rPr>
          <w:rFonts w:cstheme="minorHAnsi"/>
          <w:sz w:val="24"/>
          <w:szCs w:val="24"/>
        </w:rPr>
        <w:t xml:space="preserve"> geleerd. </w:t>
      </w:r>
      <w:r w:rsidR="002F6189" w:rsidRPr="00AF592B">
        <w:rPr>
          <w:rFonts w:cstheme="minorHAnsi"/>
          <w:sz w:val="24"/>
          <w:szCs w:val="24"/>
        </w:rPr>
        <w:t xml:space="preserve">De </w:t>
      </w:r>
      <w:r w:rsidR="002C11E9" w:rsidRPr="00AF592B">
        <w:rPr>
          <w:rFonts w:cstheme="minorHAnsi"/>
          <w:sz w:val="24"/>
          <w:szCs w:val="24"/>
        </w:rPr>
        <w:t>D</w:t>
      </w:r>
      <w:r w:rsidR="007A7A60" w:rsidRPr="00AF592B">
        <w:rPr>
          <w:rFonts w:cstheme="minorHAnsi"/>
          <w:sz w:val="24"/>
          <w:szCs w:val="24"/>
        </w:rPr>
        <w:t xml:space="preserve">oorstroomtoets </w:t>
      </w:r>
      <w:r w:rsidR="00E255AE" w:rsidRPr="00AF592B">
        <w:rPr>
          <w:rFonts w:cstheme="minorHAnsi"/>
          <w:sz w:val="24"/>
          <w:szCs w:val="24"/>
        </w:rPr>
        <w:t xml:space="preserve">bestaat uit de onderdelen </w:t>
      </w:r>
      <w:r w:rsidR="005F5C87" w:rsidRPr="00AF592B">
        <w:rPr>
          <w:rFonts w:cstheme="minorHAnsi"/>
          <w:sz w:val="24"/>
          <w:szCs w:val="24"/>
        </w:rPr>
        <w:t>lezen,</w:t>
      </w:r>
      <w:r w:rsidR="00E255AE" w:rsidRPr="00AF592B">
        <w:rPr>
          <w:rFonts w:cstheme="minorHAnsi"/>
          <w:sz w:val="24"/>
          <w:szCs w:val="24"/>
        </w:rPr>
        <w:t xml:space="preserve"> taal en rekenen</w:t>
      </w:r>
      <w:r w:rsidR="00181182" w:rsidRPr="00AF592B">
        <w:rPr>
          <w:rFonts w:cstheme="minorHAnsi"/>
          <w:sz w:val="24"/>
          <w:szCs w:val="24"/>
        </w:rPr>
        <w:t xml:space="preserve"> </w:t>
      </w:r>
      <w:r w:rsidR="00E255AE" w:rsidRPr="00AF592B">
        <w:rPr>
          <w:rFonts w:cstheme="minorHAnsi"/>
          <w:sz w:val="24"/>
          <w:szCs w:val="24"/>
        </w:rPr>
        <w:t>en het onderdeel wereldoriëntatie.</w:t>
      </w:r>
      <w:r w:rsidR="00C378F6" w:rsidRPr="00AF592B">
        <w:rPr>
          <w:rFonts w:cstheme="minorHAnsi"/>
          <w:sz w:val="24"/>
          <w:szCs w:val="24"/>
        </w:rPr>
        <w:t xml:space="preserve"> Daar kunnen ook vragen bij zijn waarbij een tabel </w:t>
      </w:r>
      <w:r w:rsidR="008C3D53" w:rsidRPr="00AF592B">
        <w:rPr>
          <w:rFonts w:cstheme="minorHAnsi"/>
          <w:sz w:val="24"/>
          <w:szCs w:val="24"/>
        </w:rPr>
        <w:t xml:space="preserve">gelezen </w:t>
      </w:r>
      <w:r w:rsidR="00C378F6" w:rsidRPr="00AF592B">
        <w:rPr>
          <w:rFonts w:cstheme="minorHAnsi"/>
          <w:sz w:val="24"/>
          <w:szCs w:val="24"/>
        </w:rPr>
        <w:t xml:space="preserve">moet </w:t>
      </w:r>
      <w:r w:rsidR="008C3D53" w:rsidRPr="00AF592B">
        <w:rPr>
          <w:rFonts w:cstheme="minorHAnsi"/>
          <w:sz w:val="24"/>
          <w:szCs w:val="24"/>
        </w:rPr>
        <w:t>worden</w:t>
      </w:r>
      <w:r w:rsidR="00C378F6" w:rsidRPr="00AF592B">
        <w:rPr>
          <w:rFonts w:cstheme="minorHAnsi"/>
          <w:sz w:val="24"/>
          <w:szCs w:val="24"/>
        </w:rPr>
        <w:t xml:space="preserve"> of</w:t>
      </w:r>
      <w:r w:rsidR="008C3D53" w:rsidRPr="00AF592B">
        <w:rPr>
          <w:rFonts w:cstheme="minorHAnsi"/>
          <w:sz w:val="24"/>
          <w:szCs w:val="24"/>
        </w:rPr>
        <w:t xml:space="preserve"> waarbij iets moet worden opgezocht</w:t>
      </w:r>
      <w:r w:rsidR="00C378F6" w:rsidRPr="00AF592B">
        <w:rPr>
          <w:rFonts w:cstheme="minorHAnsi"/>
          <w:sz w:val="24"/>
          <w:szCs w:val="24"/>
        </w:rPr>
        <w:t xml:space="preserve"> </w:t>
      </w:r>
      <w:r w:rsidR="008C3D53" w:rsidRPr="00AF592B">
        <w:rPr>
          <w:rFonts w:cstheme="minorHAnsi"/>
          <w:sz w:val="24"/>
          <w:szCs w:val="24"/>
        </w:rPr>
        <w:t>(</w:t>
      </w:r>
      <w:r w:rsidR="00C378F6" w:rsidRPr="00AF592B">
        <w:rPr>
          <w:rFonts w:cstheme="minorHAnsi"/>
          <w:sz w:val="24"/>
          <w:szCs w:val="24"/>
        </w:rPr>
        <w:t>studievaardigheden</w:t>
      </w:r>
      <w:r w:rsidR="00FA5E9F" w:rsidRPr="00AF592B">
        <w:rPr>
          <w:rFonts w:cstheme="minorHAnsi"/>
          <w:sz w:val="24"/>
          <w:szCs w:val="24"/>
        </w:rPr>
        <w:t>).</w:t>
      </w:r>
    </w:p>
    <w:p w14:paraId="2A52D326" w14:textId="467B2E5F" w:rsidR="00FA5E9F" w:rsidRPr="00AF592B" w:rsidRDefault="00FA5E9F" w:rsidP="00FA5E9F">
      <w:pPr>
        <w:pStyle w:val="Geenafstand"/>
        <w:rPr>
          <w:rFonts w:cstheme="minorHAnsi"/>
          <w:sz w:val="24"/>
          <w:szCs w:val="24"/>
        </w:rPr>
      </w:pPr>
    </w:p>
    <w:p w14:paraId="57E6C252" w14:textId="77777777" w:rsidR="008013E2" w:rsidRPr="000C5E9F" w:rsidRDefault="008013E2" w:rsidP="000C5E9F">
      <w:pPr>
        <w:pStyle w:val="Kop3"/>
      </w:pPr>
      <w:bookmarkStart w:id="49" w:name="_Toc171675639"/>
      <w:bookmarkStart w:id="50" w:name="_Toc171425029"/>
      <w:r w:rsidRPr="00DE6248">
        <w:t>4.2.1 Leerling- en onderwijsvolgsysteem (LOVS)</w:t>
      </w:r>
      <w:bookmarkEnd w:id="49"/>
      <w:bookmarkEnd w:id="50"/>
      <w:r w:rsidRPr="00DE6248">
        <w:t> </w:t>
      </w:r>
    </w:p>
    <w:p w14:paraId="4AB99E61" w14:textId="5C4CFF81" w:rsidR="008013E2" w:rsidRPr="00DB39C6" w:rsidRDefault="008013E2" w:rsidP="008013E2">
      <w:pPr>
        <w:spacing w:after="0" w:line="240" w:lineRule="auto"/>
        <w:textAlignment w:val="baseline"/>
        <w:rPr>
          <w:rFonts w:eastAsia="Times New Roman" w:cstheme="minorHAnsi"/>
          <w:sz w:val="24"/>
          <w:szCs w:val="24"/>
          <w:lang w:eastAsia="nl-NL"/>
        </w:rPr>
      </w:pPr>
      <w:r w:rsidRPr="00DB39C6">
        <w:rPr>
          <w:rFonts w:eastAsia="Times New Roman" w:cstheme="minorHAnsi"/>
          <w:sz w:val="24"/>
          <w:szCs w:val="24"/>
          <w:lang w:eastAsia="nl-NL"/>
        </w:rPr>
        <w:t xml:space="preserve">In het LOVS worden de toetsresultaten bijgehouden. Ook specifieke gegevens van een kind worden </w:t>
      </w:r>
      <w:r w:rsidR="000777AC" w:rsidRPr="00DB39C6">
        <w:rPr>
          <w:rFonts w:eastAsia="Times New Roman" w:cstheme="minorHAnsi"/>
          <w:sz w:val="24"/>
          <w:szCs w:val="24"/>
          <w:lang w:eastAsia="nl-NL"/>
        </w:rPr>
        <w:t>hier</w:t>
      </w:r>
      <w:r w:rsidRPr="00DB39C6">
        <w:rPr>
          <w:rFonts w:eastAsia="Times New Roman" w:cstheme="minorHAnsi"/>
          <w:sz w:val="24"/>
          <w:szCs w:val="24"/>
          <w:lang w:eastAsia="nl-NL"/>
        </w:rPr>
        <w:t>in opgenomen, zoals medische problemen, specifieke thuissituaties, onderzoeken, handelingsplannen enzovoort. Het LOVS gaat mee van groep 1 t/m 8, zodat elke leerkracht steeds weer op de hoogte is van alle ontwikkelingen die het kind heeft gemaakt. </w:t>
      </w:r>
    </w:p>
    <w:p w14:paraId="4DFDB9DE" w14:textId="77777777" w:rsidR="008013E2" w:rsidRPr="00DB39C6" w:rsidRDefault="008013E2" w:rsidP="008013E2">
      <w:pPr>
        <w:spacing w:after="0" w:line="240" w:lineRule="auto"/>
        <w:textAlignment w:val="baseline"/>
        <w:rPr>
          <w:rFonts w:eastAsia="Times New Roman" w:cstheme="minorHAnsi"/>
          <w:sz w:val="24"/>
          <w:szCs w:val="24"/>
          <w:lang w:eastAsia="nl-NL"/>
        </w:rPr>
      </w:pPr>
      <w:r w:rsidRPr="00DB39C6">
        <w:rPr>
          <w:rFonts w:eastAsia="Times New Roman" w:cstheme="minorHAnsi"/>
          <w:sz w:val="24"/>
          <w:szCs w:val="24"/>
          <w:lang w:eastAsia="nl-NL"/>
        </w:rPr>
        <w:t>Aan de hand van gegevens uit het LOVS wordt ook bekeken of een kind bijvoorbeeld (kortstondig) extra hulp nodig heeft bij een bepaald vak.  </w:t>
      </w:r>
    </w:p>
    <w:p w14:paraId="19D05031" w14:textId="7B9FB092" w:rsidR="008013E2" w:rsidRPr="00DB39C6" w:rsidRDefault="008013E2" w:rsidP="008013E2">
      <w:pPr>
        <w:spacing w:after="0" w:line="240" w:lineRule="auto"/>
        <w:textAlignment w:val="baseline"/>
        <w:rPr>
          <w:rFonts w:eastAsia="Times New Roman" w:cstheme="minorHAnsi"/>
          <w:sz w:val="24"/>
          <w:szCs w:val="24"/>
          <w:lang w:eastAsia="nl-NL"/>
        </w:rPr>
      </w:pPr>
      <w:r w:rsidRPr="00DB39C6">
        <w:rPr>
          <w:rFonts w:eastAsia="Times New Roman" w:cstheme="minorHAnsi"/>
          <w:sz w:val="24"/>
          <w:szCs w:val="24"/>
          <w:lang w:eastAsia="nl-NL"/>
        </w:rPr>
        <w:t>Om deze hulp te coördineren heeft onze school een zorgcoördinator. Dit is </w:t>
      </w:r>
      <w:r w:rsidR="009D6789" w:rsidRPr="00DB39C6">
        <w:rPr>
          <w:rFonts w:eastAsia="Times New Roman" w:cstheme="minorHAnsi"/>
          <w:sz w:val="24"/>
          <w:szCs w:val="24"/>
          <w:lang w:eastAsia="nl-NL"/>
        </w:rPr>
        <w:t>Chantal Tolkamp</w:t>
      </w:r>
      <w:r w:rsidRPr="00DB39C6">
        <w:rPr>
          <w:rFonts w:eastAsia="Times New Roman" w:cstheme="minorHAnsi"/>
          <w:sz w:val="24"/>
          <w:szCs w:val="24"/>
          <w:lang w:eastAsia="nl-NL"/>
        </w:rPr>
        <w:t>. </w:t>
      </w:r>
    </w:p>
    <w:p w14:paraId="67A139C5" w14:textId="77777777" w:rsidR="008013E2" w:rsidRPr="00DE6248" w:rsidRDefault="008013E2" w:rsidP="008013E2">
      <w:pPr>
        <w:spacing w:after="0" w:line="240" w:lineRule="auto"/>
        <w:textAlignment w:val="baseline"/>
        <w:rPr>
          <w:rFonts w:eastAsia="Times New Roman" w:cstheme="minorHAnsi"/>
          <w:sz w:val="18"/>
          <w:szCs w:val="18"/>
          <w:lang w:eastAsia="nl-NL"/>
        </w:rPr>
      </w:pPr>
      <w:r w:rsidRPr="00DE6248">
        <w:rPr>
          <w:rFonts w:eastAsia="Times New Roman" w:cstheme="minorHAnsi"/>
          <w:lang w:eastAsia="nl-NL"/>
        </w:rPr>
        <w:t> </w:t>
      </w:r>
    </w:p>
    <w:p w14:paraId="2F322FD5" w14:textId="77777777" w:rsidR="008013E2" w:rsidRPr="00DB39C6" w:rsidRDefault="008013E2" w:rsidP="009D6789">
      <w:pPr>
        <w:pStyle w:val="Kop3"/>
        <w:rPr>
          <w:rFonts w:asciiTheme="minorHAnsi" w:hAnsiTheme="minorHAnsi" w:cstheme="minorHAnsi"/>
        </w:rPr>
      </w:pPr>
      <w:bookmarkStart w:id="51" w:name="_Toc171675640"/>
      <w:bookmarkStart w:id="52" w:name="_Toc171425030"/>
      <w:r w:rsidRPr="00DB39C6">
        <w:rPr>
          <w:rFonts w:asciiTheme="minorHAnsi" w:hAnsiTheme="minorHAnsi" w:cstheme="minorHAnsi"/>
        </w:rPr>
        <w:t>4.2.2 Gesprekken met kinderen</w:t>
      </w:r>
      <w:bookmarkEnd w:id="51"/>
      <w:bookmarkEnd w:id="52"/>
      <w:r w:rsidRPr="00DB39C6">
        <w:rPr>
          <w:rFonts w:asciiTheme="minorHAnsi" w:hAnsiTheme="minorHAnsi" w:cstheme="minorHAnsi"/>
        </w:rPr>
        <w:t> </w:t>
      </w:r>
    </w:p>
    <w:p w14:paraId="3361BC1F" w14:textId="1B0EA66C" w:rsidR="008013E2" w:rsidRPr="00DB39C6" w:rsidRDefault="008013E2" w:rsidP="008013E2">
      <w:pPr>
        <w:spacing w:after="0" w:line="240" w:lineRule="auto"/>
        <w:textAlignment w:val="baseline"/>
        <w:rPr>
          <w:rFonts w:eastAsia="Times New Roman" w:cstheme="minorHAnsi"/>
          <w:sz w:val="24"/>
          <w:szCs w:val="24"/>
          <w:lang w:eastAsia="nl-NL"/>
        </w:rPr>
      </w:pPr>
      <w:r w:rsidRPr="00DB39C6">
        <w:rPr>
          <w:rFonts w:eastAsia="Times New Roman" w:cstheme="minorHAnsi"/>
          <w:sz w:val="24"/>
          <w:szCs w:val="24"/>
          <w:lang w:eastAsia="nl-NL"/>
        </w:rPr>
        <w:t xml:space="preserve">Om goed te weten hoe het met </w:t>
      </w:r>
      <w:r w:rsidR="00977095">
        <w:rPr>
          <w:rFonts w:eastAsia="Times New Roman" w:cstheme="minorHAnsi"/>
          <w:sz w:val="24"/>
          <w:szCs w:val="24"/>
          <w:lang w:eastAsia="nl-NL"/>
        </w:rPr>
        <w:t>de</w:t>
      </w:r>
      <w:r w:rsidR="00090B61">
        <w:rPr>
          <w:rFonts w:eastAsia="Times New Roman" w:cstheme="minorHAnsi"/>
          <w:sz w:val="24"/>
          <w:szCs w:val="24"/>
          <w:lang w:eastAsia="nl-NL"/>
        </w:rPr>
        <w:t xml:space="preserve"> </w:t>
      </w:r>
      <w:r w:rsidRPr="00DB39C6">
        <w:rPr>
          <w:rFonts w:eastAsia="Times New Roman" w:cstheme="minorHAnsi"/>
          <w:sz w:val="24"/>
          <w:szCs w:val="24"/>
          <w:lang w:eastAsia="nl-NL"/>
        </w:rPr>
        <w:t>kinderen gaat</w:t>
      </w:r>
      <w:r w:rsidR="00977095">
        <w:rPr>
          <w:rFonts w:eastAsia="Times New Roman" w:cstheme="minorHAnsi"/>
          <w:sz w:val="24"/>
          <w:szCs w:val="24"/>
          <w:lang w:eastAsia="nl-NL"/>
        </w:rPr>
        <w:t xml:space="preserve">, </w:t>
      </w:r>
      <w:r w:rsidRPr="00DB39C6">
        <w:rPr>
          <w:rFonts w:eastAsia="Times New Roman" w:cstheme="minorHAnsi"/>
          <w:sz w:val="24"/>
          <w:szCs w:val="24"/>
          <w:lang w:eastAsia="nl-NL"/>
        </w:rPr>
        <w:t xml:space="preserve">vinden </w:t>
      </w:r>
      <w:r w:rsidR="00090B61">
        <w:rPr>
          <w:rFonts w:eastAsia="Times New Roman" w:cstheme="minorHAnsi"/>
          <w:sz w:val="24"/>
          <w:szCs w:val="24"/>
          <w:lang w:eastAsia="nl-NL"/>
        </w:rPr>
        <w:t xml:space="preserve">er </w:t>
      </w:r>
      <w:r w:rsidRPr="00DB39C6">
        <w:rPr>
          <w:rFonts w:eastAsia="Times New Roman" w:cstheme="minorHAnsi"/>
          <w:sz w:val="24"/>
          <w:szCs w:val="24"/>
          <w:lang w:eastAsia="nl-NL"/>
        </w:rPr>
        <w:t xml:space="preserve">geregeld korte gesprekjes plaats om te weten wat er in </w:t>
      </w:r>
      <w:r w:rsidR="00977095">
        <w:rPr>
          <w:rFonts w:eastAsia="Times New Roman" w:cstheme="minorHAnsi"/>
          <w:sz w:val="24"/>
          <w:szCs w:val="24"/>
          <w:lang w:eastAsia="nl-NL"/>
        </w:rPr>
        <w:t>ze</w:t>
      </w:r>
      <w:r w:rsidRPr="00DB39C6">
        <w:rPr>
          <w:rFonts w:eastAsia="Times New Roman" w:cstheme="minorHAnsi"/>
          <w:sz w:val="24"/>
          <w:szCs w:val="24"/>
          <w:lang w:eastAsia="nl-NL"/>
        </w:rPr>
        <w:t xml:space="preserve"> om gaat en waar ze mee bezig zijn. Ook de resultaten worden inzichtelijk gemaakt en besproken, zodat de kinderen weten waar ze goed in zijn en wat ze nog kunnen verbeteren.  </w:t>
      </w:r>
    </w:p>
    <w:p w14:paraId="4AEB8BD8" w14:textId="69BE0298" w:rsidR="008013E2" w:rsidRPr="00DE6248" w:rsidRDefault="008013E2" w:rsidP="008013E2">
      <w:pPr>
        <w:spacing w:after="0" w:line="240" w:lineRule="auto"/>
        <w:textAlignment w:val="baseline"/>
        <w:rPr>
          <w:rFonts w:eastAsia="Times New Roman" w:cstheme="minorHAnsi"/>
          <w:sz w:val="18"/>
          <w:szCs w:val="18"/>
          <w:lang w:eastAsia="nl-NL"/>
        </w:rPr>
      </w:pPr>
    </w:p>
    <w:p w14:paraId="4960B8A8" w14:textId="048652F5" w:rsidR="008013E2" w:rsidRPr="00DB39C6" w:rsidRDefault="008013E2" w:rsidP="00B97928">
      <w:pPr>
        <w:pStyle w:val="Kop3"/>
        <w:rPr>
          <w:rFonts w:asciiTheme="minorHAnsi" w:hAnsiTheme="minorHAnsi" w:cstheme="minorHAnsi"/>
        </w:rPr>
      </w:pPr>
      <w:bookmarkStart w:id="53" w:name="_Toc171675641"/>
      <w:bookmarkStart w:id="54" w:name="_Toc171425031"/>
      <w:r w:rsidRPr="00DB39C6">
        <w:rPr>
          <w:rFonts w:asciiTheme="minorHAnsi" w:hAnsiTheme="minorHAnsi" w:cstheme="minorHAnsi"/>
        </w:rPr>
        <w:t>4.2.3 Bespreking van het welbevinden en de leervorderingen</w:t>
      </w:r>
      <w:bookmarkEnd w:id="53"/>
      <w:bookmarkEnd w:id="54"/>
      <w:r w:rsidRPr="00DB39C6">
        <w:rPr>
          <w:rFonts w:asciiTheme="minorHAnsi" w:hAnsiTheme="minorHAnsi" w:cstheme="minorHAnsi"/>
        </w:rPr>
        <w:t xml:space="preserve"> </w:t>
      </w:r>
    </w:p>
    <w:p w14:paraId="1E98E10C" w14:textId="66942BF0" w:rsidR="008013E2" w:rsidRPr="00DB39C6" w:rsidRDefault="00936936" w:rsidP="008013E2">
      <w:pPr>
        <w:spacing w:after="0" w:line="240" w:lineRule="auto"/>
        <w:textAlignment w:val="baseline"/>
        <w:rPr>
          <w:rFonts w:eastAsia="Times New Roman" w:cstheme="minorHAnsi"/>
          <w:sz w:val="24"/>
          <w:szCs w:val="24"/>
          <w:lang w:eastAsia="nl-NL"/>
        </w:rPr>
      </w:pPr>
      <w:r w:rsidRPr="00DB39C6">
        <w:rPr>
          <w:rFonts w:eastAsia="Times New Roman" w:cstheme="minorHAnsi"/>
          <w:sz w:val="24"/>
          <w:szCs w:val="24"/>
          <w:lang w:eastAsia="nl-NL"/>
        </w:rPr>
        <w:t>Driemaal</w:t>
      </w:r>
      <w:r w:rsidR="008013E2" w:rsidRPr="00DB39C6">
        <w:rPr>
          <w:rFonts w:eastAsia="Times New Roman" w:cstheme="minorHAnsi"/>
          <w:sz w:val="24"/>
          <w:szCs w:val="24"/>
          <w:lang w:eastAsia="nl-NL"/>
        </w:rPr>
        <w:t xml:space="preserve"> per jaar worden de tien minuten gesprekken gehouden. Tijdens alle gesprekken wordt er over het welbevinden van het kind gesproken. We vinden het hierbij ook belangrijk van u te horen hoe het met uw kind gaat.  </w:t>
      </w:r>
    </w:p>
    <w:p w14:paraId="78787F81" w14:textId="77777777" w:rsidR="00004C1E" w:rsidRPr="00DB39C6" w:rsidRDefault="008013E2" w:rsidP="00C94C94">
      <w:pPr>
        <w:pStyle w:val="Lijstalinea"/>
        <w:numPr>
          <w:ilvl w:val="0"/>
          <w:numId w:val="5"/>
        </w:numPr>
        <w:tabs>
          <w:tab w:val="clear" w:pos="720"/>
          <w:tab w:val="num" w:pos="284"/>
        </w:tabs>
        <w:spacing w:after="0" w:line="240" w:lineRule="auto"/>
        <w:ind w:left="284" w:firstLine="0"/>
        <w:textAlignment w:val="baseline"/>
        <w:rPr>
          <w:rFonts w:asciiTheme="minorHAnsi" w:eastAsia="Times New Roman" w:hAnsiTheme="minorHAnsi" w:cstheme="minorHAnsi"/>
          <w:sz w:val="24"/>
          <w:szCs w:val="24"/>
          <w:lang w:eastAsia="nl-NL"/>
        </w:rPr>
      </w:pPr>
      <w:r w:rsidRPr="00DB39C6">
        <w:rPr>
          <w:rFonts w:asciiTheme="minorHAnsi" w:eastAsia="Times New Roman" w:hAnsiTheme="minorHAnsi" w:cstheme="minorHAnsi"/>
          <w:sz w:val="24"/>
          <w:szCs w:val="24"/>
          <w:lang w:eastAsia="nl-NL"/>
        </w:rPr>
        <w:t xml:space="preserve">Het eerste gesprek vindt plaats </w:t>
      </w:r>
      <w:r w:rsidR="00B97928" w:rsidRPr="00DB39C6">
        <w:rPr>
          <w:rFonts w:asciiTheme="minorHAnsi" w:eastAsia="Times New Roman" w:hAnsiTheme="minorHAnsi" w:cstheme="minorHAnsi"/>
          <w:sz w:val="24"/>
          <w:szCs w:val="24"/>
          <w:lang w:eastAsia="nl-NL"/>
        </w:rPr>
        <w:t>in november</w:t>
      </w:r>
      <w:r w:rsidRPr="00DB39C6">
        <w:rPr>
          <w:rFonts w:asciiTheme="minorHAnsi" w:eastAsia="Times New Roman" w:hAnsiTheme="minorHAnsi" w:cstheme="minorHAnsi"/>
          <w:sz w:val="24"/>
          <w:szCs w:val="24"/>
          <w:lang w:eastAsia="nl-NL"/>
        </w:rPr>
        <w:t>. Tijdens dit gesprek bespreken we de start van uw kind in de betreffende groep. Het gaat vooral om het welbevinden in de nieuwe groep en de eerste resultaten.  </w:t>
      </w:r>
    </w:p>
    <w:p w14:paraId="59C12BCB" w14:textId="626C86B4" w:rsidR="008013E2" w:rsidRPr="00DB39C6" w:rsidRDefault="008013E2" w:rsidP="00C94C94">
      <w:pPr>
        <w:pStyle w:val="Lijstalinea"/>
        <w:numPr>
          <w:ilvl w:val="0"/>
          <w:numId w:val="5"/>
        </w:numPr>
        <w:tabs>
          <w:tab w:val="clear" w:pos="720"/>
          <w:tab w:val="num" w:pos="284"/>
        </w:tabs>
        <w:spacing w:after="0" w:line="240" w:lineRule="auto"/>
        <w:ind w:left="284" w:firstLine="0"/>
        <w:textAlignment w:val="baseline"/>
        <w:rPr>
          <w:rFonts w:asciiTheme="minorHAnsi" w:eastAsia="Times New Roman" w:hAnsiTheme="minorHAnsi" w:cstheme="minorHAnsi"/>
          <w:sz w:val="24"/>
          <w:szCs w:val="24"/>
          <w:lang w:eastAsia="nl-NL"/>
        </w:rPr>
      </w:pPr>
      <w:r w:rsidRPr="00DB39C6">
        <w:rPr>
          <w:rFonts w:asciiTheme="minorHAnsi" w:eastAsia="Times New Roman" w:hAnsiTheme="minorHAnsi" w:cstheme="minorHAnsi"/>
          <w:sz w:val="24"/>
          <w:szCs w:val="24"/>
          <w:lang w:eastAsia="nl-NL"/>
        </w:rPr>
        <w:t>Het tweede gesprek is in februari. Tijdens deze tien minuten komen alle toetsresultaten van de eerste helft van het schooljaar uitgebreid aan bod. De omzetting van de toetsresultaten naar de cijfers in het rapport worden toegelicht. Het rapport wordt, na de tien minuten gesprekken, aan uw kind meegegeven. </w:t>
      </w:r>
    </w:p>
    <w:p w14:paraId="62B9E3D6" w14:textId="77777777" w:rsidR="008013E2" w:rsidRPr="00DB39C6" w:rsidRDefault="008013E2" w:rsidP="007E29A7">
      <w:pPr>
        <w:numPr>
          <w:ilvl w:val="0"/>
          <w:numId w:val="5"/>
        </w:numPr>
        <w:tabs>
          <w:tab w:val="clear" w:pos="720"/>
        </w:tabs>
        <w:spacing w:after="0" w:line="240" w:lineRule="auto"/>
        <w:ind w:left="284" w:firstLine="0"/>
        <w:textAlignment w:val="baseline"/>
        <w:rPr>
          <w:rFonts w:eastAsia="Times New Roman" w:cstheme="minorHAnsi"/>
          <w:sz w:val="24"/>
          <w:szCs w:val="24"/>
          <w:lang w:eastAsia="nl-NL"/>
        </w:rPr>
      </w:pPr>
      <w:r w:rsidRPr="00DB39C6">
        <w:rPr>
          <w:rFonts w:eastAsia="Times New Roman" w:cstheme="minorHAnsi"/>
          <w:sz w:val="24"/>
          <w:szCs w:val="24"/>
          <w:lang w:eastAsia="nl-NL"/>
        </w:rPr>
        <w:t>Het derde en laatste tien minuten gesprek is in juli. Tijdens dit gesprek bespreken we het tweede deel van het jaar en worden de resultaten in het rapport toegelicht. </w:t>
      </w:r>
    </w:p>
    <w:p w14:paraId="10666176" w14:textId="7DBC885A" w:rsidR="008013E2" w:rsidRPr="00DB39C6" w:rsidRDefault="008013E2" w:rsidP="008013E2">
      <w:pPr>
        <w:spacing w:after="0" w:line="240" w:lineRule="auto"/>
        <w:textAlignment w:val="baseline"/>
        <w:rPr>
          <w:rFonts w:eastAsia="Times New Roman" w:cstheme="minorHAnsi"/>
          <w:sz w:val="24"/>
          <w:szCs w:val="24"/>
          <w:lang w:eastAsia="nl-NL"/>
        </w:rPr>
      </w:pPr>
      <w:r w:rsidRPr="00DB39C6">
        <w:rPr>
          <w:rFonts w:eastAsia="Times New Roman" w:cstheme="minorHAnsi"/>
          <w:sz w:val="24"/>
          <w:szCs w:val="24"/>
          <w:lang w:eastAsia="nl-NL"/>
        </w:rPr>
        <w:lastRenderedPageBreak/>
        <w:t xml:space="preserve">Vanaf het derde gesprek in groep 7 worden de gesprekken gevoerd met uw kind erbij. </w:t>
      </w:r>
      <w:r w:rsidR="003F1283" w:rsidRPr="00DB39C6">
        <w:rPr>
          <w:rFonts w:eastAsia="Times New Roman" w:cstheme="minorHAnsi"/>
          <w:sz w:val="24"/>
          <w:szCs w:val="24"/>
          <w:lang w:eastAsia="nl-NL"/>
        </w:rPr>
        <w:t xml:space="preserve">Dit houdt in dat kind, ouders en leerkracht het gesprek voeren. </w:t>
      </w:r>
      <w:r w:rsidR="00676FDD" w:rsidRPr="00DB39C6">
        <w:rPr>
          <w:rFonts w:eastAsia="Times New Roman" w:cstheme="minorHAnsi"/>
          <w:sz w:val="24"/>
          <w:szCs w:val="24"/>
          <w:lang w:eastAsia="nl-NL"/>
        </w:rPr>
        <w:t>Wij willen niet alleen over uw kind praten, maar ook met uw kind. Kinderen worden hierdoor meer verantwoordelijk voor het eigen leerproces en zien dat ouders en leerkracht samenwerken aan zijn/haar ontwikkeling.  </w:t>
      </w:r>
      <w:r w:rsidR="00784B5D" w:rsidRPr="00DB39C6">
        <w:rPr>
          <w:rFonts w:eastAsia="Times New Roman" w:cstheme="minorHAnsi"/>
          <w:sz w:val="24"/>
          <w:szCs w:val="24"/>
          <w:lang w:eastAsia="nl-NL"/>
        </w:rPr>
        <w:t>Uw zoon/dochter krijgt tijdens dit laatste gesprek in groep 7 ook een voorlopig schooladvies</w:t>
      </w:r>
      <w:r w:rsidR="003F1283" w:rsidRPr="00DB39C6">
        <w:rPr>
          <w:rFonts w:eastAsia="Times New Roman" w:cstheme="minorHAnsi"/>
          <w:sz w:val="24"/>
          <w:szCs w:val="24"/>
          <w:lang w:eastAsia="nl-NL"/>
        </w:rPr>
        <w:t xml:space="preserve">. </w:t>
      </w:r>
    </w:p>
    <w:p w14:paraId="42B5A1BE" w14:textId="77777777" w:rsidR="008013E2" w:rsidRPr="00DB39C6" w:rsidRDefault="008013E2" w:rsidP="008013E2">
      <w:pPr>
        <w:spacing w:after="0" w:line="240" w:lineRule="auto"/>
        <w:textAlignment w:val="baseline"/>
        <w:rPr>
          <w:rFonts w:eastAsia="Times New Roman" w:cstheme="minorHAnsi"/>
          <w:sz w:val="24"/>
          <w:szCs w:val="24"/>
          <w:lang w:eastAsia="nl-NL"/>
        </w:rPr>
      </w:pPr>
      <w:r w:rsidRPr="00DB39C6">
        <w:rPr>
          <w:rFonts w:eastAsia="Times New Roman" w:cstheme="minorHAnsi"/>
          <w:sz w:val="24"/>
          <w:szCs w:val="24"/>
          <w:lang w:eastAsia="nl-NL"/>
        </w:rPr>
        <w:t> </w:t>
      </w:r>
    </w:p>
    <w:p w14:paraId="4D0AC080" w14:textId="77777777" w:rsidR="008013E2" w:rsidRPr="00DB39C6" w:rsidRDefault="008013E2" w:rsidP="008013E2">
      <w:pPr>
        <w:spacing w:after="0" w:line="240" w:lineRule="auto"/>
        <w:textAlignment w:val="baseline"/>
        <w:rPr>
          <w:rFonts w:eastAsia="Times New Roman" w:cstheme="minorHAnsi"/>
          <w:sz w:val="24"/>
          <w:szCs w:val="24"/>
          <w:lang w:eastAsia="nl-NL"/>
        </w:rPr>
      </w:pPr>
      <w:r w:rsidRPr="00DB39C6">
        <w:rPr>
          <w:rFonts w:eastAsia="Times New Roman" w:cstheme="minorHAnsi"/>
          <w:sz w:val="24"/>
          <w:szCs w:val="24"/>
          <w:lang w:eastAsia="nl-NL"/>
        </w:rPr>
        <w:t>Als er aanleiding is, worden ouders ook tussentijds uitgenodigd voor een gesprek. Voor sommige kinderen verloopt de ontwikkeling van het leren of sociaal emotioneel, wat anders. Zodra de leerkracht iets opvallends waarneemt of vragen heeft, nemen we contact op en gaan we in gesprek. Afhankelijk van de behoeften van het kind, worden gespreksafspraken gemaakt tussen de ouders en de leerkracht. Dit kan ook wekelijks of maandelijks zijn.  </w:t>
      </w:r>
    </w:p>
    <w:p w14:paraId="3087DD78" w14:textId="77777777" w:rsidR="008013E2" w:rsidRPr="00DB39C6" w:rsidRDefault="008013E2" w:rsidP="008013E2">
      <w:pPr>
        <w:spacing w:after="0" w:line="240" w:lineRule="auto"/>
        <w:textAlignment w:val="baseline"/>
        <w:rPr>
          <w:rFonts w:eastAsia="Times New Roman" w:cstheme="minorHAnsi"/>
          <w:sz w:val="24"/>
          <w:szCs w:val="24"/>
          <w:lang w:eastAsia="nl-NL"/>
        </w:rPr>
      </w:pPr>
      <w:r w:rsidRPr="00DB39C6">
        <w:rPr>
          <w:rFonts w:eastAsia="Times New Roman" w:cstheme="minorHAnsi"/>
          <w:sz w:val="24"/>
          <w:szCs w:val="24"/>
          <w:lang w:eastAsia="nl-NL"/>
        </w:rPr>
        <w:t>Als ouders zelf de behoefte hebben aan een gesprek met de leerkracht kan er altijd een afspraak gemaakt worden. </w:t>
      </w:r>
    </w:p>
    <w:p w14:paraId="67481ECE" w14:textId="77777777" w:rsidR="008013E2" w:rsidRPr="00DB39C6" w:rsidRDefault="008013E2" w:rsidP="008013E2">
      <w:pPr>
        <w:spacing w:after="0" w:line="240" w:lineRule="auto"/>
        <w:textAlignment w:val="baseline"/>
        <w:rPr>
          <w:rFonts w:eastAsia="Times New Roman" w:cstheme="minorHAnsi"/>
          <w:sz w:val="24"/>
          <w:szCs w:val="24"/>
          <w:lang w:eastAsia="nl-NL"/>
        </w:rPr>
      </w:pPr>
      <w:r w:rsidRPr="00DB39C6">
        <w:rPr>
          <w:rFonts w:eastAsia="Times New Roman" w:cstheme="minorHAnsi"/>
          <w:sz w:val="24"/>
          <w:szCs w:val="24"/>
          <w:lang w:eastAsia="nl-NL"/>
        </w:rPr>
        <w:t> </w:t>
      </w:r>
    </w:p>
    <w:p w14:paraId="54D2B959" w14:textId="77777777" w:rsidR="008013E2" w:rsidRPr="00DB39C6" w:rsidRDefault="008013E2" w:rsidP="0076568D">
      <w:pPr>
        <w:pStyle w:val="Kop3"/>
        <w:rPr>
          <w:rFonts w:asciiTheme="minorHAnsi" w:hAnsiTheme="minorHAnsi" w:cstheme="minorHAnsi"/>
        </w:rPr>
      </w:pPr>
      <w:bookmarkStart w:id="55" w:name="_Toc171675642"/>
      <w:bookmarkStart w:id="56" w:name="_Toc171425032"/>
      <w:r w:rsidRPr="00DB39C6">
        <w:rPr>
          <w:rFonts w:asciiTheme="minorHAnsi" w:hAnsiTheme="minorHAnsi" w:cstheme="minorHAnsi"/>
        </w:rPr>
        <w:t>4.2.4 Het rapport</w:t>
      </w:r>
      <w:bookmarkEnd w:id="55"/>
      <w:bookmarkEnd w:id="56"/>
      <w:r w:rsidRPr="00DB39C6">
        <w:rPr>
          <w:rFonts w:asciiTheme="minorHAnsi" w:hAnsiTheme="minorHAnsi" w:cstheme="minorHAnsi"/>
        </w:rPr>
        <w:t> </w:t>
      </w:r>
    </w:p>
    <w:p w14:paraId="331D767B" w14:textId="0CFD11EA" w:rsidR="008013E2" w:rsidRPr="00DB39C6" w:rsidRDefault="00936936" w:rsidP="008013E2">
      <w:pPr>
        <w:spacing w:after="0" w:line="240" w:lineRule="auto"/>
        <w:textAlignment w:val="baseline"/>
        <w:rPr>
          <w:rFonts w:eastAsia="Times New Roman" w:cstheme="minorHAnsi"/>
          <w:sz w:val="24"/>
          <w:szCs w:val="24"/>
          <w:lang w:eastAsia="nl-NL"/>
        </w:rPr>
      </w:pPr>
      <w:r w:rsidRPr="00DB39C6">
        <w:rPr>
          <w:rFonts w:eastAsia="Times New Roman" w:cstheme="minorHAnsi"/>
          <w:sz w:val="24"/>
          <w:szCs w:val="24"/>
          <w:lang w:eastAsia="nl-NL"/>
        </w:rPr>
        <w:t>Tweemaal</w:t>
      </w:r>
      <w:r w:rsidR="008013E2" w:rsidRPr="00DB39C6">
        <w:rPr>
          <w:rFonts w:eastAsia="Times New Roman" w:cstheme="minorHAnsi"/>
          <w:sz w:val="24"/>
          <w:szCs w:val="24"/>
          <w:lang w:eastAsia="nl-NL"/>
        </w:rPr>
        <w:t xml:space="preserve"> per jaar, na het tweede en derde tien minuten gesprek, wordt het rapport meegegeven. </w:t>
      </w:r>
      <w:r w:rsidR="00D76291" w:rsidRPr="00DB39C6">
        <w:rPr>
          <w:rFonts w:eastAsia="Times New Roman" w:cstheme="minorHAnsi"/>
          <w:sz w:val="24"/>
          <w:szCs w:val="24"/>
          <w:lang w:eastAsia="nl-NL"/>
        </w:rPr>
        <w:t>Het rapport geeft een overzicht van de beoordeli</w:t>
      </w:r>
      <w:r w:rsidR="0092043D" w:rsidRPr="00DB39C6">
        <w:rPr>
          <w:rFonts w:eastAsia="Times New Roman" w:cstheme="minorHAnsi"/>
          <w:sz w:val="24"/>
          <w:szCs w:val="24"/>
          <w:lang w:eastAsia="nl-NL"/>
        </w:rPr>
        <w:t>n</w:t>
      </w:r>
      <w:r w:rsidR="00D76291" w:rsidRPr="00DB39C6">
        <w:rPr>
          <w:rFonts w:eastAsia="Times New Roman" w:cstheme="minorHAnsi"/>
          <w:sz w:val="24"/>
          <w:szCs w:val="24"/>
          <w:lang w:eastAsia="nl-NL"/>
        </w:rPr>
        <w:t>gen op de basisvakken, zaakvakken, creatieve vakken, werkhoudings</w:t>
      </w:r>
      <w:r w:rsidR="0092043D" w:rsidRPr="00DB39C6">
        <w:rPr>
          <w:rFonts w:eastAsia="Times New Roman" w:cstheme="minorHAnsi"/>
          <w:sz w:val="24"/>
          <w:szCs w:val="24"/>
          <w:lang w:eastAsia="nl-NL"/>
        </w:rPr>
        <w:t>aspecten en sociale vaardigheden.</w:t>
      </w:r>
      <w:r w:rsidR="0046323C" w:rsidRPr="00DB39C6">
        <w:rPr>
          <w:rFonts w:eastAsia="Times New Roman" w:cstheme="minorHAnsi"/>
          <w:sz w:val="24"/>
          <w:szCs w:val="24"/>
          <w:lang w:eastAsia="nl-NL"/>
        </w:rPr>
        <w:t xml:space="preserve"> Daarnaast </w:t>
      </w:r>
      <w:r w:rsidR="00262D31">
        <w:rPr>
          <w:rFonts w:eastAsia="Times New Roman" w:cstheme="minorHAnsi"/>
          <w:sz w:val="24"/>
          <w:szCs w:val="24"/>
          <w:lang w:eastAsia="nl-NL"/>
        </w:rPr>
        <w:t>is</w:t>
      </w:r>
      <w:r w:rsidR="0046323C" w:rsidRPr="00DB39C6">
        <w:rPr>
          <w:rFonts w:eastAsia="Times New Roman" w:cstheme="minorHAnsi"/>
          <w:sz w:val="24"/>
          <w:szCs w:val="24"/>
          <w:lang w:eastAsia="nl-NL"/>
        </w:rPr>
        <w:t xml:space="preserve"> bij de groepen 3 t/m 8 een leerlingrapport </w:t>
      </w:r>
      <w:r w:rsidR="00BB3D28">
        <w:rPr>
          <w:rFonts w:eastAsia="Times New Roman" w:cstheme="minorHAnsi"/>
          <w:sz w:val="24"/>
          <w:szCs w:val="24"/>
          <w:lang w:eastAsia="nl-NL"/>
        </w:rPr>
        <w:t xml:space="preserve">toegevoegd </w:t>
      </w:r>
      <w:r w:rsidR="0046323C" w:rsidRPr="00DB39C6">
        <w:rPr>
          <w:rFonts w:eastAsia="Times New Roman" w:cstheme="minorHAnsi"/>
          <w:sz w:val="24"/>
          <w:szCs w:val="24"/>
          <w:lang w:eastAsia="nl-NL"/>
        </w:rPr>
        <w:t xml:space="preserve">met daarop de resultaten van de Cito </w:t>
      </w:r>
      <w:r w:rsidR="001E6CFC" w:rsidRPr="00DB39C6">
        <w:rPr>
          <w:rFonts w:eastAsia="Times New Roman" w:cstheme="minorHAnsi"/>
          <w:sz w:val="24"/>
          <w:szCs w:val="24"/>
          <w:lang w:eastAsia="nl-NL"/>
        </w:rPr>
        <w:t>Leerling in beeld (LIB)</w:t>
      </w:r>
      <w:r w:rsidR="00BE4550" w:rsidRPr="00DB39C6">
        <w:rPr>
          <w:rFonts w:eastAsia="Times New Roman" w:cstheme="minorHAnsi"/>
          <w:sz w:val="24"/>
          <w:szCs w:val="24"/>
          <w:lang w:eastAsia="nl-NL"/>
        </w:rPr>
        <w:t xml:space="preserve"> </w:t>
      </w:r>
      <w:r w:rsidR="0046323C" w:rsidRPr="00DB39C6">
        <w:rPr>
          <w:rFonts w:eastAsia="Times New Roman" w:cstheme="minorHAnsi"/>
          <w:sz w:val="24"/>
          <w:szCs w:val="24"/>
          <w:lang w:eastAsia="nl-NL"/>
        </w:rPr>
        <w:t xml:space="preserve">toetsen. </w:t>
      </w:r>
    </w:p>
    <w:p w14:paraId="7EAEDCFB" w14:textId="754EBB6B" w:rsidR="00FA5E9F" w:rsidRPr="00DB39C6" w:rsidRDefault="00FA5E9F" w:rsidP="00FA5E9F">
      <w:pPr>
        <w:pStyle w:val="Geenafstand"/>
        <w:rPr>
          <w:rFonts w:cstheme="minorHAnsi"/>
          <w:sz w:val="24"/>
          <w:szCs w:val="24"/>
        </w:rPr>
      </w:pPr>
    </w:p>
    <w:p w14:paraId="083DAC8A" w14:textId="77777777" w:rsidR="00267515" w:rsidRPr="00DB39C6" w:rsidRDefault="00267515" w:rsidP="00267515">
      <w:pPr>
        <w:pStyle w:val="Kop2"/>
        <w:rPr>
          <w:rFonts w:asciiTheme="minorHAnsi" w:hAnsiTheme="minorHAnsi" w:cstheme="minorHAnsi"/>
          <w:szCs w:val="24"/>
        </w:rPr>
      </w:pPr>
      <w:bookmarkStart w:id="57" w:name="_Toc171675643"/>
      <w:bookmarkStart w:id="58" w:name="_Toc171425033"/>
      <w:r w:rsidRPr="00DB39C6">
        <w:rPr>
          <w:rStyle w:val="normaltextrun"/>
          <w:rFonts w:asciiTheme="minorHAnsi" w:hAnsiTheme="minorHAnsi" w:cstheme="minorHAnsi"/>
          <w:szCs w:val="24"/>
        </w:rPr>
        <w:t>4.3 Specifieke zorg voor de leerlingen</w:t>
      </w:r>
      <w:bookmarkEnd w:id="57"/>
      <w:bookmarkEnd w:id="58"/>
      <w:r w:rsidRPr="00DB39C6">
        <w:rPr>
          <w:rStyle w:val="eop"/>
          <w:rFonts w:asciiTheme="minorHAnsi" w:hAnsiTheme="minorHAnsi" w:cstheme="minorHAnsi"/>
          <w:szCs w:val="24"/>
        </w:rPr>
        <w:t> </w:t>
      </w:r>
    </w:p>
    <w:p w14:paraId="4110E2DB" w14:textId="3F88DEB1" w:rsidR="00267515" w:rsidRPr="00DB39C6" w:rsidRDefault="00267515" w:rsidP="00267515">
      <w:pPr>
        <w:pStyle w:val="Geenafstand"/>
        <w:rPr>
          <w:rFonts w:cstheme="minorHAnsi"/>
          <w:sz w:val="24"/>
          <w:szCs w:val="24"/>
        </w:rPr>
      </w:pPr>
      <w:r w:rsidRPr="00DB39C6">
        <w:rPr>
          <w:rStyle w:val="normaltextrun"/>
          <w:rFonts w:cstheme="minorHAnsi"/>
          <w:sz w:val="24"/>
          <w:szCs w:val="24"/>
        </w:rPr>
        <w:t>De zorgcoördinator bespreekt regelmatig met de leerkracht de vorderingen van de leerlingen. Aan de hand van de verzamelde gegevens wordt bekeken welke leerlingen specifieke aandacht nodig hebben. Dit geldt voor leerlingen die te veel achterblijven en voor leerlingen die veel sneller zijn dan gemiddeld. </w:t>
      </w:r>
      <w:r w:rsidRPr="00DB39C6">
        <w:rPr>
          <w:rStyle w:val="eop"/>
          <w:rFonts w:cstheme="minorHAnsi"/>
          <w:sz w:val="24"/>
          <w:szCs w:val="24"/>
        </w:rPr>
        <w:t> </w:t>
      </w:r>
    </w:p>
    <w:p w14:paraId="3FDBB24B" w14:textId="75A1232A" w:rsidR="00267515" w:rsidRPr="00DB39C6" w:rsidRDefault="00E03218" w:rsidP="00267515">
      <w:pPr>
        <w:pStyle w:val="Geenafstand"/>
        <w:rPr>
          <w:rFonts w:cstheme="minorHAnsi"/>
          <w:sz w:val="24"/>
          <w:szCs w:val="24"/>
        </w:rPr>
      </w:pPr>
      <w:r w:rsidRPr="00DB39C6">
        <w:rPr>
          <w:rStyle w:val="normaltextrun"/>
          <w:rFonts w:cstheme="minorHAnsi"/>
          <w:sz w:val="24"/>
          <w:szCs w:val="24"/>
        </w:rPr>
        <w:t>Wanneer</w:t>
      </w:r>
      <w:r w:rsidR="00267515" w:rsidRPr="00DB39C6">
        <w:rPr>
          <w:rStyle w:val="normaltextrun"/>
          <w:rFonts w:cstheme="minorHAnsi"/>
          <w:sz w:val="24"/>
          <w:szCs w:val="24"/>
        </w:rPr>
        <w:t xml:space="preserve"> een leerling in aanmerking komt voor specifieke aandacht, dan wordt er contact opgenomen met ouders. In overleg met ouders, </w:t>
      </w:r>
      <w:r w:rsidR="00765101" w:rsidRPr="00DB39C6">
        <w:rPr>
          <w:rStyle w:val="normaltextrun"/>
          <w:rFonts w:cstheme="minorHAnsi"/>
          <w:sz w:val="24"/>
          <w:szCs w:val="24"/>
        </w:rPr>
        <w:t>zorgcoördinator</w:t>
      </w:r>
      <w:r w:rsidR="00267515" w:rsidRPr="00DB39C6">
        <w:rPr>
          <w:rStyle w:val="normaltextrun"/>
          <w:rFonts w:cstheme="minorHAnsi"/>
          <w:sz w:val="24"/>
          <w:szCs w:val="24"/>
        </w:rPr>
        <w:t xml:space="preserve"> en groepsleerkracht wordt voor extra ondersteuning gezorgd. In dit plan staat op welke wijze een leerling extra hulp krijgt. Deze extra hulp wordt gegeven door de groepsleerkracht of de onderwijsassistent. Als er geen of te weinig vooruitgang is of als de problemen te complex zijn, wordt er externe hulp ingeschakeld.</w:t>
      </w:r>
      <w:r w:rsidR="00267515" w:rsidRPr="00DB39C6">
        <w:rPr>
          <w:rStyle w:val="eop"/>
          <w:rFonts w:cstheme="minorHAnsi"/>
          <w:sz w:val="24"/>
          <w:szCs w:val="24"/>
        </w:rPr>
        <w:t> </w:t>
      </w:r>
    </w:p>
    <w:p w14:paraId="6878E198" w14:textId="45BA379F" w:rsidR="009603D2" w:rsidRPr="00DB39C6" w:rsidRDefault="009603D2" w:rsidP="00267515">
      <w:pPr>
        <w:pStyle w:val="Geenafstand"/>
        <w:rPr>
          <w:rFonts w:cstheme="minorHAnsi"/>
          <w:sz w:val="24"/>
          <w:szCs w:val="24"/>
        </w:rPr>
      </w:pPr>
    </w:p>
    <w:p w14:paraId="71A48F87" w14:textId="544344F9" w:rsidR="00771D9D" w:rsidRPr="00DB39C6" w:rsidRDefault="00771D9D" w:rsidP="00F704BF">
      <w:pPr>
        <w:pStyle w:val="Kop3"/>
        <w:rPr>
          <w:rFonts w:asciiTheme="minorHAnsi" w:hAnsiTheme="minorHAnsi" w:cstheme="minorHAnsi"/>
        </w:rPr>
      </w:pPr>
      <w:bookmarkStart w:id="59" w:name="_Toc171675644"/>
      <w:bookmarkStart w:id="60" w:name="_Toc171425034"/>
      <w:r w:rsidRPr="00DB39C6">
        <w:rPr>
          <w:rStyle w:val="normaltextrun"/>
          <w:rFonts w:asciiTheme="minorHAnsi" w:hAnsiTheme="minorHAnsi" w:cstheme="minorHAnsi"/>
        </w:rPr>
        <w:t>4.3.</w:t>
      </w:r>
      <w:r w:rsidR="00F704BF" w:rsidRPr="00DB39C6">
        <w:rPr>
          <w:rStyle w:val="normaltextrun"/>
          <w:rFonts w:asciiTheme="minorHAnsi" w:hAnsiTheme="minorHAnsi" w:cstheme="minorHAnsi"/>
        </w:rPr>
        <w:t>1</w:t>
      </w:r>
      <w:r w:rsidRPr="00DB39C6">
        <w:rPr>
          <w:rStyle w:val="tabchar"/>
          <w:rFonts w:asciiTheme="minorHAnsi" w:hAnsiTheme="minorHAnsi" w:cstheme="minorHAnsi"/>
        </w:rPr>
        <w:t xml:space="preserve"> </w:t>
      </w:r>
      <w:r w:rsidRPr="00DB39C6">
        <w:rPr>
          <w:rStyle w:val="normaltextrun"/>
          <w:rFonts w:asciiTheme="minorHAnsi" w:hAnsiTheme="minorHAnsi" w:cstheme="minorHAnsi"/>
        </w:rPr>
        <w:t>Passend Onderwijs</w:t>
      </w:r>
      <w:bookmarkEnd w:id="59"/>
      <w:bookmarkEnd w:id="60"/>
      <w:r w:rsidRPr="00DB39C6">
        <w:rPr>
          <w:rStyle w:val="eop"/>
          <w:rFonts w:asciiTheme="minorHAnsi" w:hAnsiTheme="minorHAnsi" w:cstheme="minorHAnsi"/>
        </w:rPr>
        <w:t> </w:t>
      </w:r>
    </w:p>
    <w:p w14:paraId="5123288D" w14:textId="77777777" w:rsidR="00771D9D" w:rsidRPr="00DB39C6" w:rsidRDefault="00771D9D" w:rsidP="00771D9D">
      <w:pPr>
        <w:pStyle w:val="paragraph"/>
        <w:spacing w:before="0" w:beforeAutospacing="0" w:after="0" w:afterAutospacing="0"/>
        <w:textAlignment w:val="baseline"/>
        <w:rPr>
          <w:rFonts w:asciiTheme="minorHAnsi" w:hAnsiTheme="minorHAnsi" w:cstheme="minorHAnsi"/>
        </w:rPr>
      </w:pPr>
      <w:r w:rsidRPr="00DB39C6">
        <w:rPr>
          <w:rStyle w:val="normaltextrun"/>
          <w:rFonts w:asciiTheme="minorHAnsi" w:hAnsiTheme="minorHAnsi" w:cstheme="minorHAnsi"/>
        </w:rPr>
        <w:t>Elk kind heeft recht op goed onderwijs. Ook kinderen die extra ondersteuning nodig hebben. Met passend onderwijs is het nog beter mogelijk om ondersteuning op maat te bieden voor alle kinderen die dit nodig hebben. Zo hebben zij de beste kansen op een vervolgopleiding en meedoen in de samenleving. Kinderen die het echt nodig hebben kunnen naar het speciaal (basis)onderwijs. Daarnaast werken we nauw samen met partners vanuit de jeugdhulp, zodat kinderen en hun ouders zowel op school als thuis passende ondersteuning krijgen. </w:t>
      </w:r>
      <w:r w:rsidRPr="00DB39C6">
        <w:rPr>
          <w:rStyle w:val="scxw178604626"/>
          <w:rFonts w:asciiTheme="minorHAnsi" w:hAnsiTheme="minorHAnsi" w:cstheme="minorHAnsi"/>
        </w:rPr>
        <w:t> </w:t>
      </w:r>
      <w:r w:rsidRPr="00DB39C6">
        <w:rPr>
          <w:rFonts w:asciiTheme="minorHAnsi" w:hAnsiTheme="minorHAnsi" w:cstheme="minorHAnsi"/>
        </w:rPr>
        <w:br/>
      </w:r>
      <w:r w:rsidRPr="00DB39C6">
        <w:rPr>
          <w:rStyle w:val="eop"/>
          <w:rFonts w:asciiTheme="minorHAnsi" w:hAnsiTheme="minorHAnsi" w:cstheme="minorHAnsi"/>
        </w:rPr>
        <w:t> </w:t>
      </w:r>
    </w:p>
    <w:p w14:paraId="4CD78276" w14:textId="7244E458" w:rsidR="00771D9D" w:rsidRPr="00DB39C6" w:rsidRDefault="00771D9D" w:rsidP="00F704BF">
      <w:pPr>
        <w:pStyle w:val="Kop3"/>
        <w:rPr>
          <w:rFonts w:asciiTheme="minorHAnsi" w:hAnsiTheme="minorHAnsi" w:cstheme="minorHAnsi"/>
        </w:rPr>
      </w:pPr>
      <w:bookmarkStart w:id="61" w:name="_Toc171675645"/>
      <w:bookmarkStart w:id="62" w:name="_Toc171425035"/>
      <w:r w:rsidRPr="00DB39C6">
        <w:rPr>
          <w:rStyle w:val="normaltextrun"/>
          <w:rFonts w:asciiTheme="minorHAnsi" w:hAnsiTheme="minorHAnsi" w:cstheme="minorHAnsi"/>
        </w:rPr>
        <w:lastRenderedPageBreak/>
        <w:t>4.3.</w:t>
      </w:r>
      <w:r w:rsidR="00097DA7" w:rsidRPr="00DB39C6">
        <w:rPr>
          <w:rStyle w:val="normaltextrun"/>
          <w:rFonts w:asciiTheme="minorHAnsi" w:hAnsiTheme="minorHAnsi" w:cstheme="minorHAnsi"/>
        </w:rPr>
        <w:t>2</w:t>
      </w:r>
      <w:r w:rsidRPr="00DB39C6">
        <w:rPr>
          <w:rStyle w:val="normaltextrun"/>
          <w:rFonts w:asciiTheme="minorHAnsi" w:hAnsiTheme="minorHAnsi" w:cstheme="minorHAnsi"/>
        </w:rPr>
        <w:t> Zorgplicht</w:t>
      </w:r>
      <w:bookmarkEnd w:id="61"/>
      <w:bookmarkEnd w:id="62"/>
      <w:r w:rsidRPr="00DB39C6">
        <w:rPr>
          <w:rStyle w:val="eop"/>
          <w:rFonts w:asciiTheme="minorHAnsi" w:hAnsiTheme="minorHAnsi" w:cstheme="minorHAnsi"/>
        </w:rPr>
        <w:t> </w:t>
      </w:r>
    </w:p>
    <w:p w14:paraId="02B4CF86" w14:textId="154CA439" w:rsidR="00771D9D" w:rsidRPr="00DB39C6" w:rsidRDefault="00771D9D" w:rsidP="00771D9D">
      <w:pPr>
        <w:pStyle w:val="paragraph"/>
        <w:spacing w:before="0" w:beforeAutospacing="0" w:after="0" w:afterAutospacing="0"/>
        <w:textAlignment w:val="baseline"/>
        <w:rPr>
          <w:rFonts w:asciiTheme="minorHAnsi" w:hAnsiTheme="minorHAnsi" w:cstheme="minorHAnsi"/>
        </w:rPr>
      </w:pPr>
      <w:r w:rsidRPr="00DB39C6">
        <w:rPr>
          <w:rStyle w:val="normaltextrun"/>
          <w:rFonts w:asciiTheme="minorHAnsi" w:hAnsiTheme="minorHAnsi" w:cstheme="minorHAnsi"/>
        </w:rPr>
        <w:t xml:space="preserve">Scholen zijn verplicht om een passende onderwijsplek te vinden voor kinderen met een extra ondersteuningsbehoefte. Dit heet de zorgplicht. Of uw kind nu ‘gewoon’ of ‘anders’ leert: elke school heeft de plicht een passend aanbod te doen. Het liefst op de reguliere basisschool. </w:t>
      </w:r>
      <w:r w:rsidR="00DF4681">
        <w:rPr>
          <w:rStyle w:val="normaltextrun"/>
          <w:rFonts w:asciiTheme="minorHAnsi" w:hAnsiTheme="minorHAnsi" w:cstheme="minorHAnsi"/>
        </w:rPr>
        <w:t>Wanneer deze plek niet passend is, wordt er gekeken</w:t>
      </w:r>
      <w:r w:rsidR="0052395B">
        <w:rPr>
          <w:rStyle w:val="normaltextrun"/>
          <w:rFonts w:asciiTheme="minorHAnsi" w:hAnsiTheme="minorHAnsi" w:cstheme="minorHAnsi"/>
        </w:rPr>
        <w:t xml:space="preserve"> naar </w:t>
      </w:r>
      <w:r w:rsidRPr="00DB39C6">
        <w:rPr>
          <w:rStyle w:val="normaltextrun"/>
          <w:rFonts w:asciiTheme="minorHAnsi" w:hAnsiTheme="minorHAnsi" w:cstheme="minorHAnsi"/>
        </w:rPr>
        <w:t xml:space="preserve">een andere </w:t>
      </w:r>
      <w:r w:rsidR="00736C56" w:rsidRPr="00DB39C6">
        <w:rPr>
          <w:rStyle w:val="normaltextrun"/>
          <w:rFonts w:asciiTheme="minorHAnsi" w:hAnsiTheme="minorHAnsi" w:cstheme="minorHAnsi"/>
        </w:rPr>
        <w:t xml:space="preserve">basisschool, </w:t>
      </w:r>
      <w:r w:rsidRPr="00DB39C6">
        <w:rPr>
          <w:rStyle w:val="normaltextrun"/>
          <w:rFonts w:asciiTheme="minorHAnsi" w:hAnsiTheme="minorHAnsi" w:cstheme="minorHAnsi"/>
        </w:rPr>
        <w:t>het speciaal basisonderwijs of het speciaal onderwijs. Dit gebeurt altijd in samenspraak met u als ouder of verzorger. ‘Gewoon als het kan, speciaal als het moet.’ </w:t>
      </w:r>
      <w:r w:rsidRPr="00DB39C6">
        <w:rPr>
          <w:rStyle w:val="eop"/>
          <w:rFonts w:asciiTheme="minorHAnsi" w:hAnsiTheme="minorHAnsi" w:cstheme="minorHAnsi"/>
        </w:rPr>
        <w:t> </w:t>
      </w:r>
    </w:p>
    <w:p w14:paraId="6D89F54F" w14:textId="1CDFFA46" w:rsidR="00771D9D" w:rsidRPr="00DB39C6" w:rsidRDefault="00771D9D" w:rsidP="00771D9D">
      <w:pPr>
        <w:pStyle w:val="paragraph"/>
        <w:spacing w:before="0" w:beforeAutospacing="0" w:after="0" w:afterAutospacing="0"/>
        <w:textAlignment w:val="baseline"/>
        <w:rPr>
          <w:rFonts w:asciiTheme="minorHAnsi" w:hAnsiTheme="minorHAnsi" w:cstheme="minorHAnsi"/>
        </w:rPr>
      </w:pPr>
      <w:r w:rsidRPr="00DB39C6">
        <w:rPr>
          <w:rStyle w:val="eop"/>
          <w:rFonts w:asciiTheme="minorHAnsi" w:hAnsiTheme="minorHAnsi" w:cstheme="minorHAnsi"/>
        </w:rPr>
        <w:t> </w:t>
      </w:r>
    </w:p>
    <w:p w14:paraId="6094C94B" w14:textId="351452CC" w:rsidR="00771D9D" w:rsidRPr="00DB39C6" w:rsidRDefault="00771D9D" w:rsidP="00F704BF">
      <w:pPr>
        <w:pStyle w:val="Kop3"/>
        <w:rPr>
          <w:rFonts w:asciiTheme="minorHAnsi" w:hAnsiTheme="minorHAnsi" w:cstheme="minorHAnsi"/>
        </w:rPr>
      </w:pPr>
      <w:bookmarkStart w:id="63" w:name="_Toc171675646"/>
      <w:bookmarkStart w:id="64" w:name="_Toc171425036"/>
      <w:r w:rsidRPr="00DB39C6">
        <w:rPr>
          <w:rStyle w:val="normaltextrun"/>
          <w:rFonts w:asciiTheme="minorHAnsi" w:hAnsiTheme="minorHAnsi" w:cstheme="minorHAnsi"/>
        </w:rPr>
        <w:t>4.3.</w:t>
      </w:r>
      <w:r w:rsidR="00097DA7" w:rsidRPr="00DB39C6">
        <w:rPr>
          <w:rStyle w:val="normaltextrun"/>
          <w:rFonts w:asciiTheme="minorHAnsi" w:hAnsiTheme="minorHAnsi" w:cstheme="minorHAnsi"/>
        </w:rPr>
        <w:t>3</w:t>
      </w:r>
      <w:r w:rsidRPr="00DB39C6">
        <w:rPr>
          <w:rStyle w:val="normaltextrun"/>
          <w:rFonts w:asciiTheme="minorHAnsi" w:hAnsiTheme="minorHAnsi" w:cstheme="minorHAnsi"/>
        </w:rPr>
        <w:t xml:space="preserve"> Samenwerkingsverband </w:t>
      </w:r>
      <w:r w:rsidR="00736C56" w:rsidRPr="00DB39C6">
        <w:rPr>
          <w:rStyle w:val="normaltextrun"/>
          <w:rFonts w:asciiTheme="minorHAnsi" w:hAnsiTheme="minorHAnsi" w:cstheme="minorHAnsi"/>
        </w:rPr>
        <w:t>IJssel/</w:t>
      </w:r>
      <w:r w:rsidRPr="00DB39C6">
        <w:rPr>
          <w:rStyle w:val="normaltextrun"/>
          <w:rFonts w:asciiTheme="minorHAnsi" w:hAnsiTheme="minorHAnsi" w:cstheme="minorHAnsi"/>
        </w:rPr>
        <w:t xml:space="preserve"> Berkel</w:t>
      </w:r>
      <w:bookmarkEnd w:id="63"/>
      <w:bookmarkEnd w:id="64"/>
      <w:r w:rsidRPr="00DB39C6">
        <w:rPr>
          <w:rStyle w:val="eop"/>
          <w:rFonts w:asciiTheme="minorHAnsi" w:hAnsiTheme="minorHAnsi" w:cstheme="minorHAnsi"/>
        </w:rPr>
        <w:t> </w:t>
      </w:r>
    </w:p>
    <w:p w14:paraId="46FB1AE3" w14:textId="6BDC515B" w:rsidR="00771D9D" w:rsidRPr="00DB39C6" w:rsidRDefault="00771D9D" w:rsidP="00771D9D">
      <w:pPr>
        <w:pStyle w:val="paragraph"/>
        <w:spacing w:before="0" w:beforeAutospacing="0" w:after="0" w:afterAutospacing="0"/>
        <w:textAlignment w:val="baseline"/>
        <w:rPr>
          <w:rFonts w:asciiTheme="minorHAnsi" w:hAnsiTheme="minorHAnsi" w:cstheme="minorHAnsi"/>
        </w:rPr>
      </w:pPr>
      <w:r w:rsidRPr="00DB39C6">
        <w:rPr>
          <w:rStyle w:val="normaltextrun"/>
          <w:rFonts w:asciiTheme="minorHAnsi" w:hAnsiTheme="minorHAnsi" w:cstheme="minorHAnsi"/>
        </w:rPr>
        <w:t xml:space="preserve">Om de extra ondersteuning aan kinderen zo goed mogelijk te regelen werken de schoolbesturen van de 106 scholen in de gemeenten Brummen, Zutphen, Voorst, Lochem, Berkelland en een deel van de gemeente Bronckhorst (de kernen Vorden, Wichmond en Kranenburg) samen in het </w:t>
      </w:r>
      <w:r w:rsidR="00736C56" w:rsidRPr="00DB39C6">
        <w:rPr>
          <w:rStyle w:val="normaltextrun"/>
          <w:rFonts w:asciiTheme="minorHAnsi" w:hAnsiTheme="minorHAnsi" w:cstheme="minorHAnsi"/>
        </w:rPr>
        <w:t>samenwerkingsverband IJssel</w:t>
      </w:r>
      <w:r w:rsidRPr="00DB39C6">
        <w:rPr>
          <w:rStyle w:val="normaltextrun"/>
          <w:rFonts w:asciiTheme="minorHAnsi" w:hAnsiTheme="minorHAnsi" w:cstheme="minorHAnsi"/>
        </w:rPr>
        <w:t>/Berkel. Onze school maakt deel uit van dit samenwerkingsverband.</w:t>
      </w:r>
      <w:r w:rsidRPr="00DB39C6">
        <w:rPr>
          <w:rStyle w:val="eop"/>
          <w:rFonts w:asciiTheme="minorHAnsi" w:hAnsiTheme="minorHAnsi" w:cstheme="minorHAnsi"/>
        </w:rPr>
        <w:t> </w:t>
      </w:r>
      <w:r w:rsidR="00EB60F1" w:rsidRPr="00DB39C6">
        <w:rPr>
          <w:rStyle w:val="eop"/>
          <w:rFonts w:asciiTheme="minorHAnsi" w:hAnsiTheme="minorHAnsi" w:cstheme="minorHAnsi"/>
        </w:rPr>
        <w:t xml:space="preserve">Meer informatie </w:t>
      </w:r>
      <w:r w:rsidR="00EF48AD" w:rsidRPr="00DB39C6">
        <w:rPr>
          <w:rStyle w:val="eop"/>
          <w:rFonts w:asciiTheme="minorHAnsi" w:hAnsiTheme="minorHAnsi" w:cstheme="minorHAnsi"/>
        </w:rPr>
        <w:t xml:space="preserve">over ons samenwerkingsverband is te vinden op </w:t>
      </w:r>
      <w:hyperlink r:id="rId35" w:history="1">
        <w:r w:rsidR="00EF48AD" w:rsidRPr="00DB39C6">
          <w:rPr>
            <w:rStyle w:val="Hyperlink"/>
            <w:rFonts w:asciiTheme="minorHAnsi" w:hAnsiTheme="minorHAnsi" w:cstheme="minorHAnsi"/>
          </w:rPr>
          <w:t>www.ijsselberkel.nl</w:t>
        </w:r>
      </w:hyperlink>
      <w:r w:rsidR="00EF48AD" w:rsidRPr="00DB39C6">
        <w:rPr>
          <w:rStyle w:val="eop"/>
          <w:rFonts w:asciiTheme="minorHAnsi" w:hAnsiTheme="minorHAnsi" w:cstheme="minorHAnsi"/>
        </w:rPr>
        <w:t xml:space="preserve">. </w:t>
      </w:r>
    </w:p>
    <w:p w14:paraId="2A434BBC" w14:textId="77777777" w:rsidR="00771D9D" w:rsidRPr="00DB39C6" w:rsidRDefault="00771D9D" w:rsidP="00771D9D">
      <w:pPr>
        <w:pStyle w:val="paragraph"/>
        <w:spacing w:before="0" w:beforeAutospacing="0" w:after="0" w:afterAutospacing="0"/>
        <w:textAlignment w:val="baseline"/>
        <w:rPr>
          <w:rFonts w:asciiTheme="minorHAnsi" w:hAnsiTheme="minorHAnsi" w:cstheme="minorHAnsi"/>
        </w:rPr>
      </w:pPr>
      <w:r w:rsidRPr="00DB39C6">
        <w:rPr>
          <w:rStyle w:val="eop"/>
          <w:rFonts w:asciiTheme="minorHAnsi" w:hAnsiTheme="minorHAnsi" w:cstheme="minorHAnsi"/>
        </w:rPr>
        <w:t> </w:t>
      </w:r>
    </w:p>
    <w:p w14:paraId="72BD39E5" w14:textId="4F70A219" w:rsidR="00771D9D" w:rsidRPr="00DB39C6" w:rsidRDefault="00771D9D" w:rsidP="00F704BF">
      <w:pPr>
        <w:pStyle w:val="Kop3"/>
        <w:rPr>
          <w:rFonts w:asciiTheme="minorHAnsi" w:hAnsiTheme="minorHAnsi" w:cstheme="minorHAnsi"/>
        </w:rPr>
      </w:pPr>
      <w:bookmarkStart w:id="65" w:name="_Toc171675647"/>
      <w:bookmarkStart w:id="66" w:name="_Toc171425037"/>
      <w:r w:rsidRPr="00DB39C6">
        <w:rPr>
          <w:rStyle w:val="normaltextrun"/>
          <w:rFonts w:asciiTheme="minorHAnsi" w:hAnsiTheme="minorHAnsi" w:cstheme="minorHAnsi"/>
        </w:rPr>
        <w:t>4.3.</w:t>
      </w:r>
      <w:r w:rsidR="00097DA7" w:rsidRPr="00DB39C6">
        <w:rPr>
          <w:rStyle w:val="normaltextrun"/>
          <w:rFonts w:asciiTheme="minorHAnsi" w:hAnsiTheme="minorHAnsi" w:cstheme="minorHAnsi"/>
        </w:rPr>
        <w:t>4</w:t>
      </w:r>
      <w:r w:rsidRPr="00DB39C6">
        <w:rPr>
          <w:rStyle w:val="normaltextrun"/>
          <w:rFonts w:asciiTheme="minorHAnsi" w:hAnsiTheme="minorHAnsi" w:cstheme="minorHAnsi"/>
        </w:rPr>
        <w:t> </w:t>
      </w:r>
      <w:r w:rsidRPr="00DB39C6">
        <w:rPr>
          <w:rStyle w:val="spellingerror"/>
          <w:rFonts w:asciiTheme="minorHAnsi" w:hAnsiTheme="minorHAnsi" w:cstheme="minorHAnsi"/>
        </w:rPr>
        <w:t>Schoolondersteuningsprofiel</w:t>
      </w:r>
      <w:bookmarkEnd w:id="65"/>
      <w:bookmarkEnd w:id="66"/>
      <w:r w:rsidRPr="00DB39C6">
        <w:rPr>
          <w:rStyle w:val="eop"/>
          <w:rFonts w:asciiTheme="minorHAnsi" w:hAnsiTheme="minorHAnsi" w:cstheme="minorHAnsi"/>
        </w:rPr>
        <w:t> </w:t>
      </w:r>
    </w:p>
    <w:p w14:paraId="6062F4C9" w14:textId="77777777" w:rsidR="00771D9D" w:rsidRPr="00DB39C6" w:rsidRDefault="00771D9D" w:rsidP="00771D9D">
      <w:pPr>
        <w:pStyle w:val="paragraph"/>
        <w:spacing w:before="0" w:beforeAutospacing="0" w:after="0" w:afterAutospacing="0"/>
        <w:textAlignment w:val="baseline"/>
        <w:rPr>
          <w:rFonts w:asciiTheme="minorHAnsi" w:hAnsiTheme="minorHAnsi" w:cstheme="minorHAnsi"/>
        </w:rPr>
      </w:pPr>
      <w:r w:rsidRPr="00DB39C6">
        <w:rPr>
          <w:rStyle w:val="normaltextrun"/>
          <w:rFonts w:asciiTheme="minorHAnsi" w:hAnsiTheme="minorHAnsi" w:cstheme="minorHAnsi"/>
        </w:rPr>
        <w:t>In het </w:t>
      </w:r>
      <w:r w:rsidRPr="00DB39C6">
        <w:rPr>
          <w:rStyle w:val="spellingerror"/>
          <w:rFonts w:asciiTheme="minorHAnsi" w:hAnsiTheme="minorHAnsi" w:cstheme="minorHAnsi"/>
        </w:rPr>
        <w:t>schoolondersteuningsprofiel</w:t>
      </w:r>
      <w:r w:rsidRPr="00DB39C6">
        <w:rPr>
          <w:rStyle w:val="normaltextrun"/>
          <w:rFonts w:asciiTheme="minorHAnsi" w:hAnsiTheme="minorHAnsi" w:cstheme="minorHAnsi"/>
        </w:rPr>
        <w:t> van onze school staat beschreven welke ondersteuning de school kan bieden. We maken daarin onderscheid tussen basisondersteuning en extra ondersteuning. </w:t>
      </w:r>
      <w:r w:rsidRPr="00DB39C6">
        <w:rPr>
          <w:rStyle w:val="eop"/>
          <w:rFonts w:asciiTheme="minorHAnsi" w:hAnsiTheme="minorHAnsi" w:cstheme="minorHAnsi"/>
        </w:rPr>
        <w:t> </w:t>
      </w:r>
    </w:p>
    <w:p w14:paraId="4F55A0C1" w14:textId="3941CA97" w:rsidR="00771D9D" w:rsidRPr="00DB39C6" w:rsidRDefault="00771D9D" w:rsidP="00771D9D">
      <w:pPr>
        <w:pStyle w:val="paragraph"/>
        <w:spacing w:before="0" w:beforeAutospacing="0" w:after="0" w:afterAutospacing="0"/>
        <w:textAlignment w:val="baseline"/>
        <w:rPr>
          <w:rFonts w:asciiTheme="minorHAnsi" w:hAnsiTheme="minorHAnsi" w:cstheme="minorHAnsi"/>
        </w:rPr>
      </w:pPr>
      <w:r w:rsidRPr="00DB39C6">
        <w:rPr>
          <w:rStyle w:val="normaltextrun"/>
          <w:rFonts w:asciiTheme="minorHAnsi" w:hAnsiTheme="minorHAnsi" w:cstheme="minorHAnsi"/>
        </w:rPr>
        <w:t>Basisondersteuning is de ondersteuning die iedere school in de regio biedt. De basisondersteuning is voor alle scholen</w:t>
      </w:r>
      <w:r w:rsidR="00435A4A" w:rsidRPr="00DB39C6">
        <w:rPr>
          <w:rStyle w:val="normaltextrun"/>
          <w:rFonts w:asciiTheme="minorHAnsi" w:hAnsiTheme="minorHAnsi" w:cstheme="minorHAnsi"/>
        </w:rPr>
        <w:t xml:space="preserve"> </w:t>
      </w:r>
      <w:r w:rsidRPr="00DB39C6">
        <w:rPr>
          <w:rStyle w:val="normaltextrun"/>
          <w:rFonts w:asciiTheme="minorHAnsi" w:hAnsiTheme="minorHAnsi" w:cstheme="minorHAnsi"/>
        </w:rPr>
        <w:t>en dus voor alle kinderen gelijk. </w:t>
      </w:r>
      <w:r w:rsidRPr="00DB39C6">
        <w:rPr>
          <w:rStyle w:val="eop"/>
          <w:rFonts w:asciiTheme="minorHAnsi" w:hAnsiTheme="minorHAnsi" w:cstheme="minorHAnsi"/>
        </w:rPr>
        <w:t> </w:t>
      </w:r>
    </w:p>
    <w:p w14:paraId="2304EEDF" w14:textId="77777777" w:rsidR="00771D9D" w:rsidRPr="00DB39C6" w:rsidRDefault="00771D9D" w:rsidP="00771D9D">
      <w:pPr>
        <w:pStyle w:val="paragraph"/>
        <w:spacing w:before="0" w:beforeAutospacing="0" w:after="0" w:afterAutospacing="0"/>
        <w:textAlignment w:val="baseline"/>
        <w:rPr>
          <w:rFonts w:asciiTheme="minorHAnsi" w:hAnsiTheme="minorHAnsi" w:cstheme="minorHAnsi"/>
        </w:rPr>
      </w:pPr>
      <w:r w:rsidRPr="00DB39C6">
        <w:rPr>
          <w:rStyle w:val="normaltextrun"/>
          <w:rFonts w:asciiTheme="minorHAnsi" w:hAnsiTheme="minorHAnsi" w:cstheme="minorHAnsi"/>
        </w:rPr>
        <w:t>Voor ieder kind dat extra ondersteuning nodig heeft maken we een arrangement op maat. Deze extra ondersteuning wordt toegekend en betaald door het samenwerkingsverband IJssel/Berkel. </w:t>
      </w:r>
      <w:r w:rsidRPr="00DB39C6">
        <w:rPr>
          <w:rStyle w:val="eop"/>
          <w:rFonts w:asciiTheme="minorHAnsi" w:hAnsiTheme="minorHAnsi" w:cstheme="minorHAnsi"/>
        </w:rPr>
        <w:t> </w:t>
      </w:r>
    </w:p>
    <w:p w14:paraId="0F4CA3ED" w14:textId="77777777" w:rsidR="00771D9D" w:rsidRPr="00DB39C6" w:rsidRDefault="00771D9D" w:rsidP="00771D9D">
      <w:pPr>
        <w:pStyle w:val="paragraph"/>
        <w:spacing w:before="0" w:beforeAutospacing="0" w:after="0" w:afterAutospacing="0"/>
        <w:textAlignment w:val="baseline"/>
        <w:rPr>
          <w:rStyle w:val="eop"/>
          <w:rFonts w:asciiTheme="minorHAnsi" w:hAnsiTheme="minorHAnsi" w:cstheme="minorHAnsi"/>
        </w:rPr>
      </w:pPr>
      <w:r w:rsidRPr="00DB39C6">
        <w:rPr>
          <w:rStyle w:val="normaltextrun"/>
          <w:rFonts w:asciiTheme="minorHAnsi" w:hAnsiTheme="minorHAnsi" w:cstheme="minorHAnsi"/>
        </w:rPr>
        <w:t>Daarnaast bieden sommige scholen zelf extra ondersteuning aan kinderen die tijdelijk extra begeleiding nodig hebben. </w:t>
      </w:r>
      <w:r w:rsidRPr="00DB39C6">
        <w:rPr>
          <w:rStyle w:val="eop"/>
          <w:rFonts w:asciiTheme="minorHAnsi" w:hAnsiTheme="minorHAnsi" w:cstheme="minorHAnsi"/>
        </w:rPr>
        <w:t> </w:t>
      </w:r>
    </w:p>
    <w:p w14:paraId="701B96A2" w14:textId="01D80B0E" w:rsidR="002F3CFD" w:rsidRPr="00DB39C6" w:rsidRDefault="00B956D2" w:rsidP="00771D9D">
      <w:pPr>
        <w:pStyle w:val="paragraph"/>
        <w:spacing w:before="0" w:beforeAutospacing="0" w:after="0" w:afterAutospacing="0"/>
        <w:textAlignment w:val="baseline"/>
        <w:rPr>
          <w:rFonts w:asciiTheme="minorHAnsi" w:hAnsiTheme="minorHAnsi" w:cstheme="minorHAnsi"/>
        </w:rPr>
      </w:pPr>
      <w:r w:rsidRPr="00DB39C6">
        <w:rPr>
          <w:rStyle w:val="eop"/>
          <w:rFonts w:asciiTheme="minorHAnsi" w:hAnsiTheme="minorHAnsi" w:cstheme="minorHAnsi"/>
        </w:rPr>
        <w:t>Ons schoolondersteuningsprofiel is te lezen op de website, onder het kopje</w:t>
      </w:r>
      <w:r w:rsidR="00795A55" w:rsidRPr="00DB39C6">
        <w:rPr>
          <w:rStyle w:val="eop"/>
          <w:rFonts w:asciiTheme="minorHAnsi" w:hAnsiTheme="minorHAnsi" w:cstheme="minorHAnsi"/>
        </w:rPr>
        <w:t xml:space="preserve"> ‘informatie’. </w:t>
      </w:r>
    </w:p>
    <w:p w14:paraId="13F4B32B" w14:textId="77777777" w:rsidR="00771D9D" w:rsidRPr="00DB39C6" w:rsidRDefault="00771D9D" w:rsidP="00267515">
      <w:pPr>
        <w:pStyle w:val="Geenafstand"/>
        <w:rPr>
          <w:rFonts w:cstheme="minorHAnsi"/>
          <w:sz w:val="24"/>
          <w:szCs w:val="24"/>
        </w:rPr>
      </w:pPr>
    </w:p>
    <w:p w14:paraId="1253BAB7" w14:textId="67651B0E" w:rsidR="00097DA7" w:rsidRPr="00DB39C6" w:rsidRDefault="00097DA7" w:rsidP="00097DA7">
      <w:pPr>
        <w:pStyle w:val="Kop3"/>
        <w:rPr>
          <w:rFonts w:asciiTheme="minorHAnsi" w:hAnsiTheme="minorHAnsi" w:cstheme="minorHAnsi"/>
        </w:rPr>
      </w:pPr>
      <w:bookmarkStart w:id="67" w:name="_Toc76999575"/>
      <w:bookmarkStart w:id="68" w:name="_Toc171675648"/>
      <w:bookmarkStart w:id="69" w:name="_Toc171425038"/>
      <w:r w:rsidRPr="00DB39C6">
        <w:rPr>
          <w:rFonts w:asciiTheme="minorHAnsi" w:hAnsiTheme="minorHAnsi" w:cstheme="minorHAnsi"/>
        </w:rPr>
        <w:t>4.3.</w:t>
      </w:r>
      <w:r w:rsidR="001E51EE" w:rsidRPr="00DB39C6">
        <w:rPr>
          <w:rFonts w:asciiTheme="minorHAnsi" w:hAnsiTheme="minorHAnsi" w:cstheme="minorHAnsi"/>
        </w:rPr>
        <w:t>5</w:t>
      </w:r>
      <w:r w:rsidRPr="00DB39C6">
        <w:rPr>
          <w:rFonts w:asciiTheme="minorHAnsi" w:hAnsiTheme="minorHAnsi" w:cstheme="minorHAnsi"/>
        </w:rPr>
        <w:t xml:space="preserve"> Denkt u dat uw kind extra ondersteuning nodig heeft?</w:t>
      </w:r>
      <w:bookmarkEnd w:id="67"/>
      <w:bookmarkEnd w:id="68"/>
      <w:bookmarkEnd w:id="69"/>
    </w:p>
    <w:p w14:paraId="66CCDCEA" w14:textId="77777777" w:rsidR="00097DA7" w:rsidRPr="00DB39C6" w:rsidRDefault="00097DA7" w:rsidP="00097DA7">
      <w:pPr>
        <w:pStyle w:val="Kop4"/>
        <w:rPr>
          <w:rFonts w:asciiTheme="minorHAnsi" w:hAnsiTheme="minorHAnsi" w:cstheme="minorHAnsi"/>
          <w:sz w:val="24"/>
          <w:szCs w:val="24"/>
        </w:rPr>
      </w:pPr>
      <w:r w:rsidRPr="00DB39C6">
        <w:rPr>
          <w:rFonts w:asciiTheme="minorHAnsi" w:hAnsiTheme="minorHAnsi" w:cstheme="minorHAnsi"/>
          <w:sz w:val="24"/>
          <w:szCs w:val="24"/>
        </w:rPr>
        <w:t xml:space="preserve">Situatie 1: uw kind bezoekt nog geen basisschool. </w:t>
      </w:r>
    </w:p>
    <w:p w14:paraId="5C43FD5C" w14:textId="5BBB6141" w:rsidR="00097DA7" w:rsidRPr="00DB39C6" w:rsidRDefault="00097DA7" w:rsidP="00097DA7">
      <w:pPr>
        <w:rPr>
          <w:rFonts w:cstheme="minorHAnsi"/>
          <w:sz w:val="24"/>
          <w:szCs w:val="24"/>
        </w:rPr>
      </w:pPr>
      <w:r w:rsidRPr="00DB39C6">
        <w:rPr>
          <w:rFonts w:cstheme="minorHAnsi"/>
          <w:sz w:val="24"/>
          <w:szCs w:val="24"/>
        </w:rPr>
        <w:t xml:space="preserve">Als ouder kiest u zelf een school voor uw kind, ook als uw kind extra ondersteuning nodig heeft. Als u een keuze heeft gemaakt voor een school dan kunt u uw kind aanmelden. U meldt uw kind </w:t>
      </w:r>
      <w:r w:rsidRPr="00DB39C6">
        <w:rPr>
          <w:rFonts w:cstheme="minorHAnsi"/>
          <w:i/>
          <w:sz w:val="24"/>
          <w:szCs w:val="24"/>
        </w:rPr>
        <w:t>schriftelijk</w:t>
      </w:r>
      <w:r w:rsidRPr="00DB39C6">
        <w:rPr>
          <w:rFonts w:cstheme="minorHAnsi"/>
          <w:sz w:val="24"/>
          <w:szCs w:val="24"/>
        </w:rPr>
        <w:t xml:space="preserve"> aan bij de school van uw eerste voorkeur </w:t>
      </w:r>
      <w:r w:rsidR="00D3363C" w:rsidRPr="00DB39C6">
        <w:rPr>
          <w:rFonts w:cstheme="minorHAnsi"/>
          <w:sz w:val="24"/>
          <w:szCs w:val="24"/>
        </w:rPr>
        <w:t>via</w:t>
      </w:r>
      <w:r w:rsidRPr="00DB39C6">
        <w:rPr>
          <w:rFonts w:cstheme="minorHAnsi"/>
          <w:sz w:val="24"/>
          <w:szCs w:val="24"/>
        </w:rPr>
        <w:t xml:space="preserve"> een aanmeldformulier. Dit kan vanaf de leeftijd van 3 jaar, maar ten minste 10 weken voor </w:t>
      </w:r>
      <w:r w:rsidR="00A16CA8" w:rsidRPr="00DB39C6">
        <w:rPr>
          <w:rFonts w:cstheme="minorHAnsi"/>
          <w:sz w:val="24"/>
          <w:szCs w:val="24"/>
        </w:rPr>
        <w:t>uw kind 4 jaar wordt</w:t>
      </w:r>
      <w:r w:rsidR="00C06BDA" w:rsidRPr="00DB39C6">
        <w:rPr>
          <w:rFonts w:cstheme="minorHAnsi"/>
          <w:sz w:val="24"/>
          <w:szCs w:val="24"/>
        </w:rPr>
        <w:t xml:space="preserve"> en op school gaat starten. </w:t>
      </w:r>
      <w:r w:rsidRPr="00DB39C6">
        <w:rPr>
          <w:rFonts w:cstheme="minorHAnsi"/>
          <w:sz w:val="24"/>
          <w:szCs w:val="24"/>
        </w:rPr>
        <w:t xml:space="preserve">U geeft daarbij aan of uw kind (naar verwachting) extra ondersteuning nodig zal hebben. Het is mogelijk om uw kind bij meerdere scholen tegelijk aan te melden. Als u dat doet, dan moet u bij de aanmelding aangeven op welke andere scholen u uw kind ook heeft aangemeld. Als u uw kind heeft aangemeld, dan zal de school informatie verzamelen over welke ondersteuning uw zoon of dochter nodig heeft. Van u wordt verwacht dat u de informatie die u heeft deelt met de school. Daarnaast zal de school het ondersteuningsteam inzetten (zie kader). Dit gebeurt altijd in overleg met u als ouder of verzorger. Ook voor het opvragen van informatie over uw kind bij andere instanties vraagt de school om uw toestemming. </w:t>
      </w:r>
    </w:p>
    <w:p w14:paraId="375B9208" w14:textId="2CFBD5F9" w:rsidR="00097DA7" w:rsidRPr="00DB39C6" w:rsidRDefault="00101A2F" w:rsidP="00097DA7">
      <w:pPr>
        <w:rPr>
          <w:rFonts w:cstheme="minorHAnsi"/>
          <w:sz w:val="24"/>
          <w:szCs w:val="24"/>
        </w:rPr>
      </w:pPr>
      <w:r w:rsidRPr="00DB39C6">
        <w:rPr>
          <w:rFonts w:cstheme="minorHAnsi"/>
          <w:noProof/>
          <w:sz w:val="24"/>
          <w:szCs w:val="24"/>
          <w:lang w:eastAsia="nl-NL"/>
        </w:rPr>
        <w:lastRenderedPageBreak/>
        <mc:AlternateContent>
          <mc:Choice Requires="wps">
            <w:drawing>
              <wp:anchor distT="91440" distB="91440" distL="137160" distR="137160" simplePos="0" relativeHeight="251658244" behindDoc="0" locked="0" layoutInCell="0" allowOverlap="1" wp14:anchorId="4EFE0E0E" wp14:editId="2DBD9A04">
                <wp:simplePos x="0" y="0"/>
                <wp:positionH relativeFrom="margin">
                  <wp:posOffset>2541905</wp:posOffset>
                </wp:positionH>
                <wp:positionV relativeFrom="margin">
                  <wp:posOffset>903605</wp:posOffset>
                </wp:positionV>
                <wp:extent cx="3835400" cy="3284855"/>
                <wp:effectExtent l="8572" t="0" r="2223" b="2222"/>
                <wp:wrapSquare wrapText="bothSides"/>
                <wp:docPr id="306" name="Rechthoek: afgeronde hoeken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35400" cy="3284855"/>
                        </a:xfrm>
                        <a:prstGeom prst="roundRect">
                          <a:avLst>
                            <a:gd name="adj" fmla="val 13032"/>
                          </a:avLst>
                        </a:prstGeom>
                        <a:solidFill>
                          <a:srgbClr val="FFC000"/>
                        </a:solidFill>
                      </wps:spPr>
                      <wps:txbx>
                        <w:txbxContent>
                          <w:p w14:paraId="3D7F0C07" w14:textId="77777777" w:rsidR="00097DA7" w:rsidRPr="008927B7" w:rsidRDefault="00097DA7" w:rsidP="00097DA7">
                            <w:pPr>
                              <w:rPr>
                                <w:rFonts w:ascii="Arial" w:hAnsi="Arial" w:cs="Arial"/>
                                <w:color w:val="002060"/>
                                <w:sz w:val="20"/>
                                <w:szCs w:val="20"/>
                              </w:rPr>
                            </w:pPr>
                            <w:r w:rsidRPr="008927B7">
                              <w:rPr>
                                <w:rFonts w:ascii="Arial" w:hAnsi="Arial" w:cs="Arial"/>
                                <w:b/>
                                <w:color w:val="002060"/>
                                <w:sz w:val="20"/>
                                <w:szCs w:val="20"/>
                                <w:u w:val="single"/>
                              </w:rPr>
                              <w:t xml:space="preserve">Ondersteuningsteam </w:t>
                            </w:r>
                            <w:r w:rsidRPr="008927B7">
                              <w:rPr>
                                <w:rFonts w:ascii="Arial" w:hAnsi="Arial" w:cs="Arial"/>
                                <w:b/>
                                <w:color w:val="002060"/>
                                <w:sz w:val="20"/>
                                <w:szCs w:val="20"/>
                                <w:u w:val="single"/>
                              </w:rPr>
                              <w:br/>
                            </w:r>
                            <w:r w:rsidRPr="008927B7">
                              <w:rPr>
                                <w:rFonts w:ascii="Arial" w:hAnsi="Arial" w:cs="Arial"/>
                                <w:color w:val="002060"/>
                                <w:sz w:val="20"/>
                                <w:szCs w:val="20"/>
                              </w:rPr>
                              <w:t xml:space="preserve">Onze school kent een ondersteuningsteam voor de bespreking van kinderen met een extra ondersteuningsbehoefte. U als ouder wordt altijd uitgenodigd om deel te nemen aan de bespreking over uw kind.  Aan het ondersteuningsteam nemen verder deel: </w:t>
                            </w:r>
                          </w:p>
                          <w:p w14:paraId="4DFD4DC5" w14:textId="0A57F9D4" w:rsidR="00097DA7" w:rsidRPr="008927B7" w:rsidRDefault="00570CBC" w:rsidP="006C5FBF">
                            <w:pPr>
                              <w:pStyle w:val="Lijstalinea"/>
                              <w:numPr>
                                <w:ilvl w:val="0"/>
                                <w:numId w:val="6"/>
                              </w:numPr>
                              <w:rPr>
                                <w:rFonts w:cs="Arial"/>
                                <w:color w:val="002060"/>
                                <w:sz w:val="20"/>
                                <w:szCs w:val="20"/>
                              </w:rPr>
                            </w:pPr>
                            <w:r w:rsidRPr="008927B7">
                              <w:rPr>
                                <w:rFonts w:cs="Arial"/>
                                <w:color w:val="002060"/>
                                <w:sz w:val="20"/>
                                <w:szCs w:val="20"/>
                              </w:rPr>
                              <w:t>De</w:t>
                            </w:r>
                            <w:r w:rsidR="00097DA7" w:rsidRPr="008927B7">
                              <w:rPr>
                                <w:rFonts w:cs="Arial"/>
                                <w:color w:val="002060"/>
                                <w:sz w:val="20"/>
                                <w:szCs w:val="20"/>
                              </w:rPr>
                              <w:t xml:space="preserve"> leerkracht</w:t>
                            </w:r>
                          </w:p>
                          <w:p w14:paraId="099D679F" w14:textId="6B697EAE" w:rsidR="00097DA7" w:rsidRPr="008927B7" w:rsidRDefault="00570CBC" w:rsidP="006C5FBF">
                            <w:pPr>
                              <w:pStyle w:val="Lijstalinea"/>
                              <w:numPr>
                                <w:ilvl w:val="0"/>
                                <w:numId w:val="6"/>
                              </w:numPr>
                              <w:rPr>
                                <w:rFonts w:cs="Arial"/>
                                <w:color w:val="002060"/>
                                <w:sz w:val="20"/>
                                <w:szCs w:val="20"/>
                              </w:rPr>
                            </w:pPr>
                            <w:r w:rsidRPr="008927B7">
                              <w:rPr>
                                <w:rFonts w:cs="Arial"/>
                                <w:color w:val="002060"/>
                                <w:sz w:val="20"/>
                                <w:szCs w:val="20"/>
                              </w:rPr>
                              <w:t>De</w:t>
                            </w:r>
                            <w:r w:rsidR="00097DA7" w:rsidRPr="008927B7">
                              <w:rPr>
                                <w:rFonts w:cs="Arial"/>
                                <w:color w:val="002060"/>
                                <w:sz w:val="20"/>
                                <w:szCs w:val="20"/>
                              </w:rPr>
                              <w:t xml:space="preserve"> intern begeleider</w:t>
                            </w:r>
                          </w:p>
                          <w:p w14:paraId="769CE532" w14:textId="7A04026A" w:rsidR="00097DA7" w:rsidRPr="008927B7" w:rsidRDefault="00570CBC" w:rsidP="006C5FBF">
                            <w:pPr>
                              <w:pStyle w:val="Lijstalinea"/>
                              <w:numPr>
                                <w:ilvl w:val="0"/>
                                <w:numId w:val="6"/>
                              </w:numPr>
                              <w:rPr>
                                <w:rFonts w:cs="Arial"/>
                                <w:color w:val="002060"/>
                                <w:sz w:val="20"/>
                                <w:szCs w:val="20"/>
                              </w:rPr>
                            </w:pPr>
                            <w:r w:rsidRPr="008927B7">
                              <w:rPr>
                                <w:rFonts w:cs="Arial"/>
                                <w:color w:val="002060"/>
                                <w:sz w:val="20"/>
                                <w:szCs w:val="20"/>
                              </w:rPr>
                              <w:t>De</w:t>
                            </w:r>
                            <w:r w:rsidR="00097DA7" w:rsidRPr="008927B7">
                              <w:rPr>
                                <w:rFonts w:cs="Arial"/>
                                <w:color w:val="002060"/>
                                <w:sz w:val="20"/>
                                <w:szCs w:val="20"/>
                              </w:rPr>
                              <w:t xml:space="preserve"> onderwijscoach (vanuit het samenwerkingsverband)</w:t>
                            </w:r>
                          </w:p>
                          <w:p w14:paraId="7C11B655" w14:textId="7CCF3AEF" w:rsidR="00097DA7" w:rsidRPr="008927B7" w:rsidRDefault="00570CBC" w:rsidP="006C5FBF">
                            <w:pPr>
                              <w:pStyle w:val="Lijstalinea"/>
                              <w:numPr>
                                <w:ilvl w:val="0"/>
                                <w:numId w:val="6"/>
                              </w:numPr>
                              <w:rPr>
                                <w:rFonts w:cs="Arial"/>
                                <w:color w:val="002060"/>
                                <w:sz w:val="20"/>
                                <w:szCs w:val="20"/>
                              </w:rPr>
                            </w:pPr>
                            <w:r w:rsidRPr="008927B7">
                              <w:rPr>
                                <w:rFonts w:cs="Arial"/>
                                <w:color w:val="002060"/>
                                <w:sz w:val="20"/>
                                <w:szCs w:val="20"/>
                              </w:rPr>
                              <w:t>De</w:t>
                            </w:r>
                            <w:r w:rsidR="00097DA7" w:rsidRPr="008927B7">
                              <w:rPr>
                                <w:rFonts w:cs="Arial"/>
                                <w:color w:val="002060"/>
                                <w:sz w:val="20"/>
                                <w:szCs w:val="20"/>
                              </w:rPr>
                              <w:t xml:space="preserve"> gezinscoach (vanuit jeugdhulp/Centrum voor Jeugd en Gezin) </w:t>
                            </w:r>
                          </w:p>
                          <w:p w14:paraId="4E8CCECB" w14:textId="77777777" w:rsidR="00097DA7" w:rsidRPr="00093AF8" w:rsidRDefault="00097DA7" w:rsidP="00097DA7">
                            <w:pPr>
                              <w:rPr>
                                <w:rFonts w:ascii="Arial" w:hAnsi="Arial" w:cs="Arial"/>
                                <w:color w:val="FFC000"/>
                                <w:sz w:val="20"/>
                                <w:szCs w:val="20"/>
                              </w:rPr>
                            </w:pPr>
                            <w:r w:rsidRPr="008927B7">
                              <w:rPr>
                                <w:rFonts w:ascii="Arial" w:hAnsi="Arial" w:cs="Arial"/>
                                <w:color w:val="002060"/>
                                <w:sz w:val="20"/>
                                <w:szCs w:val="20"/>
                              </w:rPr>
                              <w:t xml:space="preserve">Daarnaast kunnen ook partners op afroep deelnemen aan het overleg, bijvoorbeeld een orthopedagoog.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FE0E0E" id="Rechthoek: afgeronde hoeken 306" o:spid="_x0000_s1029" style="position:absolute;margin-left:200.15pt;margin-top:71.15pt;width:302pt;height:258.65pt;rotation:90;z-index:25165824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Od3DwIAAPEDAAAOAAAAZHJzL2Uyb0RvYy54bWysU9uO0zAQfUfiHyy/0yS9QImarlZdFSEt&#10;F7HwAY7tXMDxmLHbtHz9jt3SVvCGyIOV8YyPzzkzXt0dBsP2Gn0PtuLFJOdMWwmqt23Fv33dvlpy&#10;5oOwShiwuuJH7fnd+uWL1ehKPYUOjNLICMT6cnQV70JwZZZ52elB+Ak4bSnZAA4iUIhtplCMhD6Y&#10;bJrnr7MRUDkEqb2n3YdTkq8TftNoGT41jdeBmYoTt5BWTGsd12y9EmWLwnW9PNMQ/8BiEL2lSy9Q&#10;DyIItsP+L6ihlwgemjCRMGTQNL3USQOpKfI/1Dx1wumkhczx7mKT/3+w8uP+yX3GSN27R5A/PLOw&#10;6YRt9T0ijJ0Wiq4rolHZ6Hx5ORADT0dZPX4ARa0VuwDJg0ODA0MgrxfzPH5pl7SyQzL+eDFeHwKT&#10;tDlbzmIpZ5Jys+lyvlws0o2ijGCRnUMf3mkYWPypOMLOqi/U3oQt9o8+JPsVs2KIZNR3zprBUDP3&#10;wrBils+mZ8RzcXbFTOrB9GrbG5MCbOuNQUZHK77dbqKGaACZdC1LdkQH4rD5MhzqA+sV8Y+lcacG&#10;dSR/khOkjV4JEe8Af3E20sRV3P/cCdScmfeWPH5bzOdxRFMwX7yZUoC3mfo2I6wkqIrLgJydgk04&#10;DfbOYd92dFeRzLFwT51p+vC7hSde537SXCVh5zcQB/c2TlXXl7p+BgAA//8DAFBLAwQUAAYACAAA&#10;ACEAYso6eeAAAAAKAQAADwAAAGRycy9kb3ducmV2LnhtbEyPwU7DMBBE70j8g7VI3KgNKQGHOBWq&#10;BOLApQUERzde4oh4ndhuG/4ec4Ljap9m3tSr2Q3sgCH2nhRcLgQwpNabnjoFry8PF7fAYtJk9OAJ&#10;FXxjhFVzelLryvgjbfCwTR3LIRQrrcCmNFacx9ai03HhR6T8+/TB6ZTP0HET9DGHu4FfCVFyp3vK&#10;DVaPuLbYfm33TsH0vp6KaN/ix2Mnx6fN8zSE60mp87P5/g5Ywjn9wfCrn9WhyU47vycT2aBguSzK&#10;jCqQMm/KgCyFBLZTcCMKAbyp+f8JzQ8AAAD//wMAUEsBAi0AFAAGAAgAAAAhALaDOJL+AAAA4QEA&#10;ABMAAAAAAAAAAAAAAAAAAAAAAFtDb250ZW50X1R5cGVzXS54bWxQSwECLQAUAAYACAAAACEAOP0h&#10;/9YAAACUAQAACwAAAAAAAAAAAAAAAAAvAQAAX3JlbHMvLnJlbHNQSwECLQAUAAYACAAAACEAvRDn&#10;dw8CAADxAwAADgAAAAAAAAAAAAAAAAAuAgAAZHJzL2Uyb0RvYy54bWxQSwECLQAUAAYACAAAACEA&#10;Yso6eeAAAAAKAQAADwAAAAAAAAAAAAAAAABpBAAAZHJzL2Rvd25yZXYueG1sUEsFBgAAAAAEAAQA&#10;8wAAAHYFAAAAAA==&#10;" o:allowincell="f" fillcolor="#ffc000" stroked="f">
                <v:textbox>
                  <w:txbxContent>
                    <w:p w14:paraId="3D7F0C07" w14:textId="77777777" w:rsidR="00097DA7" w:rsidRPr="008927B7" w:rsidRDefault="00097DA7" w:rsidP="00097DA7">
                      <w:pPr>
                        <w:rPr>
                          <w:rFonts w:ascii="Arial" w:hAnsi="Arial" w:cs="Arial"/>
                          <w:color w:val="002060"/>
                          <w:sz w:val="20"/>
                          <w:szCs w:val="20"/>
                        </w:rPr>
                      </w:pPr>
                      <w:r w:rsidRPr="008927B7">
                        <w:rPr>
                          <w:rFonts w:ascii="Arial" w:hAnsi="Arial" w:cs="Arial"/>
                          <w:b/>
                          <w:color w:val="002060"/>
                          <w:sz w:val="20"/>
                          <w:szCs w:val="20"/>
                          <w:u w:val="single"/>
                        </w:rPr>
                        <w:t xml:space="preserve">Ondersteuningsteam </w:t>
                      </w:r>
                      <w:r w:rsidRPr="008927B7">
                        <w:rPr>
                          <w:rFonts w:ascii="Arial" w:hAnsi="Arial" w:cs="Arial"/>
                          <w:b/>
                          <w:color w:val="002060"/>
                          <w:sz w:val="20"/>
                          <w:szCs w:val="20"/>
                          <w:u w:val="single"/>
                        </w:rPr>
                        <w:br/>
                      </w:r>
                      <w:r w:rsidRPr="008927B7">
                        <w:rPr>
                          <w:rFonts w:ascii="Arial" w:hAnsi="Arial" w:cs="Arial"/>
                          <w:color w:val="002060"/>
                          <w:sz w:val="20"/>
                          <w:szCs w:val="20"/>
                        </w:rPr>
                        <w:t xml:space="preserve">Onze school kent een ondersteuningsteam voor de bespreking van kinderen met een extra ondersteuningsbehoefte. U als ouder wordt altijd uitgenodigd om deel te nemen aan de bespreking over uw kind.  Aan het ondersteuningsteam nemen verder deel: </w:t>
                      </w:r>
                    </w:p>
                    <w:p w14:paraId="4DFD4DC5" w14:textId="0A57F9D4" w:rsidR="00097DA7" w:rsidRPr="008927B7" w:rsidRDefault="00570CBC" w:rsidP="006C5FBF">
                      <w:pPr>
                        <w:pStyle w:val="Lijstalinea"/>
                        <w:numPr>
                          <w:ilvl w:val="0"/>
                          <w:numId w:val="6"/>
                        </w:numPr>
                        <w:rPr>
                          <w:rFonts w:cs="Arial"/>
                          <w:color w:val="002060"/>
                          <w:sz w:val="20"/>
                          <w:szCs w:val="20"/>
                        </w:rPr>
                      </w:pPr>
                      <w:r w:rsidRPr="008927B7">
                        <w:rPr>
                          <w:rFonts w:cs="Arial"/>
                          <w:color w:val="002060"/>
                          <w:sz w:val="20"/>
                          <w:szCs w:val="20"/>
                        </w:rPr>
                        <w:t>De</w:t>
                      </w:r>
                      <w:r w:rsidR="00097DA7" w:rsidRPr="008927B7">
                        <w:rPr>
                          <w:rFonts w:cs="Arial"/>
                          <w:color w:val="002060"/>
                          <w:sz w:val="20"/>
                          <w:szCs w:val="20"/>
                        </w:rPr>
                        <w:t xml:space="preserve"> leerkracht</w:t>
                      </w:r>
                    </w:p>
                    <w:p w14:paraId="099D679F" w14:textId="6B697EAE" w:rsidR="00097DA7" w:rsidRPr="008927B7" w:rsidRDefault="00570CBC" w:rsidP="006C5FBF">
                      <w:pPr>
                        <w:pStyle w:val="Lijstalinea"/>
                        <w:numPr>
                          <w:ilvl w:val="0"/>
                          <w:numId w:val="6"/>
                        </w:numPr>
                        <w:rPr>
                          <w:rFonts w:cs="Arial"/>
                          <w:color w:val="002060"/>
                          <w:sz w:val="20"/>
                          <w:szCs w:val="20"/>
                        </w:rPr>
                      </w:pPr>
                      <w:r w:rsidRPr="008927B7">
                        <w:rPr>
                          <w:rFonts w:cs="Arial"/>
                          <w:color w:val="002060"/>
                          <w:sz w:val="20"/>
                          <w:szCs w:val="20"/>
                        </w:rPr>
                        <w:t>De</w:t>
                      </w:r>
                      <w:r w:rsidR="00097DA7" w:rsidRPr="008927B7">
                        <w:rPr>
                          <w:rFonts w:cs="Arial"/>
                          <w:color w:val="002060"/>
                          <w:sz w:val="20"/>
                          <w:szCs w:val="20"/>
                        </w:rPr>
                        <w:t xml:space="preserve"> intern begeleider</w:t>
                      </w:r>
                    </w:p>
                    <w:p w14:paraId="769CE532" w14:textId="7A04026A" w:rsidR="00097DA7" w:rsidRPr="008927B7" w:rsidRDefault="00570CBC" w:rsidP="006C5FBF">
                      <w:pPr>
                        <w:pStyle w:val="Lijstalinea"/>
                        <w:numPr>
                          <w:ilvl w:val="0"/>
                          <w:numId w:val="6"/>
                        </w:numPr>
                        <w:rPr>
                          <w:rFonts w:cs="Arial"/>
                          <w:color w:val="002060"/>
                          <w:sz w:val="20"/>
                          <w:szCs w:val="20"/>
                        </w:rPr>
                      </w:pPr>
                      <w:r w:rsidRPr="008927B7">
                        <w:rPr>
                          <w:rFonts w:cs="Arial"/>
                          <w:color w:val="002060"/>
                          <w:sz w:val="20"/>
                          <w:szCs w:val="20"/>
                        </w:rPr>
                        <w:t>De</w:t>
                      </w:r>
                      <w:r w:rsidR="00097DA7" w:rsidRPr="008927B7">
                        <w:rPr>
                          <w:rFonts w:cs="Arial"/>
                          <w:color w:val="002060"/>
                          <w:sz w:val="20"/>
                          <w:szCs w:val="20"/>
                        </w:rPr>
                        <w:t xml:space="preserve"> onderwijscoach (vanuit het samenwerkingsverband)</w:t>
                      </w:r>
                    </w:p>
                    <w:p w14:paraId="7C11B655" w14:textId="7CCF3AEF" w:rsidR="00097DA7" w:rsidRPr="008927B7" w:rsidRDefault="00570CBC" w:rsidP="006C5FBF">
                      <w:pPr>
                        <w:pStyle w:val="Lijstalinea"/>
                        <w:numPr>
                          <w:ilvl w:val="0"/>
                          <w:numId w:val="6"/>
                        </w:numPr>
                        <w:rPr>
                          <w:rFonts w:cs="Arial"/>
                          <w:color w:val="002060"/>
                          <w:sz w:val="20"/>
                          <w:szCs w:val="20"/>
                        </w:rPr>
                      </w:pPr>
                      <w:r w:rsidRPr="008927B7">
                        <w:rPr>
                          <w:rFonts w:cs="Arial"/>
                          <w:color w:val="002060"/>
                          <w:sz w:val="20"/>
                          <w:szCs w:val="20"/>
                        </w:rPr>
                        <w:t>De</w:t>
                      </w:r>
                      <w:r w:rsidR="00097DA7" w:rsidRPr="008927B7">
                        <w:rPr>
                          <w:rFonts w:cs="Arial"/>
                          <w:color w:val="002060"/>
                          <w:sz w:val="20"/>
                          <w:szCs w:val="20"/>
                        </w:rPr>
                        <w:t xml:space="preserve"> gezinscoach (vanuit jeugdhulp/Centrum voor Jeugd en Gezin) </w:t>
                      </w:r>
                    </w:p>
                    <w:p w14:paraId="4E8CCECB" w14:textId="77777777" w:rsidR="00097DA7" w:rsidRPr="00093AF8" w:rsidRDefault="00097DA7" w:rsidP="00097DA7">
                      <w:pPr>
                        <w:rPr>
                          <w:rFonts w:ascii="Arial" w:hAnsi="Arial" w:cs="Arial"/>
                          <w:color w:val="FFC000"/>
                          <w:sz w:val="20"/>
                          <w:szCs w:val="20"/>
                        </w:rPr>
                      </w:pPr>
                      <w:r w:rsidRPr="008927B7">
                        <w:rPr>
                          <w:rFonts w:ascii="Arial" w:hAnsi="Arial" w:cs="Arial"/>
                          <w:color w:val="002060"/>
                          <w:sz w:val="20"/>
                          <w:szCs w:val="20"/>
                        </w:rPr>
                        <w:t xml:space="preserve">Daarnaast kunnen ook partners op afroep deelnemen aan het overleg, bijvoorbeeld een orthopedagoog.  </w:t>
                      </w:r>
                    </w:p>
                  </w:txbxContent>
                </v:textbox>
                <w10:wrap type="square" anchorx="margin" anchory="margin"/>
              </v:roundrect>
            </w:pict>
          </mc:Fallback>
        </mc:AlternateContent>
      </w:r>
      <w:r w:rsidR="00097DA7" w:rsidRPr="00DB39C6">
        <w:rPr>
          <w:rFonts w:cstheme="minorHAnsi"/>
          <w:sz w:val="24"/>
          <w:szCs w:val="24"/>
        </w:rPr>
        <w:t xml:space="preserve">Op basis van de verkregen informatie maakt de school samen met u de afweging over wat het beste is voor uw kind. Binnen 6 tot 10 weken laat de school weten of uw kind wordt toegelaten (eventueel met extra </w:t>
      </w:r>
      <w:r w:rsidR="00736C56" w:rsidRPr="00DB39C6">
        <w:rPr>
          <w:rFonts w:cstheme="minorHAnsi"/>
          <w:sz w:val="24"/>
          <w:szCs w:val="24"/>
        </w:rPr>
        <w:t>ondersteuning) of</w:t>
      </w:r>
      <w:r w:rsidR="00097DA7" w:rsidRPr="00DB39C6">
        <w:rPr>
          <w:rFonts w:cstheme="minorHAnsi"/>
          <w:sz w:val="24"/>
          <w:szCs w:val="24"/>
        </w:rPr>
        <w:t xml:space="preserve"> dat de school samen met u op zoek gaat naar een beter passende plek voor uw kind op een andere school. Dat gebeurt altijd in nauw overleg met u.</w:t>
      </w:r>
    </w:p>
    <w:p w14:paraId="22E4337A" w14:textId="77777777" w:rsidR="00D62EE5" w:rsidRPr="00DB39C6" w:rsidRDefault="00D62EE5" w:rsidP="00D62EE5">
      <w:pPr>
        <w:pStyle w:val="Kop4"/>
        <w:rPr>
          <w:rFonts w:asciiTheme="minorHAnsi" w:hAnsiTheme="minorHAnsi" w:cstheme="minorHAnsi"/>
          <w:sz w:val="24"/>
          <w:szCs w:val="24"/>
        </w:rPr>
      </w:pPr>
      <w:r w:rsidRPr="00DB39C6">
        <w:rPr>
          <w:rFonts w:asciiTheme="minorHAnsi" w:hAnsiTheme="minorHAnsi" w:cstheme="minorHAnsi"/>
          <w:sz w:val="24"/>
          <w:szCs w:val="24"/>
        </w:rPr>
        <w:t xml:space="preserve">Situatie 2: uw kind zit al op school. </w:t>
      </w:r>
    </w:p>
    <w:p w14:paraId="279793CE" w14:textId="17AE129A" w:rsidR="00D62EE5" w:rsidRPr="00DB39C6" w:rsidRDefault="00D62EE5" w:rsidP="00D62EE5">
      <w:pPr>
        <w:rPr>
          <w:rFonts w:cstheme="minorHAnsi"/>
          <w:sz w:val="24"/>
          <w:szCs w:val="24"/>
        </w:rPr>
      </w:pPr>
      <w:r w:rsidRPr="00DB39C6">
        <w:rPr>
          <w:rFonts w:cstheme="minorHAnsi"/>
          <w:sz w:val="24"/>
          <w:szCs w:val="24"/>
        </w:rPr>
        <w:t xml:space="preserve">Denkt u dat uw kind extra ondersteuning nodig heeft? Wij raden u aan in gesprek te gaan met de leerkracht van uw zoon/dochter over de ontwikkeling van uw kind. Waar heeft u vragen over? En wat heeft uw kind volgens u nodig? De leerkracht zal samen met u en de </w:t>
      </w:r>
      <w:r w:rsidR="00256EB7" w:rsidRPr="00DB39C6">
        <w:rPr>
          <w:rFonts w:cstheme="minorHAnsi"/>
          <w:sz w:val="24"/>
          <w:szCs w:val="24"/>
        </w:rPr>
        <w:t>zorgcoördinator</w:t>
      </w:r>
      <w:r w:rsidRPr="00DB39C6">
        <w:rPr>
          <w:rFonts w:cstheme="minorHAnsi"/>
          <w:sz w:val="24"/>
          <w:szCs w:val="24"/>
        </w:rPr>
        <w:t xml:space="preserve"> overleggen welke route wordt doorlopen. Een eerste stap voor het aanvragen van extra ondersteuning is een bespreking in het ondersteuningsteam op school (zie kader). In het ondersteuningsteam bespreken we samen met u de vraag: wat heeft uw kind nodig om een bepaald doel te behalen? Daarbij kijken we ook naar andere factoren, zoals de groep, de school en de thuissituatie. In iedere bespreking komen ook de positieve aspecten en de talenten van uw </w:t>
      </w:r>
      <w:r w:rsidR="00736C56" w:rsidRPr="00DB39C6">
        <w:rPr>
          <w:rFonts w:cstheme="minorHAnsi"/>
          <w:sz w:val="24"/>
          <w:szCs w:val="24"/>
        </w:rPr>
        <w:t>kind aan</w:t>
      </w:r>
      <w:r w:rsidRPr="00DB39C6">
        <w:rPr>
          <w:rFonts w:cstheme="minorHAnsi"/>
          <w:sz w:val="24"/>
          <w:szCs w:val="24"/>
        </w:rPr>
        <w:t xml:space="preserve"> de orde. </w:t>
      </w:r>
    </w:p>
    <w:p w14:paraId="7D0E206C" w14:textId="21307C57" w:rsidR="00D62EE5" w:rsidRPr="00DE6248" w:rsidRDefault="00D62EE5" w:rsidP="00D62EE5">
      <w:pPr>
        <w:rPr>
          <w:rFonts w:cstheme="minorHAnsi"/>
          <w:b/>
          <w:color w:val="2E74B5" w:themeColor="accent5" w:themeShade="BF"/>
        </w:rPr>
      </w:pPr>
      <w:r w:rsidRPr="00DB39C6">
        <w:rPr>
          <w:rFonts w:cstheme="minorHAnsi"/>
          <w:sz w:val="24"/>
          <w:szCs w:val="24"/>
        </w:rPr>
        <w:t>Voor ieder kind dat extra ondersteuning nodig heeft, maken we een arrangement op maat. Als blijkt dat een (tijdelijke) lesplaats in het speciaal (basis)onderwijs de meest passende plek is, vragen we</w:t>
      </w:r>
      <w:r w:rsidRPr="00DE6248">
        <w:rPr>
          <w:rFonts w:cstheme="minorHAnsi"/>
        </w:rPr>
        <w:t xml:space="preserve"> een ‘toelaatbaarheidsverklaring’ aan bij het samenwerkingsverband. Met deze toelaatbaarheidsverklaring heeft uw kind recht op plaatsing op een school voor speciaal (basis)onderwijs. </w:t>
      </w:r>
    </w:p>
    <w:p w14:paraId="21FEC03A" w14:textId="77777777" w:rsidR="00D62EE5" w:rsidRPr="00DE6248" w:rsidRDefault="00D62EE5" w:rsidP="00D62EE5">
      <w:pPr>
        <w:spacing w:after="0"/>
        <w:rPr>
          <w:rFonts w:cstheme="minorHAnsi"/>
        </w:rPr>
      </w:pPr>
      <w:r w:rsidRPr="00DE6248">
        <w:rPr>
          <w:rFonts w:cstheme="minorHAnsi"/>
        </w:rPr>
        <w:t xml:space="preserve">Meer informatie over dit onderwerp vindt u op: </w:t>
      </w:r>
    </w:p>
    <w:p w14:paraId="4521479D" w14:textId="77777777" w:rsidR="00D62EE5" w:rsidRPr="00DE6248" w:rsidRDefault="00D62EE5" w:rsidP="00D62EE5">
      <w:pPr>
        <w:spacing w:after="0"/>
        <w:rPr>
          <w:rFonts w:cstheme="minorHAnsi"/>
        </w:rPr>
      </w:pPr>
      <w:r w:rsidRPr="00DE6248">
        <w:rPr>
          <w:rFonts w:cstheme="minorHAnsi"/>
          <w:color w:val="0563C1" w:themeColor="hyperlink"/>
          <w:u w:val="single"/>
        </w:rPr>
        <w:t>www.ijsselberkel.nl</w:t>
      </w:r>
      <w:r w:rsidRPr="00DE6248">
        <w:rPr>
          <w:rFonts w:eastAsia="Times New Roman" w:cstheme="minorHAnsi"/>
          <w:snapToGrid w:val="0"/>
          <w:color w:val="000000"/>
          <w:w w:val="0"/>
          <w:sz w:val="0"/>
          <w:szCs w:val="0"/>
          <w:u w:color="000000"/>
          <w:bdr w:val="none" w:sz="0" w:space="0" w:color="000000"/>
          <w:shd w:val="clear" w:color="000000" w:fill="000000"/>
          <w:lang w:val="x-none" w:eastAsia="x-none" w:bidi="x-none"/>
        </w:rPr>
        <w:t xml:space="preserve"> </w:t>
      </w:r>
    </w:p>
    <w:p w14:paraId="28C52402" w14:textId="77777777" w:rsidR="00D62EE5" w:rsidRPr="00DE6248" w:rsidRDefault="00000000" w:rsidP="00D62EE5">
      <w:pPr>
        <w:rPr>
          <w:rFonts w:cstheme="minorHAnsi"/>
        </w:rPr>
      </w:pPr>
      <w:hyperlink r:id="rId36" w:history="1">
        <w:r w:rsidR="00D62EE5" w:rsidRPr="00DE6248">
          <w:rPr>
            <w:rFonts w:cstheme="minorHAnsi"/>
            <w:color w:val="0563C1" w:themeColor="hyperlink"/>
            <w:u w:val="single"/>
          </w:rPr>
          <w:t>www.passendonderwijs.nl</w:t>
        </w:r>
      </w:hyperlink>
    </w:p>
    <w:p w14:paraId="348E1CF1" w14:textId="77777777" w:rsidR="00B50344" w:rsidRPr="00DE6248" w:rsidRDefault="00B50344" w:rsidP="00B50344">
      <w:pPr>
        <w:pStyle w:val="Kop2"/>
        <w:rPr>
          <w:rFonts w:asciiTheme="minorHAnsi" w:hAnsiTheme="minorHAnsi" w:cstheme="minorHAnsi"/>
        </w:rPr>
      </w:pPr>
      <w:bookmarkStart w:id="70" w:name="_Toc76265640"/>
      <w:bookmarkStart w:id="71" w:name="_Toc461634342"/>
      <w:bookmarkStart w:id="72" w:name="_Toc462135011"/>
      <w:bookmarkStart w:id="73" w:name="_Toc462341776"/>
      <w:bookmarkStart w:id="74" w:name="_Toc76999576"/>
      <w:bookmarkStart w:id="75" w:name="_Toc171675649"/>
      <w:bookmarkStart w:id="76" w:name="_Toc171425039"/>
      <w:r w:rsidRPr="00DE6248">
        <w:rPr>
          <w:rFonts w:asciiTheme="minorHAnsi" w:hAnsiTheme="minorHAnsi" w:cstheme="minorHAnsi"/>
        </w:rPr>
        <w:t>4.4 Begeleiding van de overgang van kinderen naar het voortgezet onderwijs</w:t>
      </w:r>
      <w:bookmarkEnd w:id="70"/>
      <w:bookmarkEnd w:id="71"/>
      <w:bookmarkEnd w:id="72"/>
      <w:bookmarkEnd w:id="73"/>
      <w:bookmarkEnd w:id="74"/>
      <w:bookmarkEnd w:id="75"/>
      <w:bookmarkEnd w:id="76"/>
    </w:p>
    <w:p w14:paraId="6EE5CD9D" w14:textId="77777777" w:rsidR="009D65B0" w:rsidRPr="00DB39C6" w:rsidRDefault="00B50344" w:rsidP="00B50344">
      <w:pPr>
        <w:rPr>
          <w:rFonts w:cstheme="minorHAnsi"/>
          <w:sz w:val="24"/>
          <w:szCs w:val="24"/>
        </w:rPr>
      </w:pPr>
      <w:r w:rsidRPr="00DB39C6">
        <w:rPr>
          <w:rFonts w:cstheme="minorHAnsi"/>
          <w:sz w:val="24"/>
          <w:szCs w:val="24"/>
        </w:rPr>
        <w:t xml:space="preserve">De leerlingen van groep 8 verlaten aan het eind van het schooljaar onze school. Er is een vrij grote keuze voor vervolgonderwijs. Wij trachten de leerlingen en hun ouders bij die keuze te begeleiden. We geven voorlichting over de te volgen procedure en verstrekken informatie over de mogelijkheden. </w:t>
      </w:r>
      <w:r w:rsidR="00C71FE0" w:rsidRPr="00DB39C6">
        <w:rPr>
          <w:rFonts w:cstheme="minorHAnsi"/>
          <w:sz w:val="24"/>
          <w:szCs w:val="24"/>
        </w:rPr>
        <w:br/>
      </w:r>
      <w:r w:rsidR="00DF7D9C" w:rsidRPr="00DB39C6">
        <w:rPr>
          <w:rFonts w:cstheme="minorHAnsi"/>
          <w:sz w:val="24"/>
          <w:szCs w:val="24"/>
        </w:rPr>
        <w:t>De adviesprocedure ziet er als volgt uit</w:t>
      </w:r>
      <w:r w:rsidR="00C71FE0" w:rsidRPr="00DB39C6">
        <w:rPr>
          <w:rFonts w:cstheme="minorHAnsi"/>
          <w:sz w:val="24"/>
          <w:szCs w:val="24"/>
        </w:rPr>
        <w:t xml:space="preserve">: </w:t>
      </w:r>
      <w:r w:rsidR="00DF7D9C" w:rsidRPr="00DB39C6">
        <w:rPr>
          <w:rFonts w:cstheme="minorHAnsi"/>
          <w:sz w:val="24"/>
          <w:szCs w:val="24"/>
        </w:rPr>
        <w:t xml:space="preserve">Eind groep 7 zijn er pre-adviesgesprekken waarbij een voorlopige indicatie wordt gegeven van het uitstroomniveau. </w:t>
      </w:r>
    </w:p>
    <w:p w14:paraId="3B393EAD" w14:textId="518C87DB" w:rsidR="009D65B0" w:rsidRPr="00DB39C6" w:rsidRDefault="00DF7D9C" w:rsidP="00B50344">
      <w:pPr>
        <w:rPr>
          <w:rFonts w:cstheme="minorHAnsi"/>
          <w:sz w:val="24"/>
          <w:szCs w:val="24"/>
        </w:rPr>
      </w:pPr>
      <w:r w:rsidRPr="00DB39C6">
        <w:rPr>
          <w:rFonts w:cstheme="minorHAnsi"/>
          <w:sz w:val="24"/>
          <w:szCs w:val="24"/>
        </w:rPr>
        <w:lastRenderedPageBreak/>
        <w:t xml:space="preserve">In januari wordt samen met de leerling en ouders bekeken of het advies nog passend is. In de </w:t>
      </w:r>
      <w:r w:rsidR="0001102B" w:rsidRPr="00DB39C6">
        <w:rPr>
          <w:rFonts w:cstheme="minorHAnsi"/>
          <w:sz w:val="24"/>
          <w:szCs w:val="24"/>
        </w:rPr>
        <w:t xml:space="preserve">eerste week van </w:t>
      </w:r>
      <w:r w:rsidRPr="00DB39C6">
        <w:rPr>
          <w:rFonts w:cstheme="minorHAnsi"/>
          <w:sz w:val="24"/>
          <w:szCs w:val="24"/>
        </w:rPr>
        <w:t>februari wordt de Cito doorstroomtoets afgenomen. Wanneer blijkt dat het advies vanuit deze toets hoger is dan de adviezen ervoor, is de school verplicht om het advies naar boven bij te stellen. Het bepalen van dit advies doen wij in samenspraak</w:t>
      </w:r>
      <w:r w:rsidR="0019229C" w:rsidRPr="00DB39C6">
        <w:rPr>
          <w:rFonts w:cstheme="minorHAnsi"/>
          <w:sz w:val="24"/>
          <w:szCs w:val="24"/>
        </w:rPr>
        <w:t xml:space="preserve"> met de </w:t>
      </w:r>
      <w:r w:rsidRPr="00DB39C6">
        <w:rPr>
          <w:rFonts w:cstheme="minorHAnsi"/>
          <w:sz w:val="24"/>
          <w:szCs w:val="24"/>
        </w:rPr>
        <w:t>zorgcoördinator</w:t>
      </w:r>
      <w:r w:rsidR="00AF0E10" w:rsidRPr="00DB39C6">
        <w:rPr>
          <w:rFonts w:cstheme="minorHAnsi"/>
          <w:sz w:val="24"/>
          <w:szCs w:val="24"/>
        </w:rPr>
        <w:t xml:space="preserve">. </w:t>
      </w:r>
    </w:p>
    <w:p w14:paraId="62C67797" w14:textId="77777777" w:rsidR="00AF0E10" w:rsidRPr="00DB39C6" w:rsidRDefault="00DF7D9C" w:rsidP="00B50344">
      <w:pPr>
        <w:rPr>
          <w:rFonts w:cstheme="minorHAnsi"/>
          <w:sz w:val="24"/>
          <w:szCs w:val="24"/>
        </w:rPr>
      </w:pPr>
      <w:r w:rsidRPr="00DB39C6">
        <w:rPr>
          <w:rFonts w:cstheme="minorHAnsi"/>
          <w:sz w:val="24"/>
          <w:szCs w:val="24"/>
        </w:rPr>
        <w:t xml:space="preserve">De onderstaande punten worden bij het bepalen van het advies meegenomen: </w:t>
      </w:r>
    </w:p>
    <w:p w14:paraId="5B467D17" w14:textId="27B24F44" w:rsidR="00F1787E" w:rsidRPr="00DB39C6" w:rsidRDefault="00DF7D9C" w:rsidP="00B50344">
      <w:pPr>
        <w:rPr>
          <w:rFonts w:cstheme="minorHAnsi"/>
          <w:sz w:val="24"/>
          <w:szCs w:val="24"/>
        </w:rPr>
      </w:pPr>
      <w:r w:rsidRPr="00DB39C6">
        <w:rPr>
          <w:rFonts w:cstheme="minorHAnsi"/>
          <w:sz w:val="24"/>
          <w:szCs w:val="24"/>
        </w:rPr>
        <w:t>- Uitslagen van de toetsen van het leerlingvolgsysteem (CITO Leerling in beeld)</w:t>
      </w:r>
      <w:r w:rsidR="00AF0E10" w:rsidRPr="00DB39C6">
        <w:rPr>
          <w:rFonts w:cstheme="minorHAnsi"/>
          <w:sz w:val="24"/>
          <w:szCs w:val="24"/>
        </w:rPr>
        <w:br/>
      </w:r>
      <w:r w:rsidRPr="00DB39C6">
        <w:rPr>
          <w:rFonts w:cstheme="minorHAnsi"/>
          <w:sz w:val="24"/>
          <w:szCs w:val="24"/>
        </w:rPr>
        <w:t xml:space="preserve">- Uitslagen methodegebonden toetsen </w:t>
      </w:r>
      <w:r w:rsidR="00AF0E10" w:rsidRPr="00DB39C6">
        <w:rPr>
          <w:rFonts w:cstheme="minorHAnsi"/>
          <w:sz w:val="24"/>
          <w:szCs w:val="24"/>
        </w:rPr>
        <w:br/>
      </w:r>
      <w:r w:rsidRPr="00DB39C6">
        <w:rPr>
          <w:rFonts w:cstheme="minorHAnsi"/>
          <w:sz w:val="24"/>
          <w:szCs w:val="24"/>
        </w:rPr>
        <w:t>- Werkhouding in de klas</w:t>
      </w:r>
      <w:r w:rsidR="00AF0E10" w:rsidRPr="00DB39C6">
        <w:rPr>
          <w:rFonts w:cstheme="minorHAnsi"/>
          <w:sz w:val="24"/>
          <w:szCs w:val="24"/>
        </w:rPr>
        <w:br/>
      </w:r>
      <w:r w:rsidRPr="00DB39C6">
        <w:rPr>
          <w:rFonts w:cstheme="minorHAnsi"/>
          <w:sz w:val="24"/>
          <w:szCs w:val="24"/>
        </w:rPr>
        <w:t>- Omgaan met huiswerk - Interesses/brede ontwikkeling van de leerling</w:t>
      </w:r>
    </w:p>
    <w:p w14:paraId="5751D3E5" w14:textId="1B4A5BAF" w:rsidR="00522BCF" w:rsidRPr="00B47ABC" w:rsidRDefault="00B50344" w:rsidP="00B47ABC">
      <w:pPr>
        <w:spacing w:after="0"/>
        <w:rPr>
          <w:rFonts w:eastAsia="Times New Roman" w:cstheme="minorHAnsi"/>
          <w:color w:val="000000"/>
          <w:sz w:val="24"/>
          <w:szCs w:val="24"/>
          <w:lang w:eastAsia="nl-NL"/>
        </w:rPr>
      </w:pPr>
      <w:r w:rsidRPr="00DB39C6">
        <w:rPr>
          <w:rFonts w:cstheme="minorHAnsi"/>
          <w:sz w:val="24"/>
          <w:szCs w:val="24"/>
        </w:rPr>
        <w:t>In de loop van het schooljaar kunnen de kinderen van groep 8, verschillende vormen van Voortgezet Onderwijs bezoeken. Veel scholen voor Voortgezet Onderwijs houden in de loop van het jaar Open Huis. U wordt tijdig op de hoogte gesteld van de data</w:t>
      </w:r>
      <w:r w:rsidR="26DEDFB5" w:rsidRPr="00DB39C6">
        <w:rPr>
          <w:rFonts w:cstheme="minorHAnsi"/>
          <w:sz w:val="24"/>
          <w:szCs w:val="24"/>
        </w:rPr>
        <w:t xml:space="preserve">. </w:t>
      </w:r>
      <w:r w:rsidRPr="00DB39C6">
        <w:rPr>
          <w:rFonts w:cstheme="minorHAnsi"/>
          <w:sz w:val="24"/>
          <w:szCs w:val="24"/>
        </w:rPr>
        <w:br/>
      </w:r>
      <w:r w:rsidR="00DB39C6">
        <w:rPr>
          <w:rFonts w:eastAsia="Times New Roman" w:cstheme="minorHAnsi"/>
          <w:color w:val="000000"/>
          <w:sz w:val="24"/>
          <w:szCs w:val="24"/>
          <w:lang w:eastAsia="nl-NL"/>
        </w:rPr>
        <w:t>Eind</w:t>
      </w:r>
      <w:r w:rsidR="00522BCF" w:rsidRPr="00DB39C6">
        <w:rPr>
          <w:rFonts w:eastAsia="Times New Roman" w:cstheme="minorHAnsi"/>
          <w:color w:val="000000"/>
          <w:sz w:val="24"/>
          <w:szCs w:val="24"/>
          <w:lang w:eastAsia="nl-NL"/>
        </w:rPr>
        <w:t xml:space="preserve"> maart melden alle leerlingen zich tegelijk, met hun definitieve advies, aan op de middelbare school. Leerlingen die de overstap maken naar het voortgezet speciaal onderwijs (vso) kunnen zich al eerder met een voorlopig schooladvies aanmelden bij het vso.</w:t>
      </w:r>
    </w:p>
    <w:p w14:paraId="2D0D2FB1" w14:textId="77777777" w:rsidR="00940EBE" w:rsidRPr="00DB39C6" w:rsidRDefault="00940EBE" w:rsidP="00940EBE">
      <w:pPr>
        <w:spacing w:after="0"/>
        <w:rPr>
          <w:rFonts w:cstheme="minorHAnsi"/>
          <w:sz w:val="24"/>
          <w:szCs w:val="24"/>
        </w:rPr>
      </w:pPr>
      <w:r w:rsidRPr="00DB39C6">
        <w:rPr>
          <w:rFonts w:cstheme="minorHAnsi"/>
          <w:sz w:val="24"/>
          <w:szCs w:val="24"/>
        </w:rPr>
        <w:t>In het kader van de nazorg, onderhoudt onze school contacten met de scholen voor Voortgezet Onderwijs. Eén maal per jaar is er een gesprek tussen brugklasleraar en de groepsleraar.</w:t>
      </w:r>
    </w:p>
    <w:p w14:paraId="6DEB6DF8" w14:textId="77777777" w:rsidR="00940EBE" w:rsidRPr="00DE6248" w:rsidRDefault="00940EBE" w:rsidP="00940EBE">
      <w:pPr>
        <w:spacing w:after="0"/>
        <w:rPr>
          <w:rFonts w:cstheme="minorHAnsi"/>
        </w:rPr>
      </w:pPr>
    </w:p>
    <w:p w14:paraId="20D7DD43" w14:textId="6C096E5A" w:rsidR="00940EBE" w:rsidRPr="001E742A" w:rsidRDefault="00940EBE" w:rsidP="001E742A">
      <w:pPr>
        <w:pStyle w:val="Kop2"/>
        <w:rPr>
          <w:rFonts w:asciiTheme="minorHAnsi" w:hAnsiTheme="minorHAnsi" w:cstheme="minorHAnsi"/>
        </w:rPr>
      </w:pPr>
      <w:bookmarkStart w:id="77" w:name="_Toc76999577"/>
      <w:bookmarkStart w:id="78" w:name="_Toc171675650"/>
      <w:bookmarkStart w:id="79" w:name="_Toc171425040"/>
      <w:r w:rsidRPr="00DE6248">
        <w:rPr>
          <w:rFonts w:asciiTheme="minorHAnsi" w:hAnsiTheme="minorHAnsi" w:cstheme="minorHAnsi"/>
        </w:rPr>
        <w:t>4.5 Overige voorzieningen</w:t>
      </w:r>
      <w:bookmarkEnd w:id="77"/>
      <w:bookmarkEnd w:id="78"/>
      <w:bookmarkEnd w:id="79"/>
    </w:p>
    <w:p w14:paraId="14500864" w14:textId="77777777" w:rsidR="00940EBE" w:rsidRPr="00DE6248" w:rsidRDefault="00940EBE" w:rsidP="00940EBE">
      <w:pPr>
        <w:pStyle w:val="Kop3"/>
        <w:rPr>
          <w:rFonts w:asciiTheme="minorHAnsi" w:hAnsiTheme="minorHAnsi" w:cstheme="minorHAnsi"/>
        </w:rPr>
      </w:pPr>
      <w:bookmarkStart w:id="80" w:name="_Toc462135008"/>
      <w:bookmarkStart w:id="81" w:name="_Toc462341773"/>
      <w:bookmarkStart w:id="82" w:name="_Toc76999578"/>
      <w:bookmarkStart w:id="83" w:name="_Toc12181109"/>
      <w:bookmarkStart w:id="84" w:name="_Toc13284111"/>
      <w:bookmarkStart w:id="85" w:name="_Toc171675651"/>
      <w:bookmarkStart w:id="86" w:name="_Toc171425041"/>
      <w:r w:rsidRPr="00DE6248">
        <w:rPr>
          <w:rFonts w:asciiTheme="minorHAnsi" w:hAnsiTheme="minorHAnsi" w:cstheme="minorHAnsi"/>
        </w:rPr>
        <w:t xml:space="preserve">4.5.1 </w:t>
      </w:r>
      <w:bookmarkEnd w:id="80"/>
      <w:bookmarkEnd w:id="81"/>
      <w:r w:rsidRPr="00DE6248">
        <w:rPr>
          <w:rFonts w:asciiTheme="minorHAnsi" w:hAnsiTheme="minorHAnsi" w:cstheme="minorHAnsi"/>
        </w:rPr>
        <w:t>Jeugdgezondheidszorg</w:t>
      </w:r>
      <w:bookmarkEnd w:id="82"/>
      <w:bookmarkEnd w:id="85"/>
      <w:bookmarkEnd w:id="86"/>
      <w:r w:rsidRPr="00DE6248">
        <w:rPr>
          <w:rFonts w:asciiTheme="minorHAnsi" w:hAnsiTheme="minorHAnsi" w:cstheme="minorHAnsi"/>
        </w:rPr>
        <w:t xml:space="preserve"> </w:t>
      </w:r>
    </w:p>
    <w:p w14:paraId="5D5EAEE1" w14:textId="5D7575A2" w:rsidR="00940EBE" w:rsidRPr="00E47B2D" w:rsidRDefault="00940EBE" w:rsidP="00940EBE">
      <w:pPr>
        <w:pStyle w:val="Geenafstand"/>
        <w:rPr>
          <w:rFonts w:cstheme="minorHAnsi"/>
          <w:sz w:val="24"/>
          <w:szCs w:val="24"/>
        </w:rPr>
      </w:pPr>
      <w:r w:rsidRPr="00E47B2D">
        <w:rPr>
          <w:rFonts w:cstheme="minorHAnsi"/>
          <w:sz w:val="24"/>
          <w:szCs w:val="24"/>
        </w:rPr>
        <w:t xml:space="preserve">Waar komt die buikpijn van mijn kind vandaan? Groeit mijn kind wel goed? Mijn kind voelt zich somber, wat kan ik doen? Bij deze en andere vragen en zorgen over de gezondheid, ontwikkeling, het gedrag en de opvoeding van uw kind, kunt u als ouder(s) terecht bij de jeugdgezondheid van de GGD. Het team jeugdgezondheid bestaat uit een jeugdarts, jeugdverpleegkundige, assistente jeugdgezondheid en logopediste. </w:t>
      </w:r>
    </w:p>
    <w:p w14:paraId="7E2EAFC6" w14:textId="77777777" w:rsidR="00940EBE" w:rsidRPr="00E47B2D" w:rsidRDefault="00940EBE" w:rsidP="00940EBE">
      <w:pPr>
        <w:pStyle w:val="Geenafstand"/>
        <w:rPr>
          <w:rFonts w:cstheme="minorHAnsi"/>
          <w:sz w:val="24"/>
          <w:szCs w:val="24"/>
        </w:rPr>
      </w:pPr>
    </w:p>
    <w:p w14:paraId="1467E3AE" w14:textId="06CBFF55" w:rsidR="00940EBE" w:rsidRPr="00E47B2D" w:rsidRDefault="00940EBE" w:rsidP="00940EBE">
      <w:pPr>
        <w:pStyle w:val="Kop4"/>
        <w:rPr>
          <w:rFonts w:asciiTheme="minorHAnsi" w:hAnsiTheme="minorHAnsi" w:cstheme="minorHAnsi"/>
          <w:sz w:val="24"/>
          <w:szCs w:val="24"/>
        </w:rPr>
      </w:pPr>
      <w:r w:rsidRPr="00E47B2D">
        <w:rPr>
          <w:rFonts w:asciiTheme="minorHAnsi" w:hAnsiTheme="minorHAnsi" w:cstheme="minorHAnsi"/>
          <w:sz w:val="24"/>
          <w:szCs w:val="24"/>
        </w:rPr>
        <w:t xml:space="preserve">Wat biedt de jeugdgezondheid aan in schooljaar </w:t>
      </w:r>
      <w:r w:rsidR="005666B0" w:rsidRPr="00E47B2D">
        <w:rPr>
          <w:rFonts w:asciiTheme="minorHAnsi" w:hAnsiTheme="minorHAnsi" w:cstheme="minorHAnsi"/>
          <w:sz w:val="24"/>
          <w:szCs w:val="24"/>
        </w:rPr>
        <w:t>2024-2025</w:t>
      </w:r>
    </w:p>
    <w:p w14:paraId="709639F0" w14:textId="203E99A4" w:rsidR="00940EBE" w:rsidRPr="00E47B2D" w:rsidRDefault="00940EBE" w:rsidP="006C5FBF">
      <w:pPr>
        <w:pStyle w:val="Geenafstand"/>
        <w:numPr>
          <w:ilvl w:val="0"/>
          <w:numId w:val="5"/>
        </w:numPr>
        <w:rPr>
          <w:rFonts w:cstheme="minorHAnsi"/>
          <w:sz w:val="24"/>
          <w:szCs w:val="24"/>
        </w:rPr>
      </w:pPr>
      <w:r w:rsidRPr="00E47B2D">
        <w:rPr>
          <w:rFonts w:cstheme="minorHAnsi"/>
          <w:sz w:val="24"/>
          <w:szCs w:val="24"/>
        </w:rPr>
        <w:t xml:space="preserve">Taal-spraakscreening. In groep 1-2 vindt er, indien nodig, een taal-spraakscreening door een logopediste plaats op basis van uitkomsten van een door school en ouders ingevulde vragenlijst. Als er in latere groepen een vraag ontstaat rondom de taal-spraakontwikkeling van uw kind kan de logopediste van de GGD ook worden ingeschakeld. </w:t>
      </w:r>
    </w:p>
    <w:p w14:paraId="4E39A113" w14:textId="1C98F48F" w:rsidR="00940EBE" w:rsidRPr="00E47B2D" w:rsidRDefault="00940EBE" w:rsidP="006C5FBF">
      <w:pPr>
        <w:pStyle w:val="Geenafstand"/>
        <w:numPr>
          <w:ilvl w:val="0"/>
          <w:numId w:val="5"/>
        </w:numPr>
        <w:rPr>
          <w:rFonts w:cstheme="minorHAnsi"/>
          <w:sz w:val="24"/>
          <w:szCs w:val="24"/>
        </w:rPr>
      </w:pPr>
      <w:r w:rsidRPr="00E47B2D">
        <w:rPr>
          <w:rFonts w:cstheme="minorHAnsi"/>
          <w:sz w:val="24"/>
          <w:szCs w:val="24"/>
        </w:rPr>
        <w:t xml:space="preserve">Gezondheidsonderzoek kleuters. De jeugdverpleegkundige nodigt kinderen op de leeftijd van ongeveer 4,5-5,0 jaar samen met hun ouders/verzorgers uit voor een gezondheidsonderzoek. </w:t>
      </w:r>
    </w:p>
    <w:p w14:paraId="13E53D88" w14:textId="32EACC78" w:rsidR="00940EBE" w:rsidRPr="00E47B2D" w:rsidRDefault="00940EBE" w:rsidP="006C5FBF">
      <w:pPr>
        <w:pStyle w:val="Geenafstand"/>
        <w:numPr>
          <w:ilvl w:val="0"/>
          <w:numId w:val="5"/>
        </w:numPr>
        <w:rPr>
          <w:rFonts w:cstheme="minorHAnsi"/>
          <w:sz w:val="24"/>
          <w:szCs w:val="24"/>
        </w:rPr>
      </w:pPr>
      <w:r w:rsidRPr="00E47B2D">
        <w:rPr>
          <w:rFonts w:cstheme="minorHAnsi"/>
          <w:sz w:val="24"/>
          <w:szCs w:val="24"/>
        </w:rPr>
        <w:t xml:space="preserve">Meten en wegen. De assistente jeugdgezondheid meet en weegt alle kinderen in groep 6, meestal tijdens de gymles. </w:t>
      </w:r>
    </w:p>
    <w:p w14:paraId="5C7645E6" w14:textId="74B2EC1C" w:rsidR="00940EBE" w:rsidRPr="00E47B2D" w:rsidRDefault="00940EBE" w:rsidP="006C5FBF">
      <w:pPr>
        <w:pStyle w:val="Geenafstand"/>
        <w:numPr>
          <w:ilvl w:val="0"/>
          <w:numId w:val="5"/>
        </w:numPr>
        <w:rPr>
          <w:rFonts w:cstheme="minorHAnsi"/>
          <w:sz w:val="24"/>
          <w:szCs w:val="24"/>
        </w:rPr>
      </w:pPr>
      <w:r w:rsidRPr="00E47B2D">
        <w:rPr>
          <w:rFonts w:cstheme="minorHAnsi"/>
          <w:sz w:val="24"/>
          <w:szCs w:val="24"/>
        </w:rPr>
        <w:t xml:space="preserve">Les gezonde leefstijl. De assistente jeugdgezondheid geeft in groep 7 een interactieve les over gezonde leefstijl. </w:t>
      </w:r>
    </w:p>
    <w:p w14:paraId="40646AF0" w14:textId="0F18EA2E" w:rsidR="00940EBE" w:rsidRPr="00E47B2D" w:rsidRDefault="00940EBE" w:rsidP="006C5FBF">
      <w:pPr>
        <w:pStyle w:val="Geenafstand"/>
        <w:numPr>
          <w:ilvl w:val="0"/>
          <w:numId w:val="5"/>
        </w:numPr>
        <w:rPr>
          <w:rFonts w:cstheme="minorHAnsi"/>
          <w:sz w:val="24"/>
          <w:szCs w:val="24"/>
        </w:rPr>
      </w:pPr>
      <w:r w:rsidRPr="00E47B2D">
        <w:rPr>
          <w:rFonts w:cstheme="minorHAnsi"/>
          <w:sz w:val="24"/>
          <w:szCs w:val="24"/>
        </w:rPr>
        <w:lastRenderedPageBreak/>
        <w:t xml:space="preserve">Kinderrechten-NU bovenbouw. In een kringgesprek bespreken de kinderen onder leiding van de assistente jeugdgezondheid op een positieve manier met elkaar wat zij nodig hebben om op te groeien en leren zij aan te geven wanneer zij hierbij hulp nodig hebben. </w:t>
      </w:r>
    </w:p>
    <w:p w14:paraId="67673F9E" w14:textId="49DCB1DD" w:rsidR="00940EBE" w:rsidRPr="00E47B2D" w:rsidRDefault="00940EBE" w:rsidP="006C5FBF">
      <w:pPr>
        <w:pStyle w:val="Geenafstand"/>
        <w:numPr>
          <w:ilvl w:val="0"/>
          <w:numId w:val="5"/>
        </w:numPr>
        <w:rPr>
          <w:rFonts w:cstheme="minorHAnsi"/>
          <w:sz w:val="24"/>
          <w:szCs w:val="24"/>
        </w:rPr>
      </w:pPr>
      <w:r w:rsidRPr="00E47B2D">
        <w:rPr>
          <w:rFonts w:cstheme="minorHAnsi"/>
          <w:sz w:val="24"/>
          <w:szCs w:val="24"/>
        </w:rPr>
        <w:t xml:space="preserve">Inloopspreekuur. Naast de reguliere contactmomenten, is het mogelijk om zonder afspraak bij de jeugdverpleegkundige binnen te lopen met uw vragen. Vraag op school na of en wanneer deze inloopspreekuren plaatsvinden. </w:t>
      </w:r>
    </w:p>
    <w:p w14:paraId="7F0086B5" w14:textId="32A04C3E" w:rsidR="00940EBE" w:rsidRPr="00E47B2D" w:rsidRDefault="00940EBE" w:rsidP="006C5FBF">
      <w:pPr>
        <w:pStyle w:val="Geenafstand"/>
        <w:numPr>
          <w:ilvl w:val="0"/>
          <w:numId w:val="5"/>
        </w:numPr>
        <w:rPr>
          <w:rFonts w:cstheme="minorHAnsi"/>
          <w:sz w:val="24"/>
          <w:szCs w:val="24"/>
        </w:rPr>
      </w:pPr>
      <w:r w:rsidRPr="00E47B2D">
        <w:rPr>
          <w:rFonts w:cstheme="minorHAnsi"/>
          <w:sz w:val="24"/>
          <w:szCs w:val="24"/>
        </w:rPr>
        <w:t xml:space="preserve">De jeugdverpleegkundige neemt deel aan het ondersteuningsteam op school. </w:t>
      </w:r>
    </w:p>
    <w:p w14:paraId="523CC6B0" w14:textId="4A99C203" w:rsidR="00940EBE" w:rsidRPr="00E47B2D" w:rsidRDefault="00940EBE" w:rsidP="006C5FBF">
      <w:pPr>
        <w:pStyle w:val="Geenafstand"/>
        <w:numPr>
          <w:ilvl w:val="0"/>
          <w:numId w:val="5"/>
        </w:numPr>
        <w:rPr>
          <w:rFonts w:cstheme="minorHAnsi"/>
          <w:sz w:val="24"/>
          <w:szCs w:val="24"/>
        </w:rPr>
      </w:pPr>
      <w:r w:rsidRPr="00E47B2D">
        <w:rPr>
          <w:rFonts w:cstheme="minorHAnsi"/>
          <w:sz w:val="24"/>
          <w:szCs w:val="24"/>
        </w:rPr>
        <w:t xml:space="preserve">De jeugdarts kan worden ingeschakeld door de jeugdverpleegkundige en/of school voor medische inhoudelijke onderzoeken en advisering. </w:t>
      </w:r>
    </w:p>
    <w:p w14:paraId="75C2C395" w14:textId="783C0D4E" w:rsidR="00940EBE" w:rsidRPr="00E47B2D" w:rsidRDefault="00CA2680" w:rsidP="00940EBE">
      <w:pPr>
        <w:pStyle w:val="Geenafstand"/>
        <w:rPr>
          <w:rFonts w:cstheme="minorHAnsi"/>
          <w:sz w:val="24"/>
          <w:szCs w:val="24"/>
        </w:rPr>
      </w:pPr>
      <w:r w:rsidRPr="00E47B2D">
        <w:rPr>
          <w:rFonts w:cstheme="minorHAnsi"/>
          <w:b/>
          <w:i/>
          <w:noProof/>
          <w:sz w:val="24"/>
          <w:szCs w:val="24"/>
        </w:rPr>
        <w:drawing>
          <wp:anchor distT="0" distB="0" distL="114300" distR="114300" simplePos="0" relativeHeight="251658245" behindDoc="1" locked="0" layoutInCell="1" allowOverlap="1" wp14:anchorId="4BD61980" wp14:editId="37A6509C">
            <wp:simplePos x="0" y="0"/>
            <wp:positionH relativeFrom="column">
              <wp:posOffset>3263265</wp:posOffset>
            </wp:positionH>
            <wp:positionV relativeFrom="paragraph">
              <wp:posOffset>473075</wp:posOffset>
            </wp:positionV>
            <wp:extent cx="2322830" cy="685800"/>
            <wp:effectExtent l="0" t="0" r="1270" b="0"/>
            <wp:wrapTight wrapText="bothSides">
              <wp:wrapPolygon edited="0">
                <wp:start x="0" y="0"/>
                <wp:lineTo x="0" y="21000"/>
                <wp:lineTo x="21435" y="21000"/>
                <wp:lineTo x="21435" y="0"/>
                <wp:lineTo x="0" y="0"/>
              </wp:wrapPolygon>
            </wp:wrapTight>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2283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2346" w:rsidRPr="00E47B2D">
        <w:rPr>
          <w:rFonts w:cstheme="minorHAnsi"/>
          <w:sz w:val="24"/>
          <w:szCs w:val="24"/>
        </w:rPr>
        <w:br/>
        <w:t>Wilt u m</w:t>
      </w:r>
      <w:r w:rsidR="00940EBE" w:rsidRPr="00E47B2D">
        <w:rPr>
          <w:rFonts w:cstheme="minorHAnsi"/>
          <w:sz w:val="24"/>
          <w:szCs w:val="24"/>
        </w:rPr>
        <w:t xml:space="preserve">eer informatie? Kijk op de website </w:t>
      </w:r>
      <w:hyperlink r:id="rId38" w:history="1">
        <w:r w:rsidR="00CA530C" w:rsidRPr="00E47B2D">
          <w:rPr>
            <w:rStyle w:val="Hyperlink"/>
            <w:rFonts w:cstheme="minorHAnsi"/>
            <w:sz w:val="24"/>
            <w:szCs w:val="24"/>
          </w:rPr>
          <w:t>www.ggdnog.nl/kind-en-opvoeden</w:t>
        </w:r>
      </w:hyperlink>
      <w:r w:rsidR="00940EBE" w:rsidRPr="00E47B2D">
        <w:rPr>
          <w:rFonts w:cstheme="minorHAnsi"/>
          <w:sz w:val="24"/>
          <w:szCs w:val="24"/>
        </w:rPr>
        <w:t>.</w:t>
      </w:r>
      <w:r w:rsidR="00CA530C" w:rsidRPr="00E47B2D">
        <w:rPr>
          <w:rFonts w:cstheme="minorHAnsi"/>
          <w:sz w:val="24"/>
          <w:szCs w:val="24"/>
        </w:rPr>
        <w:t xml:space="preserve"> </w:t>
      </w:r>
      <w:r w:rsidR="00940EBE" w:rsidRPr="00E47B2D">
        <w:rPr>
          <w:rFonts w:cstheme="minorHAnsi"/>
          <w:sz w:val="24"/>
          <w:szCs w:val="24"/>
        </w:rPr>
        <w:t xml:space="preserve"> </w:t>
      </w:r>
      <w:r w:rsidR="00940EBE" w:rsidRPr="00E47B2D">
        <w:rPr>
          <w:rFonts w:cstheme="minorHAnsi"/>
          <w:sz w:val="24"/>
          <w:szCs w:val="24"/>
        </w:rPr>
        <w:br/>
        <w:t xml:space="preserve">Heeft u vragen of wilt u een afspraak maken buiten het inloopspreekuur om? U kunt een e-mail sturen naar jgz@ggdnog.nl. Ook zijn zij van maandag t/m vrijdag van 08.00-12.00 uur telefonisch bereikbaar op nummer 088 – 443 31 00. </w:t>
      </w:r>
    </w:p>
    <w:p w14:paraId="7C5810F1" w14:textId="77777777" w:rsidR="00C82D16" w:rsidRPr="00E47B2D" w:rsidRDefault="00C82D16" w:rsidP="00C82D16">
      <w:pPr>
        <w:pStyle w:val="Geenafstand"/>
        <w:rPr>
          <w:rFonts w:cstheme="minorHAnsi"/>
          <w:sz w:val="24"/>
          <w:szCs w:val="24"/>
        </w:rPr>
      </w:pPr>
    </w:p>
    <w:p w14:paraId="7D727A22" w14:textId="1954C6EE" w:rsidR="00C82D16" w:rsidRPr="00E47B2D" w:rsidRDefault="00C82D16" w:rsidP="00C82D16">
      <w:pPr>
        <w:pStyle w:val="Kop3"/>
        <w:rPr>
          <w:rFonts w:asciiTheme="minorHAnsi" w:hAnsiTheme="minorHAnsi" w:cstheme="minorHAnsi"/>
        </w:rPr>
      </w:pPr>
      <w:bookmarkStart w:id="87" w:name="_Toc461634341"/>
      <w:bookmarkStart w:id="88" w:name="_Toc462135010"/>
      <w:bookmarkStart w:id="89" w:name="_Toc462341775"/>
      <w:bookmarkStart w:id="90" w:name="_Toc76999580"/>
      <w:bookmarkStart w:id="91" w:name="_Toc171675652"/>
      <w:bookmarkStart w:id="92" w:name="_Toc171425042"/>
      <w:r w:rsidRPr="00E47B2D">
        <w:rPr>
          <w:rFonts w:asciiTheme="minorHAnsi" w:hAnsiTheme="minorHAnsi" w:cstheme="minorHAnsi"/>
        </w:rPr>
        <w:t>4.5.</w:t>
      </w:r>
      <w:r w:rsidR="0072402F">
        <w:rPr>
          <w:rFonts w:asciiTheme="minorHAnsi" w:hAnsiTheme="minorHAnsi" w:cstheme="minorHAnsi"/>
        </w:rPr>
        <w:t>2</w:t>
      </w:r>
      <w:r w:rsidRPr="00E47B2D">
        <w:rPr>
          <w:rFonts w:asciiTheme="minorHAnsi" w:hAnsiTheme="minorHAnsi" w:cstheme="minorHAnsi"/>
        </w:rPr>
        <w:t>. Onderwijsbegeleiding aan (langdurig) zieke kinderen</w:t>
      </w:r>
      <w:bookmarkEnd w:id="87"/>
      <w:bookmarkEnd w:id="88"/>
      <w:bookmarkEnd w:id="89"/>
      <w:bookmarkEnd w:id="90"/>
      <w:bookmarkEnd w:id="91"/>
      <w:bookmarkEnd w:id="92"/>
    </w:p>
    <w:p w14:paraId="2BC459EC" w14:textId="530366B8" w:rsidR="00C82D16" w:rsidRPr="00E47B2D" w:rsidRDefault="00C82D16" w:rsidP="00C82D16">
      <w:pPr>
        <w:pStyle w:val="Geenafstand"/>
        <w:rPr>
          <w:rFonts w:cstheme="minorHAnsi"/>
          <w:sz w:val="24"/>
          <w:szCs w:val="24"/>
        </w:rPr>
      </w:pPr>
      <w:r w:rsidRPr="00E47B2D">
        <w:rPr>
          <w:rFonts w:cstheme="minorHAnsi"/>
          <w:sz w:val="24"/>
          <w:szCs w:val="24"/>
        </w:rPr>
        <w:t xml:space="preserve">In de wet “Ondersteuning Onderwijs aan Zieke Leerlingen” is duidelijk aangegeven dat ook zieke kinderen recht hebben op onderwijs. Voor kinderen of jongeren die in een ziekenhuis zijn opgenomen – of ziek thuis zijn – is het belangrijk dat het gewone leven zo veel mogelijk </w:t>
      </w:r>
      <w:r w:rsidR="00736C56" w:rsidRPr="00E47B2D">
        <w:rPr>
          <w:rFonts w:cstheme="minorHAnsi"/>
          <w:sz w:val="24"/>
          <w:szCs w:val="24"/>
        </w:rPr>
        <w:t>doorgaat</w:t>
      </w:r>
      <w:r w:rsidRPr="00E47B2D">
        <w:rPr>
          <w:rFonts w:cstheme="minorHAnsi"/>
          <w:sz w:val="24"/>
          <w:szCs w:val="24"/>
        </w:rPr>
        <w:t>. Onderwijs hoort daar zeker bij.</w:t>
      </w:r>
    </w:p>
    <w:p w14:paraId="26BA780B" w14:textId="77777777" w:rsidR="00C82D16" w:rsidRPr="00E47B2D" w:rsidRDefault="00C82D16" w:rsidP="00C82D16">
      <w:pPr>
        <w:pStyle w:val="Geenafstand"/>
        <w:rPr>
          <w:rFonts w:cstheme="minorHAnsi"/>
          <w:sz w:val="24"/>
          <w:szCs w:val="24"/>
        </w:rPr>
      </w:pPr>
      <w:r w:rsidRPr="00E47B2D">
        <w:rPr>
          <w:rFonts w:cstheme="minorHAnsi"/>
          <w:sz w:val="24"/>
          <w:szCs w:val="24"/>
        </w:rPr>
        <w:t>Onderwijs aan zieke leerlingen is o.a. om de volgende redenen van belang:</w:t>
      </w:r>
    </w:p>
    <w:p w14:paraId="5A9C1882" w14:textId="77777777" w:rsidR="00C82D16" w:rsidRPr="00E47B2D" w:rsidRDefault="00C82D16" w:rsidP="00C82D16">
      <w:pPr>
        <w:pStyle w:val="Geenafstand"/>
        <w:rPr>
          <w:rFonts w:cstheme="minorHAnsi"/>
          <w:sz w:val="24"/>
          <w:szCs w:val="24"/>
        </w:rPr>
      </w:pPr>
      <w:r w:rsidRPr="00E47B2D">
        <w:rPr>
          <w:rFonts w:cstheme="minorHAnsi"/>
          <w:sz w:val="24"/>
          <w:szCs w:val="24"/>
        </w:rPr>
        <w:t>Het leerproces wordt voortgezet; (een onnodige leerachterstand wordt zoveel mogelijk voorkomen).</w:t>
      </w:r>
    </w:p>
    <w:p w14:paraId="31651D40" w14:textId="77777777" w:rsidR="00C82D16" w:rsidRPr="00E47B2D" w:rsidRDefault="00C82D16" w:rsidP="00C82D16">
      <w:pPr>
        <w:pStyle w:val="Geenafstand"/>
        <w:rPr>
          <w:rFonts w:cstheme="minorHAnsi"/>
          <w:sz w:val="24"/>
          <w:szCs w:val="24"/>
        </w:rPr>
      </w:pPr>
      <w:r w:rsidRPr="00E47B2D">
        <w:rPr>
          <w:rFonts w:cstheme="minorHAnsi"/>
          <w:sz w:val="24"/>
          <w:szCs w:val="24"/>
        </w:rPr>
        <w:t>De zieke leerling houdt een belangrijke verbinding met de buitenwereld (regelmatig sociale contacten).</w:t>
      </w:r>
    </w:p>
    <w:p w14:paraId="0F1FFAEB" w14:textId="77777777" w:rsidR="00C82D16" w:rsidRPr="00E47B2D" w:rsidRDefault="00C82D16" w:rsidP="00C82D16">
      <w:pPr>
        <w:pStyle w:val="Geenafstand"/>
        <w:rPr>
          <w:rFonts w:cstheme="minorHAnsi"/>
          <w:sz w:val="24"/>
          <w:szCs w:val="24"/>
        </w:rPr>
      </w:pPr>
      <w:r w:rsidRPr="00E47B2D">
        <w:rPr>
          <w:rFonts w:cstheme="minorHAnsi"/>
          <w:sz w:val="24"/>
          <w:szCs w:val="24"/>
        </w:rPr>
        <w:t>Ook tijdens een ziekteperiode van een zieke leerling blijft de eigen school verantwoordelijk voor het onderwijs aan die leerling. De leerkrachten staan er echter niet alleen voor. Zij kunnen voor deze onderwijsbegeleiding aan de zieke leerling een beroep doen op de ondersteuning van een Consulent Onderwijs aan Zieke Leerlingen (COZL). De leerkracht van de school en de consulent maken in overleg met de ouders van de leerling afspraken over de inhoud van de ondersteuning. Het accent kan daarbij liggen op begeleiding en advisering, maar ook kan een deel van het onderwijsprogramma van school worden overgenomen. Het belang van de zieke leerling wordt daarbij steeds als uitgangspunt genomen.</w:t>
      </w:r>
    </w:p>
    <w:p w14:paraId="58E9B49B" w14:textId="77777777" w:rsidR="00C82D16" w:rsidRPr="00E47B2D" w:rsidRDefault="00C82D16" w:rsidP="00C82D16">
      <w:pPr>
        <w:pStyle w:val="Geenafstand"/>
        <w:rPr>
          <w:rFonts w:cstheme="minorHAnsi"/>
          <w:sz w:val="24"/>
          <w:szCs w:val="24"/>
        </w:rPr>
      </w:pPr>
      <w:r w:rsidRPr="00E47B2D">
        <w:rPr>
          <w:rFonts w:cstheme="minorHAnsi"/>
          <w:sz w:val="24"/>
          <w:szCs w:val="24"/>
        </w:rPr>
        <w:t>Aanmelden voor deze vorm van onderwijsbegeleiding kan door de ouders of de school.</w:t>
      </w:r>
    </w:p>
    <w:p w14:paraId="18C270BC" w14:textId="77777777" w:rsidR="00C82D16" w:rsidRPr="00E47B2D" w:rsidRDefault="00C82D16" w:rsidP="00C82D16">
      <w:pPr>
        <w:pStyle w:val="Geenafstand"/>
        <w:rPr>
          <w:rFonts w:cstheme="minorHAnsi"/>
          <w:sz w:val="24"/>
          <w:szCs w:val="24"/>
        </w:rPr>
      </w:pPr>
      <w:r w:rsidRPr="00E47B2D">
        <w:rPr>
          <w:rFonts w:cstheme="minorHAnsi"/>
          <w:sz w:val="24"/>
          <w:szCs w:val="24"/>
        </w:rPr>
        <w:t>Voorafgaand overleg is daarbij wel aan te raden.</w:t>
      </w:r>
    </w:p>
    <w:p w14:paraId="766B8847" w14:textId="77777777" w:rsidR="00C82D16" w:rsidRPr="00E47B2D" w:rsidRDefault="00C82D16" w:rsidP="00C82D16">
      <w:pPr>
        <w:pStyle w:val="Geenafstand"/>
        <w:rPr>
          <w:rFonts w:cstheme="minorHAnsi"/>
          <w:sz w:val="24"/>
          <w:szCs w:val="24"/>
        </w:rPr>
      </w:pPr>
    </w:p>
    <w:p w14:paraId="1657FD89" w14:textId="77777777" w:rsidR="00C82D16" w:rsidRPr="00E47B2D" w:rsidRDefault="00C82D16" w:rsidP="00C82D16">
      <w:pPr>
        <w:pStyle w:val="Geenafstand"/>
        <w:rPr>
          <w:rFonts w:cstheme="minorHAnsi"/>
          <w:sz w:val="24"/>
          <w:szCs w:val="24"/>
        </w:rPr>
      </w:pPr>
      <w:r w:rsidRPr="00E47B2D">
        <w:rPr>
          <w:rFonts w:cstheme="minorHAnsi"/>
          <w:sz w:val="24"/>
          <w:szCs w:val="24"/>
        </w:rPr>
        <w:t xml:space="preserve">Voor meer informatie kunt u contact opnemen met het centrale kantoor van Onderwijs aan Zieke Leerlingen IJsselgroep (tel 0546-536583, e-mail; </w:t>
      </w:r>
      <w:hyperlink r:id="rId39" w:history="1">
        <w:r w:rsidRPr="00E47B2D">
          <w:rPr>
            <w:rStyle w:val="Hyperlink"/>
            <w:rFonts w:cstheme="minorHAnsi"/>
            <w:sz w:val="24"/>
            <w:szCs w:val="24"/>
          </w:rPr>
          <w:t>ozl.info@ijsselgroep.nl</w:t>
        </w:r>
      </w:hyperlink>
      <w:r w:rsidRPr="00E47B2D">
        <w:rPr>
          <w:rFonts w:cstheme="minorHAnsi"/>
          <w:sz w:val="24"/>
          <w:szCs w:val="24"/>
        </w:rPr>
        <w:t xml:space="preserve">, </w:t>
      </w:r>
      <w:hyperlink r:id="rId40" w:history="1">
        <w:r w:rsidRPr="00E47B2D">
          <w:rPr>
            <w:rStyle w:val="Hyperlink"/>
            <w:rFonts w:cstheme="minorHAnsi"/>
            <w:sz w:val="24"/>
            <w:szCs w:val="24"/>
          </w:rPr>
          <w:t>www.ijsselgroep.nl</w:t>
        </w:r>
      </w:hyperlink>
      <w:r w:rsidRPr="00E47B2D">
        <w:rPr>
          <w:rFonts w:cstheme="minorHAnsi"/>
          <w:sz w:val="24"/>
          <w:szCs w:val="24"/>
        </w:rPr>
        <w:t>) of via website van de stichting “Ziek zijn en Onderwijs” (</w:t>
      </w:r>
      <w:hyperlink r:id="rId41" w:history="1">
        <w:r w:rsidRPr="00E47B2D">
          <w:rPr>
            <w:rStyle w:val="Hyperlink"/>
            <w:rFonts w:cstheme="minorHAnsi"/>
            <w:sz w:val="24"/>
            <w:szCs w:val="24"/>
          </w:rPr>
          <w:t>www.ziezon.n</w:t>
        </w:r>
        <w:bookmarkStart w:id="93" w:name="_Hlt43691451"/>
        <w:r w:rsidRPr="00E47B2D">
          <w:rPr>
            <w:rStyle w:val="Hyperlink"/>
            <w:rFonts w:cstheme="minorHAnsi"/>
            <w:sz w:val="24"/>
            <w:szCs w:val="24"/>
          </w:rPr>
          <w:t>l</w:t>
        </w:r>
        <w:bookmarkEnd w:id="93"/>
      </w:hyperlink>
      <w:r w:rsidRPr="00E47B2D">
        <w:rPr>
          <w:rFonts w:cstheme="minorHAnsi"/>
          <w:sz w:val="24"/>
          <w:szCs w:val="24"/>
        </w:rPr>
        <w:t>).</w:t>
      </w:r>
    </w:p>
    <w:p w14:paraId="47ACDBCE" w14:textId="77777777" w:rsidR="00CA530C" w:rsidRPr="00E47B2D" w:rsidRDefault="00CA530C" w:rsidP="00940EBE">
      <w:pPr>
        <w:pStyle w:val="Geenafstand"/>
        <w:rPr>
          <w:rFonts w:cstheme="minorHAnsi"/>
          <w:sz w:val="24"/>
          <w:szCs w:val="24"/>
          <w:shd w:val="clear" w:color="auto" w:fill="FFFFFF"/>
        </w:rPr>
      </w:pPr>
    </w:p>
    <w:p w14:paraId="4976FDCB" w14:textId="77777777" w:rsidR="00364F92" w:rsidRPr="00E47B2D" w:rsidRDefault="00364F92" w:rsidP="008927B7">
      <w:pPr>
        <w:pStyle w:val="Kop2"/>
        <w:rPr>
          <w:rFonts w:asciiTheme="minorHAnsi" w:hAnsiTheme="minorHAnsi" w:cstheme="minorHAnsi"/>
          <w:szCs w:val="24"/>
        </w:rPr>
      </w:pPr>
      <w:bookmarkStart w:id="94" w:name="_Toc76999581"/>
      <w:bookmarkStart w:id="95" w:name="_Toc171675653"/>
      <w:bookmarkStart w:id="96" w:name="_Toc171425043"/>
      <w:bookmarkEnd w:id="83"/>
      <w:bookmarkEnd w:id="84"/>
      <w:r w:rsidRPr="00E47B2D">
        <w:rPr>
          <w:rFonts w:asciiTheme="minorHAnsi" w:hAnsiTheme="minorHAnsi" w:cstheme="minorHAnsi"/>
          <w:szCs w:val="24"/>
        </w:rPr>
        <w:lastRenderedPageBreak/>
        <w:t>4.6 Meldcode huiselijk geweld en kindermishandeling</w:t>
      </w:r>
      <w:bookmarkEnd w:id="94"/>
      <w:bookmarkEnd w:id="95"/>
      <w:bookmarkEnd w:id="96"/>
    </w:p>
    <w:p w14:paraId="74F33FBE" w14:textId="77777777" w:rsidR="00364F92" w:rsidRPr="00E47B2D" w:rsidRDefault="00364F92" w:rsidP="00364F92">
      <w:pPr>
        <w:pStyle w:val="Geenafstand"/>
        <w:rPr>
          <w:rFonts w:cstheme="minorHAnsi"/>
          <w:sz w:val="24"/>
          <w:szCs w:val="24"/>
        </w:rPr>
      </w:pPr>
      <w:r w:rsidRPr="00E47B2D">
        <w:rPr>
          <w:rFonts w:cstheme="minorHAnsi"/>
          <w:sz w:val="24"/>
          <w:szCs w:val="24"/>
        </w:rPr>
        <w:t>De Meldcode huiselijk geweld en kindermishandeling is een stappenplan waarin staat hoe de school om moet gaan met het signaleren en melden van (vermoedens van) huiselijk geweld en kindermishandeling.</w:t>
      </w:r>
    </w:p>
    <w:p w14:paraId="32E1448D" w14:textId="77777777" w:rsidR="00364F92" w:rsidRPr="00E47B2D" w:rsidRDefault="00364F92" w:rsidP="00364F92">
      <w:pPr>
        <w:pStyle w:val="Geenafstand"/>
        <w:rPr>
          <w:rFonts w:cstheme="minorHAnsi"/>
          <w:sz w:val="24"/>
          <w:szCs w:val="24"/>
        </w:rPr>
      </w:pPr>
      <w:r w:rsidRPr="00E47B2D">
        <w:rPr>
          <w:rFonts w:cstheme="minorHAnsi"/>
          <w:sz w:val="24"/>
          <w:szCs w:val="24"/>
        </w:rPr>
        <w:t>De ‘</w:t>
      </w:r>
      <w:hyperlink r:id="rId42" w:history="1">
        <w:r w:rsidRPr="00E47B2D">
          <w:rPr>
            <w:rStyle w:val="Hyperlink"/>
            <w:rFonts w:cstheme="minorHAnsi"/>
            <w:color w:val="002060"/>
            <w:sz w:val="24"/>
            <w:szCs w:val="24"/>
          </w:rPr>
          <w:t>Wet verplichte meldcode huiselijk geweld en kindermishandeling</w:t>
        </w:r>
      </w:hyperlink>
      <w:r w:rsidRPr="00E47B2D">
        <w:rPr>
          <w:rFonts w:cstheme="minorHAnsi"/>
          <w:color w:val="002060"/>
          <w:sz w:val="24"/>
          <w:szCs w:val="24"/>
        </w:rPr>
        <w:t>’</w:t>
      </w:r>
      <w:r w:rsidRPr="00E47B2D">
        <w:rPr>
          <w:rFonts w:cstheme="minorHAnsi"/>
          <w:sz w:val="24"/>
          <w:szCs w:val="24"/>
        </w:rPr>
        <w:t> bepaalt dat scholen een meldcode moeten hebben én het gebruik ervan moeten bevorderen.</w:t>
      </w:r>
    </w:p>
    <w:p w14:paraId="070F97B0" w14:textId="77777777" w:rsidR="00364F92" w:rsidRPr="00E47B2D" w:rsidRDefault="00364F92" w:rsidP="00364F92">
      <w:pPr>
        <w:pStyle w:val="Geenafstand"/>
        <w:rPr>
          <w:rFonts w:cstheme="minorHAnsi"/>
          <w:sz w:val="24"/>
          <w:szCs w:val="24"/>
        </w:rPr>
      </w:pPr>
      <w:r w:rsidRPr="00E47B2D">
        <w:rPr>
          <w:rFonts w:cstheme="minorHAnsi"/>
          <w:sz w:val="24"/>
          <w:szCs w:val="24"/>
        </w:rPr>
        <w:t>De volledige meldcode is onderdeel van het veiligheidsplan en ligt op school ter inzage.</w:t>
      </w:r>
    </w:p>
    <w:p w14:paraId="7C3AF2D5" w14:textId="77777777" w:rsidR="00364F92" w:rsidRPr="00E47B2D" w:rsidRDefault="00364F92" w:rsidP="00364F92">
      <w:pPr>
        <w:pStyle w:val="Geenafstand"/>
        <w:rPr>
          <w:rFonts w:cstheme="minorHAnsi"/>
          <w:sz w:val="24"/>
          <w:szCs w:val="24"/>
        </w:rPr>
      </w:pPr>
      <w:r w:rsidRPr="00E47B2D">
        <w:rPr>
          <w:rFonts w:cstheme="minorHAnsi"/>
          <w:sz w:val="24"/>
          <w:szCs w:val="24"/>
        </w:rPr>
        <w:t xml:space="preserve">De meldcode is samengevat in onderstaand stappenplan. </w:t>
      </w:r>
    </w:p>
    <w:p w14:paraId="7C82C28C" w14:textId="77777777" w:rsidR="00364F92" w:rsidRPr="00E47B2D" w:rsidRDefault="00364F92" w:rsidP="00364F92">
      <w:pPr>
        <w:pStyle w:val="Geenafstand"/>
        <w:rPr>
          <w:rFonts w:cstheme="minorHAnsi"/>
          <w:sz w:val="24"/>
          <w:szCs w:val="24"/>
        </w:rPr>
      </w:pPr>
      <w:r w:rsidRPr="00E47B2D">
        <w:rPr>
          <w:rFonts w:cstheme="minorHAnsi"/>
          <w:sz w:val="24"/>
          <w:szCs w:val="24"/>
        </w:rPr>
        <w:t xml:space="preserve">Met ‘gesprek met cliënt’ bij stap 3 wordt voor school bedoeld dat het gaat om het gesprek met het kind en de ouders/verzorgers. Dit gesprek zal ook al eerder plaats vinden, aangezien wij bij iedere zorg direct contact opnemen met ouders. </w:t>
      </w:r>
    </w:p>
    <w:p w14:paraId="25291295" w14:textId="77777777" w:rsidR="00773CF9" w:rsidRPr="00E47B2D" w:rsidRDefault="00773CF9" w:rsidP="00364F92">
      <w:pPr>
        <w:pStyle w:val="Geenafstand"/>
        <w:rPr>
          <w:rFonts w:cstheme="minorHAnsi"/>
          <w:sz w:val="24"/>
          <w:szCs w:val="24"/>
        </w:rPr>
      </w:pPr>
    </w:p>
    <w:p w14:paraId="7F1DC8CD" w14:textId="77777777" w:rsidR="00773CF9" w:rsidRPr="00E47B2D" w:rsidRDefault="00773CF9" w:rsidP="00364F92">
      <w:pPr>
        <w:pStyle w:val="Geenafstand"/>
        <w:rPr>
          <w:rFonts w:cstheme="minorHAnsi"/>
          <w:sz w:val="24"/>
          <w:szCs w:val="24"/>
        </w:rPr>
      </w:pPr>
    </w:p>
    <w:p w14:paraId="5CC6442F" w14:textId="7B5456C0" w:rsidR="004230D9" w:rsidRPr="00DE6248" w:rsidRDefault="006E3918" w:rsidP="00F30F8F">
      <w:pPr>
        <w:spacing w:after="0"/>
        <w:jc w:val="center"/>
        <w:rPr>
          <w:rFonts w:cstheme="minorHAnsi"/>
        </w:rPr>
      </w:pPr>
      <w:r w:rsidRPr="00DE6248">
        <w:rPr>
          <w:rFonts w:cstheme="minorHAnsi"/>
          <w:noProof/>
        </w:rPr>
        <w:drawing>
          <wp:inline distT="0" distB="0" distL="0" distR="0" wp14:anchorId="6D90F184" wp14:editId="71E6EA20">
            <wp:extent cx="3403259" cy="5486400"/>
            <wp:effectExtent l="0" t="0" r="6985" b="0"/>
            <wp:docPr id="9" name="Afbeelding 9" descr="Meldcode Huiselijk geweld en kindermishandeling | Huiselijk geweld |  Rijksoverhei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dcode Huiselijk geweld en kindermishandeling | Huiselijk geweld |  Rijksoverheid.nl"/>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4499"/>
                    <a:stretch/>
                  </pic:blipFill>
                  <pic:spPr bwMode="auto">
                    <a:xfrm>
                      <a:off x="0" y="0"/>
                      <a:ext cx="3411513" cy="5499706"/>
                    </a:xfrm>
                    <a:prstGeom prst="rect">
                      <a:avLst/>
                    </a:prstGeom>
                    <a:noFill/>
                    <a:ln>
                      <a:noFill/>
                    </a:ln>
                    <a:extLst>
                      <a:ext uri="{53640926-AAD7-44D8-BBD7-CCE9431645EC}">
                        <a14:shadowObscured xmlns:a14="http://schemas.microsoft.com/office/drawing/2010/main"/>
                      </a:ext>
                    </a:extLst>
                  </pic:spPr>
                </pic:pic>
              </a:graphicData>
            </a:graphic>
          </wp:inline>
        </w:drawing>
      </w:r>
    </w:p>
    <w:p w14:paraId="3BAFE659" w14:textId="77777777" w:rsidR="00FA5E9F" w:rsidRPr="00DE6248" w:rsidRDefault="00FA5E9F" w:rsidP="00267515">
      <w:pPr>
        <w:pStyle w:val="Geenafstand"/>
        <w:rPr>
          <w:rFonts w:cstheme="minorHAnsi"/>
        </w:rPr>
      </w:pPr>
    </w:p>
    <w:p w14:paraId="1F1E2FEF" w14:textId="4BCDBCD4" w:rsidR="008927B7" w:rsidRPr="00DE6248" w:rsidRDefault="00F85A35" w:rsidP="00F85A35">
      <w:pPr>
        <w:pStyle w:val="Kop2"/>
        <w:rPr>
          <w:rFonts w:asciiTheme="minorHAnsi" w:hAnsiTheme="minorHAnsi" w:cstheme="minorHAnsi"/>
          <w:sz w:val="18"/>
          <w:szCs w:val="18"/>
        </w:rPr>
      </w:pPr>
      <w:bookmarkStart w:id="97" w:name="_Toc171675654"/>
      <w:bookmarkStart w:id="98" w:name="_Toc171425044"/>
      <w:r w:rsidRPr="00DE6248">
        <w:rPr>
          <w:rFonts w:asciiTheme="minorHAnsi" w:eastAsia="Arial" w:hAnsiTheme="minorHAnsi" w:cstheme="minorHAnsi"/>
          <w:i/>
          <w:noProof/>
          <w:color w:val="000000" w:themeColor="text1"/>
          <w:sz w:val="18"/>
          <w:szCs w:val="18"/>
        </w:rPr>
        <w:lastRenderedPageBreak/>
        <w:drawing>
          <wp:anchor distT="0" distB="0" distL="114300" distR="114300" simplePos="0" relativeHeight="251658246" behindDoc="1" locked="0" layoutInCell="1" allowOverlap="1" wp14:anchorId="5CE3CD8C" wp14:editId="34C2A2C0">
            <wp:simplePos x="0" y="0"/>
            <wp:positionH relativeFrom="column">
              <wp:posOffset>4267200</wp:posOffset>
            </wp:positionH>
            <wp:positionV relativeFrom="paragraph">
              <wp:posOffset>0</wp:posOffset>
            </wp:positionV>
            <wp:extent cx="1799590" cy="1752600"/>
            <wp:effectExtent l="0" t="0" r="0" b="0"/>
            <wp:wrapTight wrapText="bothSides">
              <wp:wrapPolygon edited="0">
                <wp:start x="0" y="0"/>
                <wp:lineTo x="0" y="21365"/>
                <wp:lineTo x="21265" y="21365"/>
                <wp:lineTo x="21265"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959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7B7" w:rsidRPr="00DE6248">
        <w:rPr>
          <w:rFonts w:asciiTheme="minorHAnsi" w:hAnsiTheme="minorHAnsi" w:cstheme="minorHAnsi"/>
        </w:rPr>
        <w:t xml:space="preserve">4.7 </w:t>
      </w:r>
      <w:r w:rsidR="008505AB" w:rsidRPr="00DE6248">
        <w:rPr>
          <w:rStyle w:val="normaltextrun"/>
          <w:rFonts w:asciiTheme="minorHAnsi" w:hAnsiTheme="minorHAnsi" w:cstheme="minorHAnsi"/>
        </w:rPr>
        <w:t>Buitenschoolse opvang</w:t>
      </w:r>
      <w:r w:rsidR="00A67CCD" w:rsidRPr="00DE6248">
        <w:rPr>
          <w:rStyle w:val="normaltextrun"/>
          <w:rFonts w:asciiTheme="minorHAnsi" w:hAnsiTheme="minorHAnsi" w:cstheme="minorHAnsi"/>
        </w:rPr>
        <w:t xml:space="preserve"> (</w:t>
      </w:r>
      <w:r w:rsidR="00BB3D28" w:rsidRPr="00DE6248">
        <w:rPr>
          <w:rStyle w:val="normaltextrun"/>
          <w:rFonts w:asciiTheme="minorHAnsi" w:hAnsiTheme="minorHAnsi" w:cstheme="minorHAnsi"/>
        </w:rPr>
        <w:t>BSO</w:t>
      </w:r>
      <w:r w:rsidR="00A67CCD" w:rsidRPr="00DE6248">
        <w:rPr>
          <w:rStyle w:val="normaltextrun"/>
          <w:rFonts w:asciiTheme="minorHAnsi" w:hAnsiTheme="minorHAnsi" w:cstheme="minorHAnsi"/>
        </w:rPr>
        <w:t>)</w:t>
      </w:r>
      <w:bookmarkEnd w:id="97"/>
      <w:bookmarkEnd w:id="98"/>
    </w:p>
    <w:p w14:paraId="64219EB7" w14:textId="77777777" w:rsidR="008927B7" w:rsidRPr="00DE6248" w:rsidRDefault="008927B7" w:rsidP="008927B7">
      <w:pPr>
        <w:pStyle w:val="paragraph"/>
        <w:spacing w:before="0" w:beforeAutospacing="0" w:after="0" w:afterAutospacing="0"/>
        <w:textAlignment w:val="baseline"/>
        <w:rPr>
          <w:rFonts w:asciiTheme="minorHAnsi" w:hAnsiTheme="minorHAnsi" w:cstheme="minorHAnsi"/>
          <w:sz w:val="18"/>
          <w:szCs w:val="18"/>
        </w:rPr>
      </w:pPr>
      <w:r w:rsidRPr="00DE6248">
        <w:rPr>
          <w:rStyle w:val="eop"/>
          <w:rFonts w:asciiTheme="minorHAnsi" w:hAnsiTheme="minorHAnsi" w:cstheme="minorHAnsi"/>
          <w:color w:val="000000"/>
          <w:sz w:val="18"/>
          <w:szCs w:val="18"/>
        </w:rPr>
        <w:t> </w:t>
      </w:r>
    </w:p>
    <w:p w14:paraId="1E737308" w14:textId="63DD6EBF" w:rsidR="008927B7" w:rsidRPr="00E47B2D" w:rsidRDefault="00363CFD" w:rsidP="00D97814">
      <w:pPr>
        <w:pStyle w:val="Geenafstand"/>
        <w:rPr>
          <w:rStyle w:val="normaltextrun"/>
          <w:rFonts w:cstheme="minorHAnsi"/>
          <w:sz w:val="24"/>
          <w:szCs w:val="24"/>
        </w:rPr>
      </w:pPr>
      <w:r w:rsidRPr="00E47B2D">
        <w:rPr>
          <w:rStyle w:val="normaltextrun"/>
          <w:rFonts w:cstheme="minorHAnsi"/>
          <w:sz w:val="24"/>
          <w:szCs w:val="24"/>
        </w:rPr>
        <w:t>O</w:t>
      </w:r>
      <w:r w:rsidR="009B26F5">
        <w:rPr>
          <w:rStyle w:val="normaltextrun"/>
          <w:rFonts w:cstheme="minorHAnsi"/>
          <w:sz w:val="24"/>
          <w:szCs w:val="24"/>
        </w:rPr>
        <w:t>bs</w:t>
      </w:r>
      <w:r w:rsidR="003243B6" w:rsidRPr="00E47B2D">
        <w:rPr>
          <w:rStyle w:val="normaltextrun"/>
          <w:rFonts w:cstheme="minorHAnsi"/>
          <w:sz w:val="24"/>
          <w:szCs w:val="24"/>
        </w:rPr>
        <w:t xml:space="preserve"> Kiezel en Kei werkt nauw samen met Kinderopvang Partou.</w:t>
      </w:r>
      <w:r w:rsidR="00AE1AD0" w:rsidRPr="00E47B2D">
        <w:rPr>
          <w:rStyle w:val="normaltextrun"/>
          <w:rFonts w:cstheme="minorHAnsi"/>
          <w:sz w:val="24"/>
          <w:szCs w:val="24"/>
        </w:rPr>
        <w:t xml:space="preserve"> De buitenschoolse opvang </w:t>
      </w:r>
      <w:r w:rsidR="00827531" w:rsidRPr="00E47B2D">
        <w:rPr>
          <w:rStyle w:val="normaltextrun"/>
          <w:rFonts w:cstheme="minorHAnsi"/>
          <w:sz w:val="24"/>
          <w:szCs w:val="24"/>
        </w:rPr>
        <w:t>van Partou zit in hetzelfde gebouw</w:t>
      </w:r>
      <w:r w:rsidR="004F6187" w:rsidRPr="00E47B2D">
        <w:rPr>
          <w:rStyle w:val="normaltextrun"/>
          <w:rFonts w:cstheme="minorHAnsi"/>
          <w:sz w:val="24"/>
          <w:szCs w:val="24"/>
        </w:rPr>
        <w:t xml:space="preserve">. </w:t>
      </w:r>
      <w:r w:rsidR="00741326" w:rsidRPr="00E47B2D">
        <w:rPr>
          <w:rStyle w:val="normaltextrun"/>
          <w:rFonts w:cstheme="minorHAnsi"/>
          <w:sz w:val="24"/>
          <w:szCs w:val="24"/>
        </w:rPr>
        <w:t>Zij b</w:t>
      </w:r>
      <w:r w:rsidR="002C1014" w:rsidRPr="00E47B2D">
        <w:rPr>
          <w:rStyle w:val="normaltextrun"/>
          <w:rFonts w:cstheme="minorHAnsi"/>
          <w:sz w:val="24"/>
          <w:szCs w:val="24"/>
        </w:rPr>
        <w:t xml:space="preserve">ieden opvang aan vanaf 7:00 uur tot 18:30 uur. </w:t>
      </w:r>
      <w:r w:rsidR="008927B7" w:rsidRPr="00E47B2D">
        <w:rPr>
          <w:rStyle w:val="normaltextrun"/>
          <w:rFonts w:cstheme="minorHAnsi"/>
          <w:sz w:val="24"/>
          <w:szCs w:val="24"/>
        </w:rPr>
        <w:t xml:space="preserve">De opvang is altijd aansluitend aan de schooltijden van uw kind. </w:t>
      </w:r>
    </w:p>
    <w:p w14:paraId="58F7A0E8" w14:textId="4926865F" w:rsidR="00A67CCD" w:rsidRPr="00E47B2D" w:rsidRDefault="00A67CCD" w:rsidP="00D97814">
      <w:pPr>
        <w:pStyle w:val="Geenafstand"/>
        <w:rPr>
          <w:rStyle w:val="normaltextrun"/>
          <w:rFonts w:cstheme="minorHAnsi"/>
          <w:sz w:val="24"/>
          <w:szCs w:val="24"/>
        </w:rPr>
      </w:pPr>
      <w:r w:rsidRPr="00E47B2D">
        <w:rPr>
          <w:rStyle w:val="normaltextrun"/>
          <w:rFonts w:cstheme="minorHAnsi"/>
          <w:sz w:val="24"/>
          <w:szCs w:val="24"/>
        </w:rPr>
        <w:t xml:space="preserve">Bij de </w:t>
      </w:r>
      <w:r w:rsidR="003A025F" w:rsidRPr="00E47B2D">
        <w:rPr>
          <w:rStyle w:val="normaltextrun"/>
          <w:rFonts w:cstheme="minorHAnsi"/>
          <w:sz w:val="24"/>
          <w:szCs w:val="24"/>
        </w:rPr>
        <w:t>BSO</w:t>
      </w:r>
      <w:r w:rsidRPr="00E47B2D">
        <w:rPr>
          <w:rStyle w:val="normaltextrun"/>
          <w:rFonts w:cstheme="minorHAnsi"/>
          <w:sz w:val="24"/>
          <w:szCs w:val="24"/>
        </w:rPr>
        <w:t xml:space="preserve"> van Partou staat lol maken en ontspannen voorop. Uw kind mag zelf kiezen waar het zin in heeft. Buiten spelen, een spannend spel doen, een toffe workshop volgen of even rustig lezen. Ook hebben zij regelmatig uitjes en mooie projecten, dan</w:t>
      </w:r>
      <w:r w:rsidR="005156BD" w:rsidRPr="00E47B2D">
        <w:rPr>
          <w:rStyle w:val="normaltextrun"/>
          <w:rFonts w:cstheme="minorHAnsi"/>
          <w:sz w:val="24"/>
          <w:szCs w:val="24"/>
        </w:rPr>
        <w:t>k</w:t>
      </w:r>
      <w:r w:rsidRPr="00E47B2D">
        <w:rPr>
          <w:rStyle w:val="normaltextrun"/>
          <w:rFonts w:cstheme="minorHAnsi"/>
          <w:sz w:val="24"/>
          <w:szCs w:val="24"/>
        </w:rPr>
        <w:t xml:space="preserve">zij samenwerkingen met onder meer Staatsbosbeheer en UNICEF. </w:t>
      </w:r>
    </w:p>
    <w:p w14:paraId="0C43C7F6" w14:textId="7F38613B" w:rsidR="00D97814" w:rsidRPr="00E47B2D" w:rsidRDefault="00D97814" w:rsidP="00D97814">
      <w:pPr>
        <w:pStyle w:val="Geenafstand"/>
        <w:rPr>
          <w:rFonts w:cstheme="minorHAnsi"/>
          <w:sz w:val="24"/>
          <w:szCs w:val="24"/>
        </w:rPr>
      </w:pPr>
    </w:p>
    <w:p w14:paraId="30F70461" w14:textId="3B84FA31" w:rsidR="002F5A9D" w:rsidRPr="00E47B2D" w:rsidRDefault="002F5A9D" w:rsidP="00D97814">
      <w:pPr>
        <w:pStyle w:val="Geenafstand"/>
        <w:rPr>
          <w:rFonts w:cstheme="minorHAnsi"/>
          <w:sz w:val="24"/>
          <w:szCs w:val="24"/>
        </w:rPr>
      </w:pPr>
      <w:r w:rsidRPr="00E47B2D">
        <w:rPr>
          <w:rFonts w:cstheme="minorHAnsi"/>
          <w:sz w:val="24"/>
          <w:szCs w:val="24"/>
        </w:rPr>
        <w:t>De med</w:t>
      </w:r>
      <w:r w:rsidR="003859BB" w:rsidRPr="00E47B2D">
        <w:rPr>
          <w:rFonts w:cstheme="minorHAnsi"/>
          <w:sz w:val="24"/>
          <w:szCs w:val="24"/>
        </w:rPr>
        <w:t xml:space="preserve">ewerkers van Partou kunnen </w:t>
      </w:r>
      <w:r w:rsidR="00B850AE" w:rsidRPr="00E47B2D">
        <w:rPr>
          <w:rFonts w:cstheme="minorHAnsi"/>
          <w:sz w:val="24"/>
          <w:szCs w:val="24"/>
        </w:rPr>
        <w:t xml:space="preserve">u </w:t>
      </w:r>
      <w:r w:rsidR="00545C8C" w:rsidRPr="00E47B2D">
        <w:rPr>
          <w:rFonts w:cstheme="minorHAnsi"/>
          <w:sz w:val="24"/>
          <w:szCs w:val="24"/>
        </w:rPr>
        <w:t xml:space="preserve">hier </w:t>
      </w:r>
      <w:r w:rsidR="008E32CE" w:rsidRPr="00E47B2D">
        <w:rPr>
          <w:rFonts w:cstheme="minorHAnsi"/>
          <w:sz w:val="24"/>
          <w:szCs w:val="24"/>
        </w:rPr>
        <w:t xml:space="preserve">alles </w:t>
      </w:r>
      <w:r w:rsidR="00545C8C" w:rsidRPr="00E47B2D">
        <w:rPr>
          <w:rFonts w:cstheme="minorHAnsi"/>
          <w:sz w:val="24"/>
          <w:szCs w:val="24"/>
        </w:rPr>
        <w:t xml:space="preserve">over </w:t>
      </w:r>
      <w:r w:rsidR="008E32CE" w:rsidRPr="00E47B2D">
        <w:rPr>
          <w:rFonts w:cstheme="minorHAnsi"/>
          <w:sz w:val="24"/>
          <w:szCs w:val="24"/>
        </w:rPr>
        <w:t>vertellen</w:t>
      </w:r>
      <w:r w:rsidR="00545C8C" w:rsidRPr="00E47B2D">
        <w:rPr>
          <w:rFonts w:cstheme="minorHAnsi"/>
          <w:sz w:val="24"/>
          <w:szCs w:val="24"/>
        </w:rPr>
        <w:t>!</w:t>
      </w:r>
    </w:p>
    <w:p w14:paraId="17BE87F1" w14:textId="5C18F191" w:rsidR="008E32CE" w:rsidRPr="00E47B2D" w:rsidRDefault="008E32CE" w:rsidP="00D97814">
      <w:pPr>
        <w:pStyle w:val="Geenafstand"/>
        <w:rPr>
          <w:rFonts w:cstheme="minorHAnsi"/>
          <w:sz w:val="24"/>
          <w:szCs w:val="24"/>
        </w:rPr>
      </w:pPr>
      <w:r w:rsidRPr="00E47B2D">
        <w:rPr>
          <w:rFonts w:cstheme="minorHAnsi"/>
          <w:sz w:val="24"/>
          <w:szCs w:val="24"/>
        </w:rPr>
        <w:t xml:space="preserve">Meer informatie vindt u op </w:t>
      </w:r>
      <w:hyperlink r:id="rId45" w:history="1">
        <w:r w:rsidR="00F252C2" w:rsidRPr="00E47B2D">
          <w:rPr>
            <w:rStyle w:val="Hyperlink"/>
            <w:rFonts w:cstheme="minorHAnsi"/>
            <w:sz w:val="24"/>
            <w:szCs w:val="24"/>
          </w:rPr>
          <w:t>www.partou.nl/bso</w:t>
        </w:r>
      </w:hyperlink>
      <w:r w:rsidR="00F252C2" w:rsidRPr="00E47B2D">
        <w:rPr>
          <w:rFonts w:cstheme="minorHAnsi"/>
          <w:sz w:val="24"/>
          <w:szCs w:val="24"/>
        </w:rPr>
        <w:t xml:space="preserve">. </w:t>
      </w:r>
    </w:p>
    <w:p w14:paraId="46E3487D" w14:textId="0D83744C" w:rsidR="007405F5" w:rsidRPr="00DE6248" w:rsidRDefault="008927B7" w:rsidP="008505AB">
      <w:pPr>
        <w:pStyle w:val="Geenafstand"/>
        <w:rPr>
          <w:rFonts w:cstheme="minorHAnsi"/>
        </w:rPr>
      </w:pPr>
      <w:r w:rsidRPr="00DE6248">
        <w:rPr>
          <w:rStyle w:val="normaltextrun"/>
          <w:rFonts w:cstheme="minorHAnsi"/>
        </w:rPr>
        <w:t> </w:t>
      </w:r>
      <w:r w:rsidRPr="00DE6248">
        <w:rPr>
          <w:rStyle w:val="eop"/>
          <w:rFonts w:cstheme="minorHAnsi"/>
        </w:rPr>
        <w:t> </w:t>
      </w:r>
    </w:p>
    <w:p w14:paraId="68B34D18" w14:textId="77777777" w:rsidR="009B46F2" w:rsidRPr="00DE6248" w:rsidRDefault="009B46F2" w:rsidP="009B46F2">
      <w:pPr>
        <w:pStyle w:val="Kop1"/>
        <w:rPr>
          <w:rFonts w:asciiTheme="minorHAnsi" w:hAnsiTheme="minorHAnsi" w:cstheme="minorHAnsi"/>
        </w:rPr>
      </w:pPr>
      <w:bookmarkStart w:id="99" w:name="_Toc76999583"/>
      <w:bookmarkStart w:id="100" w:name="_Toc171675655"/>
      <w:bookmarkStart w:id="101" w:name="_Toc171425045"/>
      <w:r w:rsidRPr="00DE6248">
        <w:rPr>
          <w:rFonts w:asciiTheme="minorHAnsi" w:hAnsiTheme="minorHAnsi" w:cstheme="minorHAnsi"/>
        </w:rPr>
        <w:t>5. De leerkrachten</w:t>
      </w:r>
      <w:bookmarkEnd w:id="99"/>
      <w:bookmarkEnd w:id="100"/>
      <w:bookmarkEnd w:id="101"/>
    </w:p>
    <w:p w14:paraId="41A179F2" w14:textId="77777777" w:rsidR="009B46F2" w:rsidRPr="00DE6248" w:rsidRDefault="009B46F2" w:rsidP="009B46F2">
      <w:pPr>
        <w:pStyle w:val="Kop2"/>
        <w:rPr>
          <w:rFonts w:asciiTheme="minorHAnsi" w:hAnsiTheme="minorHAnsi" w:cstheme="minorHAnsi"/>
        </w:rPr>
      </w:pPr>
      <w:bookmarkStart w:id="102" w:name="_Toc76999584"/>
      <w:bookmarkStart w:id="103" w:name="_Toc171675656"/>
      <w:bookmarkStart w:id="104" w:name="_Toc171425046"/>
      <w:r w:rsidRPr="00DE6248">
        <w:rPr>
          <w:rFonts w:asciiTheme="minorHAnsi" w:hAnsiTheme="minorHAnsi" w:cstheme="minorHAnsi"/>
        </w:rPr>
        <w:t>5.1 Het team</w:t>
      </w:r>
      <w:bookmarkEnd w:id="102"/>
      <w:bookmarkEnd w:id="103"/>
      <w:bookmarkEnd w:id="104"/>
    </w:p>
    <w:p w14:paraId="6AD005CA" w14:textId="78AB6F5A" w:rsidR="009B46F2" w:rsidRPr="00DA33BE" w:rsidRDefault="009B46F2" w:rsidP="009B46F2">
      <w:pPr>
        <w:rPr>
          <w:rStyle w:val="GeenafstandChar"/>
          <w:rFonts w:cstheme="minorHAnsi"/>
          <w:sz w:val="24"/>
          <w:szCs w:val="24"/>
        </w:rPr>
      </w:pPr>
      <w:r w:rsidRPr="00DE6248">
        <w:rPr>
          <w:rStyle w:val="GeenafstandChar"/>
          <w:rFonts w:cstheme="minorHAnsi"/>
        </w:rPr>
        <w:t xml:space="preserve">Ons team bestaat uit een spontane, gedreven groep leerkrachten, met hart voor het onderwijs. De </w:t>
      </w:r>
      <w:r w:rsidRPr="00DA33BE">
        <w:rPr>
          <w:rStyle w:val="GeenafstandChar"/>
          <w:rFonts w:cstheme="minorHAnsi"/>
          <w:sz w:val="24"/>
          <w:szCs w:val="24"/>
        </w:rPr>
        <w:t>professionele, veilige en vertrouwde sfeer binnen het team, wordt uitgedragen naar onze leerlingen.</w:t>
      </w:r>
      <w:r w:rsidRPr="00DA33BE">
        <w:rPr>
          <w:rFonts w:cstheme="minorHAnsi"/>
          <w:sz w:val="24"/>
          <w:szCs w:val="24"/>
        </w:rPr>
        <w:t xml:space="preserve"> </w:t>
      </w:r>
      <w:r w:rsidR="008526FF" w:rsidRPr="00DA33BE">
        <w:rPr>
          <w:rFonts w:cstheme="minorHAnsi"/>
          <w:sz w:val="24"/>
          <w:szCs w:val="24"/>
        </w:rPr>
        <w:br/>
      </w:r>
      <w:r w:rsidRPr="00DA33BE">
        <w:rPr>
          <w:rStyle w:val="GeenafstandChar"/>
          <w:rFonts w:cstheme="minorHAnsi"/>
          <w:sz w:val="24"/>
          <w:szCs w:val="24"/>
        </w:rPr>
        <w:t>Ons team bestaat uit:</w:t>
      </w:r>
    </w:p>
    <w:p w14:paraId="497AFE29" w14:textId="77777777" w:rsidR="009B46F2" w:rsidRPr="00DA33BE" w:rsidRDefault="009B46F2" w:rsidP="009B46F2">
      <w:pPr>
        <w:rPr>
          <w:rFonts w:cstheme="minorHAnsi"/>
          <w:b/>
          <w:color w:val="FF0066"/>
          <w:sz w:val="24"/>
          <w:szCs w:val="24"/>
        </w:rPr>
      </w:pPr>
      <w:r w:rsidRPr="00DA33BE">
        <w:rPr>
          <w:rFonts w:cstheme="minorHAnsi"/>
          <w:b/>
          <w:color w:val="FF0066"/>
          <w:sz w:val="24"/>
          <w:szCs w:val="24"/>
        </w:rPr>
        <w:t>Naam</w:t>
      </w:r>
      <w:r w:rsidRPr="00DA33BE">
        <w:rPr>
          <w:rFonts w:cstheme="minorHAnsi"/>
          <w:b/>
          <w:color w:val="FF0066"/>
          <w:sz w:val="24"/>
          <w:szCs w:val="24"/>
        </w:rPr>
        <w:tab/>
      </w:r>
      <w:r w:rsidRPr="00DA33BE">
        <w:rPr>
          <w:rFonts w:cstheme="minorHAnsi"/>
          <w:b/>
          <w:color w:val="FF0066"/>
          <w:sz w:val="24"/>
          <w:szCs w:val="24"/>
        </w:rPr>
        <w:tab/>
      </w:r>
      <w:r w:rsidRPr="00DA33BE">
        <w:rPr>
          <w:rFonts w:cstheme="minorHAnsi"/>
          <w:b/>
          <w:color w:val="FF0066"/>
          <w:sz w:val="24"/>
          <w:szCs w:val="24"/>
        </w:rPr>
        <w:tab/>
      </w:r>
      <w:r w:rsidRPr="00DA33BE">
        <w:rPr>
          <w:rFonts w:cstheme="minorHAnsi"/>
          <w:b/>
          <w:color w:val="FF0066"/>
          <w:sz w:val="24"/>
          <w:szCs w:val="24"/>
        </w:rPr>
        <w:tab/>
        <w:t>Functie</w:t>
      </w:r>
    </w:p>
    <w:p w14:paraId="0E753467" w14:textId="068F5AF1" w:rsidR="009B46F2" w:rsidRPr="00DA33BE" w:rsidRDefault="00033A8E" w:rsidP="009B46F2">
      <w:pPr>
        <w:pStyle w:val="Geenafstand"/>
        <w:rPr>
          <w:rFonts w:cstheme="minorHAnsi"/>
          <w:sz w:val="24"/>
          <w:szCs w:val="24"/>
        </w:rPr>
      </w:pPr>
      <w:r w:rsidRPr="00DA33BE">
        <w:rPr>
          <w:rFonts w:cstheme="minorHAnsi"/>
          <w:sz w:val="24"/>
          <w:szCs w:val="24"/>
        </w:rPr>
        <w:t>Co van Schaik</w:t>
      </w:r>
      <w:r w:rsidR="009B46F2" w:rsidRPr="00DA33BE">
        <w:rPr>
          <w:rFonts w:cstheme="minorHAnsi"/>
          <w:sz w:val="24"/>
          <w:szCs w:val="24"/>
        </w:rPr>
        <w:tab/>
      </w:r>
      <w:r w:rsidR="009B46F2" w:rsidRPr="00DA33BE">
        <w:rPr>
          <w:rFonts w:cstheme="minorHAnsi"/>
          <w:sz w:val="24"/>
          <w:szCs w:val="24"/>
        </w:rPr>
        <w:tab/>
      </w:r>
      <w:r w:rsidR="00DA33BE">
        <w:rPr>
          <w:rFonts w:cstheme="minorHAnsi"/>
          <w:sz w:val="24"/>
          <w:szCs w:val="24"/>
        </w:rPr>
        <w:tab/>
      </w:r>
      <w:r w:rsidR="009B46F2" w:rsidRPr="00DA33BE">
        <w:rPr>
          <w:rFonts w:cstheme="minorHAnsi"/>
          <w:sz w:val="24"/>
          <w:szCs w:val="24"/>
        </w:rPr>
        <w:t>Directeur onderwijsteam</w:t>
      </w:r>
    </w:p>
    <w:p w14:paraId="41680E29" w14:textId="1C66BABF" w:rsidR="009B46F2" w:rsidRPr="00DA33BE" w:rsidRDefault="00621D2C" w:rsidP="009B46F2">
      <w:pPr>
        <w:pStyle w:val="Geenafstand"/>
        <w:rPr>
          <w:rFonts w:cstheme="minorHAnsi"/>
          <w:sz w:val="24"/>
          <w:szCs w:val="24"/>
        </w:rPr>
      </w:pPr>
      <w:r w:rsidRPr="00DA33BE">
        <w:rPr>
          <w:rFonts w:cstheme="minorHAnsi"/>
          <w:sz w:val="24"/>
          <w:szCs w:val="24"/>
        </w:rPr>
        <w:t>Leonor Posthumus</w:t>
      </w:r>
      <w:r w:rsidR="009B46F2" w:rsidRPr="00DA33BE">
        <w:rPr>
          <w:rFonts w:cstheme="minorHAnsi"/>
          <w:sz w:val="24"/>
          <w:szCs w:val="24"/>
        </w:rPr>
        <w:tab/>
      </w:r>
      <w:r w:rsidR="009B46F2" w:rsidRPr="00DA33BE">
        <w:rPr>
          <w:rFonts w:cstheme="minorHAnsi"/>
          <w:sz w:val="24"/>
          <w:szCs w:val="24"/>
        </w:rPr>
        <w:tab/>
        <w:t>Locatiecoördinator</w:t>
      </w:r>
    </w:p>
    <w:p w14:paraId="4FF42451" w14:textId="47A87146" w:rsidR="009B46F2" w:rsidRPr="00DA33BE" w:rsidRDefault="00033A8E" w:rsidP="009B46F2">
      <w:pPr>
        <w:pStyle w:val="Geenafstand"/>
        <w:rPr>
          <w:rFonts w:cstheme="minorHAnsi"/>
          <w:sz w:val="24"/>
          <w:szCs w:val="24"/>
        </w:rPr>
      </w:pPr>
      <w:r w:rsidRPr="00DA33BE">
        <w:rPr>
          <w:rFonts w:cstheme="minorHAnsi"/>
          <w:sz w:val="24"/>
          <w:szCs w:val="24"/>
        </w:rPr>
        <w:t>Chantal Tolkamp</w:t>
      </w:r>
      <w:r w:rsidR="009B46F2" w:rsidRPr="00DA33BE">
        <w:rPr>
          <w:rFonts w:cstheme="minorHAnsi"/>
          <w:sz w:val="24"/>
          <w:szCs w:val="24"/>
        </w:rPr>
        <w:tab/>
      </w:r>
      <w:r w:rsidR="009B46F2" w:rsidRPr="00DA33BE">
        <w:rPr>
          <w:rFonts w:cstheme="minorHAnsi"/>
          <w:sz w:val="24"/>
          <w:szCs w:val="24"/>
        </w:rPr>
        <w:tab/>
        <w:t>Zorgcoördinator</w:t>
      </w:r>
      <w:r w:rsidRPr="00DA33BE">
        <w:rPr>
          <w:rFonts w:cstheme="minorHAnsi"/>
          <w:sz w:val="24"/>
          <w:szCs w:val="24"/>
        </w:rPr>
        <w:t xml:space="preserve"> en leerkracht</w:t>
      </w:r>
    </w:p>
    <w:p w14:paraId="64222711" w14:textId="74FE6327" w:rsidR="009B46F2" w:rsidRPr="00DA33BE" w:rsidRDefault="006F4935" w:rsidP="009B46F2">
      <w:pPr>
        <w:pStyle w:val="Geenafstand"/>
        <w:rPr>
          <w:rFonts w:cstheme="minorHAnsi"/>
          <w:sz w:val="24"/>
          <w:szCs w:val="24"/>
        </w:rPr>
      </w:pPr>
      <w:r w:rsidRPr="00DA33BE">
        <w:rPr>
          <w:rFonts w:cstheme="minorHAnsi"/>
          <w:sz w:val="24"/>
          <w:szCs w:val="24"/>
        </w:rPr>
        <w:t>Jolanda van Donkelaar</w:t>
      </w:r>
      <w:r w:rsidR="009B46F2" w:rsidRPr="00DA33BE">
        <w:rPr>
          <w:rFonts w:cstheme="minorHAnsi"/>
          <w:sz w:val="24"/>
          <w:szCs w:val="24"/>
        </w:rPr>
        <w:tab/>
        <w:t>Leerkracht</w:t>
      </w:r>
    </w:p>
    <w:p w14:paraId="7E1AAF3D" w14:textId="552764DC" w:rsidR="00CB3698" w:rsidRPr="00DA33BE" w:rsidRDefault="006F4935" w:rsidP="009B46F2">
      <w:pPr>
        <w:pStyle w:val="Geenafstand"/>
        <w:rPr>
          <w:rFonts w:cstheme="minorHAnsi"/>
          <w:sz w:val="24"/>
          <w:szCs w:val="24"/>
        </w:rPr>
      </w:pPr>
      <w:r w:rsidRPr="00DA33BE">
        <w:rPr>
          <w:rFonts w:cstheme="minorHAnsi"/>
          <w:sz w:val="24"/>
          <w:szCs w:val="24"/>
        </w:rPr>
        <w:t xml:space="preserve">Vera </w:t>
      </w:r>
      <w:r w:rsidR="003A025F">
        <w:rPr>
          <w:rFonts w:cstheme="minorHAnsi"/>
          <w:sz w:val="24"/>
          <w:szCs w:val="24"/>
        </w:rPr>
        <w:t>Regelink</w:t>
      </w:r>
      <w:r w:rsidR="001B2FE8">
        <w:rPr>
          <w:rFonts w:cstheme="minorHAnsi"/>
          <w:sz w:val="24"/>
          <w:szCs w:val="24"/>
        </w:rPr>
        <w:t>-</w:t>
      </w:r>
      <w:r w:rsidR="001B2FE8" w:rsidRPr="00DA33BE">
        <w:rPr>
          <w:rFonts w:cstheme="minorHAnsi"/>
          <w:sz w:val="24"/>
          <w:szCs w:val="24"/>
        </w:rPr>
        <w:t>Lensink</w:t>
      </w:r>
      <w:r w:rsidR="0017576F" w:rsidRPr="00DA33BE">
        <w:rPr>
          <w:rFonts w:cstheme="minorHAnsi"/>
          <w:sz w:val="24"/>
          <w:szCs w:val="24"/>
        </w:rPr>
        <w:tab/>
        <w:t>Leerkracht</w:t>
      </w:r>
    </w:p>
    <w:p w14:paraId="0D41A9BF" w14:textId="7C5EB753" w:rsidR="009B46F2" w:rsidRPr="00DA33BE" w:rsidRDefault="00AF16DD" w:rsidP="009B46F2">
      <w:pPr>
        <w:pStyle w:val="Geenafstand"/>
        <w:rPr>
          <w:rFonts w:cstheme="minorHAnsi"/>
          <w:sz w:val="24"/>
          <w:szCs w:val="24"/>
        </w:rPr>
      </w:pPr>
      <w:r w:rsidRPr="00DA33BE">
        <w:rPr>
          <w:rFonts w:cstheme="minorHAnsi"/>
          <w:sz w:val="24"/>
          <w:szCs w:val="24"/>
        </w:rPr>
        <w:t>Irma van Heiningen</w:t>
      </w:r>
      <w:r w:rsidR="009B46F2" w:rsidRPr="00DA33BE">
        <w:rPr>
          <w:rFonts w:cstheme="minorHAnsi"/>
          <w:sz w:val="24"/>
          <w:szCs w:val="24"/>
        </w:rPr>
        <w:tab/>
      </w:r>
      <w:r w:rsidR="009B46F2" w:rsidRPr="00DA33BE">
        <w:rPr>
          <w:rFonts w:cstheme="minorHAnsi"/>
          <w:sz w:val="24"/>
          <w:szCs w:val="24"/>
        </w:rPr>
        <w:tab/>
        <w:t>Leerkracht</w:t>
      </w:r>
    </w:p>
    <w:p w14:paraId="34C394DA" w14:textId="0E869E70" w:rsidR="007E02B9" w:rsidRPr="00DA33BE" w:rsidRDefault="006F4935" w:rsidP="009B46F2">
      <w:pPr>
        <w:pStyle w:val="Geenafstand"/>
        <w:rPr>
          <w:rFonts w:cstheme="minorHAnsi"/>
          <w:sz w:val="24"/>
          <w:szCs w:val="24"/>
        </w:rPr>
      </w:pPr>
      <w:r w:rsidRPr="00DA33BE">
        <w:rPr>
          <w:rFonts w:cstheme="minorHAnsi"/>
          <w:sz w:val="24"/>
          <w:szCs w:val="24"/>
        </w:rPr>
        <w:t>Martijn Rouwhof</w:t>
      </w:r>
      <w:r w:rsidR="009B46F2" w:rsidRPr="00DA33BE">
        <w:rPr>
          <w:rFonts w:cstheme="minorHAnsi"/>
          <w:sz w:val="24"/>
          <w:szCs w:val="24"/>
        </w:rPr>
        <w:tab/>
      </w:r>
      <w:r w:rsidR="009B46F2" w:rsidRPr="00DA33BE">
        <w:rPr>
          <w:rFonts w:cstheme="minorHAnsi"/>
          <w:sz w:val="24"/>
          <w:szCs w:val="24"/>
        </w:rPr>
        <w:tab/>
        <w:t>Leerkracht</w:t>
      </w:r>
      <w:r w:rsidR="009B46F2" w:rsidRPr="00DA33BE">
        <w:rPr>
          <w:rFonts w:cstheme="minorHAnsi"/>
          <w:sz w:val="24"/>
          <w:szCs w:val="24"/>
        </w:rPr>
        <w:tab/>
      </w:r>
      <w:r w:rsidR="009B46F2" w:rsidRPr="00DA33BE">
        <w:rPr>
          <w:rFonts w:cstheme="minorHAnsi"/>
          <w:sz w:val="24"/>
          <w:szCs w:val="24"/>
        </w:rPr>
        <w:tab/>
      </w:r>
    </w:p>
    <w:p w14:paraId="644C2149" w14:textId="4126D290" w:rsidR="009B46F2" w:rsidRPr="00DA33BE" w:rsidRDefault="00681024" w:rsidP="009B46F2">
      <w:pPr>
        <w:pStyle w:val="Geenafstand"/>
        <w:rPr>
          <w:rFonts w:cstheme="minorHAnsi"/>
          <w:sz w:val="24"/>
          <w:szCs w:val="24"/>
        </w:rPr>
      </w:pPr>
      <w:r w:rsidRPr="00DA33BE">
        <w:rPr>
          <w:rFonts w:cstheme="minorHAnsi"/>
          <w:sz w:val="24"/>
          <w:szCs w:val="24"/>
        </w:rPr>
        <w:t>Loes Dinkelman</w:t>
      </w:r>
      <w:r w:rsidR="009B46F2" w:rsidRPr="00DA33BE">
        <w:rPr>
          <w:rFonts w:cstheme="minorHAnsi"/>
          <w:sz w:val="24"/>
          <w:szCs w:val="24"/>
        </w:rPr>
        <w:tab/>
      </w:r>
      <w:r w:rsidR="009B46F2" w:rsidRPr="00DA33BE">
        <w:rPr>
          <w:rFonts w:cstheme="minorHAnsi"/>
          <w:sz w:val="24"/>
          <w:szCs w:val="24"/>
        </w:rPr>
        <w:tab/>
      </w:r>
      <w:r w:rsidRPr="00DA33BE">
        <w:rPr>
          <w:rFonts w:cstheme="minorHAnsi"/>
          <w:sz w:val="24"/>
          <w:szCs w:val="24"/>
        </w:rPr>
        <w:t>Onderwijsassistent</w:t>
      </w:r>
    </w:p>
    <w:p w14:paraId="3E75E584" w14:textId="41729508" w:rsidR="00CD7E8A" w:rsidRPr="00DA33BE" w:rsidRDefault="0017576F" w:rsidP="009B46F2">
      <w:pPr>
        <w:pStyle w:val="Geenafstand"/>
        <w:rPr>
          <w:rFonts w:cstheme="minorHAnsi"/>
          <w:sz w:val="24"/>
          <w:szCs w:val="24"/>
        </w:rPr>
      </w:pPr>
      <w:r w:rsidRPr="00DA33BE">
        <w:rPr>
          <w:rFonts w:cstheme="minorHAnsi"/>
          <w:sz w:val="24"/>
          <w:szCs w:val="24"/>
        </w:rPr>
        <w:t xml:space="preserve">Henriëtte Klein </w:t>
      </w:r>
      <w:r w:rsidR="00841B99" w:rsidRPr="00DA33BE">
        <w:rPr>
          <w:rFonts w:cstheme="minorHAnsi"/>
          <w:sz w:val="24"/>
          <w:szCs w:val="24"/>
        </w:rPr>
        <w:t>Gunnewiek</w:t>
      </w:r>
      <w:r w:rsidR="00E61CD3" w:rsidRPr="00DA33BE">
        <w:rPr>
          <w:rFonts w:cstheme="minorHAnsi"/>
          <w:sz w:val="24"/>
          <w:szCs w:val="24"/>
        </w:rPr>
        <w:tab/>
        <w:t>Onderwijsassistent</w:t>
      </w:r>
    </w:p>
    <w:p w14:paraId="4EACD239" w14:textId="45A08A8F" w:rsidR="009B46F2" w:rsidRPr="001B2FE8" w:rsidRDefault="0017576F" w:rsidP="009B46F2">
      <w:pPr>
        <w:pStyle w:val="Geenafstand"/>
        <w:rPr>
          <w:rFonts w:cstheme="minorHAnsi"/>
          <w:sz w:val="24"/>
          <w:szCs w:val="24"/>
        </w:rPr>
      </w:pPr>
      <w:r w:rsidRPr="00DA33BE">
        <w:rPr>
          <w:rFonts w:cstheme="minorHAnsi"/>
          <w:sz w:val="24"/>
          <w:szCs w:val="24"/>
        </w:rPr>
        <w:t>Han Ligtenbarg</w:t>
      </w:r>
      <w:r w:rsidR="009B46F2" w:rsidRPr="00DA33BE">
        <w:rPr>
          <w:rFonts w:cstheme="minorHAnsi"/>
          <w:sz w:val="24"/>
          <w:szCs w:val="24"/>
        </w:rPr>
        <w:tab/>
      </w:r>
      <w:r w:rsidR="009B46F2" w:rsidRPr="00DA33BE">
        <w:rPr>
          <w:rFonts w:cstheme="minorHAnsi"/>
          <w:sz w:val="24"/>
          <w:szCs w:val="24"/>
        </w:rPr>
        <w:tab/>
        <w:t>Conciërge</w:t>
      </w:r>
    </w:p>
    <w:p w14:paraId="5709A734" w14:textId="47825243" w:rsidR="009B46F2" w:rsidRPr="004571A6" w:rsidRDefault="6A18F0BD" w:rsidP="009B46F2">
      <w:pPr>
        <w:pStyle w:val="Geenafstand"/>
        <w:rPr>
          <w:rFonts w:cstheme="minorHAnsi"/>
          <w:sz w:val="24"/>
          <w:szCs w:val="24"/>
        </w:rPr>
      </w:pPr>
      <w:r w:rsidRPr="004571A6">
        <w:rPr>
          <w:rFonts w:cstheme="minorHAnsi"/>
          <w:sz w:val="24"/>
          <w:szCs w:val="24"/>
        </w:rPr>
        <w:t>Hannie Poelert</w:t>
      </w:r>
      <w:r w:rsidR="009B46F2" w:rsidRPr="004571A6">
        <w:rPr>
          <w:rFonts w:cstheme="minorHAnsi"/>
          <w:sz w:val="24"/>
          <w:szCs w:val="24"/>
        </w:rPr>
        <w:tab/>
      </w:r>
      <w:r w:rsidR="004571A6" w:rsidRPr="004571A6">
        <w:rPr>
          <w:rFonts w:cstheme="minorHAnsi"/>
          <w:sz w:val="24"/>
          <w:szCs w:val="24"/>
        </w:rPr>
        <w:tab/>
      </w:r>
      <w:r w:rsidR="009B46F2" w:rsidRPr="004571A6">
        <w:rPr>
          <w:rFonts w:cstheme="minorHAnsi"/>
          <w:sz w:val="24"/>
          <w:szCs w:val="24"/>
        </w:rPr>
        <w:t xml:space="preserve">Leerkracht </w:t>
      </w:r>
      <w:r w:rsidR="00C56F6D" w:rsidRPr="004571A6">
        <w:rPr>
          <w:rFonts w:cstheme="minorHAnsi"/>
          <w:sz w:val="24"/>
          <w:szCs w:val="24"/>
        </w:rPr>
        <w:t>Godsdienstig</w:t>
      </w:r>
      <w:r w:rsidR="009B46F2" w:rsidRPr="004571A6">
        <w:rPr>
          <w:rFonts w:cstheme="minorHAnsi"/>
          <w:sz w:val="24"/>
          <w:szCs w:val="24"/>
        </w:rPr>
        <w:t xml:space="preserve"> Vormingsonderwijs (</w:t>
      </w:r>
      <w:r w:rsidR="00C56F6D" w:rsidRPr="004571A6">
        <w:rPr>
          <w:rFonts w:cstheme="minorHAnsi"/>
          <w:sz w:val="24"/>
          <w:szCs w:val="24"/>
        </w:rPr>
        <w:t>G</w:t>
      </w:r>
      <w:r w:rsidR="009B46F2" w:rsidRPr="004571A6">
        <w:rPr>
          <w:rFonts w:cstheme="minorHAnsi"/>
          <w:sz w:val="24"/>
          <w:szCs w:val="24"/>
        </w:rPr>
        <w:t>VO)</w:t>
      </w:r>
    </w:p>
    <w:p w14:paraId="65775274" w14:textId="399FA8BD" w:rsidR="008F0F22" w:rsidRDefault="009B46F2" w:rsidP="009B46F2">
      <w:pPr>
        <w:pStyle w:val="Geenafstand"/>
        <w:rPr>
          <w:rFonts w:cstheme="minorHAnsi"/>
          <w:sz w:val="24"/>
          <w:szCs w:val="24"/>
        </w:rPr>
      </w:pPr>
      <w:r w:rsidRPr="004571A6">
        <w:rPr>
          <w:rFonts w:cstheme="minorHAnsi"/>
          <w:sz w:val="24"/>
          <w:szCs w:val="24"/>
        </w:rPr>
        <w:t>Arjan Nijman</w:t>
      </w:r>
      <w:r w:rsidRPr="004571A6">
        <w:rPr>
          <w:rFonts w:cstheme="minorHAnsi"/>
          <w:sz w:val="24"/>
          <w:szCs w:val="24"/>
        </w:rPr>
        <w:tab/>
      </w:r>
      <w:r w:rsidRPr="004571A6">
        <w:rPr>
          <w:rFonts w:cstheme="minorHAnsi"/>
          <w:sz w:val="24"/>
          <w:szCs w:val="24"/>
        </w:rPr>
        <w:tab/>
      </w:r>
      <w:r w:rsidRPr="004571A6">
        <w:rPr>
          <w:rFonts w:cstheme="minorHAnsi"/>
          <w:sz w:val="24"/>
          <w:szCs w:val="24"/>
        </w:rPr>
        <w:tab/>
        <w:t>Vakleerkracht bewegingsonderwijs</w:t>
      </w:r>
    </w:p>
    <w:p w14:paraId="28604F35" w14:textId="5391542D" w:rsidR="009B46F2" w:rsidRPr="004571A6" w:rsidRDefault="006F543F" w:rsidP="009B46F2">
      <w:pPr>
        <w:pStyle w:val="Geenafstand"/>
        <w:rPr>
          <w:rFonts w:cstheme="minorHAnsi"/>
          <w:sz w:val="24"/>
          <w:szCs w:val="24"/>
        </w:rPr>
      </w:pPr>
      <w:r>
        <w:rPr>
          <w:rFonts w:cstheme="minorHAnsi"/>
          <w:sz w:val="24"/>
          <w:szCs w:val="24"/>
        </w:rPr>
        <w:t>Dina van Balen</w:t>
      </w:r>
      <w:r w:rsidR="009B46F2" w:rsidRPr="004571A6">
        <w:rPr>
          <w:rFonts w:cstheme="minorHAnsi"/>
          <w:sz w:val="24"/>
          <w:szCs w:val="24"/>
        </w:rPr>
        <w:tab/>
      </w:r>
      <w:r w:rsidR="009B46F2" w:rsidRPr="004571A6">
        <w:rPr>
          <w:rFonts w:cstheme="minorHAnsi"/>
          <w:sz w:val="24"/>
          <w:szCs w:val="24"/>
        </w:rPr>
        <w:tab/>
        <w:t>Vakleerkracht bewegingsonderwijs</w:t>
      </w:r>
      <w:r>
        <w:rPr>
          <w:rFonts w:cstheme="minorHAnsi"/>
          <w:sz w:val="24"/>
          <w:szCs w:val="24"/>
        </w:rPr>
        <w:t xml:space="preserve"> (</w:t>
      </w:r>
      <w:r w:rsidR="00AF0CB6">
        <w:rPr>
          <w:rFonts w:cstheme="minorHAnsi"/>
          <w:sz w:val="24"/>
          <w:szCs w:val="24"/>
        </w:rPr>
        <w:t>peuters</w:t>
      </w:r>
      <w:r w:rsidR="00AF0CB6" w:rsidRPr="00AF0CB6">
        <w:rPr>
          <w:rFonts w:cstheme="minorHAnsi"/>
          <w:sz w:val="24"/>
          <w:szCs w:val="24"/>
        </w:rPr>
        <w:t xml:space="preserve"> </w:t>
      </w:r>
      <w:r w:rsidR="00AF0CB6">
        <w:rPr>
          <w:rFonts w:cstheme="minorHAnsi"/>
          <w:sz w:val="24"/>
          <w:szCs w:val="24"/>
        </w:rPr>
        <w:t>en kleuters)</w:t>
      </w:r>
    </w:p>
    <w:p w14:paraId="11CB6B84" w14:textId="72B8F80F" w:rsidR="009B46F2" w:rsidRPr="004571A6" w:rsidRDefault="00A03330" w:rsidP="009B46F2">
      <w:pPr>
        <w:pStyle w:val="Geenafstand"/>
        <w:rPr>
          <w:rFonts w:cstheme="minorHAnsi"/>
          <w:sz w:val="24"/>
          <w:szCs w:val="24"/>
        </w:rPr>
      </w:pPr>
      <w:r>
        <w:rPr>
          <w:rFonts w:cstheme="minorHAnsi"/>
          <w:sz w:val="24"/>
          <w:szCs w:val="24"/>
        </w:rPr>
        <w:t>Matthijs Barnhoorn</w:t>
      </w:r>
      <w:r w:rsidR="009B46F2" w:rsidRPr="004571A6">
        <w:rPr>
          <w:rFonts w:cstheme="minorHAnsi"/>
          <w:sz w:val="24"/>
          <w:szCs w:val="24"/>
        </w:rPr>
        <w:tab/>
      </w:r>
      <w:r w:rsidR="009B46F2" w:rsidRPr="004571A6">
        <w:rPr>
          <w:rFonts w:cstheme="minorHAnsi"/>
          <w:sz w:val="24"/>
          <w:szCs w:val="24"/>
        </w:rPr>
        <w:tab/>
        <w:t xml:space="preserve">Vakleerkracht muziek </w:t>
      </w:r>
    </w:p>
    <w:p w14:paraId="4263B0D5" w14:textId="77777777" w:rsidR="009B46F2" w:rsidRPr="00DE6248" w:rsidRDefault="009B46F2" w:rsidP="009B46F2">
      <w:pPr>
        <w:pStyle w:val="Kop2"/>
        <w:rPr>
          <w:rFonts w:asciiTheme="minorHAnsi" w:hAnsiTheme="minorHAnsi" w:cstheme="minorHAnsi"/>
        </w:rPr>
      </w:pPr>
      <w:bookmarkStart w:id="105" w:name="_Toc462135015"/>
      <w:bookmarkStart w:id="106" w:name="_Toc462341780"/>
    </w:p>
    <w:p w14:paraId="0583BFC9" w14:textId="77777777" w:rsidR="009B46F2" w:rsidRPr="00DE6248" w:rsidRDefault="009B46F2" w:rsidP="009B46F2">
      <w:pPr>
        <w:pStyle w:val="Kop2"/>
        <w:rPr>
          <w:rFonts w:asciiTheme="minorHAnsi" w:hAnsiTheme="minorHAnsi" w:cstheme="minorHAnsi"/>
        </w:rPr>
      </w:pPr>
      <w:bookmarkStart w:id="107" w:name="_Toc76999585"/>
      <w:bookmarkStart w:id="108" w:name="_Toc171675657"/>
      <w:bookmarkStart w:id="109" w:name="_Toc171425047"/>
      <w:r w:rsidRPr="00DE6248">
        <w:rPr>
          <w:rFonts w:asciiTheme="minorHAnsi" w:hAnsiTheme="minorHAnsi" w:cstheme="minorHAnsi"/>
        </w:rPr>
        <w:t xml:space="preserve">5.2 Vervanging </w:t>
      </w:r>
      <w:bookmarkEnd w:id="105"/>
      <w:bookmarkEnd w:id="106"/>
      <w:r w:rsidRPr="00DE6248">
        <w:rPr>
          <w:rFonts w:asciiTheme="minorHAnsi" w:hAnsiTheme="minorHAnsi" w:cstheme="minorHAnsi"/>
        </w:rPr>
        <w:t>van een leerkracht</w:t>
      </w:r>
      <w:bookmarkEnd w:id="107"/>
      <w:bookmarkEnd w:id="108"/>
      <w:bookmarkEnd w:id="109"/>
    </w:p>
    <w:p w14:paraId="2A6144C8" w14:textId="455E2026" w:rsidR="009B46F2" w:rsidRPr="004571A6" w:rsidRDefault="009B46F2" w:rsidP="000E2D1D">
      <w:pPr>
        <w:pStyle w:val="Geenafstand"/>
        <w:rPr>
          <w:rFonts w:cstheme="minorHAnsi"/>
          <w:sz w:val="24"/>
          <w:szCs w:val="24"/>
        </w:rPr>
      </w:pPr>
      <w:r w:rsidRPr="004571A6">
        <w:rPr>
          <w:rFonts w:cstheme="minorHAnsi"/>
          <w:sz w:val="24"/>
          <w:szCs w:val="24"/>
        </w:rPr>
        <w:t xml:space="preserve">Om verschillende redenen (ziekte, scholing, verlof) kan het zijn dat een leerkracht vervangen moet worden. Door ons bestuur wordt een invalkracht geregeld. Er wordt naar gestreefd de vervanging in </w:t>
      </w:r>
      <w:r w:rsidR="00736C56" w:rsidRPr="004571A6">
        <w:rPr>
          <w:rFonts w:cstheme="minorHAnsi"/>
          <w:sz w:val="24"/>
          <w:szCs w:val="24"/>
        </w:rPr>
        <w:t>eenzelfde</w:t>
      </w:r>
      <w:r w:rsidRPr="004571A6">
        <w:rPr>
          <w:rFonts w:cstheme="minorHAnsi"/>
          <w:sz w:val="24"/>
          <w:szCs w:val="24"/>
        </w:rPr>
        <w:t xml:space="preserve"> groep, zo veel mogelijk, door dezelfde personen te laten uitvoeren. Dit is helaas niet altijd mogelijk. </w:t>
      </w:r>
    </w:p>
    <w:p w14:paraId="2583B249" w14:textId="4276608A" w:rsidR="009B46F2" w:rsidRPr="004571A6" w:rsidRDefault="009B46F2" w:rsidP="000E2D1D">
      <w:pPr>
        <w:pStyle w:val="Geenafstand"/>
        <w:rPr>
          <w:rFonts w:cstheme="minorHAnsi"/>
          <w:sz w:val="24"/>
          <w:szCs w:val="24"/>
        </w:rPr>
      </w:pPr>
      <w:r w:rsidRPr="004571A6">
        <w:rPr>
          <w:rFonts w:cstheme="minorHAnsi"/>
          <w:sz w:val="24"/>
          <w:szCs w:val="24"/>
        </w:rPr>
        <w:t xml:space="preserve">De afgelopen jaren is het vinden van vervanging bij ziekte van leerkrachten in het onderwijs een toenemend probleem aan het worden. Naar verwachting zal dit probleem in de </w:t>
      </w:r>
      <w:r w:rsidRPr="004571A6">
        <w:rPr>
          <w:rFonts w:cstheme="minorHAnsi"/>
          <w:sz w:val="24"/>
          <w:szCs w:val="24"/>
        </w:rPr>
        <w:lastRenderedPageBreak/>
        <w:t xml:space="preserve">toekomst alleen maar groter worden. In overleg met alle scholen </w:t>
      </w:r>
      <w:r w:rsidR="006F667F" w:rsidRPr="004571A6">
        <w:rPr>
          <w:rFonts w:cstheme="minorHAnsi"/>
          <w:sz w:val="24"/>
          <w:szCs w:val="24"/>
        </w:rPr>
        <w:t>binnen stichting OPONOA</w:t>
      </w:r>
      <w:r w:rsidRPr="004571A6">
        <w:rPr>
          <w:rFonts w:cstheme="minorHAnsi"/>
          <w:sz w:val="24"/>
          <w:szCs w:val="24"/>
        </w:rPr>
        <w:t xml:space="preserve"> hebben we in verband met deze problematiek afspraken gemaakt. Hieruit is het protocol ‘bij geen vervanging’ ontstaan (zie 5.2.1).  Het protocol is besproken met het bevoegde gezag van de school en de medezeggenschapsraad.</w:t>
      </w:r>
    </w:p>
    <w:p w14:paraId="485B6885" w14:textId="77777777" w:rsidR="009B46F2" w:rsidRPr="004571A6" w:rsidRDefault="009B46F2" w:rsidP="000E2D1D">
      <w:pPr>
        <w:pStyle w:val="Geenafstand"/>
        <w:rPr>
          <w:rFonts w:cstheme="minorHAnsi"/>
          <w:sz w:val="24"/>
          <w:szCs w:val="24"/>
        </w:rPr>
      </w:pPr>
    </w:p>
    <w:p w14:paraId="75C59386" w14:textId="192CB298" w:rsidR="009B46F2" w:rsidRPr="004571A6" w:rsidRDefault="009B46F2" w:rsidP="000E2D1D">
      <w:pPr>
        <w:pStyle w:val="Geenafstand"/>
        <w:rPr>
          <w:rFonts w:cstheme="minorHAnsi"/>
          <w:sz w:val="24"/>
          <w:szCs w:val="24"/>
        </w:rPr>
      </w:pPr>
      <w:r w:rsidRPr="004571A6">
        <w:rPr>
          <w:rFonts w:cstheme="minorHAnsi"/>
          <w:sz w:val="24"/>
          <w:szCs w:val="24"/>
        </w:rPr>
        <w:t xml:space="preserve">In alle gevallen waarbij een leerkracht niet aanwezig is of kan zijn, zullen wij in eerste instantie onze uiterste best doen om die vervanging via de gebruikelijke kanalen te regelen. </w:t>
      </w:r>
      <w:r w:rsidR="00521D76" w:rsidRPr="004571A6">
        <w:rPr>
          <w:rFonts w:cstheme="minorHAnsi"/>
          <w:sz w:val="24"/>
          <w:szCs w:val="24"/>
        </w:rPr>
        <w:t>Als</w:t>
      </w:r>
      <w:r w:rsidRPr="004571A6">
        <w:rPr>
          <w:rFonts w:cstheme="minorHAnsi"/>
          <w:sz w:val="24"/>
          <w:szCs w:val="24"/>
        </w:rPr>
        <w:t xml:space="preserve"> </w:t>
      </w:r>
      <w:r w:rsidR="00D3363C" w:rsidRPr="004571A6">
        <w:rPr>
          <w:rFonts w:cstheme="minorHAnsi"/>
          <w:sz w:val="24"/>
          <w:szCs w:val="24"/>
        </w:rPr>
        <w:t xml:space="preserve">er </w:t>
      </w:r>
      <w:r w:rsidRPr="004571A6">
        <w:rPr>
          <w:rFonts w:cstheme="minorHAnsi"/>
          <w:sz w:val="24"/>
          <w:szCs w:val="24"/>
        </w:rPr>
        <w:t xml:space="preserve">geen vervanger gevonden kan worden gaat het protocol in werking. </w:t>
      </w:r>
    </w:p>
    <w:p w14:paraId="37B97A62" w14:textId="77777777" w:rsidR="009B46F2" w:rsidRPr="004571A6" w:rsidRDefault="009B46F2" w:rsidP="009B46F2">
      <w:pPr>
        <w:spacing w:after="0"/>
        <w:rPr>
          <w:rFonts w:cstheme="minorHAnsi"/>
          <w:b/>
          <w:sz w:val="24"/>
          <w:szCs w:val="24"/>
        </w:rPr>
      </w:pPr>
    </w:p>
    <w:p w14:paraId="6198E16F" w14:textId="77777777" w:rsidR="009B46F2" w:rsidRPr="004571A6" w:rsidRDefault="009B46F2" w:rsidP="009B46F2">
      <w:pPr>
        <w:pStyle w:val="Kop3"/>
        <w:rPr>
          <w:rFonts w:asciiTheme="minorHAnsi" w:hAnsiTheme="minorHAnsi" w:cstheme="minorHAnsi"/>
        </w:rPr>
      </w:pPr>
      <w:bookmarkStart w:id="110" w:name="_Toc76999586"/>
      <w:bookmarkStart w:id="111" w:name="_Toc171675658"/>
      <w:bookmarkStart w:id="112" w:name="_Toc171425048"/>
      <w:r w:rsidRPr="004571A6">
        <w:rPr>
          <w:rFonts w:asciiTheme="minorHAnsi" w:hAnsiTheme="minorHAnsi" w:cstheme="minorHAnsi"/>
        </w:rPr>
        <w:t>5.2.1 Protocol bij geen vervanging</w:t>
      </w:r>
      <w:bookmarkEnd w:id="110"/>
      <w:bookmarkEnd w:id="111"/>
      <w:bookmarkEnd w:id="112"/>
    </w:p>
    <w:p w14:paraId="410D4560" w14:textId="0C7693E2" w:rsidR="009B46F2" w:rsidRPr="004571A6" w:rsidRDefault="009B46F2" w:rsidP="00EC41C8">
      <w:pPr>
        <w:pStyle w:val="Geenafstand"/>
        <w:rPr>
          <w:rFonts w:cstheme="minorHAnsi"/>
          <w:sz w:val="24"/>
          <w:szCs w:val="24"/>
        </w:rPr>
      </w:pPr>
      <w:r w:rsidRPr="004571A6">
        <w:rPr>
          <w:rFonts w:cstheme="minorHAnsi"/>
          <w:sz w:val="24"/>
          <w:szCs w:val="24"/>
        </w:rPr>
        <w:t xml:space="preserve">Wanneer er door onvoorziene omstandigheden onverwacht ziekteverzuim is, zullen de </w:t>
      </w:r>
    </w:p>
    <w:p w14:paraId="352B5CDA" w14:textId="04FFD6A5" w:rsidR="009B46F2" w:rsidRPr="004571A6" w:rsidRDefault="009B46F2" w:rsidP="00EC41C8">
      <w:pPr>
        <w:pStyle w:val="Geenafstand"/>
        <w:rPr>
          <w:rFonts w:cstheme="minorHAnsi"/>
          <w:sz w:val="24"/>
          <w:szCs w:val="24"/>
        </w:rPr>
      </w:pPr>
      <w:r w:rsidRPr="004571A6">
        <w:rPr>
          <w:rFonts w:cstheme="minorHAnsi"/>
          <w:sz w:val="24"/>
          <w:szCs w:val="24"/>
        </w:rPr>
        <w:t xml:space="preserve">kinderen </w:t>
      </w:r>
      <w:r w:rsidRPr="00DF5B29">
        <w:rPr>
          <w:rFonts w:cstheme="minorHAnsi"/>
          <w:sz w:val="24"/>
          <w:szCs w:val="24"/>
        </w:rPr>
        <w:t>de eerste dag niet naar huis worden gestuurd</w:t>
      </w:r>
      <w:r w:rsidRPr="004571A6">
        <w:rPr>
          <w:rFonts w:cstheme="minorHAnsi"/>
          <w:sz w:val="24"/>
          <w:szCs w:val="24"/>
        </w:rPr>
        <w:t xml:space="preserve">. Is het vooraf duidelijk dat ook de volgende dag/dagen de leerlingen geen onderwijs kunnen krijgen – zowel bij ziekteverzuim als bij verlofregelingen – dan zal de directie een mail sturen met een mededeling hierover. Op de eerste dag kunt u ervan </w:t>
      </w:r>
      <w:r w:rsidR="00736C56" w:rsidRPr="004571A6">
        <w:rPr>
          <w:rFonts w:cstheme="minorHAnsi"/>
          <w:sz w:val="24"/>
          <w:szCs w:val="24"/>
        </w:rPr>
        <w:t>uitgaan</w:t>
      </w:r>
      <w:r w:rsidRPr="004571A6">
        <w:rPr>
          <w:rFonts w:cstheme="minorHAnsi"/>
          <w:sz w:val="24"/>
          <w:szCs w:val="24"/>
        </w:rPr>
        <w:t xml:space="preserve"> dat de school toezicht houdt – ongeacht of leerlingen wel/niet les ontvangen.</w:t>
      </w:r>
    </w:p>
    <w:p w14:paraId="5B95DD07" w14:textId="1E358685" w:rsidR="009B46F2" w:rsidRPr="004571A6" w:rsidRDefault="009B46F2" w:rsidP="00EC41C8">
      <w:pPr>
        <w:pStyle w:val="Geenafstand"/>
        <w:rPr>
          <w:rFonts w:cstheme="minorHAnsi"/>
          <w:sz w:val="24"/>
          <w:szCs w:val="24"/>
        </w:rPr>
      </w:pPr>
      <w:r w:rsidRPr="004571A6">
        <w:rPr>
          <w:rFonts w:cstheme="minorHAnsi"/>
          <w:sz w:val="24"/>
          <w:szCs w:val="24"/>
        </w:rPr>
        <w:t>Wanneer een periode dat de leerlingen geen onderwijs krijgen langer duurt, zullen de lesvrije dagen over meerdere groepen verdeeld worden.</w:t>
      </w:r>
    </w:p>
    <w:p w14:paraId="1F4D3A79" w14:textId="532D4776" w:rsidR="009B46F2" w:rsidRPr="004571A6" w:rsidRDefault="009B46F2" w:rsidP="00EC41C8">
      <w:pPr>
        <w:pStyle w:val="Geenafstand"/>
        <w:rPr>
          <w:rFonts w:cstheme="minorHAnsi"/>
          <w:sz w:val="24"/>
          <w:szCs w:val="24"/>
        </w:rPr>
      </w:pPr>
      <w:r w:rsidRPr="004571A6">
        <w:rPr>
          <w:rFonts w:cstheme="minorHAnsi"/>
          <w:sz w:val="24"/>
          <w:szCs w:val="24"/>
        </w:rPr>
        <w:t>Maar voordat er leerlingen thuis moeten blijven, worden de volgende mogelijkheden bekeken:</w:t>
      </w:r>
    </w:p>
    <w:p w14:paraId="70C90121" w14:textId="091C8D1E" w:rsidR="009B46F2" w:rsidRPr="004571A6" w:rsidRDefault="009B46F2" w:rsidP="006C5FBF">
      <w:pPr>
        <w:pStyle w:val="Geenafstand"/>
        <w:numPr>
          <w:ilvl w:val="0"/>
          <w:numId w:val="7"/>
        </w:numPr>
        <w:rPr>
          <w:rFonts w:cstheme="minorHAnsi"/>
          <w:sz w:val="24"/>
          <w:szCs w:val="24"/>
        </w:rPr>
      </w:pPr>
      <w:r w:rsidRPr="004571A6">
        <w:rPr>
          <w:rFonts w:cstheme="minorHAnsi"/>
          <w:sz w:val="24"/>
          <w:szCs w:val="24"/>
        </w:rPr>
        <w:t>Kunnen er groepen gecombineerd worden;</w:t>
      </w:r>
    </w:p>
    <w:p w14:paraId="6A3D52A3" w14:textId="2BA619DA" w:rsidR="009B46F2" w:rsidRPr="004571A6" w:rsidRDefault="009B46F2" w:rsidP="006C5FBF">
      <w:pPr>
        <w:pStyle w:val="Geenafstand"/>
        <w:numPr>
          <w:ilvl w:val="0"/>
          <w:numId w:val="7"/>
        </w:numPr>
        <w:rPr>
          <w:rFonts w:cstheme="minorHAnsi"/>
          <w:sz w:val="24"/>
          <w:szCs w:val="24"/>
        </w:rPr>
      </w:pPr>
      <w:r w:rsidRPr="004571A6">
        <w:rPr>
          <w:rFonts w:cstheme="minorHAnsi"/>
          <w:sz w:val="24"/>
          <w:szCs w:val="24"/>
        </w:rPr>
        <w:t>Kunnen de leerlingen over andere groepen verdeeld worden;</w:t>
      </w:r>
    </w:p>
    <w:p w14:paraId="4D981699" w14:textId="74BFDB9F" w:rsidR="009B46F2" w:rsidRPr="004571A6" w:rsidRDefault="009B46F2" w:rsidP="006C5FBF">
      <w:pPr>
        <w:pStyle w:val="Geenafstand"/>
        <w:numPr>
          <w:ilvl w:val="0"/>
          <w:numId w:val="7"/>
        </w:numPr>
        <w:rPr>
          <w:rFonts w:cstheme="minorHAnsi"/>
          <w:sz w:val="24"/>
          <w:szCs w:val="24"/>
        </w:rPr>
      </w:pPr>
      <w:r w:rsidRPr="004571A6">
        <w:rPr>
          <w:rFonts w:cstheme="minorHAnsi"/>
          <w:sz w:val="24"/>
          <w:szCs w:val="24"/>
        </w:rPr>
        <w:t>Kan intern de vervanging worden opgelost (verschuivingen van leerkrachten, inzetten van leerkrachten met specifieke taken, ambulante tijd directie, stagiaires, hulpouders, enz.).</w:t>
      </w:r>
      <w:r w:rsidR="00250945" w:rsidRPr="004571A6">
        <w:rPr>
          <w:rFonts w:cstheme="minorHAnsi"/>
          <w:sz w:val="24"/>
          <w:szCs w:val="24"/>
        </w:rPr>
        <w:t xml:space="preserve"> </w:t>
      </w:r>
    </w:p>
    <w:p w14:paraId="5EA7CE30" w14:textId="77777777" w:rsidR="009B46F2" w:rsidRPr="004571A6" w:rsidRDefault="009B46F2" w:rsidP="00EC41C8">
      <w:pPr>
        <w:pStyle w:val="Geenafstand"/>
        <w:rPr>
          <w:rFonts w:cstheme="minorHAnsi"/>
          <w:sz w:val="24"/>
          <w:szCs w:val="24"/>
        </w:rPr>
      </w:pPr>
    </w:p>
    <w:p w14:paraId="669DE2C6" w14:textId="08936B5B" w:rsidR="009B46F2" w:rsidRPr="004571A6" w:rsidRDefault="009B46F2" w:rsidP="00EC41C8">
      <w:pPr>
        <w:pStyle w:val="Geenafstand"/>
        <w:rPr>
          <w:rFonts w:cstheme="minorHAnsi"/>
          <w:sz w:val="24"/>
          <w:szCs w:val="24"/>
        </w:rPr>
      </w:pPr>
      <w:r w:rsidRPr="004571A6">
        <w:rPr>
          <w:rFonts w:cstheme="minorHAnsi"/>
          <w:sz w:val="24"/>
          <w:szCs w:val="24"/>
        </w:rPr>
        <w:t>Bovenstaande mogelijke oplossingen kunnen alleen voor de eerste onvoorziene verzuimdag soelaas bieden. Bij verzuim dat te voorzien is, zullen wij hiervoor niet kiezen. Immers de bovenstaande oplossingen zijn slechts “noodverbanden”. U kunt zich voorstellen dat wanneer kinderen over andere groepen verdeeld worden, dat ook invloed heeft op het onderwijs aan die groepen. Daarnaast willen we ook vermijden dat andere werkzaamheden op school in de knel komen.</w:t>
      </w:r>
    </w:p>
    <w:p w14:paraId="5211AFE1" w14:textId="74D92A14" w:rsidR="009B46F2" w:rsidRPr="004571A6" w:rsidRDefault="009B46F2" w:rsidP="00EC41C8">
      <w:pPr>
        <w:pStyle w:val="Geenafstand"/>
        <w:rPr>
          <w:rFonts w:cstheme="minorHAnsi"/>
          <w:sz w:val="24"/>
          <w:szCs w:val="24"/>
        </w:rPr>
      </w:pPr>
      <w:r w:rsidRPr="004571A6">
        <w:rPr>
          <w:rFonts w:cstheme="minorHAnsi"/>
          <w:sz w:val="24"/>
          <w:szCs w:val="24"/>
        </w:rPr>
        <w:t>Indien groepen naar huis worden gestuurd, wordt daar melding van gemaakt aan het bestuur en aan de inspectie.</w:t>
      </w:r>
    </w:p>
    <w:p w14:paraId="0B951E70" w14:textId="4FA17DCA" w:rsidR="009B46F2" w:rsidRPr="004571A6" w:rsidRDefault="009B46F2" w:rsidP="00EC41C8">
      <w:pPr>
        <w:pStyle w:val="Geenafstand"/>
        <w:rPr>
          <w:rFonts w:cstheme="minorHAnsi"/>
          <w:sz w:val="24"/>
          <w:szCs w:val="24"/>
        </w:rPr>
      </w:pPr>
      <w:r w:rsidRPr="004571A6">
        <w:rPr>
          <w:rFonts w:cstheme="minorHAnsi"/>
          <w:sz w:val="24"/>
          <w:szCs w:val="24"/>
        </w:rPr>
        <w:t>Wij zijn ons bewust van het feit dat het “thuis moeten houden” van kinderen voor ouders een probleem kan zijn. Toch vragen wij uw begrip voor deze (nood)maatregel.</w:t>
      </w:r>
    </w:p>
    <w:p w14:paraId="51493D6E" w14:textId="13D32906" w:rsidR="007405F5" w:rsidRPr="004571A6" w:rsidRDefault="007405F5" w:rsidP="008505AB">
      <w:pPr>
        <w:pStyle w:val="Geenafstand"/>
        <w:rPr>
          <w:rFonts w:cstheme="minorHAnsi"/>
          <w:sz w:val="24"/>
          <w:szCs w:val="24"/>
        </w:rPr>
      </w:pPr>
    </w:p>
    <w:p w14:paraId="39C448AA" w14:textId="638F9CD4" w:rsidR="00BA3414" w:rsidRPr="004571A6" w:rsidRDefault="00BA3414" w:rsidP="009C56C1">
      <w:pPr>
        <w:pStyle w:val="Kop2"/>
        <w:rPr>
          <w:rFonts w:asciiTheme="minorHAnsi" w:hAnsiTheme="minorHAnsi" w:cstheme="minorHAnsi"/>
          <w:szCs w:val="24"/>
        </w:rPr>
      </w:pPr>
      <w:bookmarkStart w:id="113" w:name="_Toc76999587"/>
      <w:bookmarkStart w:id="114" w:name="_Toc462135017"/>
      <w:bookmarkStart w:id="115" w:name="_Toc462341782"/>
      <w:bookmarkStart w:id="116" w:name="_Toc171675659"/>
      <w:bookmarkStart w:id="117" w:name="_Toc171425049"/>
      <w:r w:rsidRPr="004571A6">
        <w:rPr>
          <w:rFonts w:asciiTheme="minorHAnsi" w:hAnsiTheme="minorHAnsi" w:cstheme="minorHAnsi"/>
          <w:szCs w:val="24"/>
        </w:rPr>
        <w:t>5.3 De begeleiding en inzet van stagiaires</w:t>
      </w:r>
      <w:bookmarkEnd w:id="113"/>
      <w:bookmarkEnd w:id="116"/>
      <w:bookmarkEnd w:id="117"/>
      <w:r w:rsidRPr="004571A6">
        <w:rPr>
          <w:rFonts w:asciiTheme="minorHAnsi" w:hAnsiTheme="minorHAnsi" w:cstheme="minorHAnsi"/>
          <w:szCs w:val="24"/>
        </w:rPr>
        <w:t xml:space="preserve"> </w:t>
      </w:r>
      <w:bookmarkEnd w:id="114"/>
      <w:bookmarkEnd w:id="115"/>
    </w:p>
    <w:p w14:paraId="3A246CB0" w14:textId="3CADDF78" w:rsidR="00BA3414" w:rsidRPr="004571A6" w:rsidRDefault="00363CFD" w:rsidP="00AC0D72">
      <w:pPr>
        <w:pStyle w:val="Geenafstand"/>
        <w:rPr>
          <w:rFonts w:cstheme="minorHAnsi"/>
          <w:sz w:val="24"/>
          <w:szCs w:val="24"/>
        </w:rPr>
      </w:pPr>
      <w:r w:rsidRPr="004571A6">
        <w:rPr>
          <w:rFonts w:cstheme="minorHAnsi"/>
          <w:sz w:val="24"/>
          <w:szCs w:val="24"/>
        </w:rPr>
        <w:t>O</w:t>
      </w:r>
      <w:r w:rsidR="00690BFA">
        <w:rPr>
          <w:rFonts w:cstheme="minorHAnsi"/>
          <w:sz w:val="24"/>
          <w:szCs w:val="24"/>
        </w:rPr>
        <w:t>bs</w:t>
      </w:r>
      <w:r w:rsidR="00AC0D72" w:rsidRPr="004571A6">
        <w:rPr>
          <w:rFonts w:cstheme="minorHAnsi"/>
          <w:sz w:val="24"/>
          <w:szCs w:val="24"/>
        </w:rPr>
        <w:t xml:space="preserve"> Kiezel en Kei</w:t>
      </w:r>
      <w:r w:rsidR="00BA3414" w:rsidRPr="004571A6">
        <w:rPr>
          <w:rFonts w:cstheme="minorHAnsi"/>
          <w:sz w:val="24"/>
          <w:szCs w:val="24"/>
        </w:rPr>
        <w:t xml:space="preserve"> is een opleidingsschool.</w:t>
      </w:r>
      <w:r w:rsidR="00BA3414" w:rsidRPr="004571A6">
        <w:rPr>
          <w:rFonts w:cstheme="minorHAnsi"/>
          <w:color w:val="FF0000"/>
          <w:sz w:val="24"/>
          <w:szCs w:val="24"/>
        </w:rPr>
        <w:t xml:space="preserve"> </w:t>
      </w:r>
      <w:r w:rsidR="00AC0D72" w:rsidRPr="004571A6">
        <w:rPr>
          <w:rFonts w:cstheme="minorHAnsi"/>
          <w:sz w:val="24"/>
          <w:szCs w:val="24"/>
        </w:rPr>
        <w:t>Bijna a</w:t>
      </w:r>
      <w:r w:rsidR="00BA3414" w:rsidRPr="004571A6">
        <w:rPr>
          <w:rFonts w:cstheme="minorHAnsi"/>
          <w:sz w:val="24"/>
          <w:szCs w:val="24"/>
        </w:rPr>
        <w:t>lle leerkrachten hebben een mentorenopleiding gevolgd, waardoor zij gekwalificeerd zijn om stagiaires op te leiden.</w:t>
      </w:r>
      <w:r w:rsidR="00AC0D72" w:rsidRPr="004571A6">
        <w:rPr>
          <w:rFonts w:cstheme="minorHAnsi"/>
          <w:sz w:val="24"/>
          <w:szCs w:val="24"/>
        </w:rPr>
        <w:t xml:space="preserve"> </w:t>
      </w:r>
      <w:r w:rsidR="00BA3414" w:rsidRPr="004571A6">
        <w:rPr>
          <w:rFonts w:cstheme="minorHAnsi"/>
          <w:sz w:val="24"/>
          <w:szCs w:val="24"/>
        </w:rPr>
        <w:t xml:space="preserve">Studenten van </w:t>
      </w:r>
      <w:r w:rsidR="00736C56" w:rsidRPr="004571A6">
        <w:rPr>
          <w:rFonts w:cstheme="minorHAnsi"/>
          <w:sz w:val="24"/>
          <w:szCs w:val="24"/>
        </w:rPr>
        <w:t>de PABO</w:t>
      </w:r>
      <w:r w:rsidR="00BA3414" w:rsidRPr="004571A6">
        <w:rPr>
          <w:rFonts w:cstheme="minorHAnsi"/>
          <w:sz w:val="24"/>
          <w:szCs w:val="24"/>
        </w:rPr>
        <w:t xml:space="preserve"> Saxion en studenten onderwijsassistent van het Graafschap</w:t>
      </w:r>
      <w:r w:rsidR="00CB4167">
        <w:rPr>
          <w:rFonts w:cstheme="minorHAnsi"/>
          <w:sz w:val="24"/>
          <w:szCs w:val="24"/>
        </w:rPr>
        <w:t xml:space="preserve"> </w:t>
      </w:r>
      <w:r w:rsidR="00BA3414" w:rsidRPr="004571A6">
        <w:rPr>
          <w:rFonts w:cstheme="minorHAnsi"/>
          <w:sz w:val="24"/>
          <w:szCs w:val="24"/>
        </w:rPr>
        <w:t xml:space="preserve">college, komen bij ons stage lopen. Dat kunnen eerstejaars studenten zijn, maar ook vierde jaars studenten.  Afhankelijk van de beschikbare plaatsen, kunnen stagiaires van andere PABO’s en ROC’s ook bij ons stage lopen. </w:t>
      </w:r>
    </w:p>
    <w:p w14:paraId="226A67FE" w14:textId="3C89D540" w:rsidR="00BA3414" w:rsidRPr="004571A6" w:rsidRDefault="00BA3414" w:rsidP="00AC0D72">
      <w:pPr>
        <w:pStyle w:val="Geenafstand"/>
        <w:rPr>
          <w:rFonts w:cstheme="minorHAnsi"/>
          <w:sz w:val="24"/>
          <w:szCs w:val="24"/>
        </w:rPr>
      </w:pPr>
      <w:r w:rsidRPr="004571A6">
        <w:rPr>
          <w:rFonts w:cstheme="minorHAnsi"/>
          <w:sz w:val="24"/>
          <w:szCs w:val="24"/>
        </w:rPr>
        <w:t xml:space="preserve">Voor de plaatsing van de stagiaire kijken we eerst naar de mogelijkheden voor de groep (de kinderen) en dan naar de best passende plek voor de stagiaire. </w:t>
      </w:r>
    </w:p>
    <w:p w14:paraId="743BD53C" w14:textId="134796C5" w:rsidR="00BA3414" w:rsidRPr="00B36E28" w:rsidRDefault="00BA3414" w:rsidP="00AC0D72">
      <w:pPr>
        <w:pStyle w:val="Geenafstand"/>
        <w:rPr>
          <w:rFonts w:cstheme="minorHAnsi"/>
          <w:sz w:val="24"/>
          <w:szCs w:val="24"/>
        </w:rPr>
      </w:pPr>
      <w:r w:rsidRPr="004571A6">
        <w:rPr>
          <w:rFonts w:cstheme="minorHAnsi"/>
          <w:sz w:val="24"/>
          <w:szCs w:val="24"/>
        </w:rPr>
        <w:t>De stagiaires stellen zich in de betreffende groep voor via Parro.</w:t>
      </w:r>
    </w:p>
    <w:p w14:paraId="36705B2E" w14:textId="05C71184" w:rsidR="00BA3414" w:rsidRPr="004571A6" w:rsidRDefault="00BA3414" w:rsidP="009C56C1">
      <w:pPr>
        <w:pStyle w:val="Kop2"/>
        <w:rPr>
          <w:rFonts w:asciiTheme="minorHAnsi" w:hAnsiTheme="minorHAnsi" w:cstheme="minorHAnsi"/>
          <w:szCs w:val="24"/>
        </w:rPr>
      </w:pPr>
      <w:bookmarkStart w:id="118" w:name="_Toc462135018"/>
      <w:bookmarkStart w:id="119" w:name="_Toc462341783"/>
      <w:bookmarkStart w:id="120" w:name="_Toc76999588"/>
      <w:bookmarkStart w:id="121" w:name="_Toc171675660"/>
      <w:bookmarkStart w:id="122" w:name="_Toc171425050"/>
      <w:r w:rsidRPr="004571A6">
        <w:rPr>
          <w:rFonts w:asciiTheme="minorHAnsi" w:hAnsiTheme="minorHAnsi" w:cstheme="minorHAnsi"/>
          <w:szCs w:val="24"/>
        </w:rPr>
        <w:lastRenderedPageBreak/>
        <w:t>5.4 Scholing van le</w:t>
      </w:r>
      <w:bookmarkEnd w:id="118"/>
      <w:bookmarkEnd w:id="119"/>
      <w:r w:rsidRPr="004571A6">
        <w:rPr>
          <w:rFonts w:asciiTheme="minorHAnsi" w:hAnsiTheme="minorHAnsi" w:cstheme="minorHAnsi"/>
          <w:szCs w:val="24"/>
        </w:rPr>
        <w:t>erkrachten</w:t>
      </w:r>
      <w:bookmarkEnd w:id="120"/>
      <w:bookmarkEnd w:id="121"/>
      <w:bookmarkEnd w:id="122"/>
    </w:p>
    <w:p w14:paraId="0F66BB45" w14:textId="492E78A9" w:rsidR="00BA3414" w:rsidRPr="004571A6" w:rsidRDefault="00BA3414" w:rsidP="00677100">
      <w:pPr>
        <w:pStyle w:val="Geenafstand"/>
        <w:rPr>
          <w:rFonts w:cstheme="minorHAnsi"/>
          <w:sz w:val="24"/>
          <w:szCs w:val="24"/>
        </w:rPr>
      </w:pPr>
      <w:r w:rsidRPr="004571A6">
        <w:rPr>
          <w:rFonts w:cstheme="minorHAnsi"/>
          <w:sz w:val="24"/>
          <w:szCs w:val="24"/>
        </w:rPr>
        <w:t xml:space="preserve">Jaarlijks stellen we als school een schoolontwikkelingsplan op. Ieder jaar staan een aantal onderwerpen centraal en daar waar gewenst, vindt extra scholing plaats. Het schoolontwikkelingsplan staat beschreven in hoofdstuk 7. </w:t>
      </w:r>
    </w:p>
    <w:p w14:paraId="55631C42" w14:textId="0D7814AE" w:rsidR="00BA3414" w:rsidRPr="004571A6" w:rsidRDefault="00BA3414" w:rsidP="00677100">
      <w:pPr>
        <w:pStyle w:val="Geenafstand"/>
        <w:rPr>
          <w:rFonts w:cstheme="minorHAnsi"/>
          <w:sz w:val="24"/>
          <w:szCs w:val="24"/>
        </w:rPr>
      </w:pPr>
      <w:r w:rsidRPr="004571A6">
        <w:rPr>
          <w:rFonts w:cstheme="minorHAnsi"/>
          <w:sz w:val="24"/>
          <w:szCs w:val="24"/>
        </w:rPr>
        <w:t>Ieder jaar voert de locatiecoördinator jaargesprekken en POP</w:t>
      </w:r>
      <w:r w:rsidR="009255E1">
        <w:rPr>
          <w:rFonts w:cstheme="minorHAnsi"/>
          <w:sz w:val="24"/>
          <w:szCs w:val="24"/>
        </w:rPr>
        <w:t xml:space="preserve"> (persoonlijk ontwikkelingsplan) </w:t>
      </w:r>
      <w:r w:rsidRPr="004571A6">
        <w:rPr>
          <w:rFonts w:cstheme="minorHAnsi"/>
          <w:sz w:val="24"/>
          <w:szCs w:val="24"/>
        </w:rPr>
        <w:t xml:space="preserve">gesprekken met de leerkrachten. In deze gesprekken kunnen leerkrachten aangeven waar zij zich verder </w:t>
      </w:r>
      <w:r w:rsidR="00736C56" w:rsidRPr="004571A6">
        <w:rPr>
          <w:rFonts w:cstheme="minorHAnsi"/>
          <w:sz w:val="24"/>
          <w:szCs w:val="24"/>
        </w:rPr>
        <w:t>in willen</w:t>
      </w:r>
      <w:r w:rsidRPr="004571A6">
        <w:rPr>
          <w:rFonts w:cstheme="minorHAnsi"/>
          <w:sz w:val="24"/>
          <w:szCs w:val="24"/>
        </w:rPr>
        <w:t xml:space="preserve"> bekwamen. Dit kunnen onderwerpen zijn die schoolbreed ingezet worden, maar kunnen ook persoonlijk wensen zijn, mits in te zetten voor de school.</w:t>
      </w:r>
    </w:p>
    <w:p w14:paraId="563FF5F4" w14:textId="77777777" w:rsidR="00BA3414" w:rsidRPr="004571A6" w:rsidRDefault="00BA3414" w:rsidP="00BA3414">
      <w:pPr>
        <w:pStyle w:val="Geenafstand"/>
        <w:rPr>
          <w:rFonts w:cstheme="minorHAnsi"/>
          <w:sz w:val="24"/>
          <w:szCs w:val="24"/>
        </w:rPr>
      </w:pPr>
      <w:bookmarkStart w:id="123" w:name="_Toc462135019"/>
      <w:bookmarkStart w:id="124" w:name="_Toc462341784"/>
    </w:p>
    <w:p w14:paraId="6ECB73A5" w14:textId="22209437" w:rsidR="00BA3414" w:rsidRPr="004571A6" w:rsidRDefault="00BA3414" w:rsidP="009C56C1">
      <w:pPr>
        <w:pStyle w:val="Kop2"/>
        <w:rPr>
          <w:rFonts w:asciiTheme="minorHAnsi" w:hAnsiTheme="minorHAnsi" w:cstheme="minorHAnsi"/>
          <w:szCs w:val="24"/>
        </w:rPr>
      </w:pPr>
      <w:bookmarkStart w:id="125" w:name="_Toc76999589"/>
      <w:bookmarkStart w:id="126" w:name="_Toc171675661"/>
      <w:bookmarkStart w:id="127" w:name="_Toc171425051"/>
      <w:r w:rsidRPr="004571A6">
        <w:rPr>
          <w:rFonts w:asciiTheme="minorHAnsi" w:hAnsiTheme="minorHAnsi" w:cstheme="minorHAnsi"/>
          <w:szCs w:val="24"/>
        </w:rPr>
        <w:t>5.</w:t>
      </w:r>
      <w:r w:rsidR="009C56C1" w:rsidRPr="004571A6">
        <w:rPr>
          <w:rFonts w:asciiTheme="minorHAnsi" w:hAnsiTheme="minorHAnsi" w:cstheme="minorHAnsi"/>
          <w:szCs w:val="24"/>
        </w:rPr>
        <w:t>5</w:t>
      </w:r>
      <w:r w:rsidRPr="004571A6">
        <w:rPr>
          <w:rFonts w:asciiTheme="minorHAnsi" w:hAnsiTheme="minorHAnsi" w:cstheme="minorHAnsi"/>
          <w:szCs w:val="24"/>
        </w:rPr>
        <w:t xml:space="preserve"> Team</w:t>
      </w:r>
      <w:bookmarkEnd w:id="123"/>
      <w:bookmarkEnd w:id="124"/>
      <w:r w:rsidRPr="004571A6">
        <w:rPr>
          <w:rFonts w:asciiTheme="minorHAnsi" w:hAnsiTheme="minorHAnsi" w:cstheme="minorHAnsi"/>
          <w:szCs w:val="24"/>
        </w:rPr>
        <w:t>overleg</w:t>
      </w:r>
      <w:bookmarkEnd w:id="125"/>
      <w:bookmarkEnd w:id="126"/>
      <w:bookmarkEnd w:id="127"/>
    </w:p>
    <w:p w14:paraId="0E207143" w14:textId="766E82DC" w:rsidR="00BA3414" w:rsidRPr="004571A6" w:rsidRDefault="00BA3414" w:rsidP="00821287">
      <w:pPr>
        <w:pStyle w:val="Geenafstand"/>
        <w:rPr>
          <w:rFonts w:cstheme="minorHAnsi"/>
          <w:sz w:val="24"/>
          <w:szCs w:val="24"/>
        </w:rPr>
      </w:pPr>
      <w:r w:rsidRPr="004571A6">
        <w:rPr>
          <w:rFonts w:cstheme="minorHAnsi"/>
          <w:sz w:val="24"/>
          <w:szCs w:val="24"/>
        </w:rPr>
        <w:t>Twee keer per maand vindt er een teamoverleg plaats. De ene keer bestaat het overleg voornamelijk uit organisatorische onderwerpen. In het tweede overleg in de maand wordt er vooral gesproken over onderwijsinhoudelijke onderwerpen. Twee keer per jaar, na de periode van de toetsen, is er een zorgoverleg. Hierin worden de resultaten van de toetsen uitgebreid geanalyseerd en wordt het vervolg besproken: wat gaat er goed en wat zijn de verbeterpunten.</w:t>
      </w:r>
    </w:p>
    <w:p w14:paraId="3A230BCE" w14:textId="6D88B01B" w:rsidR="007405F5" w:rsidRPr="00DE6248" w:rsidRDefault="007405F5" w:rsidP="008505AB">
      <w:pPr>
        <w:pStyle w:val="Geenafstand"/>
        <w:rPr>
          <w:rFonts w:cstheme="minorHAnsi"/>
        </w:rPr>
      </w:pPr>
    </w:p>
    <w:p w14:paraId="7EEEA9D2" w14:textId="421E994B" w:rsidR="0030204B" w:rsidRPr="00DE6248" w:rsidRDefault="0030204B" w:rsidP="0030204B">
      <w:pPr>
        <w:pStyle w:val="Kop1"/>
        <w:rPr>
          <w:rFonts w:asciiTheme="minorHAnsi" w:hAnsiTheme="minorHAnsi" w:cstheme="minorHAnsi"/>
        </w:rPr>
      </w:pPr>
      <w:bookmarkStart w:id="128" w:name="_Toc76999590"/>
      <w:bookmarkStart w:id="129" w:name="_Toc171675662"/>
      <w:bookmarkStart w:id="130" w:name="_Toc171425052"/>
      <w:r w:rsidRPr="00DE6248">
        <w:rPr>
          <w:rFonts w:asciiTheme="minorHAnsi" w:hAnsiTheme="minorHAnsi" w:cstheme="minorHAnsi"/>
        </w:rPr>
        <w:t>6. De ouders</w:t>
      </w:r>
      <w:bookmarkEnd w:id="128"/>
      <w:bookmarkEnd w:id="129"/>
      <w:bookmarkEnd w:id="130"/>
    </w:p>
    <w:p w14:paraId="24F5E0B7" w14:textId="7F2C6CFA" w:rsidR="0030204B" w:rsidRPr="00DE6248" w:rsidRDefault="0030204B" w:rsidP="0030204B">
      <w:pPr>
        <w:pStyle w:val="Default"/>
        <w:rPr>
          <w:rFonts w:asciiTheme="minorHAnsi" w:hAnsiTheme="minorHAnsi" w:cstheme="minorHAnsi"/>
        </w:rPr>
      </w:pPr>
    </w:p>
    <w:p w14:paraId="07BA970A" w14:textId="72876B6F" w:rsidR="0030204B" w:rsidRPr="004571A6" w:rsidRDefault="0030204B" w:rsidP="0030204B">
      <w:pPr>
        <w:pStyle w:val="Kop2"/>
        <w:rPr>
          <w:rFonts w:asciiTheme="minorHAnsi" w:hAnsiTheme="minorHAnsi" w:cstheme="minorHAnsi"/>
          <w:szCs w:val="24"/>
        </w:rPr>
      </w:pPr>
      <w:bookmarkStart w:id="131" w:name="_Toc462135022"/>
      <w:bookmarkStart w:id="132" w:name="_Toc462341787"/>
      <w:bookmarkStart w:id="133" w:name="_Toc76999591"/>
      <w:bookmarkStart w:id="134" w:name="_Toc171675663"/>
      <w:bookmarkStart w:id="135" w:name="_Toc171425053"/>
      <w:r w:rsidRPr="004571A6">
        <w:rPr>
          <w:rFonts w:asciiTheme="minorHAnsi" w:hAnsiTheme="minorHAnsi" w:cstheme="minorHAnsi"/>
          <w:szCs w:val="24"/>
        </w:rPr>
        <w:t>6.1</w:t>
      </w:r>
      <w:bookmarkEnd w:id="131"/>
      <w:bookmarkEnd w:id="132"/>
      <w:r w:rsidRPr="004571A6">
        <w:rPr>
          <w:rFonts w:asciiTheme="minorHAnsi" w:hAnsiTheme="minorHAnsi" w:cstheme="minorHAnsi"/>
          <w:szCs w:val="24"/>
        </w:rPr>
        <w:t xml:space="preserve"> Ouderbetrokkenheid</w:t>
      </w:r>
      <w:bookmarkEnd w:id="133"/>
      <w:bookmarkEnd w:id="134"/>
      <w:bookmarkEnd w:id="135"/>
    </w:p>
    <w:p w14:paraId="1C4103D9" w14:textId="01162C81" w:rsidR="0030204B" w:rsidRPr="004571A6" w:rsidRDefault="0030204B" w:rsidP="0030204B">
      <w:pPr>
        <w:pStyle w:val="Geenafstand"/>
        <w:rPr>
          <w:rFonts w:cstheme="minorHAnsi"/>
          <w:sz w:val="24"/>
          <w:szCs w:val="24"/>
        </w:rPr>
      </w:pPr>
      <w:r w:rsidRPr="004571A6">
        <w:rPr>
          <w:rFonts w:cstheme="minorHAnsi"/>
          <w:sz w:val="24"/>
          <w:szCs w:val="24"/>
        </w:rPr>
        <w:t xml:space="preserve">Wij verstaan onder ouderbetrokkenheid, de betrokkenheid van ouders op de ontwikkeling </w:t>
      </w:r>
      <w:r w:rsidR="00736C56" w:rsidRPr="004571A6">
        <w:rPr>
          <w:rFonts w:cstheme="minorHAnsi"/>
          <w:sz w:val="24"/>
          <w:szCs w:val="24"/>
        </w:rPr>
        <w:t>van hun</w:t>
      </w:r>
      <w:r w:rsidRPr="004571A6">
        <w:rPr>
          <w:rFonts w:cstheme="minorHAnsi"/>
          <w:sz w:val="24"/>
          <w:szCs w:val="24"/>
        </w:rPr>
        <w:t xml:space="preserve"> kind. Alle contacten met school, die direct met uw kind te maken hebben en de ondersteuning die u thuis geeft, vallen onder ouderbetrokkenheid. </w:t>
      </w:r>
    </w:p>
    <w:p w14:paraId="1B88A1D7" w14:textId="56BE7A81" w:rsidR="0030204B" w:rsidRPr="004571A6" w:rsidRDefault="0030204B" w:rsidP="0030204B">
      <w:pPr>
        <w:pStyle w:val="Geenafstand"/>
        <w:rPr>
          <w:rFonts w:cstheme="minorHAnsi"/>
          <w:sz w:val="24"/>
          <w:szCs w:val="24"/>
        </w:rPr>
      </w:pPr>
      <w:r w:rsidRPr="004571A6">
        <w:rPr>
          <w:rFonts w:cstheme="minorHAnsi"/>
          <w:sz w:val="24"/>
          <w:szCs w:val="24"/>
        </w:rPr>
        <w:t>Een goede samenwerking tussen ouders en school bestaat uit gelijkwaardigheid, gezamenlijke verantwoordelijkheid en verantwoordelijkheid voor elkaar</w:t>
      </w:r>
      <w:r w:rsidR="00EF2CAD">
        <w:rPr>
          <w:rFonts w:cstheme="minorHAnsi"/>
          <w:sz w:val="24"/>
          <w:szCs w:val="24"/>
        </w:rPr>
        <w:t>;</w:t>
      </w:r>
      <w:r w:rsidRPr="004571A6">
        <w:rPr>
          <w:rFonts w:cstheme="minorHAnsi"/>
          <w:sz w:val="24"/>
          <w:szCs w:val="24"/>
        </w:rPr>
        <w:t xml:space="preserve"> </w:t>
      </w:r>
      <w:r w:rsidR="00EF2CAD">
        <w:rPr>
          <w:rFonts w:cstheme="minorHAnsi"/>
          <w:sz w:val="24"/>
          <w:szCs w:val="24"/>
        </w:rPr>
        <w:t>o</w:t>
      </w:r>
      <w:r w:rsidRPr="004571A6">
        <w:rPr>
          <w:rFonts w:cstheme="minorHAnsi"/>
          <w:sz w:val="24"/>
          <w:szCs w:val="24"/>
        </w:rPr>
        <w:t xml:space="preserve">uders en leerkrachten moeten bij het samenwerken erkennen dat ieder zijn eigen deskundigheid heeft. Ouders respecteren de leerkracht als onderwijsprofessional, leerkrachten respecteren de ouders als ervaringsdeskundige. Zowel ouders als leerkrachten voelen zich verantwoordelijk voor de optimale ontwikkeling van het kind en kunnen elkaar </w:t>
      </w:r>
      <w:r w:rsidR="00736C56" w:rsidRPr="004571A6">
        <w:rPr>
          <w:rFonts w:cstheme="minorHAnsi"/>
          <w:sz w:val="24"/>
          <w:szCs w:val="24"/>
        </w:rPr>
        <w:t>daarop</w:t>
      </w:r>
      <w:r w:rsidRPr="004571A6">
        <w:rPr>
          <w:rFonts w:cstheme="minorHAnsi"/>
          <w:sz w:val="24"/>
          <w:szCs w:val="24"/>
        </w:rPr>
        <w:t xml:space="preserve"> aanspreken. Zowel binnen als buiten de school wordt respectvol over elkaar gesproken.</w:t>
      </w:r>
    </w:p>
    <w:p w14:paraId="63B5765E" w14:textId="77777777" w:rsidR="0030204B" w:rsidRPr="004571A6" w:rsidRDefault="0030204B" w:rsidP="0030204B">
      <w:pPr>
        <w:tabs>
          <w:tab w:val="right" w:pos="1985"/>
          <w:tab w:val="left" w:pos="2127"/>
          <w:tab w:val="right" w:pos="6379"/>
        </w:tabs>
        <w:spacing w:after="0"/>
        <w:rPr>
          <w:rFonts w:cstheme="minorHAnsi"/>
          <w:sz w:val="24"/>
          <w:szCs w:val="24"/>
        </w:rPr>
      </w:pPr>
    </w:p>
    <w:p w14:paraId="438AD601" w14:textId="77777777" w:rsidR="0030204B" w:rsidRPr="004571A6" w:rsidRDefault="0030204B" w:rsidP="0030204B">
      <w:pPr>
        <w:pStyle w:val="Kop2"/>
        <w:rPr>
          <w:rFonts w:asciiTheme="minorHAnsi" w:hAnsiTheme="minorHAnsi" w:cstheme="minorHAnsi"/>
          <w:szCs w:val="24"/>
        </w:rPr>
      </w:pPr>
      <w:bookmarkStart w:id="136" w:name="_Toc76999592"/>
      <w:bookmarkStart w:id="137" w:name="_Toc171675664"/>
      <w:bookmarkStart w:id="138" w:name="_Toc171425054"/>
      <w:r w:rsidRPr="004571A6">
        <w:rPr>
          <w:rFonts w:asciiTheme="minorHAnsi" w:hAnsiTheme="minorHAnsi" w:cstheme="minorHAnsi"/>
          <w:szCs w:val="24"/>
        </w:rPr>
        <w:t>6.2 Ouderparticipatie</w:t>
      </w:r>
      <w:bookmarkEnd w:id="136"/>
      <w:bookmarkEnd w:id="137"/>
      <w:bookmarkEnd w:id="138"/>
    </w:p>
    <w:p w14:paraId="4040C6BF" w14:textId="3C6253E6" w:rsidR="0030204B" w:rsidRPr="004571A6" w:rsidRDefault="0030204B" w:rsidP="00FC513D">
      <w:pPr>
        <w:pStyle w:val="Geenafstand"/>
        <w:rPr>
          <w:rFonts w:cstheme="minorHAnsi"/>
          <w:sz w:val="24"/>
          <w:szCs w:val="24"/>
        </w:rPr>
      </w:pPr>
      <w:r w:rsidRPr="004571A6">
        <w:rPr>
          <w:rFonts w:cstheme="minorHAnsi"/>
          <w:sz w:val="24"/>
          <w:szCs w:val="24"/>
        </w:rPr>
        <w:t xml:space="preserve">Onder ouderparticipatie verstaan wij alle activiteiten die op school worden georganiseerd ten behoeve van de kinderen. Dit zijn alle activiteiten die op school plaats vinden en waar hulp van ouders nodig is. Dit gaat om activiteiten met een educatief doel, zoals bijvoorbeeld begeleiding bij excursies, maar zeker ook om activiteiten georganiseerd door de OR. Hierbij kunt u denken aan de kerstviering, </w:t>
      </w:r>
      <w:r w:rsidR="00F558A2" w:rsidRPr="004571A6">
        <w:rPr>
          <w:rFonts w:cstheme="minorHAnsi"/>
          <w:sz w:val="24"/>
          <w:szCs w:val="24"/>
        </w:rPr>
        <w:t>het Eindfeest</w:t>
      </w:r>
      <w:r w:rsidRPr="004571A6">
        <w:rPr>
          <w:rFonts w:cstheme="minorHAnsi"/>
          <w:sz w:val="24"/>
          <w:szCs w:val="24"/>
        </w:rPr>
        <w:t xml:space="preserve"> of het Nationaal Schoolontbijt. De hulp van ouders is hard nodig bij de organisatie en zonder deze hulp kunnen de activiteiten niet doorgaan. </w:t>
      </w:r>
    </w:p>
    <w:p w14:paraId="101553D3" w14:textId="77777777" w:rsidR="0030204B" w:rsidRPr="004571A6" w:rsidRDefault="0030204B" w:rsidP="00FC513D">
      <w:pPr>
        <w:pStyle w:val="Geenafstand"/>
        <w:rPr>
          <w:rFonts w:cstheme="minorHAnsi"/>
          <w:sz w:val="24"/>
          <w:szCs w:val="24"/>
        </w:rPr>
      </w:pPr>
    </w:p>
    <w:p w14:paraId="1D3D6F3D" w14:textId="7B46373A" w:rsidR="0030204B" w:rsidRPr="004571A6" w:rsidRDefault="0030204B" w:rsidP="00FC513D">
      <w:pPr>
        <w:pStyle w:val="Geenafstand"/>
        <w:rPr>
          <w:rFonts w:cstheme="minorHAnsi"/>
          <w:sz w:val="24"/>
          <w:szCs w:val="24"/>
        </w:rPr>
      </w:pPr>
      <w:r w:rsidRPr="004571A6">
        <w:rPr>
          <w:rFonts w:cstheme="minorHAnsi"/>
          <w:sz w:val="24"/>
          <w:szCs w:val="24"/>
        </w:rPr>
        <w:t xml:space="preserve">Wilt u meehelpen? </w:t>
      </w:r>
      <w:r w:rsidR="00B56F9B" w:rsidRPr="004571A6">
        <w:rPr>
          <w:rFonts w:cstheme="minorHAnsi"/>
          <w:sz w:val="24"/>
          <w:szCs w:val="24"/>
        </w:rPr>
        <w:t xml:space="preserve">Aan het begin van het schooljaar komt de ouderhulplijst mee. Hier kunt u zich opgeven voor </w:t>
      </w:r>
      <w:r w:rsidR="00CC44A5" w:rsidRPr="004571A6">
        <w:rPr>
          <w:rFonts w:cstheme="minorHAnsi"/>
          <w:sz w:val="24"/>
          <w:szCs w:val="24"/>
        </w:rPr>
        <w:t>één of meer van de activiteiten.</w:t>
      </w:r>
    </w:p>
    <w:p w14:paraId="58E149BB" w14:textId="77777777" w:rsidR="0030204B" w:rsidRPr="00DE6248" w:rsidRDefault="0030204B" w:rsidP="0030204B">
      <w:pPr>
        <w:tabs>
          <w:tab w:val="left" w:pos="1134"/>
          <w:tab w:val="left" w:pos="2127"/>
          <w:tab w:val="right" w:pos="6379"/>
        </w:tabs>
        <w:spacing w:after="0"/>
        <w:rPr>
          <w:rFonts w:cstheme="minorHAnsi"/>
        </w:rPr>
      </w:pPr>
    </w:p>
    <w:p w14:paraId="55D66B37" w14:textId="77777777" w:rsidR="0030204B" w:rsidRPr="00DE6248" w:rsidRDefault="0030204B" w:rsidP="0030204B">
      <w:pPr>
        <w:pStyle w:val="Kop2"/>
        <w:rPr>
          <w:rFonts w:asciiTheme="minorHAnsi" w:hAnsiTheme="minorHAnsi" w:cstheme="minorHAnsi"/>
        </w:rPr>
      </w:pPr>
      <w:bookmarkStart w:id="139" w:name="_Toc76999593"/>
      <w:bookmarkStart w:id="140" w:name="_Toc462135023"/>
      <w:bookmarkStart w:id="141" w:name="_Toc462341788"/>
      <w:bookmarkStart w:id="142" w:name="_Toc171675665"/>
      <w:bookmarkStart w:id="143" w:name="_Toc171425055"/>
      <w:r w:rsidRPr="00DE6248">
        <w:rPr>
          <w:rFonts w:asciiTheme="minorHAnsi" w:hAnsiTheme="minorHAnsi" w:cstheme="minorHAnsi"/>
        </w:rPr>
        <w:lastRenderedPageBreak/>
        <w:t>6.3 Informatievoorziening</w:t>
      </w:r>
      <w:bookmarkEnd w:id="139"/>
      <w:bookmarkEnd w:id="142"/>
      <w:bookmarkEnd w:id="143"/>
      <w:r w:rsidRPr="00DE6248">
        <w:rPr>
          <w:rFonts w:asciiTheme="minorHAnsi" w:hAnsiTheme="minorHAnsi" w:cstheme="minorHAnsi"/>
        </w:rPr>
        <w:t xml:space="preserve"> </w:t>
      </w:r>
      <w:bookmarkEnd w:id="140"/>
      <w:bookmarkEnd w:id="141"/>
    </w:p>
    <w:p w14:paraId="1DDC067B" w14:textId="2AC21C8C" w:rsidR="0030204B" w:rsidRPr="004571A6" w:rsidRDefault="0030204B" w:rsidP="00C833A5">
      <w:pPr>
        <w:pStyle w:val="Geenafstand"/>
        <w:rPr>
          <w:rFonts w:cstheme="minorHAnsi"/>
          <w:sz w:val="24"/>
          <w:szCs w:val="24"/>
        </w:rPr>
      </w:pPr>
      <w:r w:rsidRPr="004571A6">
        <w:rPr>
          <w:rFonts w:cstheme="minorHAnsi"/>
          <w:sz w:val="24"/>
          <w:szCs w:val="24"/>
        </w:rPr>
        <w:t xml:space="preserve">Naast de contactmogelijkheden over uw kind, zoals beschreven in hoofdstuk 5, kunt u altijd zelf contact opnemen met de leraar. Andersom zal ook de leraar zelf contact zoeken, </w:t>
      </w:r>
      <w:r w:rsidR="009137DE" w:rsidRPr="004571A6">
        <w:rPr>
          <w:rFonts w:cstheme="minorHAnsi"/>
          <w:sz w:val="24"/>
          <w:szCs w:val="24"/>
        </w:rPr>
        <w:t>als</w:t>
      </w:r>
      <w:r w:rsidRPr="004571A6">
        <w:rPr>
          <w:rFonts w:cstheme="minorHAnsi"/>
          <w:sz w:val="24"/>
          <w:szCs w:val="24"/>
        </w:rPr>
        <w:t xml:space="preserve"> hij/zij dit nodig acht.</w:t>
      </w:r>
    </w:p>
    <w:p w14:paraId="1CF16CEF" w14:textId="77777777" w:rsidR="0030204B" w:rsidRPr="004571A6" w:rsidRDefault="0030204B" w:rsidP="00C833A5">
      <w:pPr>
        <w:pStyle w:val="Geenafstand"/>
        <w:rPr>
          <w:rFonts w:cstheme="minorHAnsi"/>
          <w:sz w:val="24"/>
          <w:szCs w:val="24"/>
        </w:rPr>
      </w:pPr>
      <w:r w:rsidRPr="004571A6">
        <w:rPr>
          <w:rFonts w:cstheme="minorHAnsi"/>
          <w:sz w:val="24"/>
          <w:szCs w:val="24"/>
        </w:rPr>
        <w:t>Andere bronnen van informatie zijn:</w:t>
      </w:r>
    </w:p>
    <w:p w14:paraId="74ECD4E7" w14:textId="77777777" w:rsidR="0030204B" w:rsidRPr="004571A6" w:rsidRDefault="0030204B" w:rsidP="00C833A5">
      <w:pPr>
        <w:pStyle w:val="Geenafstand"/>
        <w:rPr>
          <w:rFonts w:cstheme="minorHAnsi"/>
          <w:sz w:val="24"/>
          <w:szCs w:val="24"/>
        </w:rPr>
      </w:pPr>
    </w:p>
    <w:p w14:paraId="3CB09815" w14:textId="77777777" w:rsidR="0030204B" w:rsidRPr="004571A6" w:rsidRDefault="0030204B" w:rsidP="006C5FBF">
      <w:pPr>
        <w:pStyle w:val="Geenafstand"/>
        <w:numPr>
          <w:ilvl w:val="0"/>
          <w:numId w:val="8"/>
        </w:numPr>
        <w:rPr>
          <w:rFonts w:cstheme="minorHAnsi"/>
          <w:sz w:val="24"/>
          <w:szCs w:val="24"/>
        </w:rPr>
      </w:pPr>
      <w:r w:rsidRPr="004571A6">
        <w:rPr>
          <w:rFonts w:cstheme="minorHAnsi"/>
          <w:sz w:val="24"/>
          <w:szCs w:val="24"/>
        </w:rPr>
        <w:t>Parro (app voor informatie en contact met leerkracht)</w:t>
      </w:r>
    </w:p>
    <w:p w14:paraId="5DC72256" w14:textId="07391BF8" w:rsidR="0030204B" w:rsidRPr="004571A6" w:rsidRDefault="00C833A5" w:rsidP="006C5FBF">
      <w:pPr>
        <w:pStyle w:val="Geenafstand"/>
        <w:numPr>
          <w:ilvl w:val="0"/>
          <w:numId w:val="8"/>
        </w:numPr>
        <w:rPr>
          <w:rFonts w:cstheme="minorHAnsi"/>
          <w:sz w:val="24"/>
          <w:szCs w:val="24"/>
        </w:rPr>
      </w:pPr>
      <w:r w:rsidRPr="004571A6">
        <w:rPr>
          <w:rFonts w:cstheme="minorHAnsi"/>
          <w:sz w:val="24"/>
          <w:szCs w:val="24"/>
        </w:rPr>
        <w:t>Nieuwsbrief</w:t>
      </w:r>
      <w:r w:rsidR="0030204B" w:rsidRPr="004571A6">
        <w:rPr>
          <w:rFonts w:cstheme="minorHAnsi"/>
          <w:sz w:val="24"/>
          <w:szCs w:val="24"/>
        </w:rPr>
        <w:t xml:space="preserve"> (</w:t>
      </w:r>
      <w:r w:rsidR="00FE6A65" w:rsidRPr="004571A6">
        <w:rPr>
          <w:rFonts w:cstheme="minorHAnsi"/>
          <w:sz w:val="24"/>
          <w:szCs w:val="24"/>
        </w:rPr>
        <w:t>via P</w:t>
      </w:r>
      <w:r w:rsidR="00EF2CAD">
        <w:rPr>
          <w:rFonts w:cstheme="minorHAnsi"/>
          <w:sz w:val="24"/>
          <w:szCs w:val="24"/>
        </w:rPr>
        <w:t>arro</w:t>
      </w:r>
      <w:r w:rsidR="0030204B" w:rsidRPr="004571A6">
        <w:rPr>
          <w:rFonts w:cstheme="minorHAnsi"/>
          <w:sz w:val="24"/>
          <w:szCs w:val="24"/>
        </w:rPr>
        <w:t>)</w:t>
      </w:r>
    </w:p>
    <w:p w14:paraId="3B7D2CBC" w14:textId="77777777" w:rsidR="0030204B" w:rsidRPr="004571A6" w:rsidRDefault="0030204B" w:rsidP="006C5FBF">
      <w:pPr>
        <w:pStyle w:val="Geenafstand"/>
        <w:numPr>
          <w:ilvl w:val="0"/>
          <w:numId w:val="8"/>
        </w:numPr>
        <w:rPr>
          <w:rFonts w:cstheme="minorHAnsi"/>
          <w:sz w:val="24"/>
          <w:szCs w:val="24"/>
        </w:rPr>
      </w:pPr>
      <w:r w:rsidRPr="004571A6">
        <w:rPr>
          <w:rFonts w:cstheme="minorHAnsi"/>
          <w:sz w:val="24"/>
          <w:szCs w:val="24"/>
        </w:rPr>
        <w:t>Schoolgids (website)</w:t>
      </w:r>
    </w:p>
    <w:p w14:paraId="4C2A0CED" w14:textId="77777777" w:rsidR="0030204B" w:rsidRPr="004571A6" w:rsidRDefault="0030204B" w:rsidP="006C5FBF">
      <w:pPr>
        <w:pStyle w:val="Geenafstand"/>
        <w:numPr>
          <w:ilvl w:val="0"/>
          <w:numId w:val="8"/>
        </w:numPr>
        <w:rPr>
          <w:rFonts w:cstheme="minorHAnsi"/>
          <w:sz w:val="24"/>
          <w:szCs w:val="24"/>
        </w:rPr>
      </w:pPr>
      <w:r w:rsidRPr="004571A6">
        <w:rPr>
          <w:rFonts w:cstheme="minorHAnsi"/>
          <w:sz w:val="24"/>
          <w:szCs w:val="24"/>
        </w:rPr>
        <w:t>Website</w:t>
      </w:r>
    </w:p>
    <w:p w14:paraId="043EB7C5" w14:textId="05152857" w:rsidR="0030204B" w:rsidRPr="004571A6" w:rsidRDefault="00B8099A" w:rsidP="006C5FBF">
      <w:pPr>
        <w:pStyle w:val="Geenafstand"/>
        <w:numPr>
          <w:ilvl w:val="0"/>
          <w:numId w:val="8"/>
        </w:numPr>
        <w:rPr>
          <w:rFonts w:cstheme="minorHAnsi"/>
          <w:sz w:val="24"/>
          <w:szCs w:val="24"/>
        </w:rPr>
      </w:pPr>
      <w:r>
        <w:rPr>
          <w:rFonts w:cstheme="minorHAnsi"/>
          <w:sz w:val="24"/>
          <w:szCs w:val="24"/>
        </w:rPr>
        <w:t>E-m</w:t>
      </w:r>
      <w:r w:rsidR="0030204B" w:rsidRPr="004571A6">
        <w:rPr>
          <w:rFonts w:cstheme="minorHAnsi"/>
          <w:sz w:val="24"/>
          <w:szCs w:val="24"/>
        </w:rPr>
        <w:t xml:space="preserve">ail </w:t>
      </w:r>
    </w:p>
    <w:p w14:paraId="751CA19B" w14:textId="4728D26B" w:rsidR="0030204B" w:rsidRPr="004571A6" w:rsidRDefault="0030204B" w:rsidP="006C5FBF">
      <w:pPr>
        <w:pStyle w:val="Geenafstand"/>
        <w:numPr>
          <w:ilvl w:val="0"/>
          <w:numId w:val="8"/>
        </w:numPr>
        <w:rPr>
          <w:rFonts w:cstheme="minorHAnsi"/>
          <w:sz w:val="24"/>
          <w:szCs w:val="24"/>
        </w:rPr>
      </w:pPr>
      <w:r w:rsidRPr="004571A6">
        <w:rPr>
          <w:rFonts w:cstheme="minorHAnsi"/>
          <w:sz w:val="24"/>
          <w:szCs w:val="24"/>
        </w:rPr>
        <w:t>Brieven</w:t>
      </w:r>
    </w:p>
    <w:p w14:paraId="041D2DD7" w14:textId="13BB684A" w:rsidR="002A5AC0" w:rsidRPr="004571A6" w:rsidRDefault="002A5AC0" w:rsidP="002A5AC0">
      <w:pPr>
        <w:pStyle w:val="Geenafstand"/>
        <w:rPr>
          <w:rFonts w:cstheme="minorHAnsi"/>
          <w:sz w:val="24"/>
          <w:szCs w:val="24"/>
        </w:rPr>
      </w:pPr>
      <w:r w:rsidRPr="004571A6">
        <w:rPr>
          <w:rFonts w:cstheme="minorHAnsi"/>
          <w:sz w:val="24"/>
          <w:szCs w:val="24"/>
        </w:rPr>
        <w:t>Op de website staat ons communicatieplan</w:t>
      </w:r>
      <w:r w:rsidR="009B3A81" w:rsidRPr="004571A6">
        <w:rPr>
          <w:rFonts w:cstheme="minorHAnsi"/>
          <w:sz w:val="24"/>
          <w:szCs w:val="24"/>
        </w:rPr>
        <w:t xml:space="preserve">, hierin kunt u precies lezen op welke wijze er wordt gecommuniceerd. </w:t>
      </w:r>
    </w:p>
    <w:p w14:paraId="6670BB7B" w14:textId="77777777" w:rsidR="0030204B" w:rsidRPr="004571A6" w:rsidRDefault="0030204B" w:rsidP="0030204B">
      <w:pPr>
        <w:pStyle w:val="Subkopje"/>
        <w:spacing w:after="0"/>
        <w:rPr>
          <w:rFonts w:asciiTheme="minorHAnsi" w:hAnsiTheme="minorHAnsi" w:cstheme="minorHAnsi"/>
          <w:b w:val="0"/>
          <w:szCs w:val="24"/>
        </w:rPr>
      </w:pPr>
    </w:p>
    <w:p w14:paraId="0DD54769" w14:textId="77777777" w:rsidR="0030204B" w:rsidRPr="004571A6" w:rsidRDefault="0030204B" w:rsidP="0030204B">
      <w:pPr>
        <w:pStyle w:val="Kop2"/>
        <w:rPr>
          <w:rFonts w:asciiTheme="minorHAnsi" w:hAnsiTheme="minorHAnsi" w:cstheme="minorHAnsi"/>
          <w:szCs w:val="24"/>
        </w:rPr>
      </w:pPr>
      <w:bookmarkStart w:id="144" w:name="_Toc76999594"/>
      <w:bookmarkStart w:id="145" w:name="_Toc171675666"/>
      <w:bookmarkStart w:id="146" w:name="_Toc171425056"/>
      <w:r w:rsidRPr="004571A6">
        <w:rPr>
          <w:rFonts w:asciiTheme="minorHAnsi" w:hAnsiTheme="minorHAnsi" w:cstheme="minorHAnsi"/>
          <w:szCs w:val="24"/>
        </w:rPr>
        <w:t>6.4 Medezeggenschapsraad (MR)</w:t>
      </w:r>
      <w:bookmarkEnd w:id="144"/>
      <w:bookmarkEnd w:id="145"/>
      <w:bookmarkEnd w:id="146"/>
    </w:p>
    <w:p w14:paraId="4A2145EF" w14:textId="77777777" w:rsidR="0030204B" w:rsidRPr="004571A6" w:rsidRDefault="0030204B" w:rsidP="005F3FB7">
      <w:pPr>
        <w:pStyle w:val="Geenafstand"/>
        <w:rPr>
          <w:rFonts w:cstheme="minorHAnsi"/>
          <w:sz w:val="24"/>
          <w:szCs w:val="24"/>
        </w:rPr>
      </w:pPr>
      <w:r w:rsidRPr="004571A6">
        <w:rPr>
          <w:rFonts w:cstheme="minorHAnsi"/>
          <w:sz w:val="24"/>
          <w:szCs w:val="24"/>
        </w:rPr>
        <w:t>Een schoolpraktijk zonder medezeggenschap is moeilijk voor te stellen. De gezamenlijke inbreng in de MR van ouders en leerkrachten bepaalt mede de inhoud en de organisatie van het onderwijs op de school.</w:t>
      </w:r>
    </w:p>
    <w:p w14:paraId="7984C3E7" w14:textId="762DCE61" w:rsidR="0030204B" w:rsidRPr="004571A6" w:rsidRDefault="0030204B" w:rsidP="005F3FB7">
      <w:pPr>
        <w:pStyle w:val="Geenafstand"/>
        <w:rPr>
          <w:rFonts w:cstheme="minorHAnsi"/>
          <w:sz w:val="24"/>
          <w:szCs w:val="24"/>
        </w:rPr>
      </w:pPr>
      <w:r w:rsidRPr="004571A6">
        <w:rPr>
          <w:rFonts w:cstheme="minorHAnsi"/>
          <w:sz w:val="24"/>
          <w:szCs w:val="24"/>
        </w:rPr>
        <w:t>De taak van de MR kan kort worden omschreven als het leveren van een bijdrage in de besluitvorming rond het tot stand komen van beleid. De Wet Medezeggenschap op Scholen 2006 (WMS) geeft de MR diverse bevoegdheden om die taak te kunnen realiseren. De schoolleiding moet, voordat bepaalde besluiten worden genomen, steeds eerst een conceptbesluit of voorstel aan de MR voorleggen. Bovendien kan de MR zaken zelf bespreken en daarover voorstellen doen aan de directie. Overleg vormt de spil waarom alles draait. Mocht u een bepaald onderwerp graag behandeld zien, dan kunt u dat via de medezeggenschapsraad kenbaar maken.</w:t>
      </w:r>
    </w:p>
    <w:p w14:paraId="565351CD" w14:textId="77777777" w:rsidR="00E47EB0" w:rsidRPr="004571A6" w:rsidRDefault="00E47EB0" w:rsidP="005F3FB7">
      <w:pPr>
        <w:pStyle w:val="Geenafstand"/>
        <w:rPr>
          <w:rFonts w:cstheme="minorHAnsi"/>
          <w:sz w:val="24"/>
          <w:szCs w:val="24"/>
        </w:rPr>
      </w:pPr>
    </w:p>
    <w:p w14:paraId="75AFE752" w14:textId="584E0824" w:rsidR="0030204B" w:rsidRPr="004571A6" w:rsidRDefault="0030204B" w:rsidP="005F3FB7">
      <w:pPr>
        <w:pStyle w:val="Geenafstand"/>
        <w:rPr>
          <w:rFonts w:cstheme="minorHAnsi"/>
          <w:sz w:val="24"/>
          <w:szCs w:val="24"/>
        </w:rPr>
      </w:pPr>
      <w:r w:rsidRPr="004571A6">
        <w:rPr>
          <w:rFonts w:cstheme="minorHAnsi"/>
          <w:sz w:val="24"/>
          <w:szCs w:val="24"/>
        </w:rPr>
        <w:t xml:space="preserve">De MR op onze school bestaat uit </w:t>
      </w:r>
      <w:r w:rsidR="00AD039F" w:rsidRPr="004571A6">
        <w:rPr>
          <w:rFonts w:cstheme="minorHAnsi"/>
          <w:sz w:val="24"/>
          <w:szCs w:val="24"/>
        </w:rPr>
        <w:t>vier</w:t>
      </w:r>
      <w:r w:rsidRPr="004571A6">
        <w:rPr>
          <w:rFonts w:cstheme="minorHAnsi"/>
          <w:sz w:val="24"/>
          <w:szCs w:val="24"/>
        </w:rPr>
        <w:t xml:space="preserve"> leden. </w:t>
      </w:r>
      <w:r w:rsidR="00AD039F" w:rsidRPr="004571A6">
        <w:rPr>
          <w:rFonts w:cstheme="minorHAnsi"/>
          <w:sz w:val="24"/>
          <w:szCs w:val="24"/>
        </w:rPr>
        <w:t>Twee</w:t>
      </w:r>
      <w:r w:rsidRPr="004571A6">
        <w:rPr>
          <w:rFonts w:cstheme="minorHAnsi"/>
          <w:sz w:val="24"/>
          <w:szCs w:val="24"/>
        </w:rPr>
        <w:t xml:space="preserve"> leden worden gekozen uit en door de ouders (oudergeleding), </w:t>
      </w:r>
      <w:r w:rsidR="00AD039F" w:rsidRPr="004571A6">
        <w:rPr>
          <w:rFonts w:cstheme="minorHAnsi"/>
          <w:sz w:val="24"/>
          <w:szCs w:val="24"/>
        </w:rPr>
        <w:t>twee</w:t>
      </w:r>
      <w:r w:rsidRPr="004571A6">
        <w:rPr>
          <w:rFonts w:cstheme="minorHAnsi"/>
          <w:sz w:val="24"/>
          <w:szCs w:val="24"/>
        </w:rPr>
        <w:t xml:space="preserve"> leden worden gekozen uit en door het personeel van de school (personeelsgeleding). De ouders nemen voor vier jaar deel. Daarna kunnen zij zich </w:t>
      </w:r>
      <w:r w:rsidR="00736C56" w:rsidRPr="004571A6">
        <w:rPr>
          <w:rFonts w:cstheme="minorHAnsi"/>
          <w:sz w:val="24"/>
          <w:szCs w:val="24"/>
        </w:rPr>
        <w:t>eenmaal</w:t>
      </w:r>
      <w:r w:rsidRPr="004571A6">
        <w:rPr>
          <w:rFonts w:cstheme="minorHAnsi"/>
          <w:sz w:val="24"/>
          <w:szCs w:val="24"/>
        </w:rPr>
        <w:t xml:space="preserve"> opnieuw herkiesbaar stellen.</w:t>
      </w:r>
      <w:r w:rsidR="006173AB" w:rsidRPr="004571A6">
        <w:rPr>
          <w:rFonts w:cstheme="minorHAnsi"/>
          <w:sz w:val="24"/>
          <w:szCs w:val="24"/>
        </w:rPr>
        <w:br/>
      </w:r>
      <w:r w:rsidRPr="004571A6">
        <w:rPr>
          <w:rFonts w:cstheme="minorHAnsi"/>
          <w:sz w:val="24"/>
          <w:szCs w:val="24"/>
        </w:rPr>
        <w:t xml:space="preserve">De samenstelling van de medezeggenschapsraad van </w:t>
      </w:r>
      <w:r w:rsidR="00690BFA">
        <w:rPr>
          <w:rFonts w:cstheme="minorHAnsi"/>
          <w:sz w:val="24"/>
          <w:szCs w:val="24"/>
        </w:rPr>
        <w:t>obs</w:t>
      </w:r>
      <w:r w:rsidR="006173AB" w:rsidRPr="004571A6">
        <w:rPr>
          <w:rFonts w:cstheme="minorHAnsi"/>
          <w:sz w:val="24"/>
          <w:szCs w:val="24"/>
        </w:rPr>
        <w:t xml:space="preserve"> Kiezel en Kei</w:t>
      </w:r>
      <w:r w:rsidRPr="004571A6">
        <w:rPr>
          <w:rFonts w:cstheme="minorHAnsi"/>
          <w:sz w:val="24"/>
          <w:szCs w:val="24"/>
        </w:rPr>
        <w:t xml:space="preserve"> is:</w:t>
      </w:r>
    </w:p>
    <w:p w14:paraId="205D9304" w14:textId="77777777" w:rsidR="00E47EB0" w:rsidRPr="004571A6" w:rsidRDefault="00E47EB0" w:rsidP="005F3FB7">
      <w:pPr>
        <w:pStyle w:val="Geenafstand"/>
        <w:rPr>
          <w:rFonts w:cstheme="minorHAnsi"/>
          <w:sz w:val="24"/>
          <w:szCs w:val="24"/>
        </w:rPr>
      </w:pPr>
    </w:p>
    <w:p w14:paraId="784A2C4C" w14:textId="77777777" w:rsidR="0030204B" w:rsidRPr="009F1E8B" w:rsidRDefault="0030204B" w:rsidP="005F3FB7">
      <w:pPr>
        <w:pStyle w:val="Geenafstand"/>
        <w:rPr>
          <w:rFonts w:cstheme="minorHAnsi"/>
          <w:color w:val="C00000"/>
          <w:sz w:val="24"/>
          <w:szCs w:val="24"/>
        </w:rPr>
      </w:pPr>
      <w:r w:rsidRPr="009F1E8B">
        <w:rPr>
          <w:rFonts w:cstheme="minorHAnsi"/>
          <w:color w:val="C00000"/>
          <w:sz w:val="24"/>
          <w:szCs w:val="24"/>
        </w:rPr>
        <w:t>Oudergeleding:</w:t>
      </w:r>
    </w:p>
    <w:p w14:paraId="50925505" w14:textId="7833DA3D" w:rsidR="0030204B" w:rsidRPr="004571A6" w:rsidRDefault="0030204B" w:rsidP="005F3FB7">
      <w:pPr>
        <w:pStyle w:val="Geenafstand"/>
        <w:rPr>
          <w:rFonts w:cstheme="minorHAnsi"/>
          <w:sz w:val="24"/>
          <w:szCs w:val="24"/>
        </w:rPr>
      </w:pPr>
      <w:r w:rsidRPr="004571A6">
        <w:rPr>
          <w:rFonts w:cstheme="minorHAnsi"/>
          <w:sz w:val="24"/>
          <w:szCs w:val="24"/>
        </w:rPr>
        <w:t>Voorzitter</w:t>
      </w:r>
      <w:r w:rsidR="001728A5" w:rsidRPr="004571A6">
        <w:rPr>
          <w:rFonts w:cstheme="minorHAnsi"/>
          <w:sz w:val="24"/>
          <w:szCs w:val="24"/>
        </w:rPr>
        <w:t xml:space="preserve">: </w:t>
      </w:r>
      <w:r w:rsidR="00ED7919" w:rsidRPr="004571A6">
        <w:rPr>
          <w:rFonts w:cstheme="minorHAnsi"/>
          <w:sz w:val="24"/>
          <w:szCs w:val="24"/>
        </w:rPr>
        <w:t>Maikel Karnebeek</w:t>
      </w:r>
      <w:r w:rsidRPr="004571A6">
        <w:rPr>
          <w:rFonts w:cstheme="minorHAnsi"/>
          <w:sz w:val="24"/>
          <w:szCs w:val="24"/>
        </w:rPr>
        <w:tab/>
      </w:r>
    </w:p>
    <w:p w14:paraId="7D809C1F" w14:textId="2D2E968C" w:rsidR="00C5576F" w:rsidRDefault="004571A6" w:rsidP="005F3FB7">
      <w:pPr>
        <w:pStyle w:val="Geenafstand"/>
        <w:rPr>
          <w:rFonts w:cstheme="minorHAnsi"/>
          <w:sz w:val="24"/>
          <w:szCs w:val="24"/>
        </w:rPr>
      </w:pPr>
      <w:r w:rsidRPr="004571A6">
        <w:rPr>
          <w:rFonts w:cstheme="minorHAnsi"/>
          <w:sz w:val="24"/>
          <w:szCs w:val="24"/>
        </w:rPr>
        <w:t>L</w:t>
      </w:r>
      <w:r w:rsidR="0030204B" w:rsidRPr="004571A6">
        <w:rPr>
          <w:rFonts w:cstheme="minorHAnsi"/>
          <w:sz w:val="24"/>
          <w:szCs w:val="24"/>
        </w:rPr>
        <w:t>i</w:t>
      </w:r>
      <w:r w:rsidR="00C5576F">
        <w:rPr>
          <w:rFonts w:cstheme="minorHAnsi"/>
          <w:sz w:val="24"/>
          <w:szCs w:val="24"/>
        </w:rPr>
        <w:t>d:</w:t>
      </w:r>
      <w:r w:rsidR="00BC0029">
        <w:rPr>
          <w:rFonts w:cstheme="minorHAnsi"/>
          <w:sz w:val="24"/>
          <w:szCs w:val="24"/>
        </w:rPr>
        <w:tab/>
      </w:r>
      <w:r w:rsidR="00ED7919" w:rsidRPr="004571A6">
        <w:rPr>
          <w:rFonts w:cstheme="minorHAnsi"/>
          <w:sz w:val="24"/>
          <w:szCs w:val="24"/>
        </w:rPr>
        <w:t xml:space="preserve">Lotte </w:t>
      </w:r>
      <w:r w:rsidR="000F2551" w:rsidRPr="004571A6">
        <w:rPr>
          <w:rFonts w:cstheme="minorHAnsi"/>
          <w:sz w:val="24"/>
          <w:szCs w:val="24"/>
        </w:rPr>
        <w:t>Karnebeek</w:t>
      </w:r>
      <w:r w:rsidR="0030204B" w:rsidRPr="004571A6">
        <w:rPr>
          <w:rFonts w:cstheme="minorHAnsi"/>
          <w:sz w:val="24"/>
          <w:szCs w:val="24"/>
        </w:rPr>
        <w:tab/>
      </w:r>
    </w:p>
    <w:p w14:paraId="32DF2C4C" w14:textId="536EA13D" w:rsidR="000F2551" w:rsidRDefault="00C5576F" w:rsidP="005F3FB7">
      <w:pPr>
        <w:pStyle w:val="Geenafstand"/>
        <w:rPr>
          <w:rFonts w:cstheme="minorHAnsi"/>
          <w:sz w:val="24"/>
          <w:szCs w:val="24"/>
        </w:rPr>
      </w:pPr>
      <w:r>
        <w:rPr>
          <w:rFonts w:cstheme="minorHAnsi"/>
          <w:sz w:val="24"/>
          <w:szCs w:val="24"/>
        </w:rPr>
        <w:t>Lid:</w:t>
      </w:r>
      <w:r>
        <w:rPr>
          <w:rFonts w:cstheme="minorHAnsi"/>
          <w:sz w:val="24"/>
          <w:szCs w:val="24"/>
        </w:rPr>
        <w:tab/>
      </w:r>
      <w:r w:rsidR="000A2612" w:rsidRPr="004571A6">
        <w:rPr>
          <w:rFonts w:cstheme="minorHAnsi"/>
          <w:sz w:val="24"/>
          <w:szCs w:val="24"/>
        </w:rPr>
        <w:t>Lil</w:t>
      </w:r>
      <w:r w:rsidR="00431272">
        <w:rPr>
          <w:rFonts w:cstheme="minorHAnsi"/>
          <w:sz w:val="24"/>
          <w:szCs w:val="24"/>
        </w:rPr>
        <w:t>l</w:t>
      </w:r>
      <w:r w:rsidR="000A2612" w:rsidRPr="004571A6">
        <w:rPr>
          <w:rFonts w:cstheme="minorHAnsi"/>
          <w:sz w:val="24"/>
          <w:szCs w:val="24"/>
        </w:rPr>
        <w:t>ian Hietbrink</w:t>
      </w:r>
      <w:r w:rsidR="007D0334">
        <w:rPr>
          <w:rFonts w:cstheme="minorHAnsi"/>
          <w:sz w:val="24"/>
          <w:szCs w:val="24"/>
        </w:rPr>
        <w:t>-R</w:t>
      </w:r>
      <w:r w:rsidR="009F1E8B">
        <w:rPr>
          <w:rFonts w:cstheme="minorHAnsi"/>
          <w:sz w:val="24"/>
          <w:szCs w:val="24"/>
        </w:rPr>
        <w:t>uiter</w:t>
      </w:r>
    </w:p>
    <w:p w14:paraId="129EE645" w14:textId="3A5B42EC" w:rsidR="00EE1D42" w:rsidRPr="004571A6" w:rsidRDefault="00EE1D42" w:rsidP="005F3FB7">
      <w:pPr>
        <w:pStyle w:val="Geenafstand"/>
        <w:rPr>
          <w:rFonts w:cstheme="minorHAnsi"/>
          <w:sz w:val="24"/>
          <w:szCs w:val="24"/>
        </w:rPr>
      </w:pPr>
      <w:r>
        <w:rPr>
          <w:rFonts w:cstheme="minorHAnsi"/>
          <w:sz w:val="24"/>
          <w:szCs w:val="24"/>
        </w:rPr>
        <w:t>Lid:</w:t>
      </w:r>
      <w:r w:rsidR="00BC0029">
        <w:rPr>
          <w:rFonts w:cstheme="minorHAnsi"/>
          <w:sz w:val="24"/>
          <w:szCs w:val="24"/>
        </w:rPr>
        <w:tab/>
      </w:r>
      <w:r>
        <w:rPr>
          <w:rFonts w:cstheme="minorHAnsi"/>
          <w:sz w:val="24"/>
          <w:szCs w:val="24"/>
        </w:rPr>
        <w:t>Lester Hietbrink</w:t>
      </w:r>
    </w:p>
    <w:p w14:paraId="5B6742D8" w14:textId="77777777" w:rsidR="00BC2FC5" w:rsidRPr="004571A6" w:rsidRDefault="00BC2FC5" w:rsidP="005F3FB7">
      <w:pPr>
        <w:pStyle w:val="Geenafstand"/>
        <w:rPr>
          <w:rFonts w:cstheme="minorHAnsi"/>
          <w:color w:val="FF0066"/>
          <w:sz w:val="24"/>
          <w:szCs w:val="24"/>
        </w:rPr>
      </w:pPr>
    </w:p>
    <w:p w14:paraId="0FACE75C" w14:textId="188C5A0C" w:rsidR="0030204B" w:rsidRPr="009F1E8B" w:rsidRDefault="0030204B" w:rsidP="005F3FB7">
      <w:pPr>
        <w:pStyle w:val="Geenafstand"/>
        <w:rPr>
          <w:rFonts w:cstheme="minorHAnsi"/>
          <w:color w:val="C00000"/>
          <w:sz w:val="24"/>
          <w:szCs w:val="24"/>
        </w:rPr>
      </w:pPr>
      <w:r w:rsidRPr="009F1E8B">
        <w:rPr>
          <w:rFonts w:cstheme="minorHAnsi"/>
          <w:color w:val="C00000"/>
          <w:sz w:val="24"/>
          <w:szCs w:val="24"/>
        </w:rPr>
        <w:t>Personeelsgeleding:</w:t>
      </w:r>
    </w:p>
    <w:p w14:paraId="46BE75B4" w14:textId="352B406A" w:rsidR="00A13D3D" w:rsidRPr="004571A6" w:rsidRDefault="00A13D3D" w:rsidP="005F3FB7">
      <w:pPr>
        <w:pStyle w:val="Geenafstand"/>
        <w:rPr>
          <w:rFonts w:cstheme="minorHAnsi"/>
          <w:sz w:val="24"/>
          <w:szCs w:val="24"/>
        </w:rPr>
      </w:pPr>
      <w:r w:rsidRPr="004571A6">
        <w:rPr>
          <w:rFonts w:cstheme="minorHAnsi"/>
          <w:sz w:val="24"/>
          <w:szCs w:val="24"/>
        </w:rPr>
        <w:t>Vice voorzitter</w:t>
      </w:r>
      <w:r w:rsidR="001728A5" w:rsidRPr="004571A6">
        <w:rPr>
          <w:rFonts w:cstheme="minorHAnsi"/>
          <w:sz w:val="24"/>
          <w:szCs w:val="24"/>
        </w:rPr>
        <w:t>:</w:t>
      </w:r>
      <w:r w:rsidRPr="004571A6">
        <w:rPr>
          <w:rFonts w:cstheme="minorHAnsi"/>
          <w:sz w:val="24"/>
          <w:szCs w:val="24"/>
        </w:rPr>
        <w:t xml:space="preserve"> Chantal Tolkamp</w:t>
      </w:r>
    </w:p>
    <w:p w14:paraId="77346293" w14:textId="358D9910" w:rsidR="0030204B" w:rsidRPr="004571A6" w:rsidRDefault="0030204B" w:rsidP="005F3FB7">
      <w:pPr>
        <w:pStyle w:val="Geenafstand"/>
        <w:rPr>
          <w:rFonts w:cstheme="minorHAnsi"/>
          <w:sz w:val="24"/>
          <w:szCs w:val="24"/>
        </w:rPr>
      </w:pPr>
      <w:r w:rsidRPr="004571A6">
        <w:rPr>
          <w:rFonts w:cstheme="minorHAnsi"/>
          <w:sz w:val="24"/>
          <w:szCs w:val="24"/>
        </w:rPr>
        <w:t>Secretaris</w:t>
      </w:r>
      <w:r w:rsidR="001728A5" w:rsidRPr="004571A6">
        <w:rPr>
          <w:rFonts w:cstheme="minorHAnsi"/>
          <w:sz w:val="24"/>
          <w:szCs w:val="24"/>
        </w:rPr>
        <w:t xml:space="preserve">: </w:t>
      </w:r>
      <w:r w:rsidR="00A13D3D" w:rsidRPr="004571A6">
        <w:rPr>
          <w:rFonts w:cstheme="minorHAnsi"/>
          <w:sz w:val="24"/>
          <w:szCs w:val="24"/>
        </w:rPr>
        <w:t xml:space="preserve">Vera </w:t>
      </w:r>
      <w:r w:rsidR="00591A59">
        <w:rPr>
          <w:rFonts w:cstheme="minorHAnsi"/>
          <w:sz w:val="24"/>
          <w:szCs w:val="24"/>
        </w:rPr>
        <w:t>Regelink-Lensink</w:t>
      </w:r>
    </w:p>
    <w:p w14:paraId="53BD85F7" w14:textId="77777777" w:rsidR="00A13D3D" w:rsidRPr="004571A6" w:rsidRDefault="00A13D3D" w:rsidP="005F3FB7">
      <w:pPr>
        <w:pStyle w:val="Geenafstand"/>
        <w:rPr>
          <w:rFonts w:cstheme="minorHAnsi"/>
          <w:sz w:val="24"/>
          <w:szCs w:val="24"/>
        </w:rPr>
      </w:pPr>
    </w:p>
    <w:p w14:paraId="7E6C41D8" w14:textId="77777777" w:rsidR="005F398B" w:rsidRDefault="0030204B" w:rsidP="005F3FB7">
      <w:pPr>
        <w:pStyle w:val="Geenafstand"/>
        <w:rPr>
          <w:rFonts w:cstheme="minorHAnsi"/>
          <w:sz w:val="24"/>
          <w:szCs w:val="24"/>
        </w:rPr>
      </w:pPr>
      <w:r w:rsidRPr="00C5576F">
        <w:rPr>
          <w:rFonts w:cstheme="minorHAnsi"/>
          <w:sz w:val="24"/>
          <w:szCs w:val="24"/>
        </w:rPr>
        <w:t xml:space="preserve">Er ligt een grote taak voor de medezeggenschapsraad om de achterban, de mensen door wie men gekozen is, duidelijk te maken wat medezeggenschap is, hoe het werkt en wat er </w:t>
      </w:r>
      <w:r w:rsidRPr="00C5576F">
        <w:rPr>
          <w:rFonts w:cstheme="minorHAnsi"/>
          <w:sz w:val="24"/>
          <w:szCs w:val="24"/>
        </w:rPr>
        <w:lastRenderedPageBreak/>
        <w:t xml:space="preserve">mee bereikt kan worden. Bij belangrijke beslissingen is het dan ook van belang naar de mening van de achterban (ouders) te luisteren en deze mee te wegen in de uiteindelijke besluitvorming. </w:t>
      </w:r>
    </w:p>
    <w:p w14:paraId="406B1A81" w14:textId="1A2700C5" w:rsidR="00F95893" w:rsidRPr="00C5576F" w:rsidRDefault="0030204B" w:rsidP="005F3FB7">
      <w:pPr>
        <w:pStyle w:val="Geenafstand"/>
        <w:rPr>
          <w:rFonts w:cstheme="minorHAnsi"/>
          <w:sz w:val="24"/>
          <w:szCs w:val="24"/>
        </w:rPr>
      </w:pPr>
      <w:r w:rsidRPr="00C5576F">
        <w:rPr>
          <w:rFonts w:cstheme="minorHAnsi"/>
          <w:sz w:val="24"/>
          <w:szCs w:val="24"/>
        </w:rPr>
        <w:t xml:space="preserve">Notulen van de vergaderingen </w:t>
      </w:r>
      <w:r w:rsidR="00382675">
        <w:rPr>
          <w:rFonts w:cstheme="minorHAnsi"/>
          <w:sz w:val="24"/>
          <w:szCs w:val="24"/>
        </w:rPr>
        <w:t>zijn op te vragen bij v</w:t>
      </w:r>
      <w:r w:rsidR="00DB373D">
        <w:rPr>
          <w:rFonts w:cstheme="minorHAnsi"/>
          <w:sz w:val="24"/>
          <w:szCs w:val="24"/>
        </w:rPr>
        <w:t>.</w:t>
      </w:r>
      <w:r w:rsidR="00382675">
        <w:rPr>
          <w:rFonts w:cstheme="minorHAnsi"/>
          <w:sz w:val="24"/>
          <w:szCs w:val="24"/>
        </w:rPr>
        <w:t>lensink@</w:t>
      </w:r>
      <w:r w:rsidR="00DB373D">
        <w:rPr>
          <w:rFonts w:cstheme="minorHAnsi"/>
          <w:sz w:val="24"/>
          <w:szCs w:val="24"/>
        </w:rPr>
        <w:t>kiezelenkeischool.nl</w:t>
      </w:r>
    </w:p>
    <w:p w14:paraId="1BC99492" w14:textId="59CE39F9" w:rsidR="0030204B" w:rsidRPr="00224859" w:rsidRDefault="0030204B" w:rsidP="005F3FB7">
      <w:pPr>
        <w:pStyle w:val="Geenafstand"/>
        <w:rPr>
          <w:rFonts w:cstheme="minorHAnsi"/>
        </w:rPr>
      </w:pPr>
    </w:p>
    <w:p w14:paraId="1F555A2A" w14:textId="797472E6" w:rsidR="0030204B" w:rsidRPr="00C5576F" w:rsidRDefault="0030204B" w:rsidP="005F3FB7">
      <w:pPr>
        <w:pStyle w:val="Geenafstand"/>
        <w:rPr>
          <w:rStyle w:val="Hyperlink"/>
          <w:rFonts w:cstheme="minorHAnsi"/>
          <w:sz w:val="24"/>
          <w:szCs w:val="24"/>
          <w:lang w:val="en-US"/>
        </w:rPr>
      </w:pPr>
      <w:r w:rsidRPr="00C5576F">
        <w:rPr>
          <w:rFonts w:cstheme="minorHAnsi"/>
          <w:sz w:val="24"/>
          <w:szCs w:val="24"/>
          <w:lang w:val="en-US"/>
        </w:rPr>
        <w:t xml:space="preserve">E-mailadres MR: </w:t>
      </w:r>
      <w:hyperlink r:id="rId46" w:history="1">
        <w:r w:rsidR="00F95893" w:rsidRPr="00C5576F">
          <w:rPr>
            <w:rStyle w:val="Hyperlink"/>
            <w:rFonts w:cstheme="minorHAnsi"/>
            <w:sz w:val="24"/>
            <w:szCs w:val="24"/>
            <w:lang w:val="en-US"/>
          </w:rPr>
          <w:t>mr@kiezelenkeischool.nl</w:t>
        </w:r>
      </w:hyperlink>
    </w:p>
    <w:p w14:paraId="0368D134" w14:textId="77777777" w:rsidR="00F95893" w:rsidRPr="00C5576F" w:rsidRDefault="00F95893" w:rsidP="005F3FB7">
      <w:pPr>
        <w:pStyle w:val="Geenafstand"/>
        <w:rPr>
          <w:rFonts w:cstheme="minorHAnsi"/>
          <w:sz w:val="24"/>
          <w:szCs w:val="24"/>
          <w:lang w:val="en-US"/>
        </w:rPr>
      </w:pPr>
    </w:p>
    <w:p w14:paraId="2870CEC8" w14:textId="5384B3E5" w:rsidR="0030204B" w:rsidRPr="00C5576F" w:rsidRDefault="0030204B" w:rsidP="005F3FB7">
      <w:pPr>
        <w:pStyle w:val="Geenafstand"/>
        <w:rPr>
          <w:rFonts w:cstheme="minorHAnsi"/>
          <w:sz w:val="24"/>
          <w:szCs w:val="24"/>
        </w:rPr>
      </w:pPr>
      <w:r w:rsidRPr="00C5576F">
        <w:rPr>
          <w:rFonts w:cstheme="minorHAnsi"/>
          <w:sz w:val="24"/>
          <w:szCs w:val="24"/>
        </w:rPr>
        <w:t xml:space="preserve">De stichting OPONOA heeft een gemeenschappelijke medezeggenschapsraad (GMR). Deze is gevormd uit een aantal leden van de medezeggenschapsraden van de </w:t>
      </w:r>
      <w:r w:rsidR="00BF379B" w:rsidRPr="00C5576F">
        <w:rPr>
          <w:rFonts w:cstheme="minorHAnsi"/>
          <w:sz w:val="24"/>
          <w:szCs w:val="24"/>
        </w:rPr>
        <w:t>vijf</w:t>
      </w:r>
      <w:r w:rsidRPr="00C5576F">
        <w:rPr>
          <w:rFonts w:cstheme="minorHAnsi"/>
          <w:sz w:val="24"/>
          <w:szCs w:val="24"/>
        </w:rPr>
        <w:t xml:space="preserve"> onderwijsteams in Borculo, Ruurlo, Eibergen</w:t>
      </w:r>
      <w:r w:rsidR="00CC6BE4" w:rsidRPr="00C5576F">
        <w:rPr>
          <w:rFonts w:cstheme="minorHAnsi"/>
          <w:sz w:val="24"/>
          <w:szCs w:val="24"/>
        </w:rPr>
        <w:t xml:space="preserve"> </w:t>
      </w:r>
      <w:r w:rsidRPr="00C5576F">
        <w:rPr>
          <w:rFonts w:cstheme="minorHAnsi"/>
          <w:sz w:val="24"/>
          <w:szCs w:val="24"/>
        </w:rPr>
        <w:t xml:space="preserve">en Neede. Vanuit ieder onderwijsteam heeft een ouder en een personeelslid zitting. </w:t>
      </w:r>
    </w:p>
    <w:p w14:paraId="0AB99A1D" w14:textId="7341EC31" w:rsidR="0030204B" w:rsidRPr="00C5576F" w:rsidRDefault="0030204B" w:rsidP="005F3FB7">
      <w:pPr>
        <w:pStyle w:val="Geenafstand"/>
        <w:rPr>
          <w:rFonts w:cstheme="minorHAnsi"/>
          <w:sz w:val="24"/>
          <w:szCs w:val="24"/>
        </w:rPr>
      </w:pPr>
      <w:r w:rsidRPr="00C5576F">
        <w:rPr>
          <w:rFonts w:cstheme="minorHAnsi"/>
          <w:sz w:val="24"/>
          <w:szCs w:val="24"/>
        </w:rPr>
        <w:t>In de GMR worden onderwerpen besproken die voor alle raden van de afzonderlijke scholen van het bestuur van belang zijn.</w:t>
      </w:r>
      <w:r w:rsidRPr="00C5576F">
        <w:rPr>
          <w:rFonts w:cstheme="minorHAnsi"/>
          <w:sz w:val="24"/>
          <w:szCs w:val="24"/>
        </w:rPr>
        <w:br/>
        <w:t>De bevoegdheden van de GMR zijn nauwkeurig in een reglement vastgelegd.</w:t>
      </w:r>
      <w:r w:rsidR="005D1B6D" w:rsidRPr="00C5576F">
        <w:rPr>
          <w:rFonts w:cstheme="minorHAnsi"/>
          <w:sz w:val="24"/>
          <w:szCs w:val="24"/>
        </w:rPr>
        <w:t xml:space="preserve"> Meer i</w:t>
      </w:r>
      <w:r w:rsidR="00F6140C" w:rsidRPr="00C5576F">
        <w:rPr>
          <w:rFonts w:cstheme="minorHAnsi"/>
          <w:sz w:val="24"/>
          <w:szCs w:val="24"/>
        </w:rPr>
        <w:t xml:space="preserve">nformatie over de GMR vindt u op </w:t>
      </w:r>
      <w:hyperlink r:id="rId47" w:history="1">
        <w:r w:rsidR="005D1B6D" w:rsidRPr="00C5576F">
          <w:rPr>
            <w:rStyle w:val="Hyperlink"/>
            <w:rFonts w:cstheme="minorHAnsi"/>
            <w:sz w:val="24"/>
            <w:szCs w:val="24"/>
          </w:rPr>
          <w:t>www.oponoa.nl</w:t>
        </w:r>
      </w:hyperlink>
      <w:r w:rsidR="005D1B6D" w:rsidRPr="00C5576F">
        <w:rPr>
          <w:rFonts w:cstheme="minorHAnsi"/>
          <w:sz w:val="24"/>
          <w:szCs w:val="24"/>
        </w:rPr>
        <w:t xml:space="preserve">. </w:t>
      </w:r>
    </w:p>
    <w:p w14:paraId="2FD8FD96" w14:textId="32852E0C" w:rsidR="007405F5" w:rsidRPr="00DE6248" w:rsidRDefault="007405F5" w:rsidP="008505AB">
      <w:pPr>
        <w:pStyle w:val="Geenafstand"/>
        <w:rPr>
          <w:rFonts w:cstheme="minorHAnsi"/>
        </w:rPr>
      </w:pPr>
    </w:p>
    <w:p w14:paraId="589D7486" w14:textId="200C2FA0" w:rsidR="00A363A1" w:rsidRPr="00DE6248" w:rsidRDefault="00A363A1" w:rsidP="00A363A1">
      <w:pPr>
        <w:pStyle w:val="Kop2"/>
        <w:rPr>
          <w:rFonts w:asciiTheme="minorHAnsi" w:hAnsiTheme="minorHAnsi" w:cstheme="minorHAnsi"/>
        </w:rPr>
      </w:pPr>
      <w:bookmarkStart w:id="147" w:name="_Toc76999595"/>
      <w:bookmarkStart w:id="148" w:name="_Toc171675667"/>
      <w:bookmarkStart w:id="149" w:name="_Toc171425057"/>
      <w:r w:rsidRPr="00DE6248">
        <w:rPr>
          <w:rFonts w:asciiTheme="minorHAnsi" w:hAnsiTheme="minorHAnsi" w:cstheme="minorHAnsi"/>
        </w:rPr>
        <w:t>6.5 Ouderraad (OR)</w:t>
      </w:r>
      <w:bookmarkEnd w:id="147"/>
      <w:bookmarkEnd w:id="148"/>
      <w:bookmarkEnd w:id="149"/>
    </w:p>
    <w:p w14:paraId="7899052A" w14:textId="7E22D6C8" w:rsidR="00B8550C" w:rsidRPr="00DE6248" w:rsidRDefault="00B8550C" w:rsidP="00A363A1">
      <w:pPr>
        <w:tabs>
          <w:tab w:val="left" w:pos="284"/>
          <w:tab w:val="left" w:pos="2269"/>
          <w:tab w:val="right" w:pos="6379"/>
        </w:tabs>
        <w:spacing w:after="0"/>
        <w:rPr>
          <w:rFonts w:cstheme="minorHAnsi"/>
        </w:rPr>
      </w:pPr>
    </w:p>
    <w:p w14:paraId="743D5632" w14:textId="68777AED" w:rsidR="0051511B" w:rsidRPr="00C5576F" w:rsidRDefault="00A363A1" w:rsidP="00CE7167">
      <w:pPr>
        <w:pStyle w:val="Geenafstand"/>
        <w:rPr>
          <w:rFonts w:cstheme="minorHAnsi"/>
          <w:sz w:val="24"/>
          <w:szCs w:val="24"/>
        </w:rPr>
      </w:pPr>
      <w:r w:rsidRPr="00C5576F">
        <w:rPr>
          <w:rFonts w:cstheme="minorHAnsi"/>
          <w:sz w:val="24"/>
          <w:szCs w:val="24"/>
        </w:rPr>
        <w:t xml:space="preserve">De OR is een van de twee schakels, samen met de MR, tussen de ouders en de school. Het verschil met de MR is, dat de OR zich vooral bezighoudt met de uitvoering van een aantal praktische zaken (zoals bijvoorbeeld het sinterklaasfeest, </w:t>
      </w:r>
      <w:r w:rsidR="003B6C9B" w:rsidRPr="00C5576F">
        <w:rPr>
          <w:rFonts w:cstheme="minorHAnsi"/>
          <w:sz w:val="24"/>
          <w:szCs w:val="24"/>
        </w:rPr>
        <w:t>de schoolreisjes, het eindejaarsfeest en een sponsorloop</w:t>
      </w:r>
      <w:r w:rsidRPr="00C5576F">
        <w:rPr>
          <w:rFonts w:cstheme="minorHAnsi"/>
          <w:sz w:val="24"/>
          <w:szCs w:val="24"/>
        </w:rPr>
        <w:t xml:space="preserve">). Op de vergaderingen, die ongeveer </w:t>
      </w:r>
      <w:r w:rsidR="0039561F" w:rsidRPr="00C5576F">
        <w:rPr>
          <w:rFonts w:cstheme="minorHAnsi"/>
          <w:sz w:val="24"/>
          <w:szCs w:val="24"/>
        </w:rPr>
        <w:t>8</w:t>
      </w:r>
      <w:r w:rsidRPr="00C5576F">
        <w:rPr>
          <w:rFonts w:cstheme="minorHAnsi"/>
          <w:sz w:val="24"/>
          <w:szCs w:val="24"/>
        </w:rPr>
        <w:t xml:space="preserve"> keer per jaar worden gehouden, </w:t>
      </w:r>
      <w:r w:rsidR="0039561F" w:rsidRPr="00C5576F">
        <w:rPr>
          <w:rFonts w:cstheme="minorHAnsi"/>
          <w:sz w:val="24"/>
          <w:szCs w:val="24"/>
        </w:rPr>
        <w:t>is ook</w:t>
      </w:r>
      <w:r w:rsidR="00F6717B" w:rsidRPr="00C5576F">
        <w:rPr>
          <w:rFonts w:cstheme="minorHAnsi"/>
          <w:sz w:val="24"/>
          <w:szCs w:val="24"/>
        </w:rPr>
        <w:t xml:space="preserve"> een leerkracht (Martijn Rouwhof)</w:t>
      </w:r>
      <w:r w:rsidRPr="00C5576F">
        <w:rPr>
          <w:rFonts w:cstheme="minorHAnsi"/>
          <w:sz w:val="24"/>
          <w:szCs w:val="24"/>
        </w:rPr>
        <w:t xml:space="preserve"> aanwezig. Gezamenlijk worden dan zaken besproken als de organisatie van </w:t>
      </w:r>
      <w:r w:rsidR="00566D51" w:rsidRPr="00C5576F">
        <w:rPr>
          <w:rFonts w:cstheme="minorHAnsi"/>
          <w:sz w:val="24"/>
          <w:szCs w:val="24"/>
        </w:rPr>
        <w:t>de activiteiten</w:t>
      </w:r>
      <w:r w:rsidRPr="00C5576F">
        <w:rPr>
          <w:rFonts w:cstheme="minorHAnsi"/>
          <w:sz w:val="24"/>
          <w:szCs w:val="24"/>
        </w:rPr>
        <w:t xml:space="preserve">, ingekomen stukken, mededelingen van het personeel, enz. </w:t>
      </w:r>
    </w:p>
    <w:p w14:paraId="2FCAF7CB" w14:textId="38FC2D0C" w:rsidR="0051511B" w:rsidRPr="00C5576F" w:rsidRDefault="00494781" w:rsidP="00CE7167">
      <w:pPr>
        <w:pStyle w:val="Geenafstand"/>
        <w:rPr>
          <w:rFonts w:cstheme="minorHAnsi"/>
          <w:sz w:val="24"/>
          <w:szCs w:val="24"/>
        </w:rPr>
      </w:pPr>
      <w:r>
        <w:rPr>
          <w:rFonts w:cstheme="minorHAnsi"/>
          <w:sz w:val="24"/>
          <w:szCs w:val="24"/>
        </w:rPr>
        <w:t>Heeft u vragen of opmerkingen aan de OR? Deze kunt u mailen naar or@kiezelenkeischool</w:t>
      </w:r>
      <w:r w:rsidR="00382675">
        <w:rPr>
          <w:rFonts w:cstheme="minorHAnsi"/>
          <w:sz w:val="24"/>
          <w:szCs w:val="24"/>
        </w:rPr>
        <w:t>. Notulen zijn op te vragen via dit emailadres.</w:t>
      </w:r>
    </w:p>
    <w:p w14:paraId="0A8CA927" w14:textId="77777777" w:rsidR="005458CC" w:rsidRPr="00DE6248" w:rsidRDefault="005458CC" w:rsidP="00CE7167">
      <w:pPr>
        <w:pStyle w:val="Geenafstand"/>
        <w:rPr>
          <w:rFonts w:cstheme="minorHAnsi"/>
        </w:rPr>
      </w:pPr>
    </w:p>
    <w:p w14:paraId="11E33658" w14:textId="6C2CB79B" w:rsidR="00A363A1" w:rsidRPr="00DE6248" w:rsidRDefault="005458CC" w:rsidP="005458CC">
      <w:pPr>
        <w:pStyle w:val="Geenafstand"/>
        <w:jc w:val="center"/>
        <w:rPr>
          <w:rFonts w:cstheme="minorHAnsi"/>
        </w:rPr>
      </w:pPr>
      <w:r w:rsidRPr="00DE6248">
        <w:rPr>
          <w:rFonts w:cstheme="minorHAnsi"/>
        </w:rPr>
        <w:br/>
      </w:r>
      <w:r w:rsidRPr="00DE6248">
        <w:rPr>
          <w:rFonts w:cstheme="minorHAnsi"/>
          <w:noProof/>
        </w:rPr>
        <w:drawing>
          <wp:inline distT="0" distB="0" distL="0" distR="0" wp14:anchorId="3E240712" wp14:editId="07300E04">
            <wp:extent cx="3804192" cy="2538095"/>
            <wp:effectExtent l="0" t="0" r="6350" b="0"/>
            <wp:docPr id="1177390524" name="Afbeelding 1177390524" descr="Afbeelding met kleding, persoon, buitenshuis, scè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390524" name="Afbeelding 3" descr="Afbeelding met kleding, persoon, buitenshuis, scène&#10;&#10;Automatisch gegenereerde beschrijvi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15084" cy="2545362"/>
                    </a:xfrm>
                    <a:prstGeom prst="rect">
                      <a:avLst/>
                    </a:prstGeom>
                    <a:noFill/>
                    <a:ln>
                      <a:noFill/>
                    </a:ln>
                  </pic:spPr>
                </pic:pic>
              </a:graphicData>
            </a:graphic>
          </wp:inline>
        </w:drawing>
      </w:r>
    </w:p>
    <w:p w14:paraId="52F0ECE5" w14:textId="527E72EB" w:rsidR="007405F5" w:rsidRPr="00DE6248" w:rsidRDefault="007405F5" w:rsidP="008505AB">
      <w:pPr>
        <w:pStyle w:val="Geenafstand"/>
        <w:rPr>
          <w:rFonts w:cstheme="minorHAnsi"/>
        </w:rPr>
      </w:pPr>
    </w:p>
    <w:p w14:paraId="4D3D445F" w14:textId="77777777" w:rsidR="005E35D5" w:rsidRPr="00C5576F" w:rsidRDefault="005E35D5" w:rsidP="005E35D5">
      <w:pPr>
        <w:pStyle w:val="Kop2"/>
        <w:rPr>
          <w:rFonts w:asciiTheme="minorHAnsi" w:hAnsiTheme="minorHAnsi" w:cstheme="minorHAnsi"/>
          <w:szCs w:val="24"/>
        </w:rPr>
      </w:pPr>
      <w:bookmarkStart w:id="150" w:name="_Toc462135027"/>
      <w:bookmarkStart w:id="151" w:name="_Toc462341792"/>
      <w:bookmarkStart w:id="152" w:name="_Toc76999596"/>
      <w:bookmarkStart w:id="153" w:name="_Toc171675668"/>
      <w:bookmarkStart w:id="154" w:name="_Toc171425058"/>
      <w:r w:rsidRPr="00C5576F">
        <w:rPr>
          <w:rFonts w:asciiTheme="minorHAnsi" w:hAnsiTheme="minorHAnsi" w:cstheme="minorHAnsi"/>
          <w:szCs w:val="24"/>
        </w:rPr>
        <w:t xml:space="preserve">6.6 </w:t>
      </w:r>
      <w:bookmarkEnd w:id="150"/>
      <w:bookmarkEnd w:id="151"/>
      <w:r w:rsidRPr="00C5576F">
        <w:rPr>
          <w:rFonts w:asciiTheme="minorHAnsi" w:hAnsiTheme="minorHAnsi" w:cstheme="minorHAnsi"/>
          <w:szCs w:val="24"/>
        </w:rPr>
        <w:t>Verantwoording</w:t>
      </w:r>
      <w:bookmarkEnd w:id="152"/>
      <w:bookmarkEnd w:id="153"/>
      <w:bookmarkEnd w:id="154"/>
    </w:p>
    <w:p w14:paraId="4274DB6F" w14:textId="6691A11F" w:rsidR="005E35D5" w:rsidRPr="00C5576F" w:rsidRDefault="005E35D5" w:rsidP="005E35D5">
      <w:pPr>
        <w:pStyle w:val="Geenafstand"/>
        <w:rPr>
          <w:rFonts w:cstheme="minorHAnsi"/>
          <w:sz w:val="24"/>
          <w:szCs w:val="24"/>
        </w:rPr>
      </w:pPr>
      <w:r w:rsidRPr="00C5576F">
        <w:rPr>
          <w:rFonts w:cstheme="minorHAnsi"/>
          <w:sz w:val="24"/>
          <w:szCs w:val="24"/>
        </w:rPr>
        <w:t xml:space="preserve">Ieder jaar dienen de school, de OR en de MR verantwoording af te leggen over het afgelopen jaar. Zij doen dit door middel van een jaar- en financieel verslag. Het financieel </w:t>
      </w:r>
      <w:r w:rsidRPr="00C5576F">
        <w:rPr>
          <w:rFonts w:cstheme="minorHAnsi"/>
          <w:sz w:val="24"/>
          <w:szCs w:val="24"/>
        </w:rPr>
        <w:lastRenderedPageBreak/>
        <w:t xml:space="preserve">jaarverslag ligt ter inzage tijdens de eerste week van november. Hierover krijgt u tijdig bericht. </w:t>
      </w:r>
    </w:p>
    <w:p w14:paraId="181312E2" w14:textId="77777777" w:rsidR="005E35D5" w:rsidRPr="00C5576F" w:rsidRDefault="005E35D5" w:rsidP="005E35D5">
      <w:pPr>
        <w:pStyle w:val="Geenafstand"/>
        <w:rPr>
          <w:rFonts w:cstheme="minorHAnsi"/>
          <w:sz w:val="24"/>
          <w:szCs w:val="24"/>
        </w:rPr>
      </w:pPr>
    </w:p>
    <w:p w14:paraId="2EC82E9C" w14:textId="77777777" w:rsidR="005E35D5" w:rsidRPr="00C5576F" w:rsidRDefault="005E35D5" w:rsidP="005E35D5">
      <w:pPr>
        <w:pStyle w:val="Kop2"/>
        <w:rPr>
          <w:rFonts w:asciiTheme="minorHAnsi" w:hAnsiTheme="minorHAnsi" w:cstheme="minorHAnsi"/>
          <w:szCs w:val="24"/>
        </w:rPr>
      </w:pPr>
      <w:bookmarkStart w:id="155" w:name="_Toc462135031"/>
      <w:bookmarkStart w:id="156" w:name="_Toc462341796"/>
      <w:bookmarkStart w:id="157" w:name="_Toc76999597"/>
      <w:bookmarkStart w:id="158" w:name="_Toc171675669"/>
      <w:bookmarkStart w:id="159" w:name="_Toc171425059"/>
      <w:r w:rsidRPr="00C5576F">
        <w:rPr>
          <w:rFonts w:asciiTheme="minorHAnsi" w:hAnsiTheme="minorHAnsi" w:cstheme="minorHAnsi"/>
          <w:szCs w:val="24"/>
        </w:rPr>
        <w:t>6.7 Klachtenprocedure</w:t>
      </w:r>
      <w:bookmarkEnd w:id="155"/>
      <w:bookmarkEnd w:id="156"/>
      <w:bookmarkEnd w:id="157"/>
      <w:bookmarkEnd w:id="158"/>
      <w:bookmarkEnd w:id="159"/>
    </w:p>
    <w:p w14:paraId="44B283A8" w14:textId="77777777" w:rsidR="00BD0A00" w:rsidRPr="00C5576F" w:rsidRDefault="00D25A5E" w:rsidP="002F3710">
      <w:pPr>
        <w:pStyle w:val="Geenafstand"/>
        <w:rPr>
          <w:rFonts w:cstheme="minorHAnsi"/>
          <w:sz w:val="24"/>
          <w:szCs w:val="24"/>
        </w:rPr>
      </w:pPr>
      <w:r w:rsidRPr="00C5576F">
        <w:rPr>
          <w:rFonts w:cstheme="minorHAnsi"/>
          <w:sz w:val="24"/>
          <w:szCs w:val="24"/>
        </w:rPr>
        <w:t>Het kan voorkomen dat er</w:t>
      </w:r>
      <w:r w:rsidR="00175B01" w:rsidRPr="00C5576F">
        <w:rPr>
          <w:rFonts w:cstheme="minorHAnsi"/>
          <w:sz w:val="24"/>
          <w:szCs w:val="24"/>
        </w:rPr>
        <w:t xml:space="preserve"> een dusdanig meningsverschil is</w:t>
      </w:r>
      <w:r w:rsidR="008A0A75" w:rsidRPr="00C5576F">
        <w:rPr>
          <w:rFonts w:cstheme="minorHAnsi"/>
          <w:sz w:val="24"/>
          <w:szCs w:val="24"/>
        </w:rPr>
        <w:t>, dat er een probleem ontstaat</w:t>
      </w:r>
      <w:r w:rsidR="00924D05" w:rsidRPr="00C5576F">
        <w:rPr>
          <w:rFonts w:cstheme="minorHAnsi"/>
          <w:sz w:val="24"/>
          <w:szCs w:val="24"/>
        </w:rPr>
        <w:t xml:space="preserve"> tussen ouders of leerlingen en (medewerkers van) de school. Vaak worden zulke problemen in onderling overleg bijgelegd. </w:t>
      </w:r>
      <w:r w:rsidR="005B2265" w:rsidRPr="00C5576F">
        <w:rPr>
          <w:rFonts w:cstheme="minorHAnsi"/>
          <w:sz w:val="24"/>
          <w:szCs w:val="24"/>
        </w:rPr>
        <w:t xml:space="preserve">Mocht het </w:t>
      </w:r>
      <w:r w:rsidR="00B046B6" w:rsidRPr="00C5576F">
        <w:rPr>
          <w:rFonts w:cstheme="minorHAnsi"/>
          <w:sz w:val="24"/>
          <w:szCs w:val="24"/>
        </w:rPr>
        <w:t>meningsverschil op schoolniveau niet opgelost kunnen worden, wordt er contact opgenomen met het College van Bestuur.</w:t>
      </w:r>
      <w:r w:rsidR="00756447" w:rsidRPr="00C5576F">
        <w:rPr>
          <w:rFonts w:cstheme="minorHAnsi"/>
          <w:sz w:val="24"/>
          <w:szCs w:val="24"/>
        </w:rPr>
        <w:t xml:space="preserve"> Via het bestuur wordt gekeken of het probleem op te lossen is en er dusdanige afspraken gemaakt kunnen worden</w:t>
      </w:r>
      <w:r w:rsidR="00DC5903" w:rsidRPr="00C5576F">
        <w:rPr>
          <w:rFonts w:cstheme="minorHAnsi"/>
          <w:sz w:val="24"/>
          <w:szCs w:val="24"/>
        </w:rPr>
        <w:t xml:space="preserve">, zodat het probleem is verholpen. </w:t>
      </w:r>
    </w:p>
    <w:p w14:paraId="58A41E3F" w14:textId="774C98E5" w:rsidR="00186651" w:rsidRPr="00C5576F" w:rsidRDefault="00924D05" w:rsidP="002F3710">
      <w:pPr>
        <w:pStyle w:val="Geenafstand"/>
        <w:rPr>
          <w:rFonts w:cstheme="minorHAnsi"/>
          <w:sz w:val="24"/>
          <w:szCs w:val="24"/>
        </w:rPr>
      </w:pPr>
      <w:r w:rsidRPr="00C5576F">
        <w:rPr>
          <w:rFonts w:cstheme="minorHAnsi"/>
          <w:sz w:val="24"/>
          <w:szCs w:val="24"/>
        </w:rPr>
        <w:t xml:space="preserve">Soms is een meningsverschil van dien aard, dat iemand hierover een klacht wil indienen. Voor de school is een klachtenregeling vastgesteld. Deze is voor iedereen die bij de school betrokken is in te zien op onze website. Iemand die wil klagen kan dat het beste eerst kenbaar maken bij de schoolleiding of het schoolbestuur. </w:t>
      </w:r>
    </w:p>
    <w:p w14:paraId="6902416D" w14:textId="77777777" w:rsidR="00186651" w:rsidRPr="00C5576F" w:rsidRDefault="00186651" w:rsidP="002F3710">
      <w:pPr>
        <w:pStyle w:val="Geenafstand"/>
        <w:rPr>
          <w:rFonts w:cstheme="minorHAnsi"/>
          <w:sz w:val="24"/>
          <w:szCs w:val="24"/>
        </w:rPr>
      </w:pPr>
    </w:p>
    <w:p w14:paraId="2E97884F" w14:textId="73CDE738" w:rsidR="005E35D5" w:rsidRPr="00C5576F" w:rsidRDefault="00924D05" w:rsidP="002F3710">
      <w:pPr>
        <w:pStyle w:val="Geenafstand"/>
        <w:rPr>
          <w:rFonts w:cstheme="minorHAnsi"/>
          <w:sz w:val="24"/>
          <w:szCs w:val="24"/>
        </w:rPr>
      </w:pPr>
      <w:r w:rsidRPr="00C5576F">
        <w:rPr>
          <w:rFonts w:cstheme="minorHAnsi"/>
          <w:sz w:val="24"/>
          <w:szCs w:val="24"/>
        </w:rPr>
        <w:t xml:space="preserve">De school is voor de behandeling van klachten aangesloten bij een onafhankelijke klachtencommissie: de Landelijke Klachtencommissie Onderwijs (LKC). Zowel ouders en leerlingen als personeelsleden kunnen een klacht voorleggen aan de LKC. De LKC biedt verschillende mogelijkheden om de klacht te behandelen en op te lossen. Meer informatie over de mogelijkheden en de procedure bij de LKC vindt u op </w:t>
      </w:r>
      <w:hyperlink r:id="rId49" w:history="1">
        <w:r w:rsidR="00292B48" w:rsidRPr="00C5576F">
          <w:rPr>
            <w:rStyle w:val="Hyperlink"/>
            <w:rFonts w:cstheme="minorHAnsi"/>
            <w:sz w:val="24"/>
            <w:szCs w:val="24"/>
          </w:rPr>
          <w:t>www.onderwijsgeschillen.nl</w:t>
        </w:r>
      </w:hyperlink>
      <w:r w:rsidR="00292B48" w:rsidRPr="00C5576F">
        <w:rPr>
          <w:rFonts w:cstheme="minorHAnsi"/>
          <w:sz w:val="24"/>
          <w:szCs w:val="24"/>
        </w:rPr>
        <w:t xml:space="preserve">. </w:t>
      </w:r>
      <w:r w:rsidRPr="00C5576F">
        <w:rPr>
          <w:rFonts w:cstheme="minorHAnsi"/>
          <w:sz w:val="24"/>
          <w:szCs w:val="24"/>
        </w:rPr>
        <w:t xml:space="preserve"> </w:t>
      </w:r>
    </w:p>
    <w:p w14:paraId="5D8F961B" w14:textId="77777777" w:rsidR="00A47CC9" w:rsidRPr="00DE6248" w:rsidRDefault="00A47CC9" w:rsidP="00C55711">
      <w:pPr>
        <w:pStyle w:val="Geenafstand"/>
        <w:rPr>
          <w:rFonts w:cstheme="minorHAnsi"/>
        </w:rPr>
      </w:pPr>
    </w:p>
    <w:p w14:paraId="0654F8FF" w14:textId="77777777" w:rsidR="005E35D5" w:rsidRPr="00DE6248" w:rsidRDefault="005E35D5" w:rsidP="005E35D5">
      <w:pPr>
        <w:pStyle w:val="Kop3"/>
        <w:rPr>
          <w:rFonts w:asciiTheme="minorHAnsi" w:hAnsiTheme="minorHAnsi" w:cstheme="minorHAnsi"/>
        </w:rPr>
      </w:pPr>
      <w:bookmarkStart w:id="160" w:name="_Toc76999598"/>
      <w:bookmarkStart w:id="161" w:name="_Toc171675670"/>
      <w:bookmarkStart w:id="162" w:name="_Toc171425060"/>
      <w:r w:rsidRPr="00DE6248">
        <w:rPr>
          <w:rFonts w:asciiTheme="minorHAnsi" w:hAnsiTheme="minorHAnsi" w:cstheme="minorHAnsi"/>
        </w:rPr>
        <w:t>6.7.1 Vertrouwenspersoon</w:t>
      </w:r>
      <w:bookmarkEnd w:id="160"/>
      <w:bookmarkEnd w:id="161"/>
      <w:bookmarkEnd w:id="162"/>
    </w:p>
    <w:p w14:paraId="04E10E41" w14:textId="77777777" w:rsidR="005E35D5" w:rsidRPr="006C65EE" w:rsidRDefault="005E35D5" w:rsidP="005E35D5">
      <w:pPr>
        <w:pStyle w:val="Kop4"/>
        <w:rPr>
          <w:rFonts w:asciiTheme="minorHAnsi" w:hAnsiTheme="minorHAnsi" w:cstheme="minorHAnsi"/>
          <w:sz w:val="24"/>
          <w:szCs w:val="24"/>
        </w:rPr>
      </w:pPr>
      <w:r w:rsidRPr="006C65EE">
        <w:rPr>
          <w:rFonts w:asciiTheme="minorHAnsi" w:hAnsiTheme="minorHAnsi" w:cstheme="minorHAnsi"/>
          <w:sz w:val="24"/>
          <w:szCs w:val="24"/>
        </w:rPr>
        <w:t>Interne vertrouwenspersoon</w:t>
      </w:r>
    </w:p>
    <w:p w14:paraId="48EC8F42" w14:textId="7853F206" w:rsidR="005E35D5" w:rsidRPr="00C5576F" w:rsidRDefault="005E35D5" w:rsidP="00B84A5C">
      <w:pPr>
        <w:pStyle w:val="Geenafstand"/>
        <w:rPr>
          <w:rFonts w:cstheme="minorHAnsi"/>
          <w:sz w:val="24"/>
          <w:szCs w:val="24"/>
        </w:rPr>
      </w:pPr>
      <w:r w:rsidRPr="00C5576F">
        <w:rPr>
          <w:rFonts w:cstheme="minorHAnsi"/>
          <w:sz w:val="24"/>
          <w:szCs w:val="24"/>
        </w:rPr>
        <w:t xml:space="preserve">De intern vertrouwenspersoon borgt en bevordert de veiligheid op school. Zij is het aanspreekpunt voor leerlingen, ouders en collega’s. Klachten en problemen van iedere aard kunnen besproken worden met de interne vertrouwenspersoon. Dit kan ontevredenheid over de school zijn, maar ook over pestgedrag of intimidatie gaan. De taak van de intern vertrouwenspersoon is de persoon in kwestie te begeleiden gedurende het hele traject van de klachtenbehandeling. De begeleiding kan bestaan uit: </w:t>
      </w:r>
      <w:r w:rsidR="00B84A5C" w:rsidRPr="00C5576F">
        <w:rPr>
          <w:rFonts w:cstheme="minorHAnsi"/>
          <w:sz w:val="24"/>
          <w:szCs w:val="24"/>
        </w:rPr>
        <w:br/>
      </w:r>
    </w:p>
    <w:p w14:paraId="3640A0EF" w14:textId="4B943383" w:rsidR="005E35D5" w:rsidRPr="00310077" w:rsidRDefault="005E35D5" w:rsidP="00310077">
      <w:pPr>
        <w:pStyle w:val="Lijstalinea"/>
        <w:numPr>
          <w:ilvl w:val="0"/>
          <w:numId w:val="33"/>
        </w:numPr>
        <w:rPr>
          <w:rFonts w:asciiTheme="minorHAnsi" w:hAnsiTheme="minorHAnsi" w:cstheme="minorHAnsi"/>
          <w:sz w:val="24"/>
          <w:szCs w:val="24"/>
          <w:lang w:eastAsia="nl-NL"/>
        </w:rPr>
      </w:pPr>
      <w:r w:rsidRPr="00310077">
        <w:rPr>
          <w:rFonts w:asciiTheme="minorHAnsi" w:hAnsiTheme="minorHAnsi" w:cstheme="minorHAnsi"/>
          <w:sz w:val="24"/>
          <w:szCs w:val="24"/>
          <w:lang w:eastAsia="nl-NL"/>
        </w:rPr>
        <w:t>Organiseren en voorbereiden van gesprekken</w:t>
      </w:r>
      <w:r w:rsidR="00D66181" w:rsidRPr="00310077">
        <w:rPr>
          <w:rFonts w:asciiTheme="minorHAnsi" w:hAnsiTheme="minorHAnsi" w:cstheme="minorHAnsi"/>
          <w:sz w:val="24"/>
          <w:szCs w:val="24"/>
          <w:lang w:eastAsia="nl-NL"/>
        </w:rPr>
        <w:t xml:space="preserve"> </w:t>
      </w:r>
      <w:r w:rsidRPr="00310077">
        <w:rPr>
          <w:rFonts w:asciiTheme="minorHAnsi" w:hAnsiTheme="minorHAnsi" w:cstheme="minorHAnsi"/>
          <w:sz w:val="24"/>
          <w:szCs w:val="24"/>
          <w:lang w:eastAsia="nl-NL"/>
        </w:rPr>
        <w:t>(met betrokkenen)</w:t>
      </w:r>
      <w:r w:rsidR="00D66181" w:rsidRPr="00310077">
        <w:rPr>
          <w:rFonts w:asciiTheme="minorHAnsi" w:hAnsiTheme="minorHAnsi" w:cstheme="minorHAnsi"/>
          <w:sz w:val="24"/>
          <w:szCs w:val="24"/>
          <w:lang w:eastAsia="nl-NL"/>
        </w:rPr>
        <w:t>.</w:t>
      </w:r>
      <w:r w:rsidRPr="00310077">
        <w:rPr>
          <w:rFonts w:asciiTheme="minorHAnsi" w:hAnsiTheme="minorHAnsi" w:cstheme="minorHAnsi"/>
          <w:sz w:val="24"/>
          <w:szCs w:val="24"/>
          <w:lang w:eastAsia="nl-NL"/>
        </w:rPr>
        <w:t xml:space="preserve"> </w:t>
      </w:r>
    </w:p>
    <w:p w14:paraId="686AAF03" w14:textId="3FCD5BBB" w:rsidR="005E35D5" w:rsidRPr="00310077" w:rsidRDefault="005E35D5" w:rsidP="00310077">
      <w:pPr>
        <w:pStyle w:val="Lijstalinea"/>
        <w:numPr>
          <w:ilvl w:val="0"/>
          <w:numId w:val="33"/>
        </w:numPr>
        <w:rPr>
          <w:rFonts w:asciiTheme="minorHAnsi" w:hAnsiTheme="minorHAnsi" w:cstheme="minorHAnsi"/>
          <w:sz w:val="24"/>
          <w:szCs w:val="24"/>
          <w:lang w:eastAsia="nl-NL"/>
        </w:rPr>
      </w:pPr>
      <w:r w:rsidRPr="00310077">
        <w:rPr>
          <w:rFonts w:asciiTheme="minorHAnsi" w:hAnsiTheme="minorHAnsi" w:cstheme="minorHAnsi"/>
          <w:sz w:val="24"/>
          <w:szCs w:val="24"/>
          <w:lang w:eastAsia="nl-NL"/>
        </w:rPr>
        <w:t>Organiseren van bemiddeling</w:t>
      </w:r>
      <w:r w:rsidR="001007DD" w:rsidRPr="00310077">
        <w:rPr>
          <w:rFonts w:asciiTheme="minorHAnsi" w:hAnsiTheme="minorHAnsi" w:cstheme="minorHAnsi"/>
          <w:sz w:val="24"/>
          <w:szCs w:val="24"/>
          <w:lang w:eastAsia="nl-NL"/>
        </w:rPr>
        <w:t>.</w:t>
      </w:r>
    </w:p>
    <w:p w14:paraId="5FC8FD26" w14:textId="77777777" w:rsidR="005E35D5" w:rsidRPr="00310077" w:rsidRDefault="005E35D5" w:rsidP="00310077">
      <w:pPr>
        <w:pStyle w:val="Lijstalinea"/>
        <w:numPr>
          <w:ilvl w:val="0"/>
          <w:numId w:val="33"/>
        </w:numPr>
        <w:rPr>
          <w:rFonts w:asciiTheme="minorHAnsi" w:hAnsiTheme="minorHAnsi" w:cstheme="minorHAnsi"/>
          <w:sz w:val="24"/>
          <w:szCs w:val="24"/>
          <w:lang w:eastAsia="nl-NL"/>
        </w:rPr>
      </w:pPr>
      <w:r w:rsidRPr="00310077">
        <w:rPr>
          <w:rFonts w:asciiTheme="minorHAnsi" w:hAnsiTheme="minorHAnsi" w:cstheme="minorHAnsi"/>
          <w:sz w:val="24"/>
          <w:szCs w:val="24"/>
          <w:lang w:eastAsia="nl-NL"/>
        </w:rPr>
        <w:t>Helpen bij het op schrift stellen van de klacht en bijbehorende brieven.</w:t>
      </w:r>
    </w:p>
    <w:p w14:paraId="3CA48CB2" w14:textId="77777777" w:rsidR="005E35D5" w:rsidRPr="00310077" w:rsidRDefault="005E35D5" w:rsidP="00310077">
      <w:pPr>
        <w:pStyle w:val="Lijstalinea"/>
        <w:numPr>
          <w:ilvl w:val="0"/>
          <w:numId w:val="33"/>
        </w:numPr>
        <w:rPr>
          <w:rFonts w:asciiTheme="minorHAnsi" w:hAnsiTheme="minorHAnsi" w:cstheme="minorHAnsi"/>
          <w:sz w:val="24"/>
          <w:szCs w:val="24"/>
          <w:lang w:eastAsia="nl-NL"/>
        </w:rPr>
      </w:pPr>
      <w:r w:rsidRPr="00310077">
        <w:rPr>
          <w:rFonts w:asciiTheme="minorHAnsi" w:hAnsiTheme="minorHAnsi" w:cstheme="minorHAnsi"/>
          <w:sz w:val="24"/>
          <w:szCs w:val="24"/>
          <w:lang w:eastAsia="nl-NL"/>
        </w:rPr>
        <w:t>Vergezellen naar gesprekken, hoorzittingen en helpen bij het doen van aangifte.</w:t>
      </w:r>
    </w:p>
    <w:p w14:paraId="0FB6661A" w14:textId="77777777" w:rsidR="005E35D5" w:rsidRPr="00310077" w:rsidRDefault="005E35D5" w:rsidP="00310077">
      <w:pPr>
        <w:pStyle w:val="Lijstalinea"/>
        <w:numPr>
          <w:ilvl w:val="0"/>
          <w:numId w:val="33"/>
        </w:numPr>
        <w:rPr>
          <w:rFonts w:asciiTheme="minorHAnsi" w:hAnsiTheme="minorHAnsi" w:cstheme="minorHAnsi"/>
          <w:sz w:val="24"/>
          <w:szCs w:val="24"/>
          <w:lang w:eastAsia="nl-NL"/>
        </w:rPr>
      </w:pPr>
      <w:r w:rsidRPr="00310077">
        <w:rPr>
          <w:rFonts w:asciiTheme="minorHAnsi" w:hAnsiTheme="minorHAnsi" w:cstheme="minorHAnsi"/>
          <w:sz w:val="24"/>
          <w:szCs w:val="24"/>
          <w:lang w:eastAsia="nl-NL"/>
        </w:rPr>
        <w:t>Warme overdracht naar de externe vertrouwenspersoon.</w:t>
      </w:r>
    </w:p>
    <w:p w14:paraId="6377BA53" w14:textId="77777777" w:rsidR="005E35D5" w:rsidRPr="00310077" w:rsidRDefault="005E35D5" w:rsidP="00310077">
      <w:pPr>
        <w:pStyle w:val="Lijstalinea"/>
        <w:numPr>
          <w:ilvl w:val="0"/>
          <w:numId w:val="33"/>
        </w:numPr>
        <w:rPr>
          <w:rFonts w:asciiTheme="minorHAnsi" w:hAnsiTheme="minorHAnsi" w:cstheme="minorHAnsi"/>
          <w:sz w:val="24"/>
          <w:szCs w:val="24"/>
          <w:lang w:eastAsia="nl-NL"/>
        </w:rPr>
      </w:pPr>
      <w:r w:rsidRPr="00310077">
        <w:rPr>
          <w:rFonts w:asciiTheme="minorHAnsi" w:hAnsiTheme="minorHAnsi" w:cstheme="minorHAnsi"/>
          <w:sz w:val="24"/>
          <w:szCs w:val="24"/>
          <w:lang w:eastAsia="nl-NL"/>
        </w:rPr>
        <w:t>Verwijzing naar interne en externe hulpverlening.</w:t>
      </w:r>
    </w:p>
    <w:p w14:paraId="0333FBEA" w14:textId="77777777" w:rsidR="005E35D5" w:rsidRPr="00310077" w:rsidRDefault="005E35D5" w:rsidP="00310077">
      <w:pPr>
        <w:pStyle w:val="Lijstalinea"/>
        <w:numPr>
          <w:ilvl w:val="0"/>
          <w:numId w:val="33"/>
        </w:numPr>
        <w:rPr>
          <w:rFonts w:asciiTheme="minorHAnsi" w:hAnsiTheme="minorHAnsi" w:cstheme="minorHAnsi"/>
          <w:sz w:val="24"/>
          <w:szCs w:val="24"/>
          <w:lang w:eastAsia="nl-NL"/>
        </w:rPr>
      </w:pPr>
      <w:r w:rsidRPr="00310077">
        <w:rPr>
          <w:rFonts w:asciiTheme="minorHAnsi" w:hAnsiTheme="minorHAnsi" w:cstheme="minorHAnsi"/>
          <w:sz w:val="24"/>
          <w:szCs w:val="24"/>
          <w:lang w:eastAsia="nl-NL"/>
        </w:rPr>
        <w:t>Nagaan of de klacht is weggenomen en vinger aan de pols te houden.</w:t>
      </w:r>
    </w:p>
    <w:p w14:paraId="7C53F9D9" w14:textId="47DF01D4" w:rsidR="005E35D5" w:rsidRPr="00C5576F" w:rsidRDefault="005E35D5" w:rsidP="00B84A5C">
      <w:pPr>
        <w:pStyle w:val="Geenafstand"/>
        <w:rPr>
          <w:rFonts w:cstheme="minorHAnsi"/>
          <w:sz w:val="24"/>
          <w:szCs w:val="24"/>
        </w:rPr>
      </w:pPr>
      <w:r w:rsidRPr="00C5576F">
        <w:rPr>
          <w:rFonts w:cstheme="minorHAnsi"/>
          <w:sz w:val="24"/>
          <w:szCs w:val="24"/>
        </w:rPr>
        <w:t xml:space="preserve">Ieder gesprek wordt vertrouwelijk behandeld. </w:t>
      </w:r>
    </w:p>
    <w:p w14:paraId="5155F7CF" w14:textId="77777777" w:rsidR="00B84A5C" w:rsidRPr="00C5576F" w:rsidRDefault="00B84A5C" w:rsidP="00B84A5C">
      <w:pPr>
        <w:pStyle w:val="Geenafstand"/>
        <w:rPr>
          <w:rFonts w:cstheme="minorHAnsi"/>
          <w:sz w:val="24"/>
          <w:szCs w:val="24"/>
        </w:rPr>
      </w:pPr>
    </w:p>
    <w:p w14:paraId="3CA502BB" w14:textId="27D8BFA9" w:rsidR="005E35D5" w:rsidRPr="00C5576F" w:rsidRDefault="005E35D5" w:rsidP="00B84A5C">
      <w:pPr>
        <w:pStyle w:val="Geenafstand"/>
        <w:rPr>
          <w:rFonts w:cstheme="minorHAnsi"/>
          <w:b/>
          <w:sz w:val="24"/>
          <w:szCs w:val="24"/>
        </w:rPr>
      </w:pPr>
      <w:r w:rsidRPr="00C5576F">
        <w:rPr>
          <w:rFonts w:cstheme="minorHAnsi"/>
          <w:sz w:val="24"/>
          <w:szCs w:val="24"/>
        </w:rPr>
        <w:t xml:space="preserve">De intern vertrouwenspersoon op </w:t>
      </w:r>
      <w:r w:rsidR="00690BFA">
        <w:rPr>
          <w:rFonts w:cstheme="minorHAnsi"/>
          <w:sz w:val="24"/>
          <w:szCs w:val="24"/>
        </w:rPr>
        <w:t>obs</w:t>
      </w:r>
      <w:r w:rsidR="00B84A5C" w:rsidRPr="00C5576F">
        <w:rPr>
          <w:rFonts w:cstheme="minorHAnsi"/>
          <w:sz w:val="24"/>
          <w:szCs w:val="24"/>
        </w:rPr>
        <w:t xml:space="preserve"> Kiezel en Kei</w:t>
      </w:r>
      <w:r w:rsidRPr="00C5576F">
        <w:rPr>
          <w:rFonts w:cstheme="minorHAnsi"/>
          <w:sz w:val="24"/>
          <w:szCs w:val="24"/>
        </w:rPr>
        <w:t xml:space="preserve"> is: </w:t>
      </w:r>
      <w:r w:rsidR="000F69EC" w:rsidRPr="00C5576F">
        <w:rPr>
          <w:rFonts w:cstheme="minorHAnsi"/>
          <w:b/>
          <w:sz w:val="24"/>
          <w:szCs w:val="24"/>
        </w:rPr>
        <w:t>Jolanda van Donkelaar</w:t>
      </w:r>
      <w:r w:rsidR="000372B3" w:rsidRPr="00C5576F">
        <w:rPr>
          <w:rFonts w:cstheme="minorHAnsi"/>
          <w:b/>
          <w:sz w:val="24"/>
          <w:szCs w:val="24"/>
        </w:rPr>
        <w:t>.</w:t>
      </w:r>
    </w:p>
    <w:p w14:paraId="77686CE3" w14:textId="184EF5DC" w:rsidR="000372B3" w:rsidRPr="00C5576F" w:rsidRDefault="000372B3" w:rsidP="00E46442">
      <w:pPr>
        <w:pStyle w:val="Geenafstand"/>
        <w:rPr>
          <w:rFonts w:cstheme="minorHAnsi"/>
          <w:sz w:val="24"/>
          <w:szCs w:val="24"/>
        </w:rPr>
      </w:pPr>
      <w:r w:rsidRPr="00C5576F">
        <w:rPr>
          <w:rFonts w:cstheme="minorHAnsi"/>
          <w:sz w:val="24"/>
          <w:szCs w:val="24"/>
        </w:rPr>
        <w:t>Zij is te bereiken via</w:t>
      </w:r>
      <w:r w:rsidR="000D71B7" w:rsidRPr="00C5576F">
        <w:rPr>
          <w:rFonts w:cstheme="minorHAnsi"/>
          <w:sz w:val="24"/>
          <w:szCs w:val="24"/>
        </w:rPr>
        <w:t xml:space="preserve"> e-mail:</w:t>
      </w:r>
      <w:r w:rsidRPr="00C5576F">
        <w:rPr>
          <w:rFonts w:cstheme="minorHAnsi"/>
          <w:sz w:val="24"/>
          <w:szCs w:val="24"/>
        </w:rPr>
        <w:t xml:space="preserve"> </w:t>
      </w:r>
      <w:hyperlink r:id="rId50" w:history="1">
        <w:r w:rsidR="000D71B7" w:rsidRPr="00C5576F">
          <w:rPr>
            <w:rStyle w:val="Hyperlink"/>
            <w:rFonts w:cstheme="minorHAnsi"/>
            <w:color w:val="auto"/>
            <w:sz w:val="24"/>
            <w:szCs w:val="24"/>
            <w:u w:val="none"/>
          </w:rPr>
          <w:t>j.vandonkelaar@oponoa.nl</w:t>
        </w:r>
      </w:hyperlink>
      <w:r w:rsidR="000D71B7" w:rsidRPr="00C5576F">
        <w:rPr>
          <w:rFonts w:cstheme="minorHAnsi"/>
          <w:sz w:val="24"/>
          <w:szCs w:val="24"/>
        </w:rPr>
        <w:t xml:space="preserve"> of telefonisch via 0545-272450</w:t>
      </w:r>
      <w:r w:rsidR="00E46442" w:rsidRPr="00C5576F">
        <w:rPr>
          <w:rFonts w:cstheme="minorHAnsi"/>
          <w:sz w:val="24"/>
          <w:szCs w:val="24"/>
        </w:rPr>
        <w:t xml:space="preserve">. </w:t>
      </w:r>
    </w:p>
    <w:p w14:paraId="539BEBED" w14:textId="4277BAB7" w:rsidR="000F69EC" w:rsidRPr="00C5576F" w:rsidRDefault="000F69EC" w:rsidP="00B84A5C">
      <w:pPr>
        <w:pStyle w:val="Geenafstand"/>
        <w:rPr>
          <w:rFonts w:cstheme="minorHAnsi"/>
          <w:color w:val="92D050"/>
          <w:sz w:val="24"/>
          <w:szCs w:val="24"/>
        </w:rPr>
      </w:pPr>
    </w:p>
    <w:p w14:paraId="216684F2" w14:textId="77777777" w:rsidR="005E35D5" w:rsidRPr="00C5576F" w:rsidRDefault="005E35D5" w:rsidP="005E35D5">
      <w:pPr>
        <w:rPr>
          <w:rStyle w:val="GeenafstandChar"/>
          <w:rFonts w:cstheme="minorHAnsi"/>
          <w:sz w:val="24"/>
          <w:szCs w:val="24"/>
        </w:rPr>
      </w:pPr>
      <w:r w:rsidRPr="00C5576F">
        <w:rPr>
          <w:rStyle w:val="Kop4Char"/>
          <w:rFonts w:asciiTheme="minorHAnsi" w:hAnsiTheme="minorHAnsi" w:cstheme="minorHAnsi"/>
          <w:sz w:val="24"/>
          <w:szCs w:val="24"/>
        </w:rPr>
        <w:t xml:space="preserve">Extern vertrouwenspersoon. </w:t>
      </w:r>
      <w:r w:rsidRPr="00C5576F">
        <w:rPr>
          <w:rStyle w:val="Kop4Char"/>
          <w:rFonts w:asciiTheme="minorHAnsi" w:hAnsiTheme="minorHAnsi" w:cstheme="minorHAnsi"/>
          <w:sz w:val="24"/>
          <w:szCs w:val="24"/>
        </w:rPr>
        <w:br/>
      </w:r>
      <w:r w:rsidRPr="00C5576F">
        <w:rPr>
          <w:rStyle w:val="GeenafstandChar"/>
          <w:rFonts w:cstheme="minorHAnsi"/>
          <w:sz w:val="24"/>
          <w:szCs w:val="24"/>
        </w:rPr>
        <w:t xml:space="preserve">Buiten de school kunt u of uw kind terecht bij de externe vertrouwenspersoon. Het kan zijn </w:t>
      </w:r>
      <w:r w:rsidRPr="00C5576F">
        <w:rPr>
          <w:rStyle w:val="GeenafstandChar"/>
          <w:rFonts w:cstheme="minorHAnsi"/>
          <w:sz w:val="24"/>
          <w:szCs w:val="24"/>
        </w:rPr>
        <w:lastRenderedPageBreak/>
        <w:t>dat u met problemen zit die u niet met de intern vertrouwenspersoon wilt of kunt bespreken. U kunt dan contact opnemen met de externe vertrouwenspersoon:</w:t>
      </w:r>
    </w:p>
    <w:p w14:paraId="0B5FFBC8" w14:textId="77777777" w:rsidR="00052B38" w:rsidRPr="00C5576F" w:rsidRDefault="005E35D5" w:rsidP="005E35D5">
      <w:pPr>
        <w:pStyle w:val="Geenafstand"/>
        <w:rPr>
          <w:rFonts w:cstheme="minorHAnsi"/>
          <w:b/>
          <w:sz w:val="24"/>
          <w:szCs w:val="24"/>
          <w:lang w:eastAsia="nl-NL"/>
        </w:rPr>
      </w:pPr>
      <w:r w:rsidRPr="00C5576F">
        <w:rPr>
          <w:rFonts w:cstheme="minorHAnsi"/>
          <w:b/>
          <w:sz w:val="24"/>
          <w:szCs w:val="24"/>
        </w:rPr>
        <w:t xml:space="preserve">Mevrouw </w:t>
      </w:r>
      <w:r w:rsidRPr="00C5576F">
        <w:rPr>
          <w:rFonts w:cstheme="minorHAnsi"/>
          <w:b/>
          <w:sz w:val="24"/>
          <w:szCs w:val="24"/>
          <w:lang w:eastAsia="nl-NL"/>
        </w:rPr>
        <w:t>Yvonne Kamsma</w:t>
      </w:r>
    </w:p>
    <w:p w14:paraId="272D79BB" w14:textId="608FE563" w:rsidR="005E35D5" w:rsidRPr="00C5576F" w:rsidRDefault="005E35D5" w:rsidP="005E35D5">
      <w:pPr>
        <w:pStyle w:val="Geenafstand"/>
        <w:rPr>
          <w:rFonts w:cstheme="minorHAnsi"/>
          <w:b/>
          <w:sz w:val="24"/>
          <w:szCs w:val="24"/>
          <w:lang w:eastAsia="nl-NL"/>
        </w:rPr>
      </w:pPr>
      <w:r w:rsidRPr="00C5576F">
        <w:rPr>
          <w:rFonts w:eastAsia="Times New Roman" w:cstheme="minorHAnsi"/>
          <w:b/>
          <w:sz w:val="24"/>
          <w:szCs w:val="24"/>
          <w:lang w:eastAsia="nl-NL"/>
        </w:rPr>
        <w:t>Telefoonnummer: 088-0931439</w:t>
      </w:r>
    </w:p>
    <w:p w14:paraId="16A3D42D" w14:textId="77777777" w:rsidR="005E35D5" w:rsidRPr="00C5576F" w:rsidRDefault="005E35D5" w:rsidP="005E35D5">
      <w:pPr>
        <w:pStyle w:val="Geenafstand"/>
        <w:rPr>
          <w:rFonts w:eastAsia="Times New Roman" w:cstheme="minorHAnsi"/>
          <w:b/>
          <w:sz w:val="24"/>
          <w:szCs w:val="24"/>
          <w:lang w:eastAsia="nl-NL"/>
        </w:rPr>
      </w:pPr>
      <w:r w:rsidRPr="00C5576F">
        <w:rPr>
          <w:rFonts w:eastAsia="Times New Roman" w:cstheme="minorHAnsi"/>
          <w:b/>
          <w:sz w:val="24"/>
          <w:szCs w:val="24"/>
          <w:lang w:eastAsia="nl-NL"/>
        </w:rPr>
        <w:t>Mobiel: 06-14001672</w:t>
      </w:r>
    </w:p>
    <w:p w14:paraId="260F82A3" w14:textId="77777777" w:rsidR="005E35D5" w:rsidRPr="00C5576F" w:rsidRDefault="005E35D5" w:rsidP="005E35D5">
      <w:pPr>
        <w:pStyle w:val="Geenafstand"/>
        <w:rPr>
          <w:rFonts w:eastAsia="Times New Roman" w:cstheme="minorHAnsi"/>
          <w:b/>
          <w:sz w:val="24"/>
          <w:szCs w:val="24"/>
          <w:lang w:eastAsia="nl-NL"/>
        </w:rPr>
      </w:pPr>
      <w:r w:rsidRPr="00C5576F">
        <w:rPr>
          <w:rFonts w:eastAsia="Times New Roman" w:cstheme="minorHAnsi"/>
          <w:b/>
          <w:sz w:val="24"/>
          <w:szCs w:val="24"/>
          <w:lang w:eastAsia="nl-NL"/>
        </w:rPr>
        <w:t>Mail: yvonne.kamsma@ijsselgroep.nl</w:t>
      </w:r>
    </w:p>
    <w:p w14:paraId="580B86BF" w14:textId="77777777" w:rsidR="005E35D5" w:rsidRPr="00C5576F" w:rsidRDefault="005E35D5" w:rsidP="008505AB">
      <w:pPr>
        <w:pStyle w:val="Geenafstand"/>
        <w:rPr>
          <w:rFonts w:cstheme="minorHAnsi"/>
          <w:color w:val="FF0066"/>
          <w:sz w:val="24"/>
          <w:szCs w:val="24"/>
        </w:rPr>
      </w:pPr>
    </w:p>
    <w:p w14:paraId="2B2A667E" w14:textId="390AAA4D" w:rsidR="00A63D2F" w:rsidRPr="00C5576F" w:rsidRDefault="00A63D2F" w:rsidP="00A63D2F">
      <w:pPr>
        <w:pStyle w:val="Kop2"/>
        <w:rPr>
          <w:rFonts w:asciiTheme="minorHAnsi" w:hAnsiTheme="minorHAnsi" w:cstheme="minorHAnsi"/>
          <w:szCs w:val="24"/>
        </w:rPr>
      </w:pPr>
      <w:bookmarkStart w:id="163" w:name="_Toc76999599"/>
      <w:bookmarkStart w:id="164" w:name="_Toc171675671"/>
      <w:bookmarkStart w:id="165" w:name="_Toc171425061"/>
      <w:r w:rsidRPr="00C5576F">
        <w:rPr>
          <w:rFonts w:asciiTheme="minorHAnsi" w:hAnsiTheme="minorHAnsi" w:cstheme="minorHAnsi"/>
          <w:szCs w:val="24"/>
        </w:rPr>
        <w:t>6.8</w:t>
      </w:r>
      <w:r w:rsidR="00185028" w:rsidRPr="00C5576F">
        <w:rPr>
          <w:rFonts w:asciiTheme="minorHAnsi" w:hAnsiTheme="minorHAnsi" w:cstheme="minorHAnsi"/>
          <w:szCs w:val="24"/>
        </w:rPr>
        <w:t xml:space="preserve"> </w:t>
      </w:r>
      <w:r w:rsidRPr="00C5576F">
        <w:rPr>
          <w:rFonts w:asciiTheme="minorHAnsi" w:hAnsiTheme="minorHAnsi" w:cstheme="minorHAnsi"/>
          <w:szCs w:val="24"/>
        </w:rPr>
        <w:t>Ouderbijdragen</w:t>
      </w:r>
      <w:bookmarkEnd w:id="163"/>
      <w:bookmarkEnd w:id="164"/>
      <w:bookmarkEnd w:id="165"/>
    </w:p>
    <w:p w14:paraId="14AAB35D" w14:textId="2DD8A096" w:rsidR="00A63D2F" w:rsidRPr="00C5576F" w:rsidRDefault="00EB45C5" w:rsidP="00A63D2F">
      <w:pPr>
        <w:pStyle w:val="Geenafstand"/>
        <w:rPr>
          <w:rFonts w:cstheme="minorHAnsi"/>
          <w:sz w:val="24"/>
          <w:szCs w:val="24"/>
        </w:rPr>
      </w:pPr>
      <w:r w:rsidRPr="00C5576F">
        <w:rPr>
          <w:rFonts w:cstheme="minorHAnsi"/>
          <w:sz w:val="24"/>
          <w:szCs w:val="24"/>
        </w:rPr>
        <w:t xml:space="preserve">Scholen mogen aan ouders een bijdrage in de kosten vragen. </w:t>
      </w:r>
      <w:r w:rsidR="00A63D2F" w:rsidRPr="00C5576F">
        <w:rPr>
          <w:rFonts w:cstheme="minorHAnsi"/>
          <w:sz w:val="24"/>
          <w:szCs w:val="24"/>
        </w:rPr>
        <w:t>De ouderbijdrage is een vrijwillige bijdrage</w:t>
      </w:r>
      <w:r w:rsidR="007A02EB" w:rsidRPr="00C5576F">
        <w:rPr>
          <w:rFonts w:cstheme="minorHAnsi"/>
          <w:sz w:val="24"/>
          <w:szCs w:val="24"/>
        </w:rPr>
        <w:t xml:space="preserve"> en de ouders van de Medezeggenschapsraad hebben ermee ingestemd. </w:t>
      </w:r>
      <w:r w:rsidR="00A63D2F" w:rsidRPr="00C5576F">
        <w:rPr>
          <w:rFonts w:cstheme="minorHAnsi"/>
          <w:sz w:val="24"/>
          <w:szCs w:val="24"/>
        </w:rPr>
        <w:t xml:space="preserve">Met deze bijdrage worden allerlei zaken en activiteiten bekostigd die niet direct uit het budget van de leermiddelen worden betaald. Te denken valt aan Sinterklaas, </w:t>
      </w:r>
      <w:r w:rsidR="00407B6D" w:rsidRPr="00C5576F">
        <w:rPr>
          <w:rFonts w:cstheme="minorHAnsi"/>
          <w:sz w:val="24"/>
          <w:szCs w:val="24"/>
        </w:rPr>
        <w:t>Kerst</w:t>
      </w:r>
      <w:r w:rsidR="00A63D2F" w:rsidRPr="00C5576F">
        <w:rPr>
          <w:rFonts w:cstheme="minorHAnsi"/>
          <w:sz w:val="24"/>
          <w:szCs w:val="24"/>
        </w:rPr>
        <w:t xml:space="preserve">, paasontbijt, schoolreis e.d. </w:t>
      </w:r>
    </w:p>
    <w:p w14:paraId="73AFA41D" w14:textId="1D86E4F2" w:rsidR="00A63D2F" w:rsidRPr="00C5576F" w:rsidRDefault="00A63D2F" w:rsidP="00A63D2F">
      <w:pPr>
        <w:pStyle w:val="Geenafstand"/>
        <w:rPr>
          <w:rFonts w:cstheme="minorHAnsi"/>
          <w:sz w:val="24"/>
          <w:szCs w:val="24"/>
        </w:rPr>
      </w:pPr>
      <w:r w:rsidRPr="00C5576F">
        <w:rPr>
          <w:rFonts w:cstheme="minorHAnsi"/>
          <w:sz w:val="24"/>
          <w:szCs w:val="24"/>
        </w:rPr>
        <w:t xml:space="preserve">Deze bedragen worden ieder jaar opnieuw vastgesteld. De ouderraad maakt een onderscheid tussen de inning van de ouderbijdrage (algemeen </w:t>
      </w:r>
      <w:r w:rsidR="00736C56" w:rsidRPr="00C5576F">
        <w:rPr>
          <w:rFonts w:cstheme="minorHAnsi"/>
          <w:sz w:val="24"/>
          <w:szCs w:val="24"/>
        </w:rPr>
        <w:t>gebruik) en</w:t>
      </w:r>
      <w:r w:rsidRPr="00C5576F">
        <w:rPr>
          <w:rFonts w:cstheme="minorHAnsi"/>
          <w:sz w:val="24"/>
          <w:szCs w:val="24"/>
        </w:rPr>
        <w:t xml:space="preserve"> de bijdrage voor de schoolreis (specifiek gebruik). De verantwoording vindt plaats middels het financieel jaarverslag (zie 6.6 Verantwoording)</w:t>
      </w:r>
    </w:p>
    <w:p w14:paraId="468E5FC1" w14:textId="1AD92419" w:rsidR="00407B6D" w:rsidRPr="00C5576F" w:rsidRDefault="00407B6D" w:rsidP="00A63D2F">
      <w:pPr>
        <w:pStyle w:val="Geenafstand"/>
        <w:rPr>
          <w:rFonts w:cstheme="minorHAnsi"/>
          <w:sz w:val="24"/>
          <w:szCs w:val="24"/>
        </w:rPr>
      </w:pPr>
    </w:p>
    <w:p w14:paraId="3437E89E" w14:textId="7105F808" w:rsidR="00A63D2F" w:rsidRPr="00C5576F" w:rsidRDefault="00A63D2F" w:rsidP="00A63D2F">
      <w:pPr>
        <w:pStyle w:val="Geenafstand"/>
        <w:rPr>
          <w:rFonts w:cstheme="minorHAnsi"/>
          <w:sz w:val="24"/>
          <w:szCs w:val="24"/>
        </w:rPr>
      </w:pPr>
      <w:r w:rsidRPr="00C5576F">
        <w:rPr>
          <w:rFonts w:cstheme="minorHAnsi"/>
          <w:sz w:val="24"/>
          <w:szCs w:val="24"/>
        </w:rPr>
        <w:t xml:space="preserve">Voor het schooljaar </w:t>
      </w:r>
      <w:r w:rsidR="000C6AA9" w:rsidRPr="00C5576F">
        <w:rPr>
          <w:rFonts w:cstheme="minorHAnsi"/>
          <w:sz w:val="24"/>
          <w:szCs w:val="24"/>
        </w:rPr>
        <w:t>202</w:t>
      </w:r>
      <w:r w:rsidR="00AA0059" w:rsidRPr="00C5576F">
        <w:rPr>
          <w:rFonts w:cstheme="minorHAnsi"/>
          <w:sz w:val="24"/>
          <w:szCs w:val="24"/>
        </w:rPr>
        <w:t>3</w:t>
      </w:r>
      <w:r w:rsidR="000C6AA9" w:rsidRPr="00C5576F">
        <w:rPr>
          <w:rFonts w:cstheme="minorHAnsi"/>
          <w:sz w:val="24"/>
          <w:szCs w:val="24"/>
        </w:rPr>
        <w:t>-202</w:t>
      </w:r>
      <w:r w:rsidR="00276F6D" w:rsidRPr="00C5576F">
        <w:rPr>
          <w:rFonts w:cstheme="minorHAnsi"/>
          <w:sz w:val="24"/>
          <w:szCs w:val="24"/>
        </w:rPr>
        <w:t>4</w:t>
      </w:r>
      <w:r w:rsidRPr="00C5576F">
        <w:rPr>
          <w:rFonts w:cstheme="minorHAnsi"/>
          <w:sz w:val="24"/>
          <w:szCs w:val="24"/>
        </w:rPr>
        <w:t xml:space="preserve"> waren de bedragen als volgt:</w:t>
      </w:r>
    </w:p>
    <w:tbl>
      <w:tblPr>
        <w:tblStyle w:val="Tabelraster"/>
        <w:tblW w:w="0" w:type="auto"/>
        <w:tblLook w:val="04A0" w:firstRow="1" w:lastRow="0" w:firstColumn="1" w:lastColumn="0" w:noHBand="0" w:noVBand="1"/>
      </w:tblPr>
      <w:tblGrid>
        <w:gridCol w:w="1668"/>
        <w:gridCol w:w="2409"/>
        <w:gridCol w:w="2268"/>
        <w:gridCol w:w="2268"/>
      </w:tblGrid>
      <w:tr w:rsidR="009642C9" w:rsidRPr="00C5576F" w14:paraId="1E7A8C20" w14:textId="77777777" w:rsidTr="00887D42">
        <w:tc>
          <w:tcPr>
            <w:tcW w:w="1668" w:type="dxa"/>
          </w:tcPr>
          <w:p w14:paraId="5FE3C771" w14:textId="77777777" w:rsidR="00A63D2F" w:rsidRPr="00C5576F" w:rsidRDefault="00A63D2F" w:rsidP="00887D42">
            <w:pPr>
              <w:tabs>
                <w:tab w:val="right" w:pos="1985"/>
                <w:tab w:val="left" w:pos="2127"/>
                <w:tab w:val="right" w:pos="6379"/>
              </w:tabs>
              <w:spacing w:line="360" w:lineRule="auto"/>
              <w:rPr>
                <w:rFonts w:cstheme="minorHAnsi"/>
                <w:b/>
                <w:color w:val="FF0066"/>
                <w:sz w:val="24"/>
                <w:szCs w:val="24"/>
              </w:rPr>
            </w:pPr>
            <w:r w:rsidRPr="00C5576F">
              <w:rPr>
                <w:rFonts w:cstheme="minorHAnsi"/>
                <w:b/>
                <w:color w:val="FF0066"/>
                <w:sz w:val="24"/>
                <w:szCs w:val="24"/>
              </w:rPr>
              <w:t>Groep</w:t>
            </w:r>
          </w:p>
        </w:tc>
        <w:tc>
          <w:tcPr>
            <w:tcW w:w="2409" w:type="dxa"/>
          </w:tcPr>
          <w:p w14:paraId="40673648" w14:textId="77777777" w:rsidR="00A63D2F" w:rsidRPr="00C5576F" w:rsidRDefault="00A63D2F" w:rsidP="00887D42">
            <w:pPr>
              <w:tabs>
                <w:tab w:val="right" w:pos="1985"/>
                <w:tab w:val="left" w:pos="2127"/>
                <w:tab w:val="right" w:pos="6379"/>
              </w:tabs>
              <w:spacing w:line="360" w:lineRule="auto"/>
              <w:rPr>
                <w:rFonts w:cstheme="minorHAnsi"/>
                <w:b/>
                <w:color w:val="FF0066"/>
                <w:sz w:val="24"/>
                <w:szCs w:val="24"/>
              </w:rPr>
            </w:pPr>
            <w:r w:rsidRPr="00C5576F">
              <w:rPr>
                <w:rFonts w:cstheme="minorHAnsi"/>
                <w:b/>
                <w:color w:val="FF0066"/>
                <w:sz w:val="24"/>
                <w:szCs w:val="24"/>
              </w:rPr>
              <w:t>ouderbijdrage</w:t>
            </w:r>
          </w:p>
        </w:tc>
        <w:tc>
          <w:tcPr>
            <w:tcW w:w="2268" w:type="dxa"/>
          </w:tcPr>
          <w:p w14:paraId="529A4823" w14:textId="77777777" w:rsidR="00A63D2F" w:rsidRPr="00C5576F" w:rsidRDefault="00A63D2F" w:rsidP="00887D42">
            <w:pPr>
              <w:tabs>
                <w:tab w:val="right" w:pos="1985"/>
                <w:tab w:val="left" w:pos="2127"/>
                <w:tab w:val="right" w:pos="6379"/>
              </w:tabs>
              <w:spacing w:line="360" w:lineRule="auto"/>
              <w:rPr>
                <w:rFonts w:cstheme="minorHAnsi"/>
                <w:b/>
                <w:color w:val="FF0066"/>
                <w:sz w:val="24"/>
                <w:szCs w:val="24"/>
              </w:rPr>
            </w:pPr>
            <w:r w:rsidRPr="00C5576F">
              <w:rPr>
                <w:rFonts w:cstheme="minorHAnsi"/>
                <w:b/>
                <w:color w:val="FF0066"/>
                <w:sz w:val="24"/>
                <w:szCs w:val="24"/>
              </w:rPr>
              <w:t>schoolreis</w:t>
            </w:r>
          </w:p>
        </w:tc>
        <w:tc>
          <w:tcPr>
            <w:tcW w:w="2268" w:type="dxa"/>
          </w:tcPr>
          <w:p w14:paraId="03CE5AB5" w14:textId="77777777" w:rsidR="00A63D2F" w:rsidRPr="00C5576F" w:rsidRDefault="00A63D2F" w:rsidP="00887D42">
            <w:pPr>
              <w:tabs>
                <w:tab w:val="right" w:pos="1985"/>
                <w:tab w:val="left" w:pos="2127"/>
                <w:tab w:val="right" w:pos="6379"/>
              </w:tabs>
              <w:spacing w:line="360" w:lineRule="auto"/>
              <w:rPr>
                <w:rFonts w:cstheme="minorHAnsi"/>
                <w:b/>
                <w:color w:val="FF0066"/>
                <w:sz w:val="24"/>
                <w:szCs w:val="24"/>
              </w:rPr>
            </w:pPr>
            <w:r w:rsidRPr="00C5576F">
              <w:rPr>
                <w:rFonts w:cstheme="minorHAnsi"/>
                <w:b/>
                <w:color w:val="FF0066"/>
                <w:sz w:val="24"/>
                <w:szCs w:val="24"/>
              </w:rPr>
              <w:t>totaal</w:t>
            </w:r>
          </w:p>
        </w:tc>
      </w:tr>
      <w:tr w:rsidR="00A63D2F" w:rsidRPr="00C5576F" w14:paraId="1C7AAC05" w14:textId="77777777" w:rsidTr="00887D42">
        <w:tc>
          <w:tcPr>
            <w:tcW w:w="1668" w:type="dxa"/>
          </w:tcPr>
          <w:p w14:paraId="5E5E6E35" w14:textId="32976BDE" w:rsidR="00A63D2F" w:rsidRPr="00C5576F" w:rsidRDefault="00A63D2F" w:rsidP="00887D42">
            <w:pPr>
              <w:tabs>
                <w:tab w:val="right" w:pos="1985"/>
                <w:tab w:val="left" w:pos="2127"/>
                <w:tab w:val="right" w:pos="6379"/>
              </w:tabs>
              <w:spacing w:line="360" w:lineRule="auto"/>
              <w:rPr>
                <w:rFonts w:cstheme="minorHAnsi"/>
                <w:sz w:val="24"/>
                <w:szCs w:val="24"/>
              </w:rPr>
            </w:pPr>
            <w:r w:rsidRPr="00C5576F">
              <w:rPr>
                <w:rFonts w:cstheme="minorHAnsi"/>
                <w:sz w:val="24"/>
                <w:szCs w:val="24"/>
              </w:rPr>
              <w:t>1</w:t>
            </w:r>
            <w:r w:rsidR="009642C9" w:rsidRPr="00C5576F">
              <w:rPr>
                <w:rFonts w:cstheme="minorHAnsi"/>
                <w:sz w:val="24"/>
                <w:szCs w:val="24"/>
              </w:rPr>
              <w:t>-2-3</w:t>
            </w:r>
          </w:p>
        </w:tc>
        <w:tc>
          <w:tcPr>
            <w:tcW w:w="2409" w:type="dxa"/>
          </w:tcPr>
          <w:p w14:paraId="67B6C523" w14:textId="42A5DBDF" w:rsidR="00A63D2F" w:rsidRPr="00C5576F" w:rsidRDefault="00A63D2F" w:rsidP="00887D42">
            <w:pPr>
              <w:tabs>
                <w:tab w:val="right" w:pos="1985"/>
                <w:tab w:val="left" w:pos="2127"/>
                <w:tab w:val="right" w:pos="6379"/>
              </w:tabs>
              <w:spacing w:line="360" w:lineRule="auto"/>
              <w:rPr>
                <w:rFonts w:cstheme="minorHAnsi"/>
                <w:sz w:val="24"/>
                <w:szCs w:val="24"/>
              </w:rPr>
            </w:pPr>
            <w:r w:rsidRPr="00C5576F">
              <w:rPr>
                <w:rFonts w:cstheme="minorHAnsi"/>
                <w:sz w:val="24"/>
                <w:szCs w:val="24"/>
              </w:rPr>
              <w:t xml:space="preserve">€ </w:t>
            </w:r>
            <w:r w:rsidR="009642C9" w:rsidRPr="00C5576F">
              <w:rPr>
                <w:rFonts w:cstheme="minorHAnsi"/>
                <w:sz w:val="24"/>
                <w:szCs w:val="24"/>
              </w:rPr>
              <w:t>30</w:t>
            </w:r>
            <w:r w:rsidRPr="00C5576F">
              <w:rPr>
                <w:rFonts w:cstheme="minorHAnsi"/>
                <w:sz w:val="24"/>
                <w:szCs w:val="24"/>
              </w:rPr>
              <w:t>,-</w:t>
            </w:r>
          </w:p>
        </w:tc>
        <w:tc>
          <w:tcPr>
            <w:tcW w:w="2268" w:type="dxa"/>
          </w:tcPr>
          <w:p w14:paraId="69B5C068" w14:textId="5ACFE574" w:rsidR="00A63D2F" w:rsidRPr="00C5576F" w:rsidRDefault="00A63D2F" w:rsidP="00887D42">
            <w:pPr>
              <w:tabs>
                <w:tab w:val="right" w:pos="1985"/>
                <w:tab w:val="left" w:pos="2127"/>
                <w:tab w:val="right" w:pos="6379"/>
              </w:tabs>
              <w:spacing w:line="360" w:lineRule="auto"/>
              <w:rPr>
                <w:rFonts w:cstheme="minorHAnsi"/>
                <w:sz w:val="24"/>
                <w:szCs w:val="24"/>
              </w:rPr>
            </w:pPr>
            <w:r w:rsidRPr="00C5576F">
              <w:rPr>
                <w:rFonts w:cstheme="minorHAnsi"/>
                <w:sz w:val="24"/>
                <w:szCs w:val="24"/>
              </w:rPr>
              <w:t>€ 2</w:t>
            </w:r>
            <w:r w:rsidR="00AA0059" w:rsidRPr="00C5576F">
              <w:rPr>
                <w:rFonts w:cstheme="minorHAnsi"/>
                <w:sz w:val="24"/>
                <w:szCs w:val="24"/>
              </w:rPr>
              <w:t>5</w:t>
            </w:r>
            <w:r w:rsidRPr="00C5576F">
              <w:rPr>
                <w:rFonts w:cstheme="minorHAnsi"/>
                <w:sz w:val="24"/>
                <w:szCs w:val="24"/>
              </w:rPr>
              <w:t>,-</w:t>
            </w:r>
          </w:p>
        </w:tc>
        <w:tc>
          <w:tcPr>
            <w:tcW w:w="2268" w:type="dxa"/>
          </w:tcPr>
          <w:p w14:paraId="7CA336CF" w14:textId="761D1A0D" w:rsidR="00A63D2F" w:rsidRPr="00C5576F" w:rsidRDefault="00A63D2F" w:rsidP="00887D42">
            <w:pPr>
              <w:tabs>
                <w:tab w:val="right" w:pos="1985"/>
                <w:tab w:val="left" w:pos="2127"/>
                <w:tab w:val="right" w:pos="6379"/>
              </w:tabs>
              <w:spacing w:line="360" w:lineRule="auto"/>
              <w:rPr>
                <w:rFonts w:cstheme="minorHAnsi"/>
                <w:sz w:val="24"/>
                <w:szCs w:val="24"/>
              </w:rPr>
            </w:pPr>
            <w:r w:rsidRPr="00C5576F">
              <w:rPr>
                <w:rFonts w:cstheme="minorHAnsi"/>
                <w:sz w:val="24"/>
                <w:szCs w:val="24"/>
              </w:rPr>
              <w:t>€ 5</w:t>
            </w:r>
            <w:r w:rsidR="008160C7" w:rsidRPr="00C5576F">
              <w:rPr>
                <w:rFonts w:cstheme="minorHAnsi"/>
                <w:sz w:val="24"/>
                <w:szCs w:val="24"/>
              </w:rPr>
              <w:t>5</w:t>
            </w:r>
            <w:r w:rsidRPr="00C5576F">
              <w:rPr>
                <w:rFonts w:cstheme="minorHAnsi"/>
                <w:sz w:val="24"/>
                <w:szCs w:val="24"/>
              </w:rPr>
              <w:t>,-</w:t>
            </w:r>
          </w:p>
        </w:tc>
      </w:tr>
      <w:tr w:rsidR="00A63D2F" w:rsidRPr="00C5576F" w14:paraId="15189C57" w14:textId="77777777" w:rsidTr="00887D42">
        <w:tc>
          <w:tcPr>
            <w:tcW w:w="1668" w:type="dxa"/>
          </w:tcPr>
          <w:p w14:paraId="2926095E" w14:textId="182A8117" w:rsidR="00A63D2F" w:rsidRPr="00C5576F" w:rsidRDefault="009642C9" w:rsidP="00887D42">
            <w:pPr>
              <w:tabs>
                <w:tab w:val="right" w:pos="1985"/>
                <w:tab w:val="left" w:pos="2127"/>
                <w:tab w:val="right" w:pos="6379"/>
              </w:tabs>
              <w:spacing w:line="360" w:lineRule="auto"/>
              <w:rPr>
                <w:rFonts w:cstheme="minorHAnsi"/>
                <w:sz w:val="24"/>
                <w:szCs w:val="24"/>
              </w:rPr>
            </w:pPr>
            <w:r w:rsidRPr="00C5576F">
              <w:rPr>
                <w:rFonts w:cstheme="minorHAnsi"/>
                <w:sz w:val="24"/>
                <w:szCs w:val="24"/>
              </w:rPr>
              <w:t>4-5-6</w:t>
            </w:r>
          </w:p>
        </w:tc>
        <w:tc>
          <w:tcPr>
            <w:tcW w:w="2409" w:type="dxa"/>
          </w:tcPr>
          <w:p w14:paraId="334234EA" w14:textId="157B4B02" w:rsidR="00A63D2F" w:rsidRPr="00C5576F" w:rsidRDefault="00A63D2F" w:rsidP="00887D42">
            <w:pPr>
              <w:tabs>
                <w:tab w:val="right" w:pos="1985"/>
                <w:tab w:val="left" w:pos="2127"/>
                <w:tab w:val="right" w:pos="6379"/>
              </w:tabs>
              <w:spacing w:line="360" w:lineRule="auto"/>
              <w:rPr>
                <w:rFonts w:cstheme="minorHAnsi"/>
                <w:sz w:val="24"/>
                <w:szCs w:val="24"/>
              </w:rPr>
            </w:pPr>
            <w:r w:rsidRPr="00C5576F">
              <w:rPr>
                <w:rFonts w:cstheme="minorHAnsi"/>
                <w:sz w:val="24"/>
                <w:szCs w:val="24"/>
              </w:rPr>
              <w:t xml:space="preserve">€ </w:t>
            </w:r>
            <w:r w:rsidR="009642C9" w:rsidRPr="00C5576F">
              <w:rPr>
                <w:rFonts w:cstheme="minorHAnsi"/>
                <w:sz w:val="24"/>
                <w:szCs w:val="24"/>
              </w:rPr>
              <w:t>30</w:t>
            </w:r>
            <w:r w:rsidRPr="00C5576F">
              <w:rPr>
                <w:rFonts w:cstheme="minorHAnsi"/>
                <w:sz w:val="24"/>
                <w:szCs w:val="24"/>
              </w:rPr>
              <w:t>,-</w:t>
            </w:r>
          </w:p>
        </w:tc>
        <w:tc>
          <w:tcPr>
            <w:tcW w:w="2268" w:type="dxa"/>
          </w:tcPr>
          <w:p w14:paraId="0DF4BFB7" w14:textId="192C0DF6" w:rsidR="00A63D2F" w:rsidRPr="00C5576F" w:rsidRDefault="00A63D2F" w:rsidP="00887D42">
            <w:pPr>
              <w:tabs>
                <w:tab w:val="right" w:pos="1985"/>
                <w:tab w:val="left" w:pos="2127"/>
                <w:tab w:val="right" w:pos="6379"/>
              </w:tabs>
              <w:spacing w:line="360" w:lineRule="auto"/>
              <w:rPr>
                <w:rFonts w:cstheme="minorHAnsi"/>
                <w:sz w:val="24"/>
                <w:szCs w:val="24"/>
              </w:rPr>
            </w:pPr>
            <w:r w:rsidRPr="00C5576F">
              <w:rPr>
                <w:rFonts w:cstheme="minorHAnsi"/>
                <w:sz w:val="24"/>
                <w:szCs w:val="24"/>
              </w:rPr>
              <w:t xml:space="preserve">€ </w:t>
            </w:r>
            <w:r w:rsidR="009642C9" w:rsidRPr="00C5576F">
              <w:rPr>
                <w:rFonts w:cstheme="minorHAnsi"/>
                <w:sz w:val="24"/>
                <w:szCs w:val="24"/>
              </w:rPr>
              <w:t>25</w:t>
            </w:r>
            <w:r w:rsidRPr="00C5576F">
              <w:rPr>
                <w:rFonts w:cstheme="minorHAnsi"/>
                <w:sz w:val="24"/>
                <w:szCs w:val="24"/>
              </w:rPr>
              <w:t>,-</w:t>
            </w:r>
          </w:p>
        </w:tc>
        <w:tc>
          <w:tcPr>
            <w:tcW w:w="2268" w:type="dxa"/>
          </w:tcPr>
          <w:p w14:paraId="016B86A2" w14:textId="77777777" w:rsidR="00A63D2F" w:rsidRPr="00C5576F" w:rsidRDefault="00A63D2F" w:rsidP="00887D42">
            <w:pPr>
              <w:tabs>
                <w:tab w:val="right" w:pos="1985"/>
                <w:tab w:val="left" w:pos="2127"/>
                <w:tab w:val="right" w:pos="6379"/>
              </w:tabs>
              <w:spacing w:line="360" w:lineRule="auto"/>
              <w:rPr>
                <w:rFonts w:cstheme="minorHAnsi"/>
                <w:sz w:val="24"/>
                <w:szCs w:val="24"/>
              </w:rPr>
            </w:pPr>
            <w:r w:rsidRPr="00C5576F">
              <w:rPr>
                <w:rFonts w:cstheme="minorHAnsi"/>
                <w:sz w:val="24"/>
                <w:szCs w:val="24"/>
              </w:rPr>
              <w:t>€ 55,-</w:t>
            </w:r>
          </w:p>
        </w:tc>
      </w:tr>
      <w:tr w:rsidR="00A63D2F" w:rsidRPr="00C5576F" w14:paraId="5DA75FB3" w14:textId="77777777" w:rsidTr="00887D42">
        <w:trPr>
          <w:trHeight w:val="294"/>
        </w:trPr>
        <w:tc>
          <w:tcPr>
            <w:tcW w:w="1668" w:type="dxa"/>
          </w:tcPr>
          <w:p w14:paraId="6C3284E1" w14:textId="70272B69" w:rsidR="00A63D2F" w:rsidRPr="00C5576F" w:rsidRDefault="009642C9" w:rsidP="00887D42">
            <w:pPr>
              <w:tabs>
                <w:tab w:val="right" w:pos="1985"/>
                <w:tab w:val="left" w:pos="2127"/>
                <w:tab w:val="right" w:pos="6379"/>
              </w:tabs>
              <w:spacing w:line="360" w:lineRule="auto"/>
              <w:rPr>
                <w:rFonts w:cstheme="minorHAnsi"/>
                <w:sz w:val="24"/>
                <w:szCs w:val="24"/>
              </w:rPr>
            </w:pPr>
            <w:r w:rsidRPr="00C5576F">
              <w:rPr>
                <w:rFonts w:cstheme="minorHAnsi"/>
                <w:sz w:val="24"/>
                <w:szCs w:val="24"/>
              </w:rPr>
              <w:t>7-</w:t>
            </w:r>
            <w:r w:rsidR="00A63D2F" w:rsidRPr="00C5576F">
              <w:rPr>
                <w:rFonts w:cstheme="minorHAnsi"/>
                <w:sz w:val="24"/>
                <w:szCs w:val="24"/>
              </w:rPr>
              <w:t>8</w:t>
            </w:r>
          </w:p>
        </w:tc>
        <w:tc>
          <w:tcPr>
            <w:tcW w:w="2409" w:type="dxa"/>
          </w:tcPr>
          <w:p w14:paraId="692097D2" w14:textId="344C7010" w:rsidR="00A63D2F" w:rsidRPr="00C5576F" w:rsidRDefault="00A63D2F" w:rsidP="00887D42">
            <w:pPr>
              <w:tabs>
                <w:tab w:val="right" w:pos="1985"/>
                <w:tab w:val="left" w:pos="2127"/>
                <w:tab w:val="right" w:pos="6379"/>
              </w:tabs>
              <w:spacing w:line="360" w:lineRule="auto"/>
              <w:rPr>
                <w:rFonts w:cstheme="minorHAnsi"/>
                <w:sz w:val="24"/>
                <w:szCs w:val="24"/>
              </w:rPr>
            </w:pPr>
            <w:r w:rsidRPr="00C5576F">
              <w:rPr>
                <w:rFonts w:cstheme="minorHAnsi"/>
                <w:sz w:val="24"/>
                <w:szCs w:val="24"/>
              </w:rPr>
              <w:t xml:space="preserve">€ </w:t>
            </w:r>
            <w:r w:rsidR="009642C9" w:rsidRPr="00C5576F">
              <w:rPr>
                <w:rFonts w:cstheme="minorHAnsi"/>
                <w:sz w:val="24"/>
                <w:szCs w:val="24"/>
              </w:rPr>
              <w:t>30</w:t>
            </w:r>
            <w:r w:rsidRPr="00C5576F">
              <w:rPr>
                <w:rFonts w:cstheme="minorHAnsi"/>
                <w:sz w:val="24"/>
                <w:szCs w:val="24"/>
              </w:rPr>
              <w:t>,-</w:t>
            </w:r>
          </w:p>
        </w:tc>
        <w:tc>
          <w:tcPr>
            <w:tcW w:w="2268" w:type="dxa"/>
          </w:tcPr>
          <w:p w14:paraId="226D4110" w14:textId="4EC68F86" w:rsidR="00A63D2F" w:rsidRPr="00C5576F" w:rsidRDefault="00A63D2F" w:rsidP="00887D42">
            <w:pPr>
              <w:tabs>
                <w:tab w:val="right" w:pos="1985"/>
                <w:tab w:val="left" w:pos="2127"/>
                <w:tab w:val="right" w:pos="6379"/>
              </w:tabs>
              <w:spacing w:line="360" w:lineRule="auto"/>
              <w:rPr>
                <w:rFonts w:cstheme="minorHAnsi"/>
                <w:sz w:val="24"/>
                <w:szCs w:val="24"/>
              </w:rPr>
            </w:pPr>
            <w:r w:rsidRPr="00C5576F">
              <w:rPr>
                <w:rFonts w:cstheme="minorHAnsi"/>
                <w:sz w:val="24"/>
                <w:szCs w:val="24"/>
              </w:rPr>
              <w:t xml:space="preserve">€ </w:t>
            </w:r>
            <w:r w:rsidR="00AA0059" w:rsidRPr="00C5576F">
              <w:rPr>
                <w:rFonts w:cstheme="minorHAnsi"/>
                <w:sz w:val="24"/>
                <w:szCs w:val="24"/>
              </w:rPr>
              <w:t>75</w:t>
            </w:r>
            <w:r w:rsidRPr="00C5576F">
              <w:rPr>
                <w:rFonts w:cstheme="minorHAnsi"/>
                <w:sz w:val="24"/>
                <w:szCs w:val="24"/>
              </w:rPr>
              <w:t>,-</w:t>
            </w:r>
            <w:r w:rsidR="00E93D10" w:rsidRPr="00C5576F">
              <w:rPr>
                <w:rFonts w:cstheme="minorHAnsi"/>
                <w:sz w:val="24"/>
                <w:szCs w:val="24"/>
              </w:rPr>
              <w:t xml:space="preserve"> (kamp)</w:t>
            </w:r>
          </w:p>
        </w:tc>
        <w:tc>
          <w:tcPr>
            <w:tcW w:w="2268" w:type="dxa"/>
          </w:tcPr>
          <w:p w14:paraId="5465BA42" w14:textId="3E59E880" w:rsidR="00A63D2F" w:rsidRPr="00C5576F" w:rsidRDefault="00A63D2F" w:rsidP="00887D42">
            <w:pPr>
              <w:tabs>
                <w:tab w:val="right" w:pos="1985"/>
                <w:tab w:val="left" w:pos="2127"/>
                <w:tab w:val="right" w:pos="6379"/>
              </w:tabs>
              <w:spacing w:line="360" w:lineRule="auto"/>
              <w:rPr>
                <w:rFonts w:cstheme="minorHAnsi"/>
                <w:sz w:val="24"/>
                <w:szCs w:val="24"/>
              </w:rPr>
            </w:pPr>
            <w:r w:rsidRPr="00C5576F">
              <w:rPr>
                <w:rFonts w:cstheme="minorHAnsi"/>
                <w:sz w:val="24"/>
                <w:szCs w:val="24"/>
              </w:rPr>
              <w:t>€</w:t>
            </w:r>
            <w:r w:rsidR="009642C9" w:rsidRPr="00C5576F">
              <w:rPr>
                <w:rFonts w:cstheme="minorHAnsi"/>
                <w:sz w:val="24"/>
                <w:szCs w:val="24"/>
              </w:rPr>
              <w:t xml:space="preserve"> </w:t>
            </w:r>
            <w:r w:rsidR="008160C7" w:rsidRPr="00C5576F">
              <w:rPr>
                <w:rFonts w:cstheme="minorHAnsi"/>
                <w:sz w:val="24"/>
                <w:szCs w:val="24"/>
              </w:rPr>
              <w:t>105</w:t>
            </w:r>
            <w:r w:rsidRPr="00C5576F">
              <w:rPr>
                <w:rFonts w:cstheme="minorHAnsi"/>
                <w:sz w:val="24"/>
                <w:szCs w:val="24"/>
              </w:rPr>
              <w:t>,-</w:t>
            </w:r>
          </w:p>
        </w:tc>
      </w:tr>
    </w:tbl>
    <w:p w14:paraId="790F3B2D" w14:textId="1DDB9742" w:rsidR="00A63D2F" w:rsidRPr="00C5576F" w:rsidRDefault="00A63D2F" w:rsidP="00A63D2F">
      <w:pPr>
        <w:pStyle w:val="Geenafstand"/>
        <w:rPr>
          <w:rFonts w:cstheme="minorHAnsi"/>
          <w:sz w:val="24"/>
          <w:szCs w:val="24"/>
        </w:rPr>
      </w:pPr>
      <w:r w:rsidRPr="00C5576F">
        <w:rPr>
          <w:rFonts w:cstheme="minorHAnsi"/>
          <w:sz w:val="24"/>
          <w:szCs w:val="24"/>
        </w:rPr>
        <w:t>In oktober 202</w:t>
      </w:r>
      <w:r w:rsidR="000375F8" w:rsidRPr="00C5576F">
        <w:rPr>
          <w:rFonts w:cstheme="minorHAnsi"/>
          <w:sz w:val="24"/>
          <w:szCs w:val="24"/>
        </w:rPr>
        <w:t>4</w:t>
      </w:r>
      <w:r w:rsidRPr="00C5576F">
        <w:rPr>
          <w:rFonts w:cstheme="minorHAnsi"/>
          <w:sz w:val="24"/>
          <w:szCs w:val="24"/>
        </w:rPr>
        <w:t xml:space="preserve"> wordt de ouderbijdrage voor het schooljaar </w:t>
      </w:r>
      <w:r w:rsidR="005666B0" w:rsidRPr="00C5576F">
        <w:rPr>
          <w:rFonts w:cstheme="minorHAnsi"/>
          <w:sz w:val="24"/>
          <w:szCs w:val="24"/>
        </w:rPr>
        <w:t>2024-2025</w:t>
      </w:r>
      <w:r w:rsidRPr="00C5576F">
        <w:rPr>
          <w:rFonts w:cstheme="minorHAnsi"/>
          <w:sz w:val="24"/>
          <w:szCs w:val="24"/>
        </w:rPr>
        <w:t xml:space="preserve"> bekend gemaakt. </w:t>
      </w:r>
    </w:p>
    <w:p w14:paraId="585E35CA" w14:textId="11EAD88B" w:rsidR="00A63D2F" w:rsidRPr="00C5576F" w:rsidRDefault="00A63D2F" w:rsidP="00407B6D">
      <w:pPr>
        <w:pStyle w:val="Geenafstand"/>
        <w:rPr>
          <w:rFonts w:cstheme="minorHAnsi"/>
          <w:sz w:val="24"/>
          <w:szCs w:val="24"/>
        </w:rPr>
      </w:pPr>
      <w:r w:rsidRPr="00C5576F">
        <w:rPr>
          <w:rFonts w:cstheme="minorHAnsi"/>
          <w:sz w:val="24"/>
          <w:szCs w:val="24"/>
        </w:rPr>
        <w:t>Via een schrijven van de penningmeester krijgt u bericht welk bedrag</w:t>
      </w:r>
      <w:r w:rsidR="000C6AA9" w:rsidRPr="00C5576F">
        <w:rPr>
          <w:rFonts w:cstheme="minorHAnsi"/>
          <w:sz w:val="24"/>
          <w:szCs w:val="24"/>
        </w:rPr>
        <w:t xml:space="preserve"> voor de activiteiten wordt gevraagd. </w:t>
      </w:r>
      <w:r w:rsidRPr="00C5576F">
        <w:rPr>
          <w:rFonts w:cstheme="minorHAnsi"/>
          <w:sz w:val="24"/>
          <w:szCs w:val="24"/>
        </w:rPr>
        <w:t xml:space="preserve"> </w:t>
      </w:r>
    </w:p>
    <w:p w14:paraId="7A675E6B" w14:textId="77777777" w:rsidR="000C6AA9" w:rsidRPr="00C5576F" w:rsidRDefault="000C6AA9" w:rsidP="001865F2">
      <w:pPr>
        <w:pStyle w:val="Geenafstand"/>
        <w:rPr>
          <w:rFonts w:cstheme="minorHAnsi"/>
          <w:sz w:val="24"/>
          <w:szCs w:val="24"/>
        </w:rPr>
      </w:pPr>
    </w:p>
    <w:p w14:paraId="31E2838E" w14:textId="2899B3A4" w:rsidR="001865F2" w:rsidRPr="00C5576F" w:rsidRDefault="001865F2" w:rsidP="001865F2">
      <w:pPr>
        <w:pStyle w:val="Geenafstand"/>
        <w:rPr>
          <w:rFonts w:cstheme="minorHAnsi"/>
          <w:sz w:val="24"/>
          <w:szCs w:val="24"/>
        </w:rPr>
      </w:pPr>
      <w:bookmarkStart w:id="166" w:name="_Toc462135034"/>
      <w:bookmarkStart w:id="167" w:name="_Toc462341799"/>
      <w:bookmarkStart w:id="168" w:name="_Toc76999600"/>
      <w:r w:rsidRPr="00C5576F">
        <w:rPr>
          <w:rFonts w:cstheme="minorHAnsi"/>
          <w:sz w:val="24"/>
          <w:szCs w:val="24"/>
        </w:rPr>
        <w:t xml:space="preserve">De wetgeving over de vrijwillige ouderbijdrage is per 1 augustus 2021 aangescherpt. Scholen mogen geen kinderen meer uitsluiten van extra activiteiten die de school aanbiedt als ouders de vrijwillige ouderbijdrage niet kunnen of willen betalen. </w:t>
      </w:r>
      <w:r w:rsidR="008B4B16" w:rsidRPr="00C5576F">
        <w:rPr>
          <w:rFonts w:cstheme="minorHAnsi"/>
          <w:sz w:val="24"/>
          <w:szCs w:val="24"/>
        </w:rPr>
        <w:t xml:space="preserve">Indien u de bijdrage niet kunt of wilt betalen, vinden we het prettig als dit wordt aangegeven. </w:t>
      </w:r>
      <w:r w:rsidRPr="00C5576F">
        <w:rPr>
          <w:rFonts w:cstheme="minorHAnsi"/>
          <w:sz w:val="24"/>
          <w:szCs w:val="24"/>
        </w:rPr>
        <w:t>Samen gaan we dan op zoek naar een passende oplossing.</w:t>
      </w:r>
    </w:p>
    <w:p w14:paraId="29B9C21E" w14:textId="77777777" w:rsidR="001865F2" w:rsidRPr="00C5576F" w:rsidRDefault="001865F2" w:rsidP="00A63D2F">
      <w:pPr>
        <w:pStyle w:val="Kop2"/>
        <w:rPr>
          <w:rFonts w:asciiTheme="minorHAnsi" w:hAnsiTheme="minorHAnsi" w:cstheme="minorHAnsi"/>
          <w:szCs w:val="24"/>
        </w:rPr>
      </w:pPr>
    </w:p>
    <w:p w14:paraId="31427DBF" w14:textId="59DDB6C6" w:rsidR="00A63D2F" w:rsidRPr="00C5576F" w:rsidRDefault="00A63D2F" w:rsidP="00A63D2F">
      <w:pPr>
        <w:pStyle w:val="Kop2"/>
        <w:rPr>
          <w:rFonts w:asciiTheme="minorHAnsi" w:hAnsiTheme="minorHAnsi" w:cstheme="minorHAnsi"/>
          <w:szCs w:val="24"/>
        </w:rPr>
      </w:pPr>
      <w:bookmarkStart w:id="169" w:name="_Toc171675672"/>
      <w:bookmarkStart w:id="170" w:name="_Toc171425062"/>
      <w:r w:rsidRPr="00C5576F">
        <w:rPr>
          <w:rFonts w:asciiTheme="minorHAnsi" w:hAnsiTheme="minorHAnsi" w:cstheme="minorHAnsi"/>
          <w:szCs w:val="24"/>
        </w:rPr>
        <w:t>6.9 Schoolverzekering voor leerlingen</w:t>
      </w:r>
      <w:bookmarkEnd w:id="166"/>
      <w:bookmarkEnd w:id="167"/>
      <w:bookmarkEnd w:id="168"/>
      <w:bookmarkEnd w:id="169"/>
      <w:bookmarkEnd w:id="170"/>
    </w:p>
    <w:p w14:paraId="5EDEC96C" w14:textId="2206BC40" w:rsidR="00A63D2F" w:rsidRPr="00C5576F" w:rsidRDefault="00A63D2F" w:rsidP="00A63D2F">
      <w:pPr>
        <w:pStyle w:val="Kop3"/>
        <w:rPr>
          <w:rFonts w:asciiTheme="minorHAnsi" w:hAnsiTheme="minorHAnsi" w:cstheme="minorHAnsi"/>
        </w:rPr>
      </w:pPr>
      <w:bookmarkStart w:id="171" w:name="_Toc462135035"/>
      <w:bookmarkStart w:id="172" w:name="_Toc462341800"/>
      <w:bookmarkStart w:id="173" w:name="_Toc76999601"/>
      <w:bookmarkStart w:id="174" w:name="_Toc171675673"/>
      <w:bookmarkStart w:id="175" w:name="_Toc171425063"/>
      <w:r w:rsidRPr="00C5576F">
        <w:rPr>
          <w:rFonts w:asciiTheme="minorHAnsi" w:hAnsiTheme="minorHAnsi" w:cstheme="minorHAnsi"/>
        </w:rPr>
        <w:t>6.9.1 Ongevallenverzekering</w:t>
      </w:r>
      <w:bookmarkEnd w:id="171"/>
      <w:bookmarkEnd w:id="172"/>
      <w:bookmarkEnd w:id="173"/>
      <w:bookmarkEnd w:id="174"/>
      <w:bookmarkEnd w:id="175"/>
    </w:p>
    <w:p w14:paraId="23E2278D" w14:textId="178CA07E" w:rsidR="00A63D2F" w:rsidRPr="00C5576F" w:rsidRDefault="00A63D2F" w:rsidP="00B41A4C">
      <w:pPr>
        <w:pStyle w:val="Geenafstand"/>
        <w:rPr>
          <w:rFonts w:cstheme="minorHAnsi"/>
          <w:sz w:val="24"/>
          <w:szCs w:val="24"/>
        </w:rPr>
      </w:pPr>
      <w:r w:rsidRPr="00C5576F">
        <w:rPr>
          <w:rFonts w:cstheme="minorHAnsi"/>
          <w:sz w:val="24"/>
          <w:szCs w:val="24"/>
        </w:rPr>
        <w:t xml:space="preserve">De school (stichting OPONOA) heeft een collectieve ongevallenverzekering en een schade/inzittenden autoverzekering afgesloten voor alle leerlingen. Deze verzekering is uitsluitend van kracht gedurende de schooltijden, schoolreizen, excursies e.d. en bovendien één uur voor en na schooltijd. </w:t>
      </w:r>
    </w:p>
    <w:p w14:paraId="1ACF1C6F" w14:textId="5C6EC257" w:rsidR="00B41A4C" w:rsidRPr="00C5576F" w:rsidRDefault="00B41A4C" w:rsidP="00B41A4C">
      <w:pPr>
        <w:pStyle w:val="Geenafstand"/>
        <w:rPr>
          <w:rFonts w:cstheme="minorHAnsi"/>
          <w:sz w:val="24"/>
          <w:szCs w:val="24"/>
        </w:rPr>
      </w:pPr>
    </w:p>
    <w:p w14:paraId="3614149B" w14:textId="53E2AAE1" w:rsidR="00A63D2F" w:rsidRPr="00C5576F" w:rsidRDefault="00A63D2F" w:rsidP="00A63D2F">
      <w:pPr>
        <w:pStyle w:val="Kop3"/>
        <w:rPr>
          <w:rFonts w:asciiTheme="minorHAnsi" w:hAnsiTheme="minorHAnsi" w:cstheme="minorHAnsi"/>
        </w:rPr>
      </w:pPr>
      <w:bookmarkStart w:id="176" w:name="_Toc462135036"/>
      <w:bookmarkStart w:id="177" w:name="_Toc462341801"/>
      <w:bookmarkStart w:id="178" w:name="_Toc76999602"/>
      <w:bookmarkStart w:id="179" w:name="_Toc171675674"/>
      <w:bookmarkStart w:id="180" w:name="_Toc171425064"/>
      <w:r w:rsidRPr="00C5576F">
        <w:rPr>
          <w:rFonts w:asciiTheme="minorHAnsi" w:hAnsiTheme="minorHAnsi" w:cstheme="minorHAnsi"/>
        </w:rPr>
        <w:t xml:space="preserve">6.9.2 </w:t>
      </w:r>
      <w:r w:rsidR="00736C56" w:rsidRPr="00C5576F">
        <w:rPr>
          <w:rFonts w:asciiTheme="minorHAnsi" w:hAnsiTheme="minorHAnsi" w:cstheme="minorHAnsi"/>
        </w:rPr>
        <w:t>WA/</w:t>
      </w:r>
      <w:r w:rsidRPr="00C5576F">
        <w:rPr>
          <w:rFonts w:asciiTheme="minorHAnsi" w:hAnsiTheme="minorHAnsi" w:cstheme="minorHAnsi"/>
        </w:rPr>
        <w:t xml:space="preserve"> AVP -verzekering</w:t>
      </w:r>
      <w:bookmarkEnd w:id="176"/>
      <w:bookmarkEnd w:id="177"/>
      <w:bookmarkEnd w:id="178"/>
      <w:bookmarkEnd w:id="179"/>
      <w:bookmarkEnd w:id="180"/>
    </w:p>
    <w:p w14:paraId="3B67439E" w14:textId="2C80514D" w:rsidR="00A63D2F" w:rsidRPr="00C5576F" w:rsidRDefault="00A63D2F" w:rsidP="00B41A4C">
      <w:pPr>
        <w:pStyle w:val="Geenafstand"/>
        <w:rPr>
          <w:rFonts w:cstheme="minorHAnsi"/>
          <w:sz w:val="24"/>
          <w:szCs w:val="24"/>
        </w:rPr>
      </w:pPr>
      <w:r w:rsidRPr="00C5576F">
        <w:rPr>
          <w:rFonts w:cstheme="minorHAnsi"/>
          <w:sz w:val="24"/>
          <w:szCs w:val="24"/>
        </w:rPr>
        <w:t>Een WA</w:t>
      </w:r>
      <w:r w:rsidR="00945CEC">
        <w:rPr>
          <w:rFonts w:cstheme="minorHAnsi"/>
          <w:sz w:val="24"/>
          <w:szCs w:val="24"/>
        </w:rPr>
        <w:t xml:space="preserve"> </w:t>
      </w:r>
      <w:r w:rsidR="009C4439">
        <w:rPr>
          <w:rFonts w:cstheme="minorHAnsi"/>
          <w:sz w:val="24"/>
          <w:szCs w:val="24"/>
        </w:rPr>
        <w:t>(wettelijke aansprakelijkheids)</w:t>
      </w:r>
      <w:r w:rsidR="00945CEC">
        <w:rPr>
          <w:rFonts w:cstheme="minorHAnsi"/>
          <w:sz w:val="24"/>
          <w:szCs w:val="24"/>
        </w:rPr>
        <w:t xml:space="preserve"> </w:t>
      </w:r>
      <w:r w:rsidR="00174A76">
        <w:rPr>
          <w:rFonts w:cstheme="minorHAnsi"/>
          <w:sz w:val="24"/>
          <w:szCs w:val="24"/>
        </w:rPr>
        <w:t xml:space="preserve">verzekering </w:t>
      </w:r>
      <w:r w:rsidR="002E5A10">
        <w:rPr>
          <w:rFonts w:cstheme="minorHAnsi"/>
          <w:sz w:val="24"/>
          <w:szCs w:val="24"/>
        </w:rPr>
        <w:t>of APV</w:t>
      </w:r>
      <w:r w:rsidR="00945CEC">
        <w:rPr>
          <w:rFonts w:cstheme="minorHAnsi"/>
          <w:sz w:val="24"/>
          <w:szCs w:val="24"/>
        </w:rPr>
        <w:t xml:space="preserve"> </w:t>
      </w:r>
      <w:r w:rsidR="003D3A75">
        <w:rPr>
          <w:rFonts w:cstheme="minorHAnsi"/>
          <w:sz w:val="24"/>
          <w:szCs w:val="24"/>
        </w:rPr>
        <w:t>(aansprakelijksheidsverzekerking voor particulieren)</w:t>
      </w:r>
      <w:r w:rsidR="00174A76">
        <w:rPr>
          <w:rFonts w:cstheme="minorHAnsi"/>
          <w:sz w:val="24"/>
          <w:szCs w:val="24"/>
        </w:rPr>
        <w:t xml:space="preserve"> </w:t>
      </w:r>
      <w:r w:rsidRPr="00C5576F">
        <w:rPr>
          <w:rFonts w:cstheme="minorHAnsi"/>
          <w:sz w:val="24"/>
          <w:szCs w:val="24"/>
        </w:rPr>
        <w:t xml:space="preserve">is géén ongevallenverzekering en werkt alleen als er schade aan derden </w:t>
      </w:r>
      <w:r w:rsidRPr="00C5576F">
        <w:rPr>
          <w:rFonts w:cstheme="minorHAnsi"/>
          <w:sz w:val="24"/>
          <w:szCs w:val="24"/>
        </w:rPr>
        <w:lastRenderedPageBreak/>
        <w:t>wordt toegebracht. Het kan voorkomen dat uw kind schade veroorzaakt aan eigendommen van andere leerlingen of van school, tijdens of na schooltijd. In zo'n geval kan de school niet bemiddelend optreden. Wij raden u dan ook aan persoonlijk een WA /AVP -verzekering voor dergelijke gevallen af te sluiten.</w:t>
      </w:r>
    </w:p>
    <w:p w14:paraId="368B69ED" w14:textId="77777777" w:rsidR="008E4024" w:rsidRPr="00C5576F" w:rsidRDefault="008E4024" w:rsidP="00B41A4C">
      <w:pPr>
        <w:pStyle w:val="Geenafstand"/>
        <w:rPr>
          <w:rFonts w:cstheme="minorHAnsi"/>
          <w:sz w:val="24"/>
          <w:szCs w:val="24"/>
        </w:rPr>
      </w:pPr>
    </w:p>
    <w:p w14:paraId="0399DEEA" w14:textId="098464CB" w:rsidR="00A63D2F" w:rsidRPr="00C5576F" w:rsidRDefault="00A63D2F" w:rsidP="00A63D2F">
      <w:pPr>
        <w:pStyle w:val="Kop2"/>
        <w:rPr>
          <w:rFonts w:asciiTheme="minorHAnsi" w:hAnsiTheme="minorHAnsi" w:cstheme="minorHAnsi"/>
          <w:szCs w:val="24"/>
        </w:rPr>
      </w:pPr>
      <w:bookmarkStart w:id="181" w:name="_Toc462135037"/>
      <w:bookmarkStart w:id="182" w:name="_Toc462341802"/>
      <w:bookmarkStart w:id="183" w:name="_Toc76999603"/>
      <w:bookmarkStart w:id="184" w:name="_Toc171675675"/>
      <w:bookmarkStart w:id="185" w:name="_Toc171425065"/>
      <w:r w:rsidRPr="00C5576F">
        <w:rPr>
          <w:rFonts w:asciiTheme="minorHAnsi" w:hAnsiTheme="minorHAnsi" w:cstheme="minorHAnsi"/>
          <w:szCs w:val="24"/>
        </w:rPr>
        <w:t>6.10 Vereniging voor Openbaar Onderwijs (VOO)</w:t>
      </w:r>
      <w:bookmarkEnd w:id="181"/>
      <w:bookmarkEnd w:id="182"/>
      <w:bookmarkEnd w:id="183"/>
      <w:bookmarkEnd w:id="184"/>
      <w:bookmarkEnd w:id="185"/>
    </w:p>
    <w:p w14:paraId="41097AAB" w14:textId="2F1D05A1" w:rsidR="00A63D2F" w:rsidRPr="00C5576F" w:rsidRDefault="00A63D2F" w:rsidP="00B41A4C">
      <w:pPr>
        <w:pStyle w:val="Geenafstand"/>
        <w:rPr>
          <w:rFonts w:cstheme="minorHAnsi"/>
          <w:sz w:val="24"/>
          <w:szCs w:val="24"/>
        </w:rPr>
      </w:pPr>
      <w:r w:rsidRPr="00C5576F">
        <w:rPr>
          <w:rFonts w:cstheme="minorHAnsi"/>
          <w:sz w:val="24"/>
          <w:szCs w:val="24"/>
        </w:rPr>
        <w:t>Tussen de eerste en laatste dag op school ligt een heel schoolleven, dat op een openbare school wordt doorgebracht. En dat betekent dat uw kind op een school zit waar plaats is voor ieder kind, zonder onderscheid naar geloof, huidskleur of maatschappelijke achtergrond. Op de openbare school gaan kinderen van alle gezindten met elkaar om. Bij deze openbare school is een openbaar bestuur, namelijk het gemeentebestuur of een stichting. De Vereniging voor Openbaar Onderwijs hoort ook bij deze openbare school. Zij komt op voor de belangen van het openbaar onderwijs en van de ouders, leerlingen en leerkrachten in het openbaar onderwijs. Wat kan VOO voor u doen?</w:t>
      </w:r>
    </w:p>
    <w:tbl>
      <w:tblPr>
        <w:tblW w:w="0" w:type="auto"/>
        <w:tblInd w:w="165" w:type="dxa"/>
        <w:tblLayout w:type="fixed"/>
        <w:tblCellMar>
          <w:left w:w="70" w:type="dxa"/>
          <w:right w:w="70" w:type="dxa"/>
        </w:tblCellMar>
        <w:tblLook w:val="0000" w:firstRow="0" w:lastRow="0" w:firstColumn="0" w:lastColumn="0" w:noHBand="0" w:noVBand="0"/>
      </w:tblPr>
      <w:tblGrid>
        <w:gridCol w:w="398"/>
        <w:gridCol w:w="8438"/>
      </w:tblGrid>
      <w:tr w:rsidR="00A63D2F" w:rsidRPr="00C5576F" w14:paraId="5324DBD2" w14:textId="77777777" w:rsidTr="00887D42">
        <w:trPr>
          <w:cantSplit/>
        </w:trPr>
        <w:tc>
          <w:tcPr>
            <w:tcW w:w="398" w:type="dxa"/>
          </w:tcPr>
          <w:p w14:paraId="23B3CCC9" w14:textId="77777777" w:rsidR="00A63D2F" w:rsidRPr="00C5576F" w:rsidRDefault="00A63D2F" w:rsidP="006C5FBF">
            <w:pPr>
              <w:pStyle w:val="Lijstalinea"/>
              <w:numPr>
                <w:ilvl w:val="0"/>
                <w:numId w:val="12"/>
              </w:numPr>
              <w:tabs>
                <w:tab w:val="right" w:pos="1985"/>
                <w:tab w:val="left" w:pos="2127"/>
                <w:tab w:val="right" w:pos="6379"/>
              </w:tabs>
              <w:jc w:val="both"/>
              <w:rPr>
                <w:rFonts w:asciiTheme="minorHAnsi" w:hAnsiTheme="minorHAnsi" w:cstheme="minorHAnsi"/>
                <w:b/>
                <w:sz w:val="24"/>
                <w:szCs w:val="24"/>
              </w:rPr>
            </w:pPr>
            <w:r w:rsidRPr="00C5576F">
              <w:rPr>
                <w:rFonts w:asciiTheme="minorHAnsi" w:hAnsiTheme="minorHAnsi" w:cstheme="minorHAnsi"/>
                <w:b/>
                <w:sz w:val="24"/>
                <w:szCs w:val="24"/>
              </w:rPr>
              <w:t>-</w:t>
            </w:r>
          </w:p>
        </w:tc>
        <w:tc>
          <w:tcPr>
            <w:tcW w:w="8438" w:type="dxa"/>
          </w:tcPr>
          <w:p w14:paraId="43C40C9E" w14:textId="77777777" w:rsidR="00A63D2F" w:rsidRPr="00C5576F" w:rsidRDefault="00A63D2F" w:rsidP="00310077">
            <w:pPr>
              <w:pStyle w:val="Lijstalinea"/>
              <w:numPr>
                <w:ilvl w:val="0"/>
                <w:numId w:val="32"/>
              </w:numPr>
              <w:tabs>
                <w:tab w:val="right" w:pos="1985"/>
                <w:tab w:val="left" w:pos="2127"/>
                <w:tab w:val="right" w:pos="6379"/>
              </w:tabs>
              <w:jc w:val="both"/>
              <w:rPr>
                <w:rFonts w:asciiTheme="minorHAnsi" w:hAnsiTheme="minorHAnsi" w:cstheme="minorHAnsi"/>
                <w:b/>
                <w:sz w:val="24"/>
                <w:szCs w:val="24"/>
              </w:rPr>
            </w:pPr>
            <w:r w:rsidRPr="00C5576F">
              <w:rPr>
                <w:rFonts w:asciiTheme="minorHAnsi" w:hAnsiTheme="minorHAnsi" w:cstheme="minorHAnsi"/>
                <w:sz w:val="24"/>
                <w:szCs w:val="24"/>
              </w:rPr>
              <w:t>Actie en overleg voeren voor het behoud van goed en toegankelijk onderwijs voor uw kind.</w:t>
            </w:r>
          </w:p>
        </w:tc>
      </w:tr>
      <w:tr w:rsidR="00A63D2F" w:rsidRPr="00C5576F" w14:paraId="28314FB8" w14:textId="77777777" w:rsidTr="00887D42">
        <w:trPr>
          <w:cantSplit/>
        </w:trPr>
        <w:tc>
          <w:tcPr>
            <w:tcW w:w="398" w:type="dxa"/>
          </w:tcPr>
          <w:p w14:paraId="4811D9A3" w14:textId="77777777" w:rsidR="00A63D2F" w:rsidRPr="00C5576F" w:rsidRDefault="00A63D2F" w:rsidP="006C5FBF">
            <w:pPr>
              <w:pStyle w:val="Lijstalinea"/>
              <w:numPr>
                <w:ilvl w:val="0"/>
                <w:numId w:val="12"/>
              </w:numPr>
              <w:tabs>
                <w:tab w:val="right" w:pos="1985"/>
                <w:tab w:val="left" w:pos="2127"/>
                <w:tab w:val="right" w:pos="6379"/>
              </w:tabs>
              <w:jc w:val="both"/>
              <w:rPr>
                <w:rFonts w:asciiTheme="minorHAnsi" w:hAnsiTheme="minorHAnsi" w:cstheme="minorHAnsi"/>
                <w:b/>
                <w:sz w:val="24"/>
                <w:szCs w:val="24"/>
              </w:rPr>
            </w:pPr>
            <w:r w:rsidRPr="00C5576F">
              <w:rPr>
                <w:rFonts w:asciiTheme="minorHAnsi" w:hAnsiTheme="minorHAnsi" w:cstheme="minorHAnsi"/>
                <w:b/>
                <w:sz w:val="24"/>
                <w:szCs w:val="24"/>
              </w:rPr>
              <w:t>-</w:t>
            </w:r>
          </w:p>
        </w:tc>
        <w:tc>
          <w:tcPr>
            <w:tcW w:w="8438" w:type="dxa"/>
          </w:tcPr>
          <w:p w14:paraId="6FD70D97" w14:textId="77777777" w:rsidR="00A63D2F" w:rsidRPr="00C5576F" w:rsidRDefault="00A63D2F" w:rsidP="00310077">
            <w:pPr>
              <w:pStyle w:val="Lijstalinea"/>
              <w:numPr>
                <w:ilvl w:val="0"/>
                <w:numId w:val="32"/>
              </w:numPr>
              <w:tabs>
                <w:tab w:val="right" w:pos="1985"/>
                <w:tab w:val="left" w:pos="2127"/>
                <w:tab w:val="right" w:pos="6379"/>
              </w:tabs>
              <w:jc w:val="both"/>
              <w:rPr>
                <w:rFonts w:asciiTheme="minorHAnsi" w:hAnsiTheme="minorHAnsi" w:cstheme="minorHAnsi"/>
                <w:b/>
                <w:sz w:val="24"/>
                <w:szCs w:val="24"/>
              </w:rPr>
            </w:pPr>
            <w:r w:rsidRPr="00C5576F">
              <w:rPr>
                <w:rFonts w:asciiTheme="minorHAnsi" w:hAnsiTheme="minorHAnsi" w:cstheme="minorHAnsi"/>
                <w:sz w:val="24"/>
                <w:szCs w:val="24"/>
              </w:rPr>
              <w:t>Voorlichting geven over bijvoorbeeld medezeggenschap of herstructurering van het onderwijs.</w:t>
            </w:r>
          </w:p>
        </w:tc>
      </w:tr>
      <w:tr w:rsidR="00A63D2F" w:rsidRPr="00C5576F" w14:paraId="42FFE3CD" w14:textId="77777777" w:rsidTr="00887D42">
        <w:trPr>
          <w:cantSplit/>
        </w:trPr>
        <w:tc>
          <w:tcPr>
            <w:tcW w:w="398" w:type="dxa"/>
          </w:tcPr>
          <w:p w14:paraId="06CC150C" w14:textId="77777777" w:rsidR="00A63D2F" w:rsidRPr="00C5576F" w:rsidRDefault="00A63D2F" w:rsidP="006C5FBF">
            <w:pPr>
              <w:pStyle w:val="Lijstalinea"/>
              <w:numPr>
                <w:ilvl w:val="0"/>
                <w:numId w:val="12"/>
              </w:numPr>
              <w:tabs>
                <w:tab w:val="right" w:pos="1985"/>
                <w:tab w:val="left" w:pos="2127"/>
                <w:tab w:val="right" w:pos="6379"/>
              </w:tabs>
              <w:jc w:val="both"/>
              <w:rPr>
                <w:rFonts w:asciiTheme="minorHAnsi" w:hAnsiTheme="minorHAnsi" w:cstheme="minorHAnsi"/>
                <w:b/>
                <w:sz w:val="24"/>
                <w:szCs w:val="24"/>
              </w:rPr>
            </w:pPr>
            <w:r w:rsidRPr="00C5576F">
              <w:rPr>
                <w:rFonts w:asciiTheme="minorHAnsi" w:hAnsiTheme="minorHAnsi" w:cstheme="minorHAnsi"/>
                <w:b/>
                <w:sz w:val="24"/>
                <w:szCs w:val="24"/>
              </w:rPr>
              <w:t>-</w:t>
            </w:r>
          </w:p>
        </w:tc>
        <w:tc>
          <w:tcPr>
            <w:tcW w:w="8438" w:type="dxa"/>
          </w:tcPr>
          <w:p w14:paraId="5E50209C" w14:textId="77777777" w:rsidR="00A63D2F" w:rsidRPr="00C5576F" w:rsidRDefault="00A63D2F" w:rsidP="00310077">
            <w:pPr>
              <w:pStyle w:val="Lijstalinea"/>
              <w:numPr>
                <w:ilvl w:val="0"/>
                <w:numId w:val="32"/>
              </w:numPr>
              <w:tabs>
                <w:tab w:val="right" w:pos="1985"/>
                <w:tab w:val="left" w:pos="2127"/>
                <w:tab w:val="right" w:pos="6379"/>
              </w:tabs>
              <w:jc w:val="both"/>
              <w:rPr>
                <w:rFonts w:asciiTheme="minorHAnsi" w:hAnsiTheme="minorHAnsi" w:cstheme="minorHAnsi"/>
                <w:b/>
                <w:sz w:val="24"/>
                <w:szCs w:val="24"/>
              </w:rPr>
            </w:pPr>
            <w:r w:rsidRPr="00C5576F">
              <w:rPr>
                <w:rFonts w:asciiTheme="minorHAnsi" w:hAnsiTheme="minorHAnsi" w:cstheme="minorHAnsi"/>
                <w:sz w:val="24"/>
                <w:szCs w:val="24"/>
              </w:rPr>
              <w:t>Via het VOO-orgaan Inzicht wordt u volledig geïnformeerd over de belangrijke ontwikkelingen in het onderwijs.</w:t>
            </w:r>
          </w:p>
        </w:tc>
      </w:tr>
    </w:tbl>
    <w:p w14:paraId="6DD31539" w14:textId="77777777" w:rsidR="00A63D2F" w:rsidRPr="00C5576F" w:rsidRDefault="00A63D2F" w:rsidP="00B41A4C">
      <w:pPr>
        <w:pStyle w:val="Geenafstand"/>
        <w:rPr>
          <w:rFonts w:cstheme="minorHAnsi"/>
          <w:sz w:val="24"/>
          <w:szCs w:val="24"/>
        </w:rPr>
      </w:pPr>
      <w:r w:rsidRPr="00C5576F">
        <w:rPr>
          <w:rFonts w:cstheme="minorHAnsi"/>
          <w:sz w:val="24"/>
          <w:szCs w:val="24"/>
        </w:rPr>
        <w:t>De VOO heeft leden nodig om met zoveel mogelijk mensen actief te zijn voor goed openbaar onderwijs. U kunt zich opgeven als lid bij:</w:t>
      </w:r>
    </w:p>
    <w:p w14:paraId="55E21F2C" w14:textId="77777777" w:rsidR="00A63D2F" w:rsidRPr="00C5576F" w:rsidRDefault="00A63D2F" w:rsidP="00B41A4C">
      <w:pPr>
        <w:pStyle w:val="Geenafstand"/>
        <w:rPr>
          <w:rFonts w:cstheme="minorHAnsi"/>
          <w:sz w:val="24"/>
          <w:szCs w:val="24"/>
        </w:rPr>
      </w:pPr>
    </w:p>
    <w:tbl>
      <w:tblPr>
        <w:tblW w:w="0" w:type="auto"/>
        <w:tblInd w:w="585" w:type="dxa"/>
        <w:tblLayout w:type="fixed"/>
        <w:tblCellMar>
          <w:left w:w="70" w:type="dxa"/>
          <w:right w:w="70" w:type="dxa"/>
        </w:tblCellMar>
        <w:tblLook w:val="0000" w:firstRow="0" w:lastRow="0" w:firstColumn="0" w:lastColumn="0" w:noHBand="0" w:noVBand="0"/>
      </w:tblPr>
      <w:tblGrid>
        <w:gridCol w:w="3977"/>
      </w:tblGrid>
      <w:tr w:rsidR="00A63D2F" w:rsidRPr="00521725" w14:paraId="5B424AA6" w14:textId="77777777" w:rsidTr="00887D42">
        <w:trPr>
          <w:cantSplit/>
        </w:trPr>
        <w:tc>
          <w:tcPr>
            <w:tcW w:w="3977" w:type="dxa"/>
          </w:tcPr>
          <w:p w14:paraId="5ED2B160" w14:textId="77777777" w:rsidR="00A63D2F" w:rsidRPr="00C5576F" w:rsidRDefault="00A63D2F" w:rsidP="00B41A4C">
            <w:pPr>
              <w:pStyle w:val="Geenafstand"/>
              <w:rPr>
                <w:rFonts w:cstheme="minorHAnsi"/>
                <w:sz w:val="24"/>
                <w:szCs w:val="24"/>
              </w:rPr>
            </w:pPr>
            <w:r w:rsidRPr="00C5576F">
              <w:rPr>
                <w:rFonts w:cstheme="minorHAnsi"/>
                <w:sz w:val="24"/>
                <w:szCs w:val="24"/>
              </w:rPr>
              <w:t>Vereniging voor Openbaar Onderwijs</w:t>
            </w:r>
          </w:p>
          <w:p w14:paraId="53EB9A46" w14:textId="77777777" w:rsidR="00A63D2F" w:rsidRPr="00C5576F" w:rsidRDefault="00A63D2F" w:rsidP="00B41A4C">
            <w:pPr>
              <w:pStyle w:val="Geenafstand"/>
              <w:rPr>
                <w:rFonts w:cstheme="minorHAnsi"/>
                <w:sz w:val="24"/>
                <w:szCs w:val="24"/>
              </w:rPr>
            </w:pPr>
            <w:r w:rsidRPr="00C5576F">
              <w:rPr>
                <w:rFonts w:cstheme="minorHAnsi"/>
                <w:sz w:val="24"/>
                <w:szCs w:val="24"/>
              </w:rPr>
              <w:t>Postbus 60182</w:t>
            </w:r>
          </w:p>
          <w:p w14:paraId="108A4693" w14:textId="77777777" w:rsidR="00A63D2F" w:rsidRPr="00C5576F" w:rsidRDefault="00A63D2F" w:rsidP="00B41A4C">
            <w:pPr>
              <w:pStyle w:val="Geenafstand"/>
              <w:rPr>
                <w:rFonts w:cstheme="minorHAnsi"/>
                <w:sz w:val="24"/>
                <w:szCs w:val="24"/>
                <w:lang w:val="it-IT"/>
              </w:rPr>
            </w:pPr>
            <w:r w:rsidRPr="00C5576F">
              <w:rPr>
                <w:rFonts w:cstheme="minorHAnsi"/>
                <w:sz w:val="24"/>
                <w:szCs w:val="24"/>
                <w:lang w:val="it-IT"/>
              </w:rPr>
              <w:t xml:space="preserve">1320 AE Almere </w:t>
            </w:r>
          </w:p>
          <w:p w14:paraId="23C23265" w14:textId="77777777" w:rsidR="00A63D2F" w:rsidRPr="00C5576F" w:rsidRDefault="00A63D2F" w:rsidP="00B41A4C">
            <w:pPr>
              <w:pStyle w:val="Geenafstand"/>
              <w:rPr>
                <w:rFonts w:cstheme="minorHAnsi"/>
                <w:sz w:val="24"/>
                <w:szCs w:val="24"/>
                <w:lang w:val="it-IT"/>
              </w:rPr>
            </w:pPr>
            <w:r w:rsidRPr="00C5576F">
              <w:rPr>
                <w:rFonts w:cstheme="minorHAnsi"/>
                <w:sz w:val="24"/>
                <w:szCs w:val="24"/>
                <w:lang w:val="it-IT"/>
              </w:rPr>
              <w:t xml:space="preserve">tel. 036-5331500 </w:t>
            </w:r>
            <w:hyperlink r:id="rId51" w:history="1">
              <w:r w:rsidRPr="00C5576F">
                <w:rPr>
                  <w:rStyle w:val="Hyperlink"/>
                  <w:rFonts w:cstheme="minorHAnsi"/>
                  <w:sz w:val="24"/>
                  <w:szCs w:val="24"/>
                  <w:lang w:val="it-IT"/>
                </w:rPr>
                <w:t>www.voo.nl</w:t>
              </w:r>
            </w:hyperlink>
          </w:p>
          <w:p w14:paraId="6C1420FC" w14:textId="77777777" w:rsidR="00A63D2F" w:rsidRPr="00C5576F" w:rsidRDefault="00A63D2F" w:rsidP="00B41A4C">
            <w:pPr>
              <w:pStyle w:val="Geenafstand"/>
              <w:rPr>
                <w:rFonts w:cstheme="minorHAnsi"/>
                <w:b/>
                <w:sz w:val="24"/>
                <w:szCs w:val="24"/>
                <w:lang w:val="it-IT"/>
              </w:rPr>
            </w:pPr>
            <w:r w:rsidRPr="00C5576F">
              <w:rPr>
                <w:rFonts w:cstheme="minorHAnsi"/>
                <w:sz w:val="24"/>
                <w:szCs w:val="24"/>
                <w:lang w:val="it-IT"/>
              </w:rPr>
              <w:t>E-mail: voo@voo.nl</w:t>
            </w:r>
          </w:p>
        </w:tc>
      </w:tr>
    </w:tbl>
    <w:p w14:paraId="0F08D7C9" w14:textId="22130A47" w:rsidR="007405F5" w:rsidRPr="00C5576F" w:rsidRDefault="007405F5" w:rsidP="008505AB">
      <w:pPr>
        <w:pStyle w:val="Geenafstand"/>
        <w:rPr>
          <w:rFonts w:cstheme="minorHAnsi"/>
          <w:sz w:val="24"/>
          <w:szCs w:val="24"/>
          <w:lang w:val="en-US"/>
        </w:rPr>
      </w:pPr>
    </w:p>
    <w:p w14:paraId="77CC423C" w14:textId="72045A4B" w:rsidR="00E16495" w:rsidRPr="00C5576F" w:rsidRDefault="00E16495" w:rsidP="00E16495">
      <w:pPr>
        <w:pStyle w:val="Kop2"/>
        <w:rPr>
          <w:rFonts w:asciiTheme="minorHAnsi" w:hAnsiTheme="minorHAnsi" w:cstheme="minorHAnsi"/>
          <w:szCs w:val="24"/>
        </w:rPr>
      </w:pPr>
      <w:bookmarkStart w:id="186" w:name="_Toc171675676"/>
      <w:bookmarkStart w:id="187" w:name="_Toc171425066"/>
      <w:r w:rsidRPr="00C5576F">
        <w:rPr>
          <w:rStyle w:val="normaltextrun"/>
          <w:rFonts w:asciiTheme="minorHAnsi" w:hAnsiTheme="minorHAnsi" w:cstheme="minorHAnsi"/>
          <w:szCs w:val="24"/>
        </w:rPr>
        <w:t>6.11 Sponsoring</w:t>
      </w:r>
      <w:bookmarkEnd w:id="186"/>
      <w:bookmarkEnd w:id="187"/>
      <w:r w:rsidRPr="00C5576F">
        <w:rPr>
          <w:rStyle w:val="eop"/>
          <w:rFonts w:asciiTheme="minorHAnsi" w:hAnsiTheme="minorHAnsi" w:cstheme="minorHAnsi"/>
          <w:szCs w:val="24"/>
        </w:rPr>
        <w:t> </w:t>
      </w:r>
    </w:p>
    <w:p w14:paraId="72160269" w14:textId="401C400B" w:rsidR="00E16495" w:rsidRPr="00C5576F" w:rsidRDefault="00D66181" w:rsidP="00E16495">
      <w:pPr>
        <w:pStyle w:val="Geenafstand"/>
        <w:rPr>
          <w:rFonts w:cstheme="minorHAnsi"/>
          <w:sz w:val="24"/>
          <w:szCs w:val="24"/>
        </w:rPr>
      </w:pPr>
      <w:r w:rsidRPr="00C5576F">
        <w:rPr>
          <w:rStyle w:val="normaltextrun"/>
          <w:rFonts w:cstheme="minorHAnsi"/>
          <w:sz w:val="24"/>
          <w:szCs w:val="24"/>
        </w:rPr>
        <w:t>Wanneer</w:t>
      </w:r>
      <w:r w:rsidR="00E16495" w:rsidRPr="00C5576F">
        <w:rPr>
          <w:rStyle w:val="normaltextrun"/>
          <w:rFonts w:cstheme="minorHAnsi"/>
          <w:sz w:val="24"/>
          <w:szCs w:val="24"/>
        </w:rPr>
        <w:t xml:space="preserve"> de school gebruik maakt van sponsoring, zal dat gebeuren met inachtneming van het convenant, zoals dat door de staatssecretaris van Onderwijs, Cultuur en Wetenschappen en vijftien organisaties in </w:t>
      </w:r>
      <w:r w:rsidR="00D15598" w:rsidRPr="00C5576F">
        <w:rPr>
          <w:rStyle w:val="normaltextrun"/>
          <w:rFonts w:cstheme="minorHAnsi"/>
          <w:sz w:val="24"/>
          <w:szCs w:val="24"/>
        </w:rPr>
        <w:t>2020</w:t>
      </w:r>
      <w:r w:rsidR="00E16495" w:rsidRPr="00C5576F">
        <w:rPr>
          <w:rStyle w:val="normaltextrun"/>
          <w:rFonts w:cstheme="minorHAnsi"/>
          <w:sz w:val="24"/>
          <w:szCs w:val="24"/>
        </w:rPr>
        <w:t xml:space="preserve"> is ondertekend. In overeenstemming met de wet Medezeggenschap Onderwijs zal het sponsorbeleid met instemming van de MR worden toegepast.  </w:t>
      </w:r>
      <w:r w:rsidR="00E16495" w:rsidRPr="00C5576F">
        <w:rPr>
          <w:rStyle w:val="eop"/>
          <w:rFonts w:cstheme="minorHAnsi"/>
          <w:sz w:val="24"/>
          <w:szCs w:val="24"/>
        </w:rPr>
        <w:t> </w:t>
      </w:r>
    </w:p>
    <w:p w14:paraId="4F7E0854" w14:textId="77777777" w:rsidR="00EF3414" w:rsidRPr="00C5576F" w:rsidRDefault="00EF3414" w:rsidP="00E16495">
      <w:pPr>
        <w:pStyle w:val="Geenafstand"/>
        <w:rPr>
          <w:rFonts w:cstheme="minorHAnsi"/>
          <w:sz w:val="24"/>
          <w:szCs w:val="24"/>
        </w:rPr>
      </w:pPr>
    </w:p>
    <w:p w14:paraId="7BF5DB28" w14:textId="18703A35" w:rsidR="0007394A" w:rsidRPr="00C5576F" w:rsidRDefault="0007394A" w:rsidP="0007394A">
      <w:pPr>
        <w:pStyle w:val="Kop2"/>
        <w:rPr>
          <w:rFonts w:asciiTheme="minorHAnsi" w:hAnsiTheme="minorHAnsi" w:cstheme="minorHAnsi"/>
          <w:szCs w:val="24"/>
        </w:rPr>
      </w:pPr>
      <w:bookmarkStart w:id="188" w:name="_Toc462135038"/>
      <w:bookmarkStart w:id="189" w:name="_Toc462341803"/>
      <w:bookmarkStart w:id="190" w:name="_Toc76999604"/>
      <w:bookmarkStart w:id="191" w:name="_Toc171675677"/>
      <w:bookmarkStart w:id="192" w:name="_Toc171425067"/>
      <w:r w:rsidRPr="00C5576F">
        <w:rPr>
          <w:rFonts w:asciiTheme="minorHAnsi" w:hAnsiTheme="minorHAnsi" w:cstheme="minorHAnsi"/>
          <w:szCs w:val="24"/>
        </w:rPr>
        <w:t>6.1</w:t>
      </w:r>
      <w:r w:rsidR="003A60D6" w:rsidRPr="00C5576F">
        <w:rPr>
          <w:rFonts w:asciiTheme="minorHAnsi" w:hAnsiTheme="minorHAnsi" w:cstheme="minorHAnsi"/>
          <w:szCs w:val="24"/>
        </w:rPr>
        <w:t>2</w:t>
      </w:r>
      <w:r w:rsidRPr="00C5576F">
        <w:rPr>
          <w:rFonts w:asciiTheme="minorHAnsi" w:hAnsiTheme="minorHAnsi" w:cstheme="minorHAnsi"/>
          <w:szCs w:val="24"/>
        </w:rPr>
        <w:tab/>
        <w:t>Overige zaken</w:t>
      </w:r>
      <w:bookmarkEnd w:id="188"/>
      <w:bookmarkEnd w:id="189"/>
      <w:bookmarkEnd w:id="190"/>
      <w:bookmarkEnd w:id="191"/>
      <w:bookmarkEnd w:id="192"/>
    </w:p>
    <w:p w14:paraId="21E58DE3" w14:textId="52AAF8B5" w:rsidR="0007394A" w:rsidRPr="00C5576F" w:rsidRDefault="0007394A" w:rsidP="0007394A">
      <w:pPr>
        <w:pStyle w:val="Kop3"/>
        <w:rPr>
          <w:rFonts w:asciiTheme="minorHAnsi" w:hAnsiTheme="minorHAnsi" w:cstheme="minorHAnsi"/>
        </w:rPr>
      </w:pPr>
      <w:bookmarkStart w:id="193" w:name="_Toc462135039"/>
      <w:bookmarkStart w:id="194" w:name="_Toc462341804"/>
      <w:bookmarkStart w:id="195" w:name="_Toc76999605"/>
      <w:bookmarkStart w:id="196" w:name="_Toc171675678"/>
      <w:bookmarkStart w:id="197" w:name="_Toc171425068"/>
      <w:r w:rsidRPr="00C5576F">
        <w:rPr>
          <w:rFonts w:asciiTheme="minorHAnsi" w:hAnsiTheme="minorHAnsi" w:cstheme="minorHAnsi"/>
        </w:rPr>
        <w:t>6.1</w:t>
      </w:r>
      <w:r w:rsidR="003A60D6" w:rsidRPr="00C5576F">
        <w:rPr>
          <w:rFonts w:asciiTheme="minorHAnsi" w:hAnsiTheme="minorHAnsi" w:cstheme="minorHAnsi"/>
        </w:rPr>
        <w:t>2</w:t>
      </w:r>
      <w:r w:rsidRPr="00C5576F">
        <w:rPr>
          <w:rFonts w:asciiTheme="minorHAnsi" w:hAnsiTheme="minorHAnsi" w:cstheme="minorHAnsi"/>
        </w:rPr>
        <w:t>.1    Vragen of problemen</w:t>
      </w:r>
      <w:bookmarkEnd w:id="193"/>
      <w:bookmarkEnd w:id="194"/>
      <w:bookmarkEnd w:id="195"/>
      <w:bookmarkEnd w:id="196"/>
      <w:bookmarkEnd w:id="197"/>
    </w:p>
    <w:p w14:paraId="7E80F6C8" w14:textId="25A7A1CA" w:rsidR="0007394A" w:rsidRPr="00C5576F" w:rsidRDefault="0007394A" w:rsidP="0007394A">
      <w:pPr>
        <w:pStyle w:val="Geenafstand"/>
        <w:rPr>
          <w:rFonts w:cstheme="minorHAnsi"/>
          <w:sz w:val="24"/>
          <w:szCs w:val="24"/>
        </w:rPr>
      </w:pPr>
      <w:r w:rsidRPr="00C5576F">
        <w:rPr>
          <w:rFonts w:cstheme="minorHAnsi"/>
          <w:sz w:val="24"/>
          <w:szCs w:val="24"/>
        </w:rPr>
        <w:t xml:space="preserve">Hebt u vragen of problemen ten aanzien van de school of uw kind, dan kunt u zich het beste meteen in verbinding stellen met de betrokken leerkracht of met de locatiecoördinator. Wij </w:t>
      </w:r>
      <w:r w:rsidR="00BF1EAF" w:rsidRPr="00C5576F">
        <w:rPr>
          <w:rFonts w:cstheme="minorHAnsi"/>
          <w:sz w:val="24"/>
          <w:szCs w:val="24"/>
        </w:rPr>
        <w:t xml:space="preserve">willen u </w:t>
      </w:r>
      <w:r w:rsidRPr="00C5576F">
        <w:rPr>
          <w:rFonts w:cstheme="minorHAnsi"/>
          <w:sz w:val="24"/>
          <w:szCs w:val="24"/>
        </w:rPr>
        <w:t>vragen</w:t>
      </w:r>
      <w:r w:rsidR="00BF1EAF" w:rsidRPr="00C5576F">
        <w:rPr>
          <w:rFonts w:cstheme="minorHAnsi"/>
          <w:sz w:val="24"/>
          <w:szCs w:val="24"/>
        </w:rPr>
        <w:t xml:space="preserve"> </w:t>
      </w:r>
      <w:r w:rsidRPr="00C5576F">
        <w:rPr>
          <w:rFonts w:cstheme="minorHAnsi"/>
          <w:sz w:val="24"/>
          <w:szCs w:val="24"/>
        </w:rPr>
        <w:t>dit na schooltijd te doen. Voor wat de locatiecoördinator betreft kan dit ook in de ambulante tijd.</w:t>
      </w:r>
    </w:p>
    <w:p w14:paraId="34885523" w14:textId="5C22D451" w:rsidR="0007394A" w:rsidRPr="00C5576F" w:rsidRDefault="0007394A" w:rsidP="0007394A">
      <w:pPr>
        <w:pStyle w:val="Geenafstand"/>
        <w:rPr>
          <w:rFonts w:cstheme="minorHAnsi"/>
          <w:i/>
          <w:sz w:val="24"/>
          <w:szCs w:val="24"/>
        </w:rPr>
      </w:pPr>
      <w:r w:rsidRPr="00C5576F">
        <w:rPr>
          <w:rFonts w:cstheme="minorHAnsi"/>
          <w:sz w:val="24"/>
          <w:szCs w:val="24"/>
        </w:rPr>
        <w:t xml:space="preserve">Natuurlijk is het ook mogelijk een afspraak te maken. Als er in uw gezin of omgeving iets is voorgevallen waardoor uw kind anders reageert dan normaal, bericht u ons dit dan even, </w:t>
      </w:r>
      <w:r w:rsidRPr="00C5576F">
        <w:rPr>
          <w:rFonts w:cstheme="minorHAnsi"/>
          <w:sz w:val="24"/>
          <w:szCs w:val="24"/>
        </w:rPr>
        <w:lastRenderedPageBreak/>
        <w:t>zodat wij uw kind kunnen helpen met het verwerken van die ervaring.</w:t>
      </w:r>
      <w:r w:rsidR="00465CE7" w:rsidRPr="00C5576F">
        <w:rPr>
          <w:rFonts w:cstheme="minorHAnsi"/>
          <w:sz w:val="24"/>
          <w:szCs w:val="24"/>
        </w:rPr>
        <w:br/>
      </w:r>
    </w:p>
    <w:p w14:paraId="6D36EA91" w14:textId="07C04F80" w:rsidR="0007394A" w:rsidRPr="00C5576F" w:rsidRDefault="0007394A" w:rsidP="0007394A">
      <w:pPr>
        <w:pStyle w:val="Kop3"/>
        <w:rPr>
          <w:rFonts w:asciiTheme="minorHAnsi" w:hAnsiTheme="minorHAnsi" w:cstheme="minorHAnsi"/>
        </w:rPr>
      </w:pPr>
      <w:bookmarkStart w:id="198" w:name="_Toc462135041"/>
      <w:bookmarkStart w:id="199" w:name="_Toc462341806"/>
      <w:bookmarkStart w:id="200" w:name="_Toc76999606"/>
      <w:bookmarkStart w:id="201" w:name="_Toc171675679"/>
      <w:bookmarkStart w:id="202" w:name="_Toc171425069"/>
      <w:r w:rsidRPr="00C5576F">
        <w:rPr>
          <w:rFonts w:asciiTheme="minorHAnsi" w:hAnsiTheme="minorHAnsi" w:cstheme="minorHAnsi"/>
        </w:rPr>
        <w:t>6.1</w:t>
      </w:r>
      <w:r w:rsidR="003A60D6" w:rsidRPr="00C5576F">
        <w:rPr>
          <w:rFonts w:asciiTheme="minorHAnsi" w:hAnsiTheme="minorHAnsi" w:cstheme="minorHAnsi"/>
        </w:rPr>
        <w:t>2</w:t>
      </w:r>
      <w:r w:rsidRPr="00C5576F">
        <w:rPr>
          <w:rFonts w:asciiTheme="minorHAnsi" w:hAnsiTheme="minorHAnsi" w:cstheme="minorHAnsi"/>
        </w:rPr>
        <w:t xml:space="preserve">.2     </w:t>
      </w:r>
      <w:bookmarkEnd w:id="198"/>
      <w:bookmarkEnd w:id="199"/>
      <w:bookmarkEnd w:id="200"/>
      <w:r w:rsidR="0020042A" w:rsidRPr="00C5576F">
        <w:rPr>
          <w:rFonts w:asciiTheme="minorHAnsi" w:hAnsiTheme="minorHAnsi" w:cstheme="minorHAnsi"/>
        </w:rPr>
        <w:t>Ziekmelden</w:t>
      </w:r>
      <w:bookmarkEnd w:id="201"/>
      <w:bookmarkEnd w:id="202"/>
    </w:p>
    <w:p w14:paraId="6ED1A81F" w14:textId="31309B7F" w:rsidR="0007394A" w:rsidRPr="00C5576F" w:rsidRDefault="0007394A" w:rsidP="00465CE7">
      <w:pPr>
        <w:pStyle w:val="Geenafstand"/>
        <w:rPr>
          <w:rFonts w:cstheme="minorHAnsi"/>
          <w:sz w:val="24"/>
          <w:szCs w:val="24"/>
        </w:rPr>
      </w:pPr>
      <w:r w:rsidRPr="00C5576F">
        <w:rPr>
          <w:rFonts w:cstheme="minorHAnsi"/>
          <w:sz w:val="24"/>
          <w:szCs w:val="24"/>
        </w:rPr>
        <w:t xml:space="preserve">Wanneer een kind ziek is, of om een of andere reden niet op tijd op school kan zijn, wilt u dan de leerkracht van uw kind tijdig op de hoogte stellen? Dit kan </w:t>
      </w:r>
      <w:r w:rsidR="004158C9" w:rsidRPr="00C5576F">
        <w:rPr>
          <w:rFonts w:cstheme="minorHAnsi"/>
          <w:sz w:val="24"/>
          <w:szCs w:val="24"/>
        </w:rPr>
        <w:t xml:space="preserve">via Parro, </w:t>
      </w:r>
      <w:r w:rsidRPr="00C5576F">
        <w:rPr>
          <w:rFonts w:cstheme="minorHAnsi"/>
          <w:sz w:val="24"/>
          <w:szCs w:val="24"/>
        </w:rPr>
        <w:t xml:space="preserve">telefonisch of via een briefje, maar wel graag van </w:t>
      </w:r>
      <w:r w:rsidR="0020042A" w:rsidRPr="00C5576F">
        <w:rPr>
          <w:rFonts w:cstheme="minorHAnsi"/>
          <w:sz w:val="24"/>
          <w:szCs w:val="24"/>
        </w:rPr>
        <w:t>tevoren</w:t>
      </w:r>
      <w:r w:rsidRPr="00C5576F">
        <w:rPr>
          <w:rFonts w:cstheme="minorHAnsi"/>
          <w:sz w:val="24"/>
          <w:szCs w:val="24"/>
        </w:rPr>
        <w:t xml:space="preserve"> en niet achteraf. Als u belt, dan graag voor of na schooltijd, dus niet tijdens de lessen. </w:t>
      </w:r>
    </w:p>
    <w:p w14:paraId="43ABD65D" w14:textId="77777777" w:rsidR="00465CE7" w:rsidRPr="00C5576F" w:rsidRDefault="00465CE7" w:rsidP="00465CE7">
      <w:pPr>
        <w:pStyle w:val="Geenafstand"/>
        <w:rPr>
          <w:rFonts w:cstheme="minorHAnsi"/>
          <w:sz w:val="24"/>
          <w:szCs w:val="24"/>
        </w:rPr>
      </w:pPr>
    </w:p>
    <w:p w14:paraId="7C2B9961" w14:textId="77777777" w:rsidR="0007394A" w:rsidRPr="00C5576F" w:rsidRDefault="0007394A" w:rsidP="0007394A">
      <w:pPr>
        <w:tabs>
          <w:tab w:val="right" w:pos="1985"/>
          <w:tab w:val="left" w:pos="2127"/>
          <w:tab w:val="right" w:pos="6379"/>
        </w:tabs>
        <w:rPr>
          <w:rFonts w:cstheme="minorHAnsi"/>
          <w:i/>
          <w:color w:val="002060"/>
          <w:sz w:val="24"/>
          <w:szCs w:val="24"/>
          <w:u w:val="single"/>
        </w:rPr>
      </w:pPr>
      <w:r w:rsidRPr="00C5576F">
        <w:rPr>
          <w:rFonts w:cstheme="minorHAnsi"/>
          <w:i/>
          <w:color w:val="002060"/>
          <w:sz w:val="24"/>
          <w:szCs w:val="24"/>
          <w:u w:val="single"/>
        </w:rPr>
        <w:t>Ziek op school</w:t>
      </w:r>
    </w:p>
    <w:p w14:paraId="2FA822A3" w14:textId="6C3B8875" w:rsidR="0007394A" w:rsidRPr="00C5576F" w:rsidRDefault="0007394A" w:rsidP="00465CE7">
      <w:pPr>
        <w:pStyle w:val="Geenafstand"/>
        <w:rPr>
          <w:rFonts w:cstheme="minorHAnsi"/>
          <w:sz w:val="24"/>
          <w:szCs w:val="24"/>
        </w:rPr>
      </w:pPr>
      <w:r w:rsidRPr="00C5576F">
        <w:rPr>
          <w:rFonts w:cstheme="minorHAnsi"/>
          <w:sz w:val="24"/>
          <w:szCs w:val="24"/>
        </w:rPr>
        <w:t xml:space="preserve">Wanneer uw kind op school ziek wordt, wordt hij/zij </w:t>
      </w:r>
      <w:r w:rsidRPr="00C5576F">
        <w:rPr>
          <w:rFonts w:cstheme="minorHAnsi"/>
          <w:b/>
          <w:sz w:val="24"/>
          <w:szCs w:val="24"/>
        </w:rPr>
        <w:t>nooit</w:t>
      </w:r>
      <w:r w:rsidRPr="00C5576F">
        <w:rPr>
          <w:rFonts w:cstheme="minorHAnsi"/>
          <w:sz w:val="24"/>
          <w:szCs w:val="24"/>
        </w:rPr>
        <w:t xml:space="preserve"> alleen naar huis gestuurd. De ouders/verzorgers worden gebeld </w:t>
      </w:r>
      <w:r w:rsidR="00504257" w:rsidRPr="00C5576F">
        <w:rPr>
          <w:rFonts w:cstheme="minorHAnsi"/>
          <w:sz w:val="24"/>
          <w:szCs w:val="24"/>
        </w:rPr>
        <w:t xml:space="preserve">om </w:t>
      </w:r>
      <w:r w:rsidRPr="00C5576F">
        <w:rPr>
          <w:rFonts w:cstheme="minorHAnsi"/>
          <w:sz w:val="24"/>
          <w:szCs w:val="24"/>
        </w:rPr>
        <w:t>de zieke op te halen.</w:t>
      </w:r>
    </w:p>
    <w:p w14:paraId="5FD1FDA4" w14:textId="77777777" w:rsidR="003A1D25" w:rsidRPr="00C5576F" w:rsidRDefault="003A1D25" w:rsidP="00465CE7">
      <w:pPr>
        <w:pStyle w:val="Geenafstand"/>
        <w:rPr>
          <w:rFonts w:cstheme="minorHAnsi"/>
          <w:i/>
          <w:sz w:val="24"/>
          <w:szCs w:val="24"/>
        </w:rPr>
      </w:pPr>
    </w:p>
    <w:p w14:paraId="60459F8E" w14:textId="750B2E5E" w:rsidR="0007394A" w:rsidRPr="00C5576F" w:rsidRDefault="0007394A" w:rsidP="0007394A">
      <w:pPr>
        <w:pStyle w:val="Kop3"/>
        <w:rPr>
          <w:rFonts w:asciiTheme="minorHAnsi" w:hAnsiTheme="minorHAnsi" w:cstheme="minorHAnsi"/>
        </w:rPr>
      </w:pPr>
      <w:bookmarkStart w:id="203" w:name="_Toc462135042"/>
      <w:bookmarkStart w:id="204" w:name="_Toc462341807"/>
      <w:bookmarkStart w:id="205" w:name="_Toc76999607"/>
      <w:bookmarkStart w:id="206" w:name="_Toc171675680"/>
      <w:bookmarkStart w:id="207" w:name="_Toc171425070"/>
      <w:r w:rsidRPr="00C5576F">
        <w:rPr>
          <w:rFonts w:asciiTheme="minorHAnsi" w:hAnsiTheme="minorHAnsi" w:cstheme="minorHAnsi"/>
        </w:rPr>
        <w:t>6.1</w:t>
      </w:r>
      <w:r w:rsidR="003A60D6" w:rsidRPr="00C5576F">
        <w:rPr>
          <w:rFonts w:asciiTheme="minorHAnsi" w:hAnsiTheme="minorHAnsi" w:cstheme="minorHAnsi"/>
        </w:rPr>
        <w:t>2</w:t>
      </w:r>
      <w:r w:rsidRPr="00C5576F">
        <w:rPr>
          <w:rFonts w:asciiTheme="minorHAnsi" w:hAnsiTheme="minorHAnsi" w:cstheme="minorHAnsi"/>
        </w:rPr>
        <w:t>.3     Vrij vragen</w:t>
      </w:r>
      <w:bookmarkEnd w:id="203"/>
      <w:bookmarkEnd w:id="204"/>
      <w:bookmarkEnd w:id="205"/>
      <w:bookmarkEnd w:id="206"/>
      <w:bookmarkEnd w:id="207"/>
    </w:p>
    <w:p w14:paraId="5AF2463E" w14:textId="70265E69" w:rsidR="00353628" w:rsidRPr="00C5576F" w:rsidRDefault="0007394A" w:rsidP="00465CE7">
      <w:pPr>
        <w:pStyle w:val="Geenafstand"/>
        <w:rPr>
          <w:rFonts w:cstheme="minorHAnsi"/>
          <w:sz w:val="24"/>
          <w:szCs w:val="24"/>
        </w:rPr>
      </w:pPr>
      <w:r w:rsidRPr="00C5576F">
        <w:rPr>
          <w:rFonts w:cstheme="minorHAnsi"/>
          <w:sz w:val="24"/>
          <w:szCs w:val="24"/>
        </w:rPr>
        <w:t xml:space="preserve">De leerplichtige leeftijd van de kinderen is 5 jaar. Dat betekent dat u uw kind niet zomaar thuis mag houden. </w:t>
      </w:r>
    </w:p>
    <w:p w14:paraId="3E7E27C3" w14:textId="77777777" w:rsidR="00353628" w:rsidRPr="00C5576F" w:rsidRDefault="00353628" w:rsidP="00465CE7">
      <w:pPr>
        <w:pStyle w:val="Geenafstand"/>
        <w:rPr>
          <w:rFonts w:cstheme="minorHAnsi"/>
          <w:sz w:val="24"/>
          <w:szCs w:val="24"/>
        </w:rPr>
      </w:pPr>
    </w:p>
    <w:p w14:paraId="376E8582" w14:textId="7503940B" w:rsidR="00141EEE" w:rsidRDefault="00353628" w:rsidP="00E55928">
      <w:pPr>
        <w:pStyle w:val="Geenafstand"/>
        <w:rPr>
          <w:rFonts w:cstheme="minorHAnsi"/>
          <w:sz w:val="24"/>
          <w:szCs w:val="24"/>
        </w:rPr>
      </w:pPr>
      <w:r w:rsidRPr="00C5576F">
        <w:rPr>
          <w:rFonts w:cstheme="minorHAnsi"/>
          <w:sz w:val="24"/>
          <w:szCs w:val="24"/>
        </w:rPr>
        <w:t xml:space="preserve">Scholen zijn verplicht ongeoorloofd schoolverzuim te melden bij de leerplichtambtenaar. Soms kan een leerling niet naar school en is er sprake van geoorloofd schoolverzuim. Op de website van de Rijksoverheid (www.rijksoverheid.nl) staat wanneer er sprake is van geoorloofd verzuim. </w:t>
      </w:r>
      <w:r w:rsidR="00B25F04">
        <w:rPr>
          <w:rFonts w:cstheme="minorHAnsi"/>
          <w:sz w:val="24"/>
          <w:szCs w:val="24"/>
        </w:rPr>
        <w:t>Onder geoorloofd verzuim valt bijvoorbeeld:</w:t>
      </w:r>
    </w:p>
    <w:p w14:paraId="29CB299F" w14:textId="77777777" w:rsidR="00B25F04" w:rsidRDefault="00B25F04" w:rsidP="00E55928">
      <w:pPr>
        <w:pStyle w:val="Geenafstand"/>
        <w:rPr>
          <w:rFonts w:cstheme="minorHAnsi"/>
          <w:sz w:val="24"/>
          <w:szCs w:val="24"/>
        </w:rPr>
      </w:pPr>
    </w:p>
    <w:p w14:paraId="30CD8DCD" w14:textId="5C36883A" w:rsidR="00B25F04" w:rsidRPr="00C5576F" w:rsidRDefault="006F3A8C" w:rsidP="00B25F04">
      <w:pPr>
        <w:pStyle w:val="Geenafstand"/>
        <w:numPr>
          <w:ilvl w:val="0"/>
          <w:numId w:val="13"/>
        </w:numPr>
        <w:rPr>
          <w:rFonts w:cstheme="minorHAnsi"/>
          <w:sz w:val="24"/>
          <w:szCs w:val="24"/>
        </w:rPr>
      </w:pPr>
      <w:r w:rsidRPr="00C5576F">
        <w:rPr>
          <w:rFonts w:cstheme="minorHAnsi"/>
          <w:sz w:val="24"/>
          <w:szCs w:val="24"/>
        </w:rPr>
        <w:t>Vrij</w:t>
      </w:r>
      <w:r w:rsidR="00B25F04" w:rsidRPr="00C5576F">
        <w:rPr>
          <w:rFonts w:cstheme="minorHAnsi"/>
          <w:sz w:val="24"/>
          <w:szCs w:val="24"/>
        </w:rPr>
        <w:t xml:space="preserve"> voor bezoek huisarts, ziekenhuis, tandarts, therapie, etc.</w:t>
      </w:r>
    </w:p>
    <w:p w14:paraId="58C5AF23" w14:textId="77777777" w:rsidR="00B25F04" w:rsidRPr="00C5576F" w:rsidRDefault="00B25F04" w:rsidP="00B25F04">
      <w:pPr>
        <w:pStyle w:val="Geenafstand"/>
        <w:ind w:left="720"/>
        <w:rPr>
          <w:rFonts w:cstheme="minorHAnsi"/>
          <w:b/>
          <w:sz w:val="24"/>
          <w:szCs w:val="24"/>
        </w:rPr>
      </w:pPr>
      <w:r w:rsidRPr="00C5576F">
        <w:rPr>
          <w:rFonts w:cstheme="minorHAnsi"/>
          <w:sz w:val="24"/>
          <w:szCs w:val="24"/>
        </w:rPr>
        <w:t xml:space="preserve">Het liefst hebben we dat deze afspraken buiten schooltijd gemaakt worden. Dit zal niet altijd kunnen. </w:t>
      </w:r>
      <w:r w:rsidRPr="00C5576F">
        <w:rPr>
          <w:rFonts w:cstheme="minorHAnsi"/>
          <w:b/>
          <w:sz w:val="24"/>
          <w:szCs w:val="24"/>
        </w:rPr>
        <w:t>Een verlof zoals boven vermeld, kunt u aan de groepsleerkracht meedelen.</w:t>
      </w:r>
    </w:p>
    <w:p w14:paraId="791D86E0" w14:textId="4971FB61" w:rsidR="00786702" w:rsidRPr="00C5576F" w:rsidRDefault="006F3A8C" w:rsidP="00786702">
      <w:pPr>
        <w:pStyle w:val="Geenafstand"/>
        <w:numPr>
          <w:ilvl w:val="0"/>
          <w:numId w:val="13"/>
        </w:numPr>
        <w:rPr>
          <w:rFonts w:cstheme="minorHAnsi"/>
          <w:sz w:val="24"/>
          <w:szCs w:val="24"/>
        </w:rPr>
      </w:pPr>
      <w:r w:rsidRPr="00C5576F">
        <w:rPr>
          <w:rFonts w:cstheme="minorHAnsi"/>
          <w:sz w:val="24"/>
          <w:szCs w:val="24"/>
        </w:rPr>
        <w:t>Vrij</w:t>
      </w:r>
      <w:r w:rsidR="00786702" w:rsidRPr="00C5576F">
        <w:rPr>
          <w:rFonts w:cstheme="minorHAnsi"/>
          <w:sz w:val="24"/>
          <w:szCs w:val="24"/>
        </w:rPr>
        <w:t xml:space="preserve"> voor huwelijken, jubilea, begrafenissen en dergelijke</w:t>
      </w:r>
    </w:p>
    <w:p w14:paraId="7CCC3F0D" w14:textId="77777777" w:rsidR="00786702" w:rsidRPr="00C5576F" w:rsidRDefault="00786702" w:rsidP="00786702">
      <w:pPr>
        <w:pStyle w:val="Geenafstand"/>
        <w:ind w:left="720"/>
        <w:rPr>
          <w:rFonts w:cstheme="minorHAnsi"/>
          <w:b/>
          <w:sz w:val="24"/>
          <w:szCs w:val="24"/>
        </w:rPr>
      </w:pPr>
      <w:r w:rsidRPr="00C5576F">
        <w:rPr>
          <w:rFonts w:cstheme="minorHAnsi"/>
          <w:b/>
          <w:sz w:val="24"/>
          <w:szCs w:val="24"/>
        </w:rPr>
        <w:t xml:space="preserve">Voor dit verlof dient u een formulier in te vullen. Deze zijn op school aanwezig en kunt aan de leerkracht vragen of aan Leonor Posthumus. </w:t>
      </w:r>
    </w:p>
    <w:p w14:paraId="4A693819" w14:textId="77777777" w:rsidR="00B25F04" w:rsidRDefault="00B25F04" w:rsidP="00E55928">
      <w:pPr>
        <w:pStyle w:val="Geenafstand"/>
        <w:rPr>
          <w:rFonts w:cstheme="minorHAnsi"/>
          <w:sz w:val="24"/>
          <w:szCs w:val="24"/>
        </w:rPr>
      </w:pPr>
    </w:p>
    <w:p w14:paraId="739FE82D" w14:textId="109D22E3" w:rsidR="00B679A1" w:rsidRPr="00C5576F" w:rsidRDefault="00353628" w:rsidP="00B679A1">
      <w:pPr>
        <w:pStyle w:val="Geenafstand"/>
        <w:rPr>
          <w:rFonts w:cstheme="minorHAnsi"/>
          <w:sz w:val="24"/>
          <w:szCs w:val="24"/>
        </w:rPr>
      </w:pPr>
      <w:r w:rsidRPr="00C5576F">
        <w:rPr>
          <w:rFonts w:cstheme="minorHAnsi"/>
          <w:sz w:val="24"/>
          <w:szCs w:val="24"/>
        </w:rPr>
        <w:t xml:space="preserve">Is het </w:t>
      </w:r>
      <w:r w:rsidR="00337F92">
        <w:rPr>
          <w:rFonts w:cstheme="minorHAnsi"/>
          <w:sz w:val="24"/>
          <w:szCs w:val="24"/>
        </w:rPr>
        <w:t xml:space="preserve">voor u </w:t>
      </w:r>
      <w:r w:rsidRPr="00C5576F">
        <w:rPr>
          <w:rFonts w:cstheme="minorHAnsi"/>
          <w:sz w:val="24"/>
          <w:szCs w:val="24"/>
        </w:rPr>
        <w:t xml:space="preserve">niet mogelijk om tijdens de schoolvakanties op vakantie te gaan? </w:t>
      </w:r>
      <w:r w:rsidR="00337F92">
        <w:rPr>
          <w:rFonts w:cstheme="minorHAnsi"/>
          <w:sz w:val="24"/>
          <w:szCs w:val="24"/>
        </w:rPr>
        <w:t xml:space="preserve">In </w:t>
      </w:r>
      <w:r w:rsidR="00337F92" w:rsidRPr="00B25F04">
        <w:rPr>
          <w:rFonts w:cstheme="minorHAnsi"/>
          <w:i/>
          <w:iCs/>
          <w:sz w:val="24"/>
          <w:szCs w:val="24"/>
        </w:rPr>
        <w:t>uitzonderlijke</w:t>
      </w:r>
      <w:r w:rsidRPr="00C5576F">
        <w:rPr>
          <w:rFonts w:cstheme="minorHAnsi"/>
          <w:sz w:val="24"/>
          <w:szCs w:val="24"/>
        </w:rPr>
        <w:t xml:space="preserve"> gevallen </w:t>
      </w:r>
      <w:r w:rsidR="003805D3">
        <w:rPr>
          <w:rFonts w:cstheme="minorHAnsi"/>
          <w:sz w:val="24"/>
          <w:szCs w:val="24"/>
        </w:rPr>
        <w:t xml:space="preserve">kunt u </w:t>
      </w:r>
      <w:r w:rsidRPr="00C5576F">
        <w:rPr>
          <w:rFonts w:cstheme="minorHAnsi"/>
          <w:sz w:val="24"/>
          <w:szCs w:val="24"/>
        </w:rPr>
        <w:t>toestemming voor verlof buiten de schoolvakanties</w:t>
      </w:r>
      <w:r w:rsidR="003805D3">
        <w:rPr>
          <w:rFonts w:cstheme="minorHAnsi"/>
          <w:sz w:val="24"/>
          <w:szCs w:val="24"/>
        </w:rPr>
        <w:t xml:space="preserve"> aanvragen</w:t>
      </w:r>
      <w:r w:rsidR="00786702">
        <w:rPr>
          <w:rFonts w:cstheme="minorHAnsi"/>
          <w:sz w:val="24"/>
          <w:szCs w:val="24"/>
        </w:rPr>
        <w:t>. We hanteren hierbij de richtlijnen vanuit de overheid.</w:t>
      </w:r>
      <w:r w:rsidR="003D2C1E">
        <w:rPr>
          <w:rFonts w:cstheme="minorHAnsi"/>
          <w:sz w:val="24"/>
          <w:szCs w:val="24"/>
        </w:rPr>
        <w:t xml:space="preserve"> </w:t>
      </w:r>
      <w:r w:rsidR="003D2C1E">
        <w:rPr>
          <w:rFonts w:cstheme="minorHAnsi"/>
          <w:sz w:val="24"/>
          <w:szCs w:val="24"/>
        </w:rPr>
        <w:br/>
      </w:r>
      <w:r w:rsidR="00B679A1" w:rsidRPr="00C5576F">
        <w:rPr>
          <w:rFonts w:cstheme="minorHAnsi"/>
          <w:sz w:val="24"/>
          <w:szCs w:val="24"/>
        </w:rPr>
        <w:t>Op de site van de rijksoverheid leest u welke regels hierbij gehanteerd worden.</w:t>
      </w:r>
      <w:r w:rsidR="00DB5EB7" w:rsidRPr="00DB5EB7">
        <w:rPr>
          <w:rFonts w:cstheme="minorHAnsi"/>
          <w:sz w:val="24"/>
          <w:szCs w:val="24"/>
        </w:rPr>
        <w:t xml:space="preserve"> </w:t>
      </w:r>
    </w:p>
    <w:p w14:paraId="09CA7CCB" w14:textId="67383D98" w:rsidR="00B679A1" w:rsidRDefault="00000000" w:rsidP="00B679A1">
      <w:pPr>
        <w:pStyle w:val="Geenafstand"/>
        <w:rPr>
          <w:rFonts w:cstheme="minorHAnsi"/>
          <w:color w:val="0000FF"/>
          <w:sz w:val="24"/>
          <w:szCs w:val="24"/>
          <w:u w:val="single"/>
        </w:rPr>
      </w:pPr>
      <w:hyperlink r:id="rId52" w:history="1">
        <w:r w:rsidR="00B679A1" w:rsidRPr="00C5576F">
          <w:rPr>
            <w:rFonts w:cstheme="minorHAnsi"/>
            <w:color w:val="0000FF"/>
            <w:sz w:val="24"/>
            <w:szCs w:val="24"/>
            <w:u w:val="single"/>
          </w:rPr>
          <w:t>Mag ik mijn kind meenemen op vakantie buiten de schoolvakantie? | Rijksoverheid.nl</w:t>
        </w:r>
      </w:hyperlink>
    </w:p>
    <w:p w14:paraId="5964F2D6" w14:textId="77777777" w:rsidR="003D2C1E" w:rsidRPr="00C5576F" w:rsidRDefault="003D2C1E" w:rsidP="00B679A1">
      <w:pPr>
        <w:pStyle w:val="Geenafstand"/>
        <w:rPr>
          <w:rFonts w:cstheme="minorHAnsi"/>
          <w:sz w:val="24"/>
          <w:szCs w:val="24"/>
        </w:rPr>
      </w:pPr>
    </w:p>
    <w:p w14:paraId="2420332B" w14:textId="0D3D1E68" w:rsidR="0007394A" w:rsidRPr="00C5576F" w:rsidRDefault="003D2C1E" w:rsidP="006C5FBF">
      <w:pPr>
        <w:pStyle w:val="Geenafstand"/>
        <w:numPr>
          <w:ilvl w:val="0"/>
          <w:numId w:val="13"/>
        </w:numPr>
        <w:rPr>
          <w:rFonts w:cstheme="minorHAnsi"/>
          <w:sz w:val="24"/>
          <w:szCs w:val="24"/>
        </w:rPr>
      </w:pPr>
      <w:r w:rsidRPr="003D2C1E">
        <w:rPr>
          <w:rFonts w:cstheme="minorHAnsi"/>
          <w:b/>
          <w:bCs/>
          <w:sz w:val="24"/>
          <w:szCs w:val="24"/>
        </w:rPr>
        <w:t>Het verzoek moet steeds liefst- zo vroeg mogelijk en schriftelijk- bij de directie worden gedaan.</w:t>
      </w:r>
      <w:r>
        <w:rPr>
          <w:rFonts w:cstheme="minorHAnsi"/>
          <w:sz w:val="24"/>
          <w:szCs w:val="24"/>
        </w:rPr>
        <w:t xml:space="preserve"> </w:t>
      </w:r>
      <w:r w:rsidR="0007394A" w:rsidRPr="00C5576F">
        <w:rPr>
          <w:rFonts w:cstheme="minorHAnsi"/>
          <w:b/>
          <w:sz w:val="24"/>
          <w:szCs w:val="24"/>
        </w:rPr>
        <w:t>De formulieren hiervoor zijn op school aanwezig. Ook de uitgebreide regeling staat op dit formulier</w:t>
      </w:r>
      <w:r w:rsidR="0007394A" w:rsidRPr="00C5576F">
        <w:rPr>
          <w:rFonts w:cstheme="minorHAnsi"/>
          <w:sz w:val="24"/>
          <w:szCs w:val="24"/>
        </w:rPr>
        <w:t>.</w:t>
      </w:r>
      <w:r w:rsidR="00885C92" w:rsidRPr="00C5576F">
        <w:rPr>
          <w:rFonts w:cstheme="minorHAnsi"/>
          <w:sz w:val="24"/>
          <w:szCs w:val="24"/>
        </w:rPr>
        <w:br/>
      </w:r>
    </w:p>
    <w:p w14:paraId="2A31AF19" w14:textId="7203A9AA" w:rsidR="0007394A" w:rsidRPr="00C5576F" w:rsidRDefault="0007394A" w:rsidP="0007394A">
      <w:pPr>
        <w:pStyle w:val="Kop3"/>
        <w:rPr>
          <w:rFonts w:asciiTheme="minorHAnsi" w:hAnsiTheme="minorHAnsi" w:cstheme="minorHAnsi"/>
        </w:rPr>
      </w:pPr>
      <w:bookmarkStart w:id="208" w:name="_Toc462135047"/>
      <w:bookmarkStart w:id="209" w:name="_Toc462341812"/>
      <w:bookmarkStart w:id="210" w:name="_Toc76999612"/>
      <w:bookmarkStart w:id="211" w:name="_Toc171675681"/>
      <w:bookmarkStart w:id="212" w:name="_Toc171425071"/>
      <w:r w:rsidRPr="00C5576F">
        <w:rPr>
          <w:rFonts w:asciiTheme="minorHAnsi" w:hAnsiTheme="minorHAnsi" w:cstheme="minorHAnsi"/>
        </w:rPr>
        <w:t>6.1</w:t>
      </w:r>
      <w:r w:rsidR="003A60D6" w:rsidRPr="00C5576F">
        <w:rPr>
          <w:rFonts w:asciiTheme="minorHAnsi" w:hAnsiTheme="minorHAnsi" w:cstheme="minorHAnsi"/>
        </w:rPr>
        <w:t>2</w:t>
      </w:r>
      <w:r w:rsidRPr="00C5576F">
        <w:rPr>
          <w:rFonts w:asciiTheme="minorHAnsi" w:hAnsiTheme="minorHAnsi" w:cstheme="minorHAnsi"/>
        </w:rPr>
        <w:t>.</w:t>
      </w:r>
      <w:r w:rsidR="007468F3" w:rsidRPr="00C5576F">
        <w:rPr>
          <w:rFonts w:asciiTheme="minorHAnsi" w:hAnsiTheme="minorHAnsi" w:cstheme="minorHAnsi"/>
        </w:rPr>
        <w:t>4</w:t>
      </w:r>
      <w:r w:rsidRPr="00C5576F">
        <w:rPr>
          <w:rFonts w:asciiTheme="minorHAnsi" w:hAnsiTheme="minorHAnsi" w:cstheme="minorHAnsi"/>
        </w:rPr>
        <w:t xml:space="preserve">     Verjaardagen</w:t>
      </w:r>
      <w:bookmarkEnd w:id="208"/>
      <w:bookmarkEnd w:id="209"/>
      <w:bookmarkEnd w:id="210"/>
      <w:bookmarkEnd w:id="211"/>
      <w:bookmarkEnd w:id="212"/>
    </w:p>
    <w:p w14:paraId="5113BE81" w14:textId="77777777" w:rsidR="007468F3" w:rsidRPr="00C5576F" w:rsidRDefault="007468F3" w:rsidP="007468F3">
      <w:pPr>
        <w:pStyle w:val="Geenafstand"/>
        <w:rPr>
          <w:rFonts w:cstheme="minorHAnsi"/>
          <w:color w:val="002060"/>
          <w:sz w:val="24"/>
          <w:szCs w:val="24"/>
          <w:u w:val="single"/>
        </w:rPr>
      </w:pPr>
      <w:bookmarkStart w:id="213" w:name="_Toc462135048"/>
      <w:bookmarkStart w:id="214" w:name="_Toc462341813"/>
      <w:bookmarkStart w:id="215" w:name="_Toc76999613"/>
      <w:r w:rsidRPr="00C5576F">
        <w:rPr>
          <w:rStyle w:val="normaltextrun"/>
          <w:rFonts w:cstheme="minorHAnsi"/>
          <w:color w:val="002060"/>
          <w:sz w:val="24"/>
          <w:szCs w:val="24"/>
          <w:u w:val="single"/>
        </w:rPr>
        <w:t>Leerlingen</w:t>
      </w:r>
      <w:r w:rsidRPr="00C5576F">
        <w:rPr>
          <w:rStyle w:val="eop"/>
          <w:rFonts w:cstheme="minorHAnsi"/>
          <w:color w:val="002060"/>
          <w:sz w:val="24"/>
          <w:szCs w:val="24"/>
          <w:u w:val="single"/>
        </w:rPr>
        <w:t> </w:t>
      </w:r>
    </w:p>
    <w:p w14:paraId="7D802D6E" w14:textId="77777777" w:rsidR="007468F3" w:rsidRPr="00C5576F" w:rsidRDefault="007468F3" w:rsidP="007468F3">
      <w:pPr>
        <w:pStyle w:val="Geenafstand"/>
        <w:rPr>
          <w:rFonts w:cstheme="minorHAnsi"/>
          <w:sz w:val="24"/>
          <w:szCs w:val="24"/>
        </w:rPr>
      </w:pPr>
      <w:r w:rsidRPr="00C5576F">
        <w:rPr>
          <w:rStyle w:val="normaltextrun"/>
          <w:rFonts w:cstheme="minorHAnsi"/>
          <w:sz w:val="24"/>
          <w:szCs w:val="24"/>
        </w:rPr>
        <w:t>Als een leerling jarig is wordt hier op school aandacht aan besteed. De leerling mag trakteren, met vriendjes de klassen rond en er wordt voor hem/haar gezongen in de eigen groep. Mocht uw kind op een vrije dag jarig zijn, dan is het fijn als u even met de groepsleerkracht overlegt wanneer de verjaardag op school gevierd kan worden.</w:t>
      </w:r>
      <w:r w:rsidRPr="00C5576F">
        <w:rPr>
          <w:rStyle w:val="eop"/>
          <w:rFonts w:cstheme="minorHAnsi"/>
          <w:sz w:val="24"/>
          <w:szCs w:val="24"/>
        </w:rPr>
        <w:t> </w:t>
      </w:r>
    </w:p>
    <w:p w14:paraId="1404B2E3" w14:textId="53976F1C" w:rsidR="007468F3" w:rsidRPr="00C5576F" w:rsidRDefault="007468F3" w:rsidP="007468F3">
      <w:pPr>
        <w:pStyle w:val="Geenafstand"/>
        <w:rPr>
          <w:rFonts w:cstheme="minorHAnsi"/>
          <w:sz w:val="24"/>
          <w:szCs w:val="24"/>
        </w:rPr>
      </w:pPr>
      <w:r w:rsidRPr="00C5576F">
        <w:rPr>
          <w:rStyle w:val="normaltextrun"/>
          <w:rFonts w:cstheme="minorHAnsi"/>
          <w:sz w:val="24"/>
          <w:szCs w:val="24"/>
        </w:rPr>
        <w:lastRenderedPageBreak/>
        <w:t xml:space="preserve">Omdat er regelmatig getrakteerd wordt, vinden wij het fijn </w:t>
      </w:r>
      <w:r w:rsidR="00B95C9D" w:rsidRPr="00C5576F">
        <w:rPr>
          <w:rStyle w:val="normaltextrun"/>
          <w:rFonts w:cstheme="minorHAnsi"/>
          <w:sz w:val="24"/>
          <w:szCs w:val="24"/>
        </w:rPr>
        <w:t xml:space="preserve">dat </w:t>
      </w:r>
      <w:r w:rsidRPr="00C5576F">
        <w:rPr>
          <w:rStyle w:val="normaltextrun"/>
          <w:rFonts w:cstheme="minorHAnsi"/>
          <w:sz w:val="24"/>
          <w:szCs w:val="24"/>
        </w:rPr>
        <w:t xml:space="preserve">de traktaties </w:t>
      </w:r>
      <w:r w:rsidR="003E3707">
        <w:rPr>
          <w:rStyle w:val="normaltextrun"/>
          <w:rFonts w:cstheme="minorHAnsi"/>
          <w:sz w:val="24"/>
          <w:szCs w:val="24"/>
        </w:rPr>
        <w:t xml:space="preserve">niet te veel suiker </w:t>
      </w:r>
      <w:r w:rsidR="00DF3BC0">
        <w:rPr>
          <w:rStyle w:val="normaltextrun"/>
          <w:rFonts w:cstheme="minorHAnsi"/>
          <w:sz w:val="24"/>
          <w:szCs w:val="24"/>
        </w:rPr>
        <w:t>bevatten</w:t>
      </w:r>
      <w:r w:rsidR="00651B1D">
        <w:rPr>
          <w:rStyle w:val="normaltextrun"/>
          <w:rFonts w:cstheme="minorHAnsi"/>
          <w:sz w:val="24"/>
          <w:szCs w:val="24"/>
        </w:rPr>
        <w:t>, dus l</w:t>
      </w:r>
      <w:r w:rsidR="00C6716F">
        <w:rPr>
          <w:rStyle w:val="normaltextrun"/>
          <w:rFonts w:cstheme="minorHAnsi"/>
          <w:sz w:val="24"/>
          <w:szCs w:val="24"/>
        </w:rPr>
        <w:t>iever geen snoep trakteren</w:t>
      </w:r>
      <w:r w:rsidR="00651B1D">
        <w:rPr>
          <w:rStyle w:val="normaltextrun"/>
          <w:rFonts w:cstheme="minorHAnsi"/>
          <w:sz w:val="24"/>
          <w:szCs w:val="24"/>
        </w:rPr>
        <w:t>.</w:t>
      </w:r>
    </w:p>
    <w:p w14:paraId="3F1BC8CA" w14:textId="77777777" w:rsidR="00447FAB" w:rsidRDefault="00447FAB" w:rsidP="007468F3">
      <w:pPr>
        <w:pStyle w:val="Geenafstand"/>
        <w:rPr>
          <w:rStyle w:val="normaltextrun"/>
          <w:rFonts w:cstheme="minorHAnsi"/>
          <w:color w:val="002060"/>
          <w:sz w:val="24"/>
          <w:szCs w:val="24"/>
          <w:u w:val="single"/>
        </w:rPr>
      </w:pPr>
    </w:p>
    <w:p w14:paraId="134F5F52" w14:textId="0A49750A" w:rsidR="007468F3" w:rsidRPr="00C5576F" w:rsidRDefault="007468F3" w:rsidP="007468F3">
      <w:pPr>
        <w:pStyle w:val="Geenafstand"/>
        <w:rPr>
          <w:rFonts w:cstheme="minorHAnsi"/>
          <w:color w:val="002060"/>
          <w:sz w:val="24"/>
          <w:szCs w:val="24"/>
          <w:u w:val="single"/>
        </w:rPr>
      </w:pPr>
      <w:r w:rsidRPr="00C5576F">
        <w:rPr>
          <w:rStyle w:val="normaltextrun"/>
          <w:rFonts w:cstheme="minorHAnsi"/>
          <w:color w:val="002060"/>
          <w:sz w:val="24"/>
          <w:szCs w:val="24"/>
          <w:u w:val="single"/>
        </w:rPr>
        <w:t>Leerkrachten</w:t>
      </w:r>
      <w:r w:rsidRPr="00C5576F">
        <w:rPr>
          <w:rStyle w:val="eop"/>
          <w:rFonts w:cstheme="minorHAnsi"/>
          <w:color w:val="002060"/>
          <w:sz w:val="24"/>
          <w:szCs w:val="24"/>
          <w:u w:val="single"/>
        </w:rPr>
        <w:t> </w:t>
      </w:r>
    </w:p>
    <w:p w14:paraId="670890BF" w14:textId="45739D43" w:rsidR="007468F3" w:rsidRPr="00C5576F" w:rsidRDefault="007468F3" w:rsidP="007468F3">
      <w:pPr>
        <w:pStyle w:val="Geenafstand"/>
        <w:rPr>
          <w:rStyle w:val="eop"/>
          <w:rFonts w:cstheme="minorHAnsi"/>
          <w:sz w:val="24"/>
          <w:szCs w:val="24"/>
        </w:rPr>
      </w:pPr>
      <w:r w:rsidRPr="00C5576F">
        <w:rPr>
          <w:rStyle w:val="normaltextrun"/>
          <w:rFonts w:cstheme="minorHAnsi"/>
          <w:sz w:val="24"/>
          <w:szCs w:val="24"/>
        </w:rPr>
        <w:t>Eén keer per jaar vieren de teamleden gezamenlijk hun verjaardag: de meesters- en juffendag. De kinderen mogen verkleed komen. De leerkrachten zorgen zelf voor de hapjes en de drankjes, dus u hoeft uw kind die dag geen drinken/pauzehapje mee te geven.</w:t>
      </w:r>
      <w:r w:rsidRPr="00C5576F">
        <w:rPr>
          <w:rStyle w:val="eop"/>
          <w:rFonts w:cstheme="minorHAnsi"/>
          <w:sz w:val="24"/>
          <w:szCs w:val="24"/>
        </w:rPr>
        <w:t> </w:t>
      </w:r>
    </w:p>
    <w:p w14:paraId="7F64DEB7" w14:textId="77777777" w:rsidR="00B95C9D" w:rsidRPr="00C5576F" w:rsidRDefault="00B95C9D" w:rsidP="007468F3">
      <w:pPr>
        <w:pStyle w:val="Geenafstand"/>
        <w:rPr>
          <w:rFonts w:cstheme="minorHAnsi"/>
          <w:sz w:val="24"/>
          <w:szCs w:val="24"/>
        </w:rPr>
      </w:pPr>
    </w:p>
    <w:p w14:paraId="535654C3" w14:textId="7B0BD476" w:rsidR="0007394A" w:rsidRPr="00C5576F" w:rsidRDefault="0007394A" w:rsidP="0007394A">
      <w:pPr>
        <w:pStyle w:val="Kop3"/>
        <w:rPr>
          <w:rFonts w:asciiTheme="minorHAnsi" w:hAnsiTheme="minorHAnsi" w:cstheme="minorHAnsi"/>
        </w:rPr>
      </w:pPr>
      <w:bookmarkStart w:id="216" w:name="_Toc171675682"/>
      <w:bookmarkStart w:id="217" w:name="_Toc171425072"/>
      <w:r w:rsidRPr="00C5576F">
        <w:rPr>
          <w:rFonts w:asciiTheme="minorHAnsi" w:hAnsiTheme="minorHAnsi" w:cstheme="minorHAnsi"/>
        </w:rPr>
        <w:t>6.1</w:t>
      </w:r>
      <w:r w:rsidR="003A60D6" w:rsidRPr="00C5576F">
        <w:rPr>
          <w:rFonts w:asciiTheme="minorHAnsi" w:hAnsiTheme="minorHAnsi" w:cstheme="minorHAnsi"/>
        </w:rPr>
        <w:t>2</w:t>
      </w:r>
      <w:r w:rsidRPr="00C5576F">
        <w:rPr>
          <w:rFonts w:asciiTheme="minorHAnsi" w:hAnsiTheme="minorHAnsi" w:cstheme="minorHAnsi"/>
        </w:rPr>
        <w:t>.</w:t>
      </w:r>
      <w:r w:rsidR="00112B0A" w:rsidRPr="00C5576F">
        <w:rPr>
          <w:rFonts w:asciiTheme="minorHAnsi" w:hAnsiTheme="minorHAnsi" w:cstheme="minorHAnsi"/>
        </w:rPr>
        <w:t>5</w:t>
      </w:r>
      <w:r w:rsidRPr="00C5576F">
        <w:rPr>
          <w:rFonts w:asciiTheme="minorHAnsi" w:hAnsiTheme="minorHAnsi" w:cstheme="minorHAnsi"/>
        </w:rPr>
        <w:t xml:space="preserve"> Pauzehap</w:t>
      </w:r>
      <w:bookmarkEnd w:id="213"/>
      <w:bookmarkEnd w:id="214"/>
      <w:bookmarkEnd w:id="215"/>
      <w:bookmarkEnd w:id="216"/>
      <w:bookmarkEnd w:id="217"/>
    </w:p>
    <w:p w14:paraId="31FEAA89" w14:textId="1C30B70D" w:rsidR="0007394A" w:rsidRPr="00C5576F" w:rsidRDefault="0007394A" w:rsidP="00112B0A">
      <w:pPr>
        <w:pStyle w:val="Geenafstand"/>
        <w:rPr>
          <w:rFonts w:cstheme="minorHAnsi"/>
          <w:sz w:val="24"/>
          <w:szCs w:val="24"/>
        </w:rPr>
      </w:pPr>
      <w:r w:rsidRPr="00C5576F">
        <w:rPr>
          <w:rFonts w:cstheme="minorHAnsi"/>
          <w:sz w:val="24"/>
          <w:szCs w:val="24"/>
        </w:rPr>
        <w:t>In de pauze stimuleren wij het gezond eten. Wij stellen het zeer op prijs dat de kinderen in de pauze fruit of een boterham eten. Drinken graag in een drinkbeker (geen koolzuurhoudende dranken). Dit vanwege het afval en de vele suikers die in deze drankjes zitten.</w:t>
      </w:r>
    </w:p>
    <w:p w14:paraId="13EB282B" w14:textId="2BDEFB6D" w:rsidR="00112B0A" w:rsidRPr="00C5576F" w:rsidRDefault="00112B0A" w:rsidP="00112B0A">
      <w:pPr>
        <w:pStyle w:val="Geenafstand"/>
        <w:rPr>
          <w:rFonts w:cstheme="minorHAnsi"/>
          <w:i/>
          <w:sz w:val="24"/>
          <w:szCs w:val="24"/>
        </w:rPr>
      </w:pPr>
    </w:p>
    <w:p w14:paraId="3F495526" w14:textId="16A7B964" w:rsidR="00D46D41" w:rsidRPr="00C5576F" w:rsidRDefault="00D46D41" w:rsidP="00D46D41">
      <w:pPr>
        <w:pStyle w:val="Kop3"/>
        <w:rPr>
          <w:rFonts w:asciiTheme="minorHAnsi" w:hAnsiTheme="minorHAnsi" w:cstheme="minorHAnsi"/>
        </w:rPr>
      </w:pPr>
      <w:bookmarkStart w:id="218" w:name="_Toc171675683"/>
      <w:bookmarkStart w:id="219" w:name="_Toc171425073"/>
      <w:r w:rsidRPr="00C5576F">
        <w:rPr>
          <w:rStyle w:val="normaltextrun"/>
          <w:rFonts w:asciiTheme="minorHAnsi" w:hAnsiTheme="minorHAnsi" w:cstheme="minorHAnsi"/>
        </w:rPr>
        <w:t>6.1</w:t>
      </w:r>
      <w:r w:rsidR="00083AC1" w:rsidRPr="00C5576F">
        <w:rPr>
          <w:rStyle w:val="normaltextrun"/>
          <w:rFonts w:asciiTheme="minorHAnsi" w:hAnsiTheme="minorHAnsi" w:cstheme="minorHAnsi"/>
        </w:rPr>
        <w:t>2</w:t>
      </w:r>
      <w:r w:rsidRPr="00C5576F">
        <w:rPr>
          <w:rStyle w:val="normaltextrun"/>
          <w:rFonts w:asciiTheme="minorHAnsi" w:hAnsiTheme="minorHAnsi" w:cstheme="minorHAnsi"/>
        </w:rPr>
        <w:t>.6 Buitenspel</w:t>
      </w:r>
      <w:bookmarkEnd w:id="218"/>
      <w:bookmarkEnd w:id="219"/>
      <w:r w:rsidRPr="00C5576F">
        <w:rPr>
          <w:rStyle w:val="eop"/>
          <w:rFonts w:asciiTheme="minorHAnsi" w:hAnsiTheme="minorHAnsi" w:cstheme="minorHAnsi"/>
        </w:rPr>
        <w:t> </w:t>
      </w:r>
    </w:p>
    <w:p w14:paraId="7B546273" w14:textId="2E06CAD3" w:rsidR="00D46D41" w:rsidRPr="00C5576F" w:rsidRDefault="00D46D41" w:rsidP="00D46D41">
      <w:pPr>
        <w:pStyle w:val="Geenafstand"/>
        <w:rPr>
          <w:rFonts w:cstheme="minorHAnsi"/>
          <w:sz w:val="24"/>
          <w:szCs w:val="24"/>
        </w:rPr>
      </w:pPr>
      <w:r w:rsidRPr="00C5576F">
        <w:rPr>
          <w:rStyle w:val="normaltextrun"/>
          <w:rFonts w:cstheme="minorHAnsi"/>
          <w:color w:val="000000"/>
          <w:sz w:val="24"/>
          <w:szCs w:val="24"/>
        </w:rPr>
        <w:t>Voor schooltijd en in de pauze is er voor alle kinderen de gelegenheid buiten te spelen op het schoolplein. Vanaf 8.15 uur en in de pauzes is er toezicht op het plein</w:t>
      </w:r>
      <w:r w:rsidR="00AC141C" w:rsidRPr="00C5576F">
        <w:rPr>
          <w:rStyle w:val="normaltextrun"/>
          <w:rFonts w:cstheme="minorHAnsi"/>
          <w:color w:val="000000"/>
          <w:sz w:val="24"/>
          <w:szCs w:val="24"/>
        </w:rPr>
        <w:t>.</w:t>
      </w:r>
      <w:r w:rsidRPr="00C5576F">
        <w:rPr>
          <w:rStyle w:val="normaltextrun"/>
          <w:rFonts w:cstheme="minorHAnsi"/>
          <w:color w:val="000000"/>
          <w:sz w:val="24"/>
          <w:szCs w:val="24"/>
        </w:rPr>
        <w:t xml:space="preserve"> De leerlingen van groep 1-2 spelen dagelijks buiten onder schooltijd (mits het weer dit toelaat). De andere groepen spelen </w:t>
      </w:r>
      <w:r w:rsidR="00F03127" w:rsidRPr="00C5576F">
        <w:rPr>
          <w:rStyle w:val="normaltextrun"/>
          <w:rFonts w:cstheme="minorHAnsi"/>
          <w:color w:val="000000"/>
          <w:sz w:val="24"/>
          <w:szCs w:val="24"/>
        </w:rPr>
        <w:t>om 10:15 uur en om 12:15 buiten</w:t>
      </w:r>
      <w:r w:rsidRPr="00C5576F">
        <w:rPr>
          <w:rStyle w:val="normaltextrun"/>
          <w:rFonts w:cstheme="minorHAnsi"/>
          <w:color w:val="000000"/>
          <w:sz w:val="24"/>
          <w:szCs w:val="24"/>
        </w:rPr>
        <w:t>. We besteden veel aandacht aan bewegen. Dit vindt voornamelijk tijdens pauzes en de inloop plaats in de speelzaal of buiten. </w:t>
      </w:r>
      <w:r w:rsidRPr="00C5576F">
        <w:rPr>
          <w:rStyle w:val="eop"/>
          <w:rFonts w:cstheme="minorHAnsi"/>
          <w:color w:val="000000"/>
          <w:sz w:val="24"/>
          <w:szCs w:val="24"/>
        </w:rPr>
        <w:t> </w:t>
      </w:r>
    </w:p>
    <w:p w14:paraId="2C57CC67" w14:textId="77777777" w:rsidR="00D46D41" w:rsidRPr="00C5576F" w:rsidRDefault="00D46D41" w:rsidP="00D46D41">
      <w:pPr>
        <w:pStyle w:val="Geenafstand"/>
        <w:rPr>
          <w:rStyle w:val="normaltextrun"/>
          <w:rFonts w:cstheme="minorHAnsi"/>
          <w:b/>
          <w:color w:val="000000"/>
          <w:sz w:val="24"/>
          <w:szCs w:val="24"/>
        </w:rPr>
      </w:pPr>
    </w:p>
    <w:p w14:paraId="1EE30E12" w14:textId="3792E0D1" w:rsidR="00D46D41" w:rsidRPr="00DE6248" w:rsidRDefault="00D46D41" w:rsidP="00D46D41">
      <w:pPr>
        <w:pStyle w:val="Kop3"/>
        <w:rPr>
          <w:rFonts w:asciiTheme="minorHAnsi" w:hAnsiTheme="minorHAnsi" w:cstheme="minorHAnsi"/>
        </w:rPr>
      </w:pPr>
      <w:bookmarkStart w:id="220" w:name="_Toc171675684"/>
      <w:bookmarkStart w:id="221" w:name="_Toc171425074"/>
      <w:r w:rsidRPr="00DE6248">
        <w:rPr>
          <w:rStyle w:val="normaltextrun"/>
          <w:rFonts w:asciiTheme="minorHAnsi" w:hAnsiTheme="minorHAnsi" w:cstheme="minorHAnsi"/>
        </w:rPr>
        <w:t>6.1</w:t>
      </w:r>
      <w:r w:rsidR="00083AC1" w:rsidRPr="00DE6248">
        <w:rPr>
          <w:rStyle w:val="normaltextrun"/>
          <w:rFonts w:asciiTheme="minorHAnsi" w:hAnsiTheme="minorHAnsi" w:cstheme="minorHAnsi"/>
        </w:rPr>
        <w:t>2</w:t>
      </w:r>
      <w:r w:rsidRPr="00DE6248">
        <w:rPr>
          <w:rStyle w:val="normaltextrun"/>
          <w:rFonts w:asciiTheme="minorHAnsi" w:hAnsiTheme="minorHAnsi" w:cstheme="minorHAnsi"/>
        </w:rPr>
        <w:t>.7 Sporttoernooien</w:t>
      </w:r>
      <w:bookmarkEnd w:id="220"/>
      <w:bookmarkEnd w:id="221"/>
      <w:r w:rsidRPr="00DE6248">
        <w:rPr>
          <w:rStyle w:val="eop"/>
          <w:rFonts w:asciiTheme="minorHAnsi" w:hAnsiTheme="minorHAnsi" w:cstheme="minorHAnsi"/>
        </w:rPr>
        <w:t> </w:t>
      </w:r>
    </w:p>
    <w:p w14:paraId="3080F755" w14:textId="6027038A" w:rsidR="005F4858" w:rsidRPr="005441C7" w:rsidRDefault="00D46D41" w:rsidP="00D46D41">
      <w:pPr>
        <w:pStyle w:val="Geenafstand"/>
        <w:rPr>
          <w:rFonts w:cstheme="minorHAnsi"/>
          <w:color w:val="000000"/>
          <w:sz w:val="24"/>
          <w:szCs w:val="24"/>
        </w:rPr>
      </w:pPr>
      <w:r w:rsidRPr="005441C7">
        <w:rPr>
          <w:rStyle w:val="normaltextrun"/>
          <w:rFonts w:cstheme="minorHAnsi"/>
          <w:color w:val="000000"/>
          <w:sz w:val="24"/>
          <w:szCs w:val="24"/>
        </w:rPr>
        <w:t xml:space="preserve">Gedurende het schooljaar vinden er tal van sportactiviteiten plaats buiten schooltijd. Onze school kan hieraan meedoen, mits er voldoende ouders zijn om de groepen leerlingen te begeleiden. </w:t>
      </w:r>
      <w:r w:rsidR="002C40F3" w:rsidRPr="005441C7">
        <w:rPr>
          <w:rStyle w:val="normaltextrun"/>
          <w:rFonts w:cstheme="minorHAnsi"/>
          <w:color w:val="000000"/>
          <w:sz w:val="24"/>
          <w:szCs w:val="24"/>
        </w:rPr>
        <w:t>Via</w:t>
      </w:r>
      <w:r w:rsidRPr="005441C7">
        <w:rPr>
          <w:rStyle w:val="normaltextrun"/>
          <w:rFonts w:cstheme="minorHAnsi"/>
          <w:color w:val="000000"/>
          <w:sz w:val="24"/>
          <w:szCs w:val="24"/>
        </w:rPr>
        <w:t xml:space="preserve"> de folder ouderhulp kunt u zich opgeven voor het begeleiden van een groep leerlingen tijdens een sporttoernooi. De leerkrachten volgen de toernooien uiteraard met belangstelling. Zij zullen echter niet op alle toernooien aanwezig zijn. Dit heeft te maken met keuzes die gemaakt moeten worden bij het indelen van de tijd van de leerkrachten. Het werken met de leerlingen en hun individuele begeleiding staat voorop.</w:t>
      </w:r>
      <w:r w:rsidRPr="005441C7">
        <w:rPr>
          <w:rStyle w:val="eop"/>
          <w:rFonts w:cstheme="minorHAnsi"/>
          <w:color w:val="000000"/>
          <w:sz w:val="24"/>
          <w:szCs w:val="24"/>
        </w:rPr>
        <w:t> </w:t>
      </w:r>
    </w:p>
    <w:p w14:paraId="7D11045D" w14:textId="6C856215" w:rsidR="008E4024" w:rsidRPr="005441C7" w:rsidRDefault="008E7717" w:rsidP="005441C7">
      <w:pPr>
        <w:pStyle w:val="Normaalweb"/>
        <w:jc w:val="center"/>
        <w:rPr>
          <w:rStyle w:val="normaltextrun"/>
          <w:rFonts w:asciiTheme="minorHAnsi" w:hAnsiTheme="minorHAnsi" w:cstheme="minorHAnsi"/>
        </w:rPr>
      </w:pPr>
      <w:r w:rsidRPr="00DE6248">
        <w:rPr>
          <w:rFonts w:asciiTheme="minorHAnsi" w:hAnsiTheme="minorHAnsi" w:cstheme="minorHAnsi"/>
          <w:noProof/>
        </w:rPr>
        <w:drawing>
          <wp:inline distT="0" distB="0" distL="0" distR="0" wp14:anchorId="72822B21" wp14:editId="3ADF0086">
            <wp:extent cx="2040256" cy="2720340"/>
            <wp:effectExtent l="0" t="0" r="0" b="381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54310" cy="2739079"/>
                    </a:xfrm>
                    <a:prstGeom prst="rect">
                      <a:avLst/>
                    </a:prstGeom>
                    <a:noFill/>
                    <a:ln>
                      <a:noFill/>
                    </a:ln>
                  </pic:spPr>
                </pic:pic>
              </a:graphicData>
            </a:graphic>
          </wp:inline>
        </w:drawing>
      </w:r>
      <w:r w:rsidR="008E4024" w:rsidRPr="00DE6248">
        <w:rPr>
          <w:rStyle w:val="normaltextrun"/>
          <w:rFonts w:cstheme="minorHAnsi"/>
        </w:rPr>
        <w:br w:type="page"/>
      </w:r>
    </w:p>
    <w:p w14:paraId="7A0EBE01" w14:textId="3ECA9709" w:rsidR="002878A9" w:rsidRPr="00DE6248" w:rsidRDefault="002878A9" w:rsidP="00E137DE">
      <w:pPr>
        <w:pStyle w:val="Kop1"/>
        <w:rPr>
          <w:rFonts w:asciiTheme="minorHAnsi" w:hAnsiTheme="minorHAnsi" w:cstheme="minorHAnsi"/>
        </w:rPr>
      </w:pPr>
      <w:bookmarkStart w:id="222" w:name="_Toc171675685"/>
      <w:bookmarkStart w:id="223" w:name="_Toc171425075"/>
      <w:r w:rsidRPr="00DE6248">
        <w:rPr>
          <w:rStyle w:val="normaltextrun"/>
          <w:rFonts w:asciiTheme="minorHAnsi" w:hAnsiTheme="minorHAnsi" w:cstheme="minorHAnsi"/>
        </w:rPr>
        <w:lastRenderedPageBreak/>
        <w:t>7. De ontwikkeling van het onderwijs</w:t>
      </w:r>
      <w:bookmarkEnd w:id="222"/>
      <w:bookmarkEnd w:id="223"/>
    </w:p>
    <w:p w14:paraId="229C1429" w14:textId="77777777" w:rsidR="002878A9" w:rsidRPr="00DE6248" w:rsidRDefault="002878A9" w:rsidP="002878A9">
      <w:pPr>
        <w:pStyle w:val="paragraph"/>
        <w:spacing w:before="0" w:beforeAutospacing="0" w:after="0" w:afterAutospacing="0"/>
        <w:textAlignment w:val="baseline"/>
        <w:rPr>
          <w:rFonts w:asciiTheme="minorHAnsi" w:hAnsiTheme="minorHAnsi" w:cstheme="minorHAnsi"/>
          <w:sz w:val="18"/>
          <w:szCs w:val="18"/>
        </w:rPr>
      </w:pPr>
      <w:r w:rsidRPr="00DE6248">
        <w:rPr>
          <w:rStyle w:val="eop"/>
          <w:rFonts w:asciiTheme="minorHAnsi" w:hAnsiTheme="minorHAnsi" w:cstheme="minorHAnsi"/>
          <w:sz w:val="22"/>
          <w:szCs w:val="22"/>
        </w:rPr>
        <w:t> </w:t>
      </w:r>
    </w:p>
    <w:p w14:paraId="705C0D9E" w14:textId="3AF9C7B6" w:rsidR="00B17606" w:rsidRPr="00DE6248" w:rsidRDefault="0020042A" w:rsidP="00C47ED7">
      <w:pPr>
        <w:pStyle w:val="Kop2"/>
        <w:rPr>
          <w:rStyle w:val="eop"/>
          <w:rFonts w:asciiTheme="minorHAnsi" w:hAnsiTheme="minorHAnsi" w:cstheme="minorHAnsi"/>
        </w:rPr>
      </w:pPr>
      <w:bookmarkStart w:id="224" w:name="_Toc171675686"/>
      <w:bookmarkStart w:id="225" w:name="_Toc171425076"/>
      <w:r w:rsidRPr="00DE6248">
        <w:rPr>
          <w:rStyle w:val="normaltextrun"/>
          <w:rFonts w:asciiTheme="minorHAnsi" w:hAnsiTheme="minorHAnsi" w:cstheme="minorHAnsi"/>
        </w:rPr>
        <w:t>7.1 Activiteiten</w:t>
      </w:r>
      <w:r w:rsidR="002878A9" w:rsidRPr="00DE6248">
        <w:rPr>
          <w:rStyle w:val="normaltextrun"/>
          <w:rFonts w:asciiTheme="minorHAnsi" w:hAnsiTheme="minorHAnsi" w:cstheme="minorHAnsi"/>
        </w:rPr>
        <w:t xml:space="preserve"> ter verbetering van het onderwijs in de school</w:t>
      </w:r>
      <w:bookmarkEnd w:id="224"/>
      <w:bookmarkEnd w:id="225"/>
      <w:r w:rsidR="002878A9" w:rsidRPr="00DE6248">
        <w:rPr>
          <w:rStyle w:val="scxw257888477"/>
          <w:rFonts w:asciiTheme="minorHAnsi" w:hAnsiTheme="minorHAnsi" w:cstheme="minorHAnsi"/>
        </w:rPr>
        <w:t> </w:t>
      </w:r>
      <w:r w:rsidR="002878A9" w:rsidRPr="00DE6248">
        <w:rPr>
          <w:rFonts w:asciiTheme="minorHAnsi" w:hAnsiTheme="minorHAnsi" w:cstheme="minorHAnsi"/>
        </w:rPr>
        <w:br/>
      </w:r>
      <w:r w:rsidR="002878A9" w:rsidRPr="00DE6248">
        <w:rPr>
          <w:rStyle w:val="eop"/>
          <w:rFonts w:asciiTheme="minorHAnsi" w:hAnsiTheme="minorHAnsi" w:cstheme="minorHAnsi"/>
        </w:rPr>
        <w:t> </w:t>
      </w:r>
    </w:p>
    <w:p w14:paraId="22D3D42B" w14:textId="16104055" w:rsidR="00A74C7B" w:rsidRPr="00DE6248" w:rsidRDefault="00A74C7B" w:rsidP="00A74C7B">
      <w:pPr>
        <w:pStyle w:val="Kop3"/>
        <w:rPr>
          <w:rStyle w:val="eop"/>
          <w:rFonts w:asciiTheme="minorHAnsi" w:hAnsiTheme="minorHAnsi" w:cstheme="minorHAnsi"/>
        </w:rPr>
      </w:pPr>
      <w:bookmarkStart w:id="226" w:name="_Toc171675687"/>
      <w:bookmarkStart w:id="227" w:name="_Toc171425077"/>
      <w:r w:rsidRPr="00DE6248">
        <w:rPr>
          <w:rStyle w:val="eop"/>
          <w:rFonts w:asciiTheme="minorHAnsi" w:hAnsiTheme="minorHAnsi" w:cstheme="minorHAnsi"/>
        </w:rPr>
        <w:t>7.1.1 Stelsel kwaliteitszorg en verbetermogelijkheden</w:t>
      </w:r>
      <w:bookmarkEnd w:id="226"/>
      <w:bookmarkEnd w:id="227"/>
    </w:p>
    <w:p w14:paraId="337F4545" w14:textId="77777777" w:rsidR="00A74C7B" w:rsidRPr="005441C7" w:rsidRDefault="00A74C7B" w:rsidP="00A74C7B">
      <w:pPr>
        <w:pStyle w:val="paragraph"/>
        <w:spacing w:before="0" w:beforeAutospacing="0" w:after="0" w:afterAutospacing="0"/>
        <w:textAlignment w:val="baseline"/>
        <w:rPr>
          <w:rFonts w:asciiTheme="minorHAnsi" w:hAnsiTheme="minorHAnsi" w:cstheme="minorHAnsi"/>
        </w:rPr>
      </w:pPr>
      <w:r w:rsidRPr="005441C7">
        <w:rPr>
          <w:rFonts w:asciiTheme="minorHAnsi" w:hAnsiTheme="minorHAnsi" w:cstheme="minorHAnsi"/>
        </w:rPr>
        <w:t>Kwaliteitszorg is het plan waar scholen mee werken om de kwaliteit van hun onderwijs te verhogen. Het plan helpt de school om onderwijs te blijven bieden waar alle betrokkenen tevreden mee zijn. Kwaliteitszorg gaat over de manier waarop de doelen in het plan worden bereikt.</w:t>
      </w:r>
    </w:p>
    <w:p w14:paraId="34914521" w14:textId="77777777" w:rsidR="00A74C7B" w:rsidRPr="005441C7" w:rsidRDefault="00A74C7B" w:rsidP="00A74C7B">
      <w:pPr>
        <w:pStyle w:val="paragraph"/>
        <w:spacing w:before="0" w:beforeAutospacing="0" w:after="0" w:afterAutospacing="0"/>
        <w:textAlignment w:val="baseline"/>
        <w:rPr>
          <w:rFonts w:asciiTheme="minorHAnsi" w:hAnsiTheme="minorHAnsi" w:cstheme="minorHAnsi"/>
        </w:rPr>
      </w:pPr>
      <w:r w:rsidRPr="005441C7">
        <w:rPr>
          <w:rFonts w:asciiTheme="minorHAnsi" w:hAnsiTheme="minorHAnsi" w:cstheme="minorHAnsi"/>
        </w:rPr>
        <w:t>Onder kwaliteit verstaan we het niveau van de meetbare cognitieve gegevens en ook het sociaal emotionele, de fysieke veiligheid en het gevoel van veiligheid en tevredenheid bij leerlingen, ouders en personeel.</w:t>
      </w:r>
    </w:p>
    <w:p w14:paraId="4415CD64" w14:textId="77777777" w:rsidR="00A74C7B" w:rsidRPr="005441C7" w:rsidRDefault="00A74C7B" w:rsidP="00A74C7B">
      <w:pPr>
        <w:pStyle w:val="paragraph"/>
        <w:spacing w:before="0" w:beforeAutospacing="0" w:after="0" w:afterAutospacing="0"/>
        <w:textAlignment w:val="baseline"/>
        <w:rPr>
          <w:rFonts w:asciiTheme="minorHAnsi" w:hAnsiTheme="minorHAnsi" w:cstheme="minorHAnsi"/>
        </w:rPr>
      </w:pPr>
    </w:p>
    <w:p w14:paraId="13755D55" w14:textId="77777777" w:rsidR="00A74C7B" w:rsidRPr="005441C7" w:rsidRDefault="00A74C7B" w:rsidP="00A74C7B">
      <w:pPr>
        <w:pStyle w:val="paragraph"/>
        <w:spacing w:before="0" w:beforeAutospacing="0" w:after="0" w:afterAutospacing="0"/>
        <w:textAlignment w:val="baseline"/>
        <w:rPr>
          <w:rFonts w:asciiTheme="minorHAnsi" w:hAnsiTheme="minorHAnsi" w:cstheme="minorHAnsi"/>
        </w:rPr>
      </w:pPr>
      <w:r w:rsidRPr="005441C7">
        <w:rPr>
          <w:rFonts w:asciiTheme="minorHAnsi" w:hAnsiTheme="minorHAnsi" w:cstheme="minorHAnsi"/>
        </w:rPr>
        <w:t xml:space="preserve">Belangrijke aspecten van onze kwaliteitszorgsystematiek zijn: </w:t>
      </w:r>
    </w:p>
    <w:p w14:paraId="188A3DDA" w14:textId="77777777" w:rsidR="00A74C7B" w:rsidRPr="005441C7" w:rsidRDefault="00A74C7B" w:rsidP="00A74C7B">
      <w:pPr>
        <w:pStyle w:val="paragraph"/>
        <w:numPr>
          <w:ilvl w:val="0"/>
          <w:numId w:val="23"/>
        </w:numPr>
        <w:spacing w:before="0" w:beforeAutospacing="0" w:after="0" w:afterAutospacing="0"/>
        <w:textAlignment w:val="baseline"/>
        <w:rPr>
          <w:rFonts w:asciiTheme="minorHAnsi" w:hAnsiTheme="minorHAnsi" w:cstheme="minorHAnsi"/>
        </w:rPr>
      </w:pPr>
      <w:r w:rsidRPr="005441C7">
        <w:rPr>
          <w:rFonts w:asciiTheme="minorHAnsi" w:hAnsiTheme="minorHAnsi" w:cstheme="minorHAnsi"/>
        </w:rPr>
        <w:t xml:space="preserve">Evaluatie van het onderwijsleerproces. </w:t>
      </w:r>
    </w:p>
    <w:p w14:paraId="0A73A1F9" w14:textId="77777777" w:rsidR="00A74C7B" w:rsidRPr="005441C7" w:rsidRDefault="00A74C7B" w:rsidP="00A74C7B">
      <w:pPr>
        <w:pStyle w:val="paragraph"/>
        <w:numPr>
          <w:ilvl w:val="0"/>
          <w:numId w:val="23"/>
        </w:numPr>
        <w:spacing w:before="0" w:beforeAutospacing="0" w:after="0" w:afterAutospacing="0"/>
        <w:textAlignment w:val="baseline"/>
        <w:rPr>
          <w:rFonts w:asciiTheme="minorHAnsi" w:hAnsiTheme="minorHAnsi" w:cstheme="minorHAnsi"/>
        </w:rPr>
      </w:pPr>
      <w:r w:rsidRPr="005441C7">
        <w:rPr>
          <w:rFonts w:asciiTheme="minorHAnsi" w:hAnsiTheme="minorHAnsi" w:cstheme="minorHAnsi"/>
        </w:rPr>
        <w:t xml:space="preserve">Afname vragenlijsten onder verschillende geledingen (algemeen + veiligheid). </w:t>
      </w:r>
    </w:p>
    <w:p w14:paraId="111995C4" w14:textId="77777777" w:rsidR="00A74C7B" w:rsidRPr="005441C7" w:rsidRDefault="00A74C7B" w:rsidP="00A74C7B">
      <w:pPr>
        <w:pStyle w:val="paragraph"/>
        <w:numPr>
          <w:ilvl w:val="0"/>
          <w:numId w:val="23"/>
        </w:numPr>
        <w:spacing w:before="0" w:beforeAutospacing="0" w:after="0" w:afterAutospacing="0"/>
        <w:textAlignment w:val="baseline"/>
        <w:rPr>
          <w:rFonts w:asciiTheme="minorHAnsi" w:hAnsiTheme="minorHAnsi" w:cstheme="minorHAnsi"/>
        </w:rPr>
      </w:pPr>
      <w:r w:rsidRPr="005441C7">
        <w:rPr>
          <w:rFonts w:asciiTheme="minorHAnsi" w:hAnsiTheme="minorHAnsi" w:cstheme="minorHAnsi"/>
        </w:rPr>
        <w:t xml:space="preserve">Zicht op de onderwijspraktijk middels klassenbezoeken en flitsbezoeken </w:t>
      </w:r>
    </w:p>
    <w:p w14:paraId="1D933E8C" w14:textId="77777777" w:rsidR="00A74C7B" w:rsidRPr="005441C7" w:rsidRDefault="00A74C7B" w:rsidP="00A74C7B">
      <w:pPr>
        <w:pStyle w:val="paragraph"/>
        <w:numPr>
          <w:ilvl w:val="0"/>
          <w:numId w:val="23"/>
        </w:numPr>
        <w:spacing w:before="0" w:beforeAutospacing="0" w:after="0" w:afterAutospacing="0"/>
        <w:textAlignment w:val="baseline"/>
        <w:rPr>
          <w:rFonts w:asciiTheme="minorHAnsi" w:hAnsiTheme="minorHAnsi" w:cstheme="minorHAnsi"/>
        </w:rPr>
      </w:pPr>
      <w:r w:rsidRPr="005441C7">
        <w:rPr>
          <w:rFonts w:asciiTheme="minorHAnsi" w:hAnsiTheme="minorHAnsi" w:cstheme="minorHAnsi"/>
        </w:rPr>
        <w:t xml:space="preserve">Voeren van functionerings- en ontwikkelgesprekken. </w:t>
      </w:r>
    </w:p>
    <w:p w14:paraId="34D33922" w14:textId="2AFEE05B" w:rsidR="00A74C7B" w:rsidRPr="005441C7" w:rsidRDefault="00A74C7B" w:rsidP="00A74C7B">
      <w:pPr>
        <w:pStyle w:val="paragraph"/>
        <w:numPr>
          <w:ilvl w:val="0"/>
          <w:numId w:val="23"/>
        </w:numPr>
        <w:spacing w:before="0" w:beforeAutospacing="0" w:after="0" w:afterAutospacing="0"/>
        <w:textAlignment w:val="baseline"/>
        <w:rPr>
          <w:rFonts w:asciiTheme="minorHAnsi" w:hAnsiTheme="minorHAnsi" w:cstheme="minorHAnsi"/>
        </w:rPr>
      </w:pPr>
      <w:r w:rsidRPr="005441C7">
        <w:rPr>
          <w:rFonts w:asciiTheme="minorHAnsi" w:hAnsiTheme="minorHAnsi" w:cstheme="minorHAnsi"/>
        </w:rPr>
        <w:t xml:space="preserve">Weergave schoolverbeterplannen (Schoolontwikkelplan). </w:t>
      </w:r>
    </w:p>
    <w:p w14:paraId="264390A4" w14:textId="2CCF14B3" w:rsidR="00A74C7B" w:rsidRPr="005441C7" w:rsidRDefault="00A74C7B" w:rsidP="00A74C7B">
      <w:pPr>
        <w:pStyle w:val="paragraph"/>
        <w:numPr>
          <w:ilvl w:val="0"/>
          <w:numId w:val="23"/>
        </w:numPr>
        <w:spacing w:before="0" w:beforeAutospacing="0" w:after="0" w:afterAutospacing="0"/>
        <w:textAlignment w:val="baseline"/>
        <w:rPr>
          <w:rFonts w:asciiTheme="minorHAnsi" w:hAnsiTheme="minorHAnsi" w:cstheme="minorHAnsi"/>
        </w:rPr>
      </w:pPr>
      <w:r w:rsidRPr="005441C7">
        <w:rPr>
          <w:rFonts w:asciiTheme="minorHAnsi" w:hAnsiTheme="minorHAnsi" w:cstheme="minorHAnsi"/>
        </w:rPr>
        <w:t>Reflectie op uitgevoerde schoolverbeterplannen (Schooljaarverslag).</w:t>
      </w:r>
    </w:p>
    <w:p w14:paraId="09109B67" w14:textId="3C2ECE2F" w:rsidR="00A74C7B" w:rsidRPr="005441C7" w:rsidRDefault="00A74C7B" w:rsidP="00A74C7B">
      <w:pPr>
        <w:pStyle w:val="paragraph"/>
        <w:spacing w:before="0" w:beforeAutospacing="0" w:after="0" w:afterAutospacing="0"/>
        <w:ind w:left="720"/>
        <w:textAlignment w:val="baseline"/>
        <w:rPr>
          <w:rFonts w:asciiTheme="minorHAnsi" w:hAnsiTheme="minorHAnsi" w:cstheme="minorHAnsi"/>
        </w:rPr>
      </w:pPr>
    </w:p>
    <w:p w14:paraId="5D267E41" w14:textId="77777777" w:rsidR="00A74C7B" w:rsidRPr="005441C7" w:rsidRDefault="00A74C7B" w:rsidP="00A74C7B">
      <w:pPr>
        <w:pStyle w:val="paragraph"/>
        <w:spacing w:before="0" w:beforeAutospacing="0" w:after="0" w:afterAutospacing="0"/>
        <w:textAlignment w:val="baseline"/>
        <w:rPr>
          <w:rFonts w:asciiTheme="minorHAnsi" w:hAnsiTheme="minorHAnsi" w:cstheme="minorHAnsi"/>
        </w:rPr>
      </w:pPr>
      <w:r w:rsidRPr="005441C7">
        <w:rPr>
          <w:rFonts w:asciiTheme="minorHAnsi" w:hAnsiTheme="minorHAnsi" w:cstheme="minorHAnsi"/>
        </w:rPr>
        <w:t xml:space="preserve">Het leerstofaanbod stelt de leerlingen in staat zich optimaal te ontwikkelen en voor te bereiden op het vervolgonderwijs. Daarbij voorziet de school in een breed aanbod, gericht op verwerving van kennis, inzicht, vaardigheden en houdingen. Het systeem van kwaliteitszorg is een cyclisch proces: we bepalen vooraf wat we willen bereiken, we toetsen of we daarin geslaagd zijn en indien nodig stellen we onze aanpak bij. </w:t>
      </w:r>
    </w:p>
    <w:p w14:paraId="7B9BCB51" w14:textId="77777777" w:rsidR="00A74C7B" w:rsidRPr="00DE6248" w:rsidRDefault="00A74C7B" w:rsidP="00A74C7B">
      <w:pPr>
        <w:rPr>
          <w:rFonts w:cstheme="minorHAnsi"/>
        </w:rPr>
      </w:pPr>
    </w:p>
    <w:p w14:paraId="1275619D" w14:textId="4B3F9C59" w:rsidR="002878A9" w:rsidRPr="005441C7" w:rsidRDefault="002878A9" w:rsidP="00E137DE">
      <w:pPr>
        <w:pStyle w:val="Kop3"/>
        <w:rPr>
          <w:rFonts w:asciiTheme="minorHAnsi" w:hAnsiTheme="minorHAnsi" w:cstheme="minorHAnsi"/>
        </w:rPr>
      </w:pPr>
      <w:bookmarkStart w:id="228" w:name="_Toc171675688"/>
      <w:bookmarkStart w:id="229" w:name="_Toc171425078"/>
      <w:r w:rsidRPr="005441C7">
        <w:rPr>
          <w:rStyle w:val="normaltextrun"/>
          <w:rFonts w:asciiTheme="minorHAnsi" w:hAnsiTheme="minorHAnsi" w:cstheme="minorHAnsi"/>
        </w:rPr>
        <w:t>7.1.</w:t>
      </w:r>
      <w:r w:rsidR="006540D2" w:rsidRPr="005441C7">
        <w:rPr>
          <w:rStyle w:val="normaltextrun"/>
          <w:rFonts w:asciiTheme="minorHAnsi" w:hAnsiTheme="minorHAnsi" w:cstheme="minorHAnsi"/>
        </w:rPr>
        <w:t>2</w:t>
      </w:r>
      <w:r w:rsidRPr="005441C7">
        <w:rPr>
          <w:rStyle w:val="normaltextrun"/>
          <w:rFonts w:asciiTheme="minorHAnsi" w:hAnsiTheme="minorHAnsi" w:cstheme="minorHAnsi"/>
        </w:rPr>
        <w:t xml:space="preserve"> Kwaliteitsverbeteringen door goede methoden</w:t>
      </w:r>
      <w:bookmarkEnd w:id="228"/>
      <w:bookmarkEnd w:id="229"/>
      <w:r w:rsidRPr="005441C7">
        <w:rPr>
          <w:rStyle w:val="eop"/>
          <w:rFonts w:asciiTheme="minorHAnsi" w:hAnsiTheme="minorHAnsi" w:cstheme="minorHAnsi"/>
        </w:rPr>
        <w:t> </w:t>
      </w:r>
    </w:p>
    <w:p w14:paraId="3C2E8DB1" w14:textId="77777777" w:rsidR="002878A9" w:rsidRPr="005441C7" w:rsidRDefault="002878A9" w:rsidP="002878A9">
      <w:pPr>
        <w:pStyle w:val="paragraph"/>
        <w:spacing w:before="0" w:beforeAutospacing="0" w:after="0" w:afterAutospacing="0"/>
        <w:textAlignment w:val="baseline"/>
        <w:rPr>
          <w:rFonts w:asciiTheme="minorHAnsi" w:hAnsiTheme="minorHAnsi" w:cstheme="minorHAnsi"/>
        </w:rPr>
      </w:pPr>
      <w:r w:rsidRPr="005441C7">
        <w:rPr>
          <w:rStyle w:val="spellingerror"/>
          <w:rFonts w:asciiTheme="minorHAnsi" w:hAnsiTheme="minorHAnsi" w:cstheme="minorHAnsi"/>
        </w:rPr>
        <w:t>Stichtingsbreed</w:t>
      </w:r>
      <w:r w:rsidRPr="005441C7">
        <w:rPr>
          <w:rStyle w:val="normaltextrun"/>
          <w:rFonts w:asciiTheme="minorHAnsi" w:hAnsiTheme="minorHAnsi" w:cstheme="minorHAnsi"/>
        </w:rPr>
        <w:t> wordt er gekeken naar methodes die goed aansluiten bij de kerndoelen en leerlijnen die landelijk zijn afgesproken. Daarbij zal ook worden gekeken naar voldoende uitdagingen voor kinderen op verschillende niveaus. </w:t>
      </w:r>
      <w:r w:rsidRPr="005441C7">
        <w:rPr>
          <w:rStyle w:val="eop"/>
          <w:rFonts w:asciiTheme="minorHAnsi" w:hAnsiTheme="minorHAnsi" w:cstheme="minorHAnsi"/>
        </w:rPr>
        <w:t> </w:t>
      </w:r>
    </w:p>
    <w:p w14:paraId="60FE87FB" w14:textId="4C1EC4B8" w:rsidR="002878A9" w:rsidRPr="005441C7" w:rsidRDefault="002878A9" w:rsidP="002878A9">
      <w:pPr>
        <w:pStyle w:val="paragraph"/>
        <w:spacing w:before="0" w:beforeAutospacing="0" w:after="0" w:afterAutospacing="0"/>
        <w:textAlignment w:val="baseline"/>
        <w:rPr>
          <w:rStyle w:val="eop"/>
          <w:rFonts w:asciiTheme="minorHAnsi" w:hAnsiTheme="minorHAnsi" w:cstheme="minorHAnsi"/>
        </w:rPr>
      </w:pPr>
      <w:r w:rsidRPr="005441C7">
        <w:rPr>
          <w:rStyle w:val="normaltextrun"/>
          <w:rFonts w:asciiTheme="minorHAnsi" w:hAnsiTheme="minorHAnsi" w:cstheme="minorHAnsi"/>
        </w:rPr>
        <w:t>Ook wordt gekeken naar aspecten die aansluiten bij huidige en toekomstige ontwikkelingen, zoals het 21</w:t>
      </w:r>
      <w:r w:rsidRPr="005441C7">
        <w:rPr>
          <w:rStyle w:val="normaltextrun"/>
          <w:rFonts w:asciiTheme="minorHAnsi" w:hAnsiTheme="minorHAnsi" w:cstheme="minorHAnsi"/>
          <w:vertAlign w:val="superscript"/>
        </w:rPr>
        <w:t>ste</w:t>
      </w:r>
      <w:r w:rsidRPr="005441C7">
        <w:rPr>
          <w:rStyle w:val="normaltextrun"/>
          <w:rFonts w:asciiTheme="minorHAnsi" w:hAnsiTheme="minorHAnsi" w:cstheme="minorHAnsi"/>
        </w:rPr>
        <w:t xml:space="preserve"> eeuw leren. Daarbij wordt </w:t>
      </w:r>
      <w:r w:rsidR="00FC22DD">
        <w:rPr>
          <w:rStyle w:val="normaltextrun"/>
          <w:rFonts w:asciiTheme="minorHAnsi" w:hAnsiTheme="minorHAnsi" w:cstheme="minorHAnsi"/>
        </w:rPr>
        <w:t>ingezet op</w:t>
      </w:r>
      <w:r w:rsidRPr="005441C7">
        <w:rPr>
          <w:rStyle w:val="normaltextrun"/>
          <w:rFonts w:asciiTheme="minorHAnsi" w:hAnsiTheme="minorHAnsi" w:cstheme="minorHAnsi"/>
        </w:rPr>
        <w:t xml:space="preserve"> </w:t>
      </w:r>
      <w:r w:rsidR="00FC22DD">
        <w:rPr>
          <w:rStyle w:val="normaltextrun"/>
          <w:rFonts w:asciiTheme="minorHAnsi" w:hAnsiTheme="minorHAnsi" w:cstheme="minorHAnsi"/>
        </w:rPr>
        <w:t xml:space="preserve">het aanleren van </w:t>
      </w:r>
      <w:r w:rsidRPr="005441C7">
        <w:rPr>
          <w:rStyle w:val="normaltextrun"/>
          <w:rFonts w:asciiTheme="minorHAnsi" w:hAnsiTheme="minorHAnsi" w:cstheme="minorHAnsi"/>
        </w:rPr>
        <w:t>specifieke vaardigheden van kinderen. Te denken valt </w:t>
      </w:r>
      <w:r w:rsidR="0020042A" w:rsidRPr="005441C7">
        <w:rPr>
          <w:rStyle w:val="contextualspellingandgrammarerror"/>
          <w:rFonts w:asciiTheme="minorHAnsi" w:hAnsiTheme="minorHAnsi" w:cstheme="minorHAnsi"/>
        </w:rPr>
        <w:t>aan:</w:t>
      </w:r>
      <w:r w:rsidRPr="005441C7">
        <w:rPr>
          <w:rStyle w:val="normaltextrun"/>
          <w:rFonts w:asciiTheme="minorHAnsi" w:hAnsiTheme="minorHAnsi" w:cstheme="minorHAnsi"/>
        </w:rPr>
        <w:t> samenwerken, onderzoeken, plannen, presenteren en </w:t>
      </w:r>
      <w:r w:rsidR="00BE7913" w:rsidRPr="005441C7">
        <w:rPr>
          <w:rStyle w:val="spellingerror"/>
          <w:rFonts w:asciiTheme="minorHAnsi" w:hAnsiTheme="minorHAnsi" w:cstheme="minorHAnsi"/>
        </w:rPr>
        <w:t>ICT</w:t>
      </w:r>
      <w:r w:rsidR="002F5570" w:rsidRPr="005441C7">
        <w:rPr>
          <w:rStyle w:val="normaltextrun"/>
          <w:rFonts w:asciiTheme="minorHAnsi" w:hAnsiTheme="minorHAnsi" w:cstheme="minorHAnsi"/>
        </w:rPr>
        <w:t>-</w:t>
      </w:r>
      <w:r w:rsidRPr="005441C7">
        <w:rPr>
          <w:rStyle w:val="normaltextrun"/>
          <w:rFonts w:asciiTheme="minorHAnsi" w:hAnsiTheme="minorHAnsi" w:cstheme="minorHAnsi"/>
        </w:rPr>
        <w:t>vaardigheden. </w:t>
      </w:r>
      <w:r w:rsidRPr="005441C7">
        <w:rPr>
          <w:rStyle w:val="eop"/>
          <w:rFonts w:asciiTheme="minorHAnsi" w:hAnsiTheme="minorHAnsi" w:cstheme="minorHAnsi"/>
        </w:rPr>
        <w:t> </w:t>
      </w:r>
    </w:p>
    <w:p w14:paraId="2BBCCF2E" w14:textId="77777777" w:rsidR="00E137DE" w:rsidRPr="005441C7" w:rsidRDefault="00E137DE" w:rsidP="002878A9">
      <w:pPr>
        <w:pStyle w:val="paragraph"/>
        <w:spacing w:before="0" w:beforeAutospacing="0" w:after="0" w:afterAutospacing="0"/>
        <w:textAlignment w:val="baseline"/>
        <w:rPr>
          <w:rFonts w:asciiTheme="minorHAnsi" w:hAnsiTheme="minorHAnsi" w:cstheme="minorHAnsi"/>
        </w:rPr>
      </w:pPr>
    </w:p>
    <w:p w14:paraId="1FB3895E" w14:textId="44058A7A" w:rsidR="002878A9" w:rsidRPr="005441C7" w:rsidRDefault="002878A9" w:rsidP="00E137DE">
      <w:pPr>
        <w:pStyle w:val="Kop3"/>
        <w:rPr>
          <w:rFonts w:asciiTheme="minorHAnsi" w:hAnsiTheme="minorHAnsi" w:cstheme="minorHAnsi"/>
        </w:rPr>
      </w:pPr>
      <w:bookmarkStart w:id="230" w:name="_Toc171675689"/>
      <w:bookmarkStart w:id="231" w:name="_Toc171425079"/>
      <w:r w:rsidRPr="005441C7">
        <w:rPr>
          <w:rStyle w:val="normaltextrun"/>
          <w:rFonts w:asciiTheme="minorHAnsi" w:hAnsiTheme="minorHAnsi" w:cstheme="minorHAnsi"/>
        </w:rPr>
        <w:t>7.1.</w:t>
      </w:r>
      <w:r w:rsidR="006540D2" w:rsidRPr="005441C7">
        <w:rPr>
          <w:rStyle w:val="normaltextrun"/>
          <w:rFonts w:asciiTheme="minorHAnsi" w:hAnsiTheme="minorHAnsi" w:cstheme="minorHAnsi"/>
        </w:rPr>
        <w:t>3</w:t>
      </w:r>
      <w:r w:rsidRPr="005441C7">
        <w:rPr>
          <w:rStyle w:val="normaltextrun"/>
          <w:rFonts w:asciiTheme="minorHAnsi" w:hAnsiTheme="minorHAnsi" w:cstheme="minorHAnsi"/>
        </w:rPr>
        <w:t> Kwaliteitsverbetering door goed personeel</w:t>
      </w:r>
      <w:bookmarkEnd w:id="230"/>
      <w:bookmarkEnd w:id="231"/>
      <w:r w:rsidRPr="005441C7">
        <w:rPr>
          <w:rStyle w:val="eop"/>
          <w:rFonts w:asciiTheme="minorHAnsi" w:hAnsiTheme="minorHAnsi" w:cstheme="minorHAnsi"/>
        </w:rPr>
        <w:t> </w:t>
      </w:r>
    </w:p>
    <w:p w14:paraId="0986F10A" w14:textId="79C19675" w:rsidR="00A670AE" w:rsidRPr="005441C7" w:rsidRDefault="002878A9" w:rsidP="00A670AE">
      <w:pPr>
        <w:pStyle w:val="paragraph"/>
        <w:spacing w:before="0" w:beforeAutospacing="0" w:after="0" w:afterAutospacing="0"/>
        <w:textAlignment w:val="baseline"/>
        <w:rPr>
          <w:rFonts w:asciiTheme="minorHAnsi" w:hAnsiTheme="minorHAnsi" w:cstheme="minorHAnsi"/>
        </w:rPr>
      </w:pPr>
      <w:r w:rsidRPr="005441C7">
        <w:rPr>
          <w:rStyle w:val="normaltextrun"/>
          <w:rFonts w:asciiTheme="minorHAnsi" w:hAnsiTheme="minorHAnsi" w:cstheme="minorHAnsi"/>
        </w:rPr>
        <w:t>Nog belangrijker dan de methoden die een school gebruikt, zijn de leerkrachten die er mee werken. Aan hen heeft u uw kind toevertrouwd. Zij moeten </w:t>
      </w:r>
      <w:r w:rsidR="0020042A" w:rsidRPr="005441C7">
        <w:rPr>
          <w:rStyle w:val="contextualspellingandgrammarerror"/>
          <w:rFonts w:asciiTheme="minorHAnsi" w:hAnsiTheme="minorHAnsi" w:cstheme="minorHAnsi"/>
        </w:rPr>
        <w:t>ervoor</w:t>
      </w:r>
      <w:r w:rsidRPr="005441C7">
        <w:rPr>
          <w:rStyle w:val="normaltextrun"/>
          <w:rFonts w:asciiTheme="minorHAnsi" w:hAnsiTheme="minorHAnsi" w:cstheme="minorHAnsi"/>
        </w:rPr>
        <w:t> zorgen dat de methoden zinvol gebruikt worden. De leerkrachten op </w:t>
      </w:r>
      <w:r w:rsidR="00690BFA">
        <w:rPr>
          <w:rStyle w:val="normaltextrun"/>
          <w:rFonts w:asciiTheme="minorHAnsi" w:hAnsiTheme="minorHAnsi" w:cstheme="minorHAnsi"/>
        </w:rPr>
        <w:t>obs</w:t>
      </w:r>
      <w:r w:rsidR="00DE1089" w:rsidRPr="005441C7">
        <w:rPr>
          <w:rStyle w:val="normaltextrun"/>
          <w:rFonts w:asciiTheme="minorHAnsi" w:hAnsiTheme="minorHAnsi" w:cstheme="minorHAnsi"/>
        </w:rPr>
        <w:t xml:space="preserve"> Kiezel en Kei</w:t>
      </w:r>
      <w:r w:rsidRPr="005441C7">
        <w:rPr>
          <w:rStyle w:val="normaltextrun"/>
          <w:rFonts w:asciiTheme="minorHAnsi" w:hAnsiTheme="minorHAnsi" w:cstheme="minorHAnsi"/>
        </w:rPr>
        <w:t> besteden veel tijd aan samenwerking en overleg. Dit kan in de vorm van ontwikkelen tijdens studiemiddagen, tijdens vergaderingen en door het individueel of als team volgen van nascholingscursussen.</w:t>
      </w:r>
      <w:r w:rsidRPr="005441C7">
        <w:rPr>
          <w:rStyle w:val="eop"/>
          <w:rFonts w:asciiTheme="minorHAnsi" w:hAnsiTheme="minorHAnsi" w:cstheme="minorHAnsi"/>
        </w:rPr>
        <w:t> </w:t>
      </w:r>
      <w:r w:rsidR="00A670AE" w:rsidRPr="005441C7">
        <w:rPr>
          <w:rFonts w:asciiTheme="minorHAnsi" w:hAnsiTheme="minorHAnsi" w:cstheme="minorHAnsi"/>
        </w:rPr>
        <w:t xml:space="preserve">In het schoolontwikkelplan wordt jaarlijks vastgelegd aan welke scholingstrajecten het team in het schooljaar gaat deelnemen. Leerkrachten kunnen </w:t>
      </w:r>
      <w:r w:rsidR="00A670AE" w:rsidRPr="005441C7">
        <w:rPr>
          <w:rFonts w:asciiTheme="minorHAnsi" w:hAnsiTheme="minorHAnsi" w:cstheme="minorHAnsi"/>
        </w:rPr>
        <w:lastRenderedPageBreak/>
        <w:t>daarnaast individueel scholing volgen naar aanleiding van de schoolontwikkeling. Daarnaast wordt samen met medewerkers gezocht naar mogelijkheden om zelf sturing te geven aan de eigen professionele ontwikkeling</w:t>
      </w:r>
      <w:r w:rsidR="00A74C7B" w:rsidRPr="005441C7">
        <w:rPr>
          <w:rFonts w:asciiTheme="minorHAnsi" w:hAnsiTheme="minorHAnsi" w:cstheme="minorHAnsi"/>
        </w:rPr>
        <w:t>.</w:t>
      </w:r>
    </w:p>
    <w:p w14:paraId="54F84FBE" w14:textId="77777777" w:rsidR="00E137DE" w:rsidRPr="005441C7" w:rsidRDefault="00E137DE" w:rsidP="002878A9">
      <w:pPr>
        <w:pStyle w:val="paragraph"/>
        <w:spacing w:before="0" w:beforeAutospacing="0" w:after="0" w:afterAutospacing="0"/>
        <w:textAlignment w:val="baseline"/>
        <w:rPr>
          <w:rFonts w:asciiTheme="minorHAnsi" w:hAnsiTheme="minorHAnsi" w:cstheme="minorHAnsi"/>
        </w:rPr>
      </w:pPr>
    </w:p>
    <w:p w14:paraId="18329ADF" w14:textId="0E86B5E3" w:rsidR="002878A9" w:rsidRPr="005441C7" w:rsidRDefault="002878A9" w:rsidP="00DE1089">
      <w:pPr>
        <w:pStyle w:val="Kop3"/>
        <w:rPr>
          <w:rFonts w:asciiTheme="minorHAnsi" w:hAnsiTheme="minorHAnsi" w:cstheme="minorHAnsi"/>
        </w:rPr>
      </w:pPr>
      <w:bookmarkStart w:id="232" w:name="_Toc171675690"/>
      <w:bookmarkStart w:id="233" w:name="_Toc171425080"/>
      <w:r w:rsidRPr="005441C7">
        <w:rPr>
          <w:rStyle w:val="normaltextrun"/>
          <w:rFonts w:asciiTheme="minorHAnsi" w:hAnsiTheme="minorHAnsi" w:cstheme="minorHAnsi"/>
        </w:rPr>
        <w:t>7.1.</w:t>
      </w:r>
      <w:r w:rsidR="006540D2" w:rsidRPr="005441C7">
        <w:rPr>
          <w:rStyle w:val="normaltextrun"/>
          <w:rFonts w:asciiTheme="minorHAnsi" w:hAnsiTheme="minorHAnsi" w:cstheme="minorHAnsi"/>
        </w:rPr>
        <w:t>4</w:t>
      </w:r>
      <w:r w:rsidRPr="005441C7">
        <w:rPr>
          <w:rStyle w:val="normaltextrun"/>
          <w:rFonts w:asciiTheme="minorHAnsi" w:hAnsiTheme="minorHAnsi" w:cstheme="minorHAnsi"/>
        </w:rPr>
        <w:t> Kwaliteitsverbetering door leerlingvolgsysteem</w:t>
      </w:r>
      <w:bookmarkEnd w:id="232"/>
      <w:bookmarkEnd w:id="233"/>
      <w:r w:rsidRPr="005441C7">
        <w:rPr>
          <w:rStyle w:val="eop"/>
          <w:rFonts w:asciiTheme="minorHAnsi" w:hAnsiTheme="minorHAnsi" w:cstheme="minorHAnsi"/>
        </w:rPr>
        <w:t> </w:t>
      </w:r>
    </w:p>
    <w:p w14:paraId="686C2996" w14:textId="5BC12123" w:rsidR="002878A9" w:rsidRPr="005441C7" w:rsidRDefault="002878A9" w:rsidP="002878A9">
      <w:pPr>
        <w:pStyle w:val="paragraph"/>
        <w:spacing w:before="0" w:beforeAutospacing="0" w:after="0" w:afterAutospacing="0"/>
        <w:textAlignment w:val="baseline"/>
        <w:rPr>
          <w:rStyle w:val="eop"/>
          <w:rFonts w:asciiTheme="minorHAnsi" w:hAnsiTheme="minorHAnsi" w:cstheme="minorHAnsi"/>
        </w:rPr>
      </w:pPr>
      <w:r w:rsidRPr="005441C7">
        <w:rPr>
          <w:rStyle w:val="normaltextrun"/>
          <w:rFonts w:asciiTheme="minorHAnsi" w:hAnsiTheme="minorHAnsi" w:cstheme="minorHAnsi"/>
        </w:rPr>
        <w:t>Een goede manier om de kwaliteit van het onderwijs te bewaken en verder te verhogen, is het werken met toetsen. We gebruiken hiervoor naast de </w:t>
      </w:r>
      <w:r w:rsidRPr="005441C7">
        <w:rPr>
          <w:rStyle w:val="spellingerror"/>
          <w:rFonts w:asciiTheme="minorHAnsi" w:hAnsiTheme="minorHAnsi" w:cstheme="minorHAnsi"/>
        </w:rPr>
        <w:t>methodegebonden</w:t>
      </w:r>
      <w:r w:rsidRPr="005441C7">
        <w:rPr>
          <w:rStyle w:val="normaltextrun"/>
          <w:rFonts w:asciiTheme="minorHAnsi" w:hAnsiTheme="minorHAnsi" w:cstheme="minorHAnsi"/>
        </w:rPr>
        <w:t> toetsen ook de toetsen uit het leerlingvolgsysteem van CITO. Deze landelijk genormeerde toetsen worden twee keer per jaar afgenomen. Het systeem levert waardevolle informatie op over een leerling. Door het o.a. afnemen van toetsen en deze goed te analyseren, kunnen we nagaan of het onderwijsleerproces tot het gewenste resultaat heeft geleid. Zo nodig kunnen we dan zaken bijstellen.</w:t>
      </w:r>
      <w:r w:rsidRPr="005441C7">
        <w:rPr>
          <w:rStyle w:val="eop"/>
          <w:rFonts w:asciiTheme="minorHAnsi" w:hAnsiTheme="minorHAnsi" w:cstheme="minorHAnsi"/>
        </w:rPr>
        <w:t> </w:t>
      </w:r>
    </w:p>
    <w:p w14:paraId="2338F2D8" w14:textId="77777777" w:rsidR="00504BDA" w:rsidRPr="005441C7" w:rsidRDefault="00504BDA" w:rsidP="002878A9">
      <w:pPr>
        <w:pStyle w:val="paragraph"/>
        <w:spacing w:before="0" w:beforeAutospacing="0" w:after="0" w:afterAutospacing="0"/>
        <w:textAlignment w:val="baseline"/>
        <w:rPr>
          <w:rFonts w:asciiTheme="minorHAnsi" w:hAnsiTheme="minorHAnsi" w:cstheme="minorHAnsi"/>
        </w:rPr>
      </w:pPr>
    </w:p>
    <w:p w14:paraId="188451C3" w14:textId="0F42B263" w:rsidR="002878A9" w:rsidRPr="005441C7" w:rsidRDefault="002878A9" w:rsidP="00E9031B">
      <w:pPr>
        <w:pStyle w:val="Kop3"/>
        <w:rPr>
          <w:rFonts w:asciiTheme="minorHAnsi" w:hAnsiTheme="minorHAnsi" w:cstheme="minorHAnsi"/>
        </w:rPr>
      </w:pPr>
      <w:bookmarkStart w:id="234" w:name="_Toc171675691"/>
      <w:bookmarkStart w:id="235" w:name="_Toc171425081"/>
      <w:r w:rsidRPr="005441C7">
        <w:rPr>
          <w:rStyle w:val="normaltextrun"/>
          <w:rFonts w:asciiTheme="minorHAnsi" w:hAnsiTheme="minorHAnsi" w:cstheme="minorHAnsi"/>
        </w:rPr>
        <w:t>7.1.</w:t>
      </w:r>
      <w:r w:rsidR="00B74EB1" w:rsidRPr="005441C7">
        <w:rPr>
          <w:rStyle w:val="normaltextrun"/>
          <w:rFonts w:asciiTheme="minorHAnsi" w:hAnsiTheme="minorHAnsi" w:cstheme="minorHAnsi"/>
        </w:rPr>
        <w:t>5</w:t>
      </w:r>
      <w:r w:rsidRPr="005441C7">
        <w:rPr>
          <w:rStyle w:val="normaltextrun"/>
          <w:rFonts w:asciiTheme="minorHAnsi" w:hAnsiTheme="minorHAnsi" w:cstheme="minorHAnsi"/>
        </w:rPr>
        <w:t> Het schoolontwikkelplan</w:t>
      </w:r>
      <w:bookmarkEnd w:id="234"/>
      <w:bookmarkEnd w:id="235"/>
      <w:r w:rsidRPr="005441C7">
        <w:rPr>
          <w:rStyle w:val="eop"/>
          <w:rFonts w:asciiTheme="minorHAnsi" w:hAnsiTheme="minorHAnsi" w:cstheme="minorHAnsi"/>
        </w:rPr>
        <w:t> </w:t>
      </w:r>
    </w:p>
    <w:p w14:paraId="0857759F" w14:textId="77777777" w:rsidR="006B660E" w:rsidRDefault="00322748" w:rsidP="002878A9">
      <w:pPr>
        <w:pStyle w:val="paragraph"/>
        <w:spacing w:before="0" w:beforeAutospacing="0" w:after="0" w:afterAutospacing="0"/>
        <w:textAlignment w:val="baseline"/>
        <w:rPr>
          <w:rStyle w:val="normaltextrun"/>
          <w:rFonts w:asciiTheme="minorHAnsi" w:hAnsiTheme="minorHAnsi" w:cstheme="minorHAnsi"/>
        </w:rPr>
      </w:pPr>
      <w:r w:rsidRPr="005441C7">
        <w:rPr>
          <w:rStyle w:val="normaltextrun"/>
          <w:rFonts w:asciiTheme="minorHAnsi" w:hAnsiTheme="minorHAnsi" w:cstheme="minorHAnsi"/>
        </w:rPr>
        <w:t>In het schoolplan staan de doelen voor een periode van vier jaar beschreven.</w:t>
      </w:r>
      <w:r w:rsidR="0006762B" w:rsidRPr="005441C7">
        <w:rPr>
          <w:rStyle w:val="normaltextrun"/>
          <w:rFonts w:asciiTheme="minorHAnsi" w:hAnsiTheme="minorHAnsi" w:cstheme="minorHAnsi"/>
        </w:rPr>
        <w:t xml:space="preserve"> Vanuit dit schoolplan wordt ieder jaar </w:t>
      </w:r>
      <w:r w:rsidR="0044559B" w:rsidRPr="005441C7">
        <w:rPr>
          <w:rStyle w:val="normaltextrun"/>
          <w:rFonts w:asciiTheme="minorHAnsi" w:hAnsiTheme="minorHAnsi" w:cstheme="minorHAnsi"/>
        </w:rPr>
        <w:t xml:space="preserve">het schoolontwikkelplan </w:t>
      </w:r>
      <w:r w:rsidR="0020042A" w:rsidRPr="005441C7">
        <w:rPr>
          <w:rStyle w:val="normaltextrun"/>
          <w:rFonts w:asciiTheme="minorHAnsi" w:hAnsiTheme="minorHAnsi" w:cstheme="minorHAnsi"/>
        </w:rPr>
        <w:t>vastgesteld</w:t>
      </w:r>
      <w:r w:rsidR="00641EA9" w:rsidRPr="005441C7">
        <w:rPr>
          <w:rStyle w:val="normaltextrun"/>
          <w:rFonts w:asciiTheme="minorHAnsi" w:hAnsiTheme="minorHAnsi" w:cstheme="minorHAnsi"/>
        </w:rPr>
        <w:t xml:space="preserve">. </w:t>
      </w:r>
      <w:r w:rsidR="0079017A" w:rsidRPr="005441C7">
        <w:rPr>
          <w:rStyle w:val="normaltextrun"/>
          <w:rFonts w:asciiTheme="minorHAnsi" w:hAnsiTheme="minorHAnsi" w:cstheme="minorHAnsi"/>
        </w:rPr>
        <w:t xml:space="preserve">In het schoolontwikkelplan staan </w:t>
      </w:r>
      <w:r w:rsidR="002878A9" w:rsidRPr="005441C7">
        <w:rPr>
          <w:rStyle w:val="normaltextrun"/>
          <w:rFonts w:asciiTheme="minorHAnsi" w:hAnsiTheme="minorHAnsi" w:cstheme="minorHAnsi"/>
        </w:rPr>
        <w:t>vooraf geformuleerde onderwerpen en doelen per schooljaar</w:t>
      </w:r>
      <w:r w:rsidR="00F079AB" w:rsidRPr="005441C7">
        <w:rPr>
          <w:rStyle w:val="normaltextrun"/>
          <w:rFonts w:asciiTheme="minorHAnsi" w:hAnsiTheme="minorHAnsi" w:cstheme="minorHAnsi"/>
        </w:rPr>
        <w:t>. Aan het eind van iede</w:t>
      </w:r>
      <w:r w:rsidR="002878A9" w:rsidRPr="005441C7">
        <w:rPr>
          <w:rStyle w:val="normaltextrun"/>
          <w:rFonts w:asciiTheme="minorHAnsi" w:hAnsiTheme="minorHAnsi" w:cstheme="minorHAnsi"/>
        </w:rPr>
        <w:t>r schooljaar worden de resultaten op schoolniveau geëvalueerd. Hieruit komen punten die naar tevredenheid zijn gegaan en een aantal verbeterpunten. Vervolgens wordt er geanalyseerd hoe de goede resultaten zijn behaald en wat wij kunnen doen om aan de verbeterpunten goed te krijgen. Hierbij gaat het om vragen als: </w:t>
      </w:r>
    </w:p>
    <w:p w14:paraId="27415964" w14:textId="006A47F7" w:rsidR="002878A9" w:rsidRPr="005441C7" w:rsidRDefault="002878A9" w:rsidP="002878A9">
      <w:pPr>
        <w:pStyle w:val="paragraph"/>
        <w:spacing w:before="0" w:beforeAutospacing="0" w:after="0" w:afterAutospacing="0"/>
        <w:textAlignment w:val="baseline"/>
        <w:rPr>
          <w:rFonts w:asciiTheme="minorHAnsi" w:hAnsiTheme="minorHAnsi" w:cstheme="minorHAnsi"/>
        </w:rPr>
      </w:pPr>
      <w:r w:rsidRPr="005441C7">
        <w:rPr>
          <w:rStyle w:val="eop"/>
          <w:rFonts w:asciiTheme="minorHAnsi" w:hAnsiTheme="minorHAnsi" w:cstheme="minorHAnsi"/>
        </w:rPr>
        <w:t> </w:t>
      </w:r>
    </w:p>
    <w:p w14:paraId="110F29F9" w14:textId="77777777" w:rsidR="002878A9" w:rsidRPr="005441C7" w:rsidRDefault="002878A9" w:rsidP="006C5FBF">
      <w:pPr>
        <w:pStyle w:val="paragraph"/>
        <w:numPr>
          <w:ilvl w:val="0"/>
          <w:numId w:val="15"/>
        </w:numPr>
        <w:spacing w:before="0" w:beforeAutospacing="0" w:after="0" w:afterAutospacing="0"/>
        <w:ind w:left="1080" w:firstLine="0"/>
        <w:textAlignment w:val="baseline"/>
        <w:rPr>
          <w:rFonts w:asciiTheme="minorHAnsi" w:hAnsiTheme="minorHAnsi" w:cstheme="minorHAnsi"/>
        </w:rPr>
      </w:pPr>
      <w:r w:rsidRPr="005441C7">
        <w:rPr>
          <w:rStyle w:val="normaltextrun"/>
          <w:rFonts w:asciiTheme="minorHAnsi" w:hAnsiTheme="minorHAnsi" w:cstheme="minorHAnsi"/>
        </w:rPr>
        <w:t>Hebben we gekozen voor de juiste leerstof?</w:t>
      </w:r>
      <w:r w:rsidRPr="005441C7">
        <w:rPr>
          <w:rStyle w:val="eop"/>
          <w:rFonts w:asciiTheme="minorHAnsi" w:hAnsiTheme="minorHAnsi" w:cstheme="minorHAnsi"/>
        </w:rPr>
        <w:t> </w:t>
      </w:r>
    </w:p>
    <w:p w14:paraId="0DC9E45E" w14:textId="77777777" w:rsidR="002878A9" w:rsidRPr="005441C7" w:rsidRDefault="002878A9" w:rsidP="006C5FBF">
      <w:pPr>
        <w:pStyle w:val="paragraph"/>
        <w:numPr>
          <w:ilvl w:val="0"/>
          <w:numId w:val="15"/>
        </w:numPr>
        <w:spacing w:before="0" w:beforeAutospacing="0" w:after="0" w:afterAutospacing="0"/>
        <w:ind w:left="1080" w:firstLine="0"/>
        <w:textAlignment w:val="baseline"/>
        <w:rPr>
          <w:rFonts w:asciiTheme="minorHAnsi" w:hAnsiTheme="minorHAnsi" w:cstheme="minorHAnsi"/>
        </w:rPr>
      </w:pPr>
      <w:r w:rsidRPr="005441C7">
        <w:rPr>
          <w:rStyle w:val="normaltextrun"/>
          <w:rFonts w:asciiTheme="minorHAnsi" w:hAnsiTheme="minorHAnsi" w:cstheme="minorHAnsi"/>
        </w:rPr>
        <w:t>Hebben we die leerstof op het goede moment aangeboden?</w:t>
      </w:r>
      <w:r w:rsidRPr="005441C7">
        <w:rPr>
          <w:rStyle w:val="eop"/>
          <w:rFonts w:asciiTheme="minorHAnsi" w:hAnsiTheme="minorHAnsi" w:cstheme="minorHAnsi"/>
        </w:rPr>
        <w:t> </w:t>
      </w:r>
    </w:p>
    <w:p w14:paraId="154A9263" w14:textId="77777777" w:rsidR="002878A9" w:rsidRPr="005441C7" w:rsidRDefault="002878A9" w:rsidP="006C5FBF">
      <w:pPr>
        <w:pStyle w:val="paragraph"/>
        <w:numPr>
          <w:ilvl w:val="0"/>
          <w:numId w:val="15"/>
        </w:numPr>
        <w:spacing w:before="0" w:beforeAutospacing="0" w:after="0" w:afterAutospacing="0"/>
        <w:ind w:left="1080" w:firstLine="0"/>
        <w:textAlignment w:val="baseline"/>
        <w:rPr>
          <w:rFonts w:asciiTheme="minorHAnsi" w:hAnsiTheme="minorHAnsi" w:cstheme="minorHAnsi"/>
        </w:rPr>
      </w:pPr>
      <w:r w:rsidRPr="005441C7">
        <w:rPr>
          <w:rStyle w:val="normaltextrun"/>
          <w:rFonts w:asciiTheme="minorHAnsi" w:hAnsiTheme="minorHAnsi" w:cstheme="minorHAnsi"/>
        </w:rPr>
        <w:t>Hanteren we de juiste instructie?</w:t>
      </w:r>
      <w:r w:rsidRPr="005441C7">
        <w:rPr>
          <w:rStyle w:val="eop"/>
          <w:rFonts w:asciiTheme="minorHAnsi" w:hAnsiTheme="minorHAnsi" w:cstheme="minorHAnsi"/>
        </w:rPr>
        <w:t> </w:t>
      </w:r>
    </w:p>
    <w:p w14:paraId="68DEA832" w14:textId="77777777" w:rsidR="002878A9" w:rsidRDefault="002878A9" w:rsidP="006C5FBF">
      <w:pPr>
        <w:pStyle w:val="paragraph"/>
        <w:numPr>
          <w:ilvl w:val="0"/>
          <w:numId w:val="15"/>
        </w:numPr>
        <w:spacing w:before="0" w:beforeAutospacing="0" w:after="0" w:afterAutospacing="0"/>
        <w:ind w:left="1080" w:firstLine="0"/>
        <w:textAlignment w:val="baseline"/>
        <w:rPr>
          <w:rStyle w:val="eop"/>
          <w:rFonts w:asciiTheme="minorHAnsi" w:hAnsiTheme="minorHAnsi" w:cstheme="minorHAnsi"/>
        </w:rPr>
      </w:pPr>
      <w:r w:rsidRPr="005441C7">
        <w:rPr>
          <w:rStyle w:val="normaltextrun"/>
          <w:rFonts w:asciiTheme="minorHAnsi" w:hAnsiTheme="minorHAnsi" w:cstheme="minorHAnsi"/>
        </w:rPr>
        <w:t>Hebben we voldoende tijd besteed?</w:t>
      </w:r>
      <w:r w:rsidRPr="005441C7">
        <w:rPr>
          <w:rStyle w:val="eop"/>
          <w:rFonts w:asciiTheme="minorHAnsi" w:hAnsiTheme="minorHAnsi" w:cstheme="minorHAnsi"/>
        </w:rPr>
        <w:t> </w:t>
      </w:r>
    </w:p>
    <w:p w14:paraId="4E00775B" w14:textId="77777777" w:rsidR="006B660E" w:rsidRPr="005441C7" w:rsidRDefault="006B660E" w:rsidP="006B660E">
      <w:pPr>
        <w:pStyle w:val="paragraph"/>
        <w:spacing w:before="0" w:beforeAutospacing="0" w:after="0" w:afterAutospacing="0"/>
        <w:ind w:left="1080"/>
        <w:textAlignment w:val="baseline"/>
        <w:rPr>
          <w:rFonts w:asciiTheme="minorHAnsi" w:hAnsiTheme="minorHAnsi" w:cstheme="minorHAnsi"/>
        </w:rPr>
      </w:pPr>
    </w:p>
    <w:p w14:paraId="40E763E6" w14:textId="77777777" w:rsidR="002878A9" w:rsidRPr="005441C7" w:rsidRDefault="002878A9" w:rsidP="002878A9">
      <w:pPr>
        <w:pStyle w:val="paragraph"/>
        <w:spacing w:before="0" w:beforeAutospacing="0" w:after="0" w:afterAutospacing="0"/>
        <w:textAlignment w:val="baseline"/>
        <w:rPr>
          <w:rFonts w:asciiTheme="minorHAnsi" w:hAnsiTheme="minorHAnsi" w:cstheme="minorHAnsi"/>
        </w:rPr>
      </w:pPr>
      <w:r w:rsidRPr="005441C7">
        <w:rPr>
          <w:rStyle w:val="normaltextrun"/>
          <w:rFonts w:asciiTheme="minorHAnsi" w:hAnsiTheme="minorHAnsi" w:cstheme="minorHAnsi"/>
        </w:rPr>
        <w:t>De punten waar we extra aandacht aan willen schenken worden opgenomen in het schoolontwikkelingsplan. </w:t>
      </w:r>
      <w:r w:rsidRPr="005441C7">
        <w:rPr>
          <w:rStyle w:val="eop"/>
          <w:rFonts w:asciiTheme="minorHAnsi" w:hAnsiTheme="minorHAnsi" w:cstheme="minorHAnsi"/>
        </w:rPr>
        <w:t> </w:t>
      </w:r>
    </w:p>
    <w:p w14:paraId="07F05150" w14:textId="77777777" w:rsidR="002878A9" w:rsidRPr="005441C7" w:rsidRDefault="002878A9" w:rsidP="002878A9">
      <w:pPr>
        <w:pStyle w:val="paragraph"/>
        <w:spacing w:before="0" w:beforeAutospacing="0" w:after="0" w:afterAutospacing="0"/>
        <w:textAlignment w:val="baseline"/>
        <w:rPr>
          <w:rFonts w:asciiTheme="minorHAnsi" w:hAnsiTheme="minorHAnsi" w:cstheme="minorHAnsi"/>
        </w:rPr>
      </w:pPr>
      <w:r w:rsidRPr="005441C7">
        <w:rPr>
          <w:rStyle w:val="normaltextrun"/>
          <w:rFonts w:asciiTheme="minorHAnsi" w:hAnsiTheme="minorHAnsi" w:cstheme="minorHAnsi"/>
        </w:rPr>
        <w:t>Het kan echter ook zijn dat er vanuit de leerkrachten of de omgeving punten worden aangedragen waardoor de school bepaalde ontwikkelingen wil doorvoeren. Ook deze punten worden in het schoolontwikkelingsplan opgenomen. </w:t>
      </w:r>
      <w:r w:rsidRPr="005441C7">
        <w:rPr>
          <w:rStyle w:val="eop"/>
          <w:rFonts w:asciiTheme="minorHAnsi" w:hAnsiTheme="minorHAnsi" w:cstheme="minorHAnsi"/>
        </w:rPr>
        <w:t> </w:t>
      </w:r>
    </w:p>
    <w:p w14:paraId="296C2CFA" w14:textId="02EFC8B9" w:rsidR="002878A9" w:rsidRPr="005441C7" w:rsidRDefault="002878A9" w:rsidP="002878A9">
      <w:pPr>
        <w:pStyle w:val="paragraph"/>
        <w:spacing w:before="0" w:beforeAutospacing="0" w:after="0" w:afterAutospacing="0"/>
        <w:textAlignment w:val="baseline"/>
        <w:rPr>
          <w:rFonts w:asciiTheme="minorHAnsi" w:hAnsiTheme="minorHAnsi" w:cstheme="minorHAnsi"/>
        </w:rPr>
      </w:pPr>
      <w:r w:rsidRPr="005441C7">
        <w:rPr>
          <w:rStyle w:val="normaltextrun"/>
          <w:rFonts w:asciiTheme="minorHAnsi" w:hAnsiTheme="minorHAnsi" w:cstheme="minorHAnsi"/>
        </w:rPr>
        <w:t>Voor het komende schooljaar zijn de volgende punten opgenomen:</w:t>
      </w:r>
      <w:r w:rsidRPr="005441C7">
        <w:rPr>
          <w:rStyle w:val="eop"/>
          <w:rFonts w:asciiTheme="minorHAnsi" w:hAnsiTheme="minorHAnsi" w:cstheme="minorHAnsi"/>
        </w:rPr>
        <w:t> </w:t>
      </w:r>
      <w:r w:rsidR="006B660E">
        <w:rPr>
          <w:rStyle w:val="eop"/>
          <w:rFonts w:asciiTheme="minorHAnsi" w:hAnsiTheme="minorHAnsi" w:cstheme="minorHAnsi"/>
        </w:rPr>
        <w:br/>
      </w:r>
    </w:p>
    <w:p w14:paraId="504D3A33" w14:textId="109713FE" w:rsidR="00347C25" w:rsidRPr="00A56231" w:rsidRDefault="004853BB" w:rsidP="008B0B9F">
      <w:pPr>
        <w:pStyle w:val="paragraph"/>
        <w:numPr>
          <w:ilvl w:val="0"/>
          <w:numId w:val="16"/>
        </w:numPr>
        <w:spacing w:before="0" w:beforeAutospacing="0" w:after="0" w:afterAutospacing="0"/>
        <w:textAlignment w:val="baseline"/>
        <w:rPr>
          <w:rStyle w:val="normaltextrun"/>
          <w:rFonts w:asciiTheme="minorHAnsi" w:hAnsiTheme="minorHAnsi" w:cstheme="minorHAnsi"/>
          <w:i/>
        </w:rPr>
      </w:pPr>
      <w:r w:rsidRPr="00A56231">
        <w:rPr>
          <w:rStyle w:val="normaltextrun"/>
          <w:rFonts w:asciiTheme="minorHAnsi" w:hAnsiTheme="minorHAnsi" w:cstheme="minorHAnsi"/>
          <w:i/>
        </w:rPr>
        <w:t xml:space="preserve">Het versterken van het taalaanbod en </w:t>
      </w:r>
      <w:r w:rsidR="008B0B9F" w:rsidRPr="00A56231">
        <w:rPr>
          <w:rStyle w:val="normaltextrun"/>
          <w:rFonts w:asciiTheme="minorHAnsi" w:hAnsiTheme="minorHAnsi" w:cstheme="minorHAnsi"/>
          <w:i/>
        </w:rPr>
        <w:t>het toepassen van deze inzichten in het begrijpend luister- en leesonderwijs.</w:t>
      </w:r>
    </w:p>
    <w:p w14:paraId="38767350" w14:textId="0E52265D" w:rsidR="007775F9" w:rsidRPr="005441C7" w:rsidRDefault="00B83FB8" w:rsidP="007775F9">
      <w:pPr>
        <w:pStyle w:val="paragraph"/>
        <w:spacing w:before="0" w:beforeAutospacing="0" w:after="0" w:afterAutospacing="0"/>
        <w:ind w:left="720"/>
        <w:textAlignment w:val="baseline"/>
        <w:rPr>
          <w:rStyle w:val="normaltextrun"/>
          <w:rFonts w:asciiTheme="minorHAnsi" w:hAnsiTheme="minorHAnsi" w:cstheme="minorHAnsi"/>
        </w:rPr>
      </w:pPr>
      <w:r w:rsidRPr="005441C7">
        <w:rPr>
          <w:rStyle w:val="normaltextrun"/>
          <w:rFonts w:asciiTheme="minorHAnsi" w:hAnsiTheme="minorHAnsi" w:cstheme="minorHAnsi"/>
        </w:rPr>
        <w:t>In de onderbouw stromen de laatste jaren meer leerlingen in met lagere taalvaardigheden dan voorheen</w:t>
      </w:r>
      <w:r w:rsidR="007775F9" w:rsidRPr="005441C7">
        <w:rPr>
          <w:rStyle w:val="normaltextrun"/>
          <w:rFonts w:asciiTheme="minorHAnsi" w:hAnsiTheme="minorHAnsi" w:cstheme="minorHAnsi"/>
        </w:rPr>
        <w:t xml:space="preserve">. Dit heeft effect op het begrijpen van en lezen van moeilijke teksten. </w:t>
      </w:r>
      <w:r w:rsidR="00FE32B0" w:rsidRPr="005441C7">
        <w:rPr>
          <w:rStyle w:val="normaltextrun"/>
          <w:rFonts w:asciiTheme="minorHAnsi" w:hAnsiTheme="minorHAnsi" w:cstheme="minorHAnsi"/>
        </w:rPr>
        <w:t xml:space="preserve">Vanuit Expertis volgen wij aankomend jaar een begeleidingstraject. Zij helpen ons kritisch te kijken naar ons </w:t>
      </w:r>
      <w:r w:rsidR="00C9645D" w:rsidRPr="005441C7">
        <w:rPr>
          <w:rStyle w:val="normaltextrun"/>
          <w:rFonts w:asciiTheme="minorHAnsi" w:hAnsiTheme="minorHAnsi" w:cstheme="minorHAnsi"/>
        </w:rPr>
        <w:t xml:space="preserve">taalaanbod; </w:t>
      </w:r>
      <w:r w:rsidR="004753C4" w:rsidRPr="005441C7">
        <w:rPr>
          <w:rStyle w:val="normaltextrun"/>
          <w:rFonts w:asciiTheme="minorHAnsi" w:hAnsiTheme="minorHAnsi" w:cstheme="minorHAnsi"/>
        </w:rPr>
        <w:t>“D</w:t>
      </w:r>
      <w:r w:rsidR="00C9645D" w:rsidRPr="005441C7">
        <w:rPr>
          <w:rStyle w:val="normaltextrun"/>
          <w:rFonts w:asciiTheme="minorHAnsi" w:hAnsiTheme="minorHAnsi" w:cstheme="minorHAnsi"/>
        </w:rPr>
        <w:t xml:space="preserve">oen we de goede dingen en doen we </w:t>
      </w:r>
      <w:r w:rsidR="004753C4" w:rsidRPr="005441C7">
        <w:rPr>
          <w:rStyle w:val="normaltextrun"/>
          <w:rFonts w:asciiTheme="minorHAnsi" w:hAnsiTheme="minorHAnsi" w:cstheme="minorHAnsi"/>
        </w:rPr>
        <w:t xml:space="preserve">de goede </w:t>
      </w:r>
      <w:r w:rsidR="00C9645D" w:rsidRPr="005441C7">
        <w:rPr>
          <w:rStyle w:val="normaltextrun"/>
          <w:rFonts w:asciiTheme="minorHAnsi" w:hAnsiTheme="minorHAnsi" w:cstheme="minorHAnsi"/>
        </w:rPr>
        <w:t>dingen goed?</w:t>
      </w:r>
      <w:r w:rsidR="004753C4" w:rsidRPr="005441C7">
        <w:rPr>
          <w:rStyle w:val="normaltextrun"/>
          <w:rFonts w:asciiTheme="minorHAnsi" w:hAnsiTheme="minorHAnsi" w:cstheme="minorHAnsi"/>
        </w:rPr>
        <w:t>”</w:t>
      </w:r>
    </w:p>
    <w:p w14:paraId="440B3DB1" w14:textId="5F821FF8" w:rsidR="00B53713" w:rsidRDefault="007E7412" w:rsidP="00B53713">
      <w:pPr>
        <w:pStyle w:val="paragraph"/>
        <w:numPr>
          <w:ilvl w:val="0"/>
          <w:numId w:val="16"/>
        </w:numPr>
        <w:spacing w:before="0" w:beforeAutospacing="0" w:after="0" w:afterAutospacing="0"/>
        <w:textAlignment w:val="baseline"/>
        <w:rPr>
          <w:rStyle w:val="normaltextrun"/>
          <w:rFonts w:asciiTheme="minorHAnsi" w:hAnsiTheme="minorHAnsi" w:cstheme="minorHAnsi"/>
          <w:i/>
        </w:rPr>
      </w:pPr>
      <w:r w:rsidRPr="00A56231">
        <w:rPr>
          <w:rStyle w:val="normaltextrun"/>
          <w:rFonts w:asciiTheme="minorHAnsi" w:hAnsiTheme="minorHAnsi" w:cstheme="minorHAnsi"/>
          <w:i/>
          <w:iCs/>
        </w:rPr>
        <w:t>Het structureel v</w:t>
      </w:r>
      <w:r w:rsidR="00B53713" w:rsidRPr="00A56231">
        <w:rPr>
          <w:rStyle w:val="normaltextrun"/>
          <w:rFonts w:asciiTheme="minorHAnsi" w:hAnsiTheme="minorHAnsi" w:cstheme="minorHAnsi"/>
          <w:i/>
          <w:iCs/>
        </w:rPr>
        <w:t>ersterken van de sociale</w:t>
      </w:r>
      <w:r w:rsidR="00FF4B5D" w:rsidRPr="00A56231">
        <w:rPr>
          <w:rStyle w:val="normaltextrun"/>
          <w:rFonts w:asciiTheme="minorHAnsi" w:hAnsiTheme="minorHAnsi" w:cstheme="minorHAnsi"/>
          <w:i/>
          <w:iCs/>
        </w:rPr>
        <w:t xml:space="preserve"> vaardigheden van de leerlingen</w:t>
      </w:r>
      <w:r w:rsidRPr="00A56231">
        <w:rPr>
          <w:rStyle w:val="normaltextrun"/>
          <w:rFonts w:asciiTheme="minorHAnsi" w:hAnsiTheme="minorHAnsi" w:cstheme="minorHAnsi"/>
          <w:i/>
          <w:iCs/>
        </w:rPr>
        <w:t xml:space="preserve"> door middel van de metho</w:t>
      </w:r>
      <w:r w:rsidR="0093264B" w:rsidRPr="00A56231">
        <w:rPr>
          <w:rStyle w:val="normaltextrun"/>
          <w:rFonts w:asciiTheme="minorHAnsi" w:hAnsiTheme="minorHAnsi" w:cstheme="minorHAnsi"/>
          <w:i/>
          <w:iCs/>
        </w:rPr>
        <w:t>de Kwink.</w:t>
      </w:r>
    </w:p>
    <w:p w14:paraId="266343E7" w14:textId="5BDB43E9" w:rsidR="00A56231" w:rsidRPr="00A56231" w:rsidRDefault="007647C7" w:rsidP="00A56231">
      <w:pPr>
        <w:pStyle w:val="paragraph"/>
        <w:spacing w:before="0" w:beforeAutospacing="0" w:after="0" w:afterAutospacing="0"/>
        <w:ind w:left="720"/>
        <w:textAlignment w:val="baseline"/>
        <w:rPr>
          <w:rStyle w:val="normaltextrun"/>
          <w:rFonts w:asciiTheme="minorHAnsi" w:hAnsiTheme="minorHAnsi" w:cstheme="minorHAnsi"/>
        </w:rPr>
      </w:pPr>
      <w:r>
        <w:rPr>
          <w:rStyle w:val="normaltextrun"/>
          <w:rFonts w:asciiTheme="minorHAnsi" w:hAnsiTheme="minorHAnsi" w:cstheme="minorHAnsi"/>
        </w:rPr>
        <w:t>Wanneer e</w:t>
      </w:r>
      <w:r w:rsidR="000116BA">
        <w:rPr>
          <w:rStyle w:val="normaltextrun"/>
          <w:rFonts w:asciiTheme="minorHAnsi" w:hAnsiTheme="minorHAnsi" w:cstheme="minorHAnsi"/>
        </w:rPr>
        <w:t>en leerling niet goed i</w:t>
      </w:r>
      <w:r>
        <w:rPr>
          <w:rStyle w:val="normaltextrun"/>
          <w:rFonts w:asciiTheme="minorHAnsi" w:hAnsiTheme="minorHAnsi" w:cstheme="minorHAnsi"/>
        </w:rPr>
        <w:t>n zijn/haar vel zit</w:t>
      </w:r>
      <w:r w:rsidR="00447872">
        <w:rPr>
          <w:rStyle w:val="normaltextrun"/>
          <w:rFonts w:asciiTheme="minorHAnsi" w:hAnsiTheme="minorHAnsi" w:cstheme="minorHAnsi"/>
        </w:rPr>
        <w:t>, zal dit invloed hebben op het leren.</w:t>
      </w:r>
      <w:r w:rsidR="000116BA">
        <w:rPr>
          <w:rStyle w:val="normaltextrun"/>
          <w:rFonts w:asciiTheme="minorHAnsi" w:hAnsiTheme="minorHAnsi" w:cstheme="minorHAnsi"/>
        </w:rPr>
        <w:t xml:space="preserve"> </w:t>
      </w:r>
      <w:r w:rsidR="00447872">
        <w:rPr>
          <w:rStyle w:val="normaltextrun"/>
          <w:rFonts w:asciiTheme="minorHAnsi" w:hAnsiTheme="minorHAnsi" w:cstheme="minorHAnsi"/>
        </w:rPr>
        <w:t xml:space="preserve">Wij vinden het belangrijk dat </w:t>
      </w:r>
      <w:r w:rsidR="00F64D37">
        <w:rPr>
          <w:rStyle w:val="normaltextrun"/>
          <w:rFonts w:asciiTheme="minorHAnsi" w:hAnsiTheme="minorHAnsi" w:cstheme="minorHAnsi"/>
        </w:rPr>
        <w:t>de</w:t>
      </w:r>
      <w:r w:rsidR="00447872">
        <w:rPr>
          <w:rStyle w:val="normaltextrun"/>
          <w:rFonts w:asciiTheme="minorHAnsi" w:hAnsiTheme="minorHAnsi" w:cstheme="minorHAnsi"/>
        </w:rPr>
        <w:t xml:space="preserve"> leerlingen zich prettig voelen op </w:t>
      </w:r>
      <w:r w:rsidR="00F64D37">
        <w:rPr>
          <w:rStyle w:val="normaltextrun"/>
          <w:rFonts w:asciiTheme="minorHAnsi" w:hAnsiTheme="minorHAnsi" w:cstheme="minorHAnsi"/>
        </w:rPr>
        <w:t xml:space="preserve">onze </w:t>
      </w:r>
      <w:r w:rsidR="00447872">
        <w:rPr>
          <w:rStyle w:val="normaltextrun"/>
          <w:rFonts w:asciiTheme="minorHAnsi" w:hAnsiTheme="minorHAnsi" w:cstheme="minorHAnsi"/>
        </w:rPr>
        <w:t>school</w:t>
      </w:r>
      <w:r w:rsidR="00F64D37">
        <w:rPr>
          <w:rStyle w:val="normaltextrun"/>
          <w:rFonts w:asciiTheme="minorHAnsi" w:hAnsiTheme="minorHAnsi" w:cstheme="minorHAnsi"/>
        </w:rPr>
        <w:t>.</w:t>
      </w:r>
      <w:r w:rsidR="00447872">
        <w:rPr>
          <w:rStyle w:val="normaltextrun"/>
          <w:rFonts w:asciiTheme="minorHAnsi" w:hAnsiTheme="minorHAnsi" w:cstheme="minorHAnsi"/>
        </w:rPr>
        <w:t xml:space="preserve"> </w:t>
      </w:r>
      <w:r w:rsidR="00A56231">
        <w:rPr>
          <w:rStyle w:val="normaltextrun"/>
          <w:rFonts w:asciiTheme="minorHAnsi" w:hAnsiTheme="minorHAnsi" w:cstheme="minorHAnsi"/>
        </w:rPr>
        <w:t>Afgelopen schooljaar zijn we begonnen met de invoering van deze methodiek</w:t>
      </w:r>
      <w:r w:rsidR="00455D9F">
        <w:rPr>
          <w:rStyle w:val="normaltextrun"/>
          <w:rFonts w:asciiTheme="minorHAnsi" w:hAnsiTheme="minorHAnsi" w:cstheme="minorHAnsi"/>
        </w:rPr>
        <w:t xml:space="preserve">. Komend schooljaar </w:t>
      </w:r>
      <w:r w:rsidR="00F167B1">
        <w:rPr>
          <w:rStyle w:val="normaltextrun"/>
          <w:rFonts w:asciiTheme="minorHAnsi" w:hAnsiTheme="minorHAnsi" w:cstheme="minorHAnsi"/>
        </w:rPr>
        <w:t>kijken</w:t>
      </w:r>
      <w:r w:rsidR="00455D9F">
        <w:rPr>
          <w:rStyle w:val="normaltextrun"/>
          <w:rFonts w:asciiTheme="minorHAnsi" w:hAnsiTheme="minorHAnsi" w:cstheme="minorHAnsi"/>
        </w:rPr>
        <w:t xml:space="preserve"> we </w:t>
      </w:r>
      <w:r w:rsidR="00F167B1">
        <w:rPr>
          <w:rStyle w:val="normaltextrun"/>
          <w:rFonts w:asciiTheme="minorHAnsi" w:hAnsiTheme="minorHAnsi" w:cstheme="minorHAnsi"/>
        </w:rPr>
        <w:t>hoe we deze met</w:t>
      </w:r>
      <w:r w:rsidR="001630DA">
        <w:rPr>
          <w:rStyle w:val="normaltextrun"/>
          <w:rFonts w:asciiTheme="minorHAnsi" w:hAnsiTheme="minorHAnsi" w:cstheme="minorHAnsi"/>
        </w:rPr>
        <w:t>h</w:t>
      </w:r>
      <w:r w:rsidR="00F167B1">
        <w:rPr>
          <w:rStyle w:val="normaltextrun"/>
          <w:rFonts w:asciiTheme="minorHAnsi" w:hAnsiTheme="minorHAnsi" w:cstheme="minorHAnsi"/>
        </w:rPr>
        <w:t xml:space="preserve">ode zo effectief mogelijk in kunnen zetten. We volgen hiervoor een scholing samen met </w:t>
      </w:r>
      <w:r w:rsidR="00215FCE">
        <w:rPr>
          <w:rStyle w:val="normaltextrun"/>
          <w:rFonts w:asciiTheme="minorHAnsi" w:hAnsiTheme="minorHAnsi" w:cstheme="minorHAnsi"/>
        </w:rPr>
        <w:t>de H.W. Heuvelschool en School Noord</w:t>
      </w:r>
      <w:r w:rsidR="00C702CF">
        <w:rPr>
          <w:rStyle w:val="normaltextrun"/>
          <w:rFonts w:asciiTheme="minorHAnsi" w:hAnsiTheme="minorHAnsi" w:cstheme="minorHAnsi"/>
        </w:rPr>
        <w:t>.</w:t>
      </w:r>
    </w:p>
    <w:p w14:paraId="47AC28A4" w14:textId="3CF302EA" w:rsidR="00831685" w:rsidRDefault="00831685" w:rsidP="00CD20B0">
      <w:pPr>
        <w:pStyle w:val="Lijstalinea"/>
        <w:numPr>
          <w:ilvl w:val="0"/>
          <w:numId w:val="16"/>
        </w:numPr>
        <w:autoSpaceDE w:val="0"/>
        <w:autoSpaceDN w:val="0"/>
        <w:adjustRightInd w:val="0"/>
        <w:spacing w:after="0" w:line="240" w:lineRule="auto"/>
        <w:rPr>
          <w:rFonts w:cstheme="minorHAnsi"/>
          <w:sz w:val="24"/>
          <w:szCs w:val="24"/>
        </w:rPr>
      </w:pPr>
      <w:r>
        <w:rPr>
          <w:rFonts w:ascii="Corbel,Italic" w:hAnsi="Corbel,Italic" w:cs="Corbel,Italic"/>
          <w:i/>
          <w:iCs/>
          <w:sz w:val="24"/>
          <w:szCs w:val="24"/>
        </w:rPr>
        <w:t>Het integreren van de burgerschapschapsvaardigheden binnen de verschillende vakgebieden</w:t>
      </w:r>
    </w:p>
    <w:p w14:paraId="7D7693C5" w14:textId="0393F3E8" w:rsidR="007A349F" w:rsidRPr="00BB498A" w:rsidRDefault="007A349F" w:rsidP="00831685">
      <w:pPr>
        <w:pStyle w:val="Lijstalinea"/>
        <w:autoSpaceDE w:val="0"/>
        <w:autoSpaceDN w:val="0"/>
        <w:adjustRightInd w:val="0"/>
        <w:spacing w:after="0" w:line="240" w:lineRule="auto"/>
        <w:rPr>
          <w:rFonts w:asciiTheme="minorHAnsi" w:hAnsiTheme="minorHAnsi" w:cstheme="minorHAnsi"/>
          <w:sz w:val="24"/>
          <w:szCs w:val="24"/>
        </w:rPr>
      </w:pPr>
      <w:r w:rsidRPr="00BB498A">
        <w:rPr>
          <w:rFonts w:asciiTheme="minorHAnsi" w:hAnsiTheme="minorHAnsi" w:cstheme="minorHAnsi"/>
          <w:sz w:val="24"/>
          <w:szCs w:val="24"/>
        </w:rPr>
        <w:t>Burgerschap is een actueel thema in de maatschappij. Op onze school besteden we hier al veel</w:t>
      </w:r>
      <w:r w:rsidR="00831685" w:rsidRPr="00BB498A">
        <w:rPr>
          <w:rFonts w:asciiTheme="minorHAnsi" w:hAnsiTheme="minorHAnsi" w:cstheme="minorHAnsi"/>
          <w:sz w:val="24"/>
          <w:szCs w:val="24"/>
        </w:rPr>
        <w:t xml:space="preserve"> </w:t>
      </w:r>
      <w:r w:rsidRPr="00BB498A">
        <w:rPr>
          <w:rFonts w:asciiTheme="minorHAnsi" w:hAnsiTheme="minorHAnsi" w:cstheme="minorHAnsi"/>
          <w:sz w:val="24"/>
          <w:szCs w:val="24"/>
        </w:rPr>
        <w:t>aandacht aan. Komend schooljaar willen we ons burgerschapsonderwijs kritisch onder de loep nemen</w:t>
      </w:r>
    </w:p>
    <w:p w14:paraId="77841CE9" w14:textId="41E56162" w:rsidR="007A349F" w:rsidRPr="00BB498A" w:rsidRDefault="007A349F" w:rsidP="00831685">
      <w:pPr>
        <w:pStyle w:val="Lijstalinea"/>
        <w:autoSpaceDE w:val="0"/>
        <w:autoSpaceDN w:val="0"/>
        <w:adjustRightInd w:val="0"/>
        <w:spacing w:after="0" w:line="240" w:lineRule="auto"/>
        <w:rPr>
          <w:rFonts w:asciiTheme="minorHAnsi" w:hAnsiTheme="minorHAnsi" w:cstheme="minorHAnsi"/>
          <w:sz w:val="24"/>
          <w:szCs w:val="24"/>
        </w:rPr>
      </w:pPr>
      <w:r w:rsidRPr="00BB498A">
        <w:rPr>
          <w:rFonts w:asciiTheme="minorHAnsi" w:hAnsiTheme="minorHAnsi" w:cstheme="minorHAnsi"/>
          <w:sz w:val="24"/>
          <w:szCs w:val="24"/>
        </w:rPr>
        <w:t>en in kaart brengen welke doelen er tijdens de verschillende vakgebieden aan bod komen. We streven</w:t>
      </w:r>
      <w:r w:rsidR="00831685" w:rsidRPr="00BB498A">
        <w:rPr>
          <w:rFonts w:asciiTheme="minorHAnsi" w:hAnsiTheme="minorHAnsi" w:cstheme="minorHAnsi"/>
          <w:sz w:val="24"/>
          <w:szCs w:val="24"/>
        </w:rPr>
        <w:t xml:space="preserve"> </w:t>
      </w:r>
      <w:r w:rsidRPr="00BB498A">
        <w:rPr>
          <w:rFonts w:asciiTheme="minorHAnsi" w:hAnsiTheme="minorHAnsi" w:cstheme="minorHAnsi"/>
          <w:sz w:val="24"/>
          <w:szCs w:val="24"/>
        </w:rPr>
        <w:t>ernaar om de doelen voor burgerschap te verweven door de verschillende vakgebieden heen, zodat er</w:t>
      </w:r>
      <w:r w:rsidR="00C862E9" w:rsidRPr="00BB498A">
        <w:rPr>
          <w:rFonts w:asciiTheme="minorHAnsi" w:hAnsiTheme="minorHAnsi" w:cstheme="minorHAnsi"/>
          <w:sz w:val="24"/>
          <w:szCs w:val="24"/>
        </w:rPr>
        <w:t xml:space="preserve"> </w:t>
      </w:r>
      <w:r w:rsidRPr="00BB498A">
        <w:rPr>
          <w:rFonts w:asciiTheme="minorHAnsi" w:hAnsiTheme="minorHAnsi" w:cstheme="minorHAnsi"/>
          <w:sz w:val="24"/>
          <w:szCs w:val="24"/>
        </w:rPr>
        <w:t>meer samenhang ontstaat voor de leerlingen.</w:t>
      </w:r>
      <w:r w:rsidRPr="00831685">
        <w:rPr>
          <w:rFonts w:cstheme="minorHAnsi"/>
          <w:sz w:val="24"/>
          <w:szCs w:val="24"/>
        </w:rPr>
        <w:t xml:space="preserve"> </w:t>
      </w:r>
      <w:r w:rsidRPr="00BB498A">
        <w:rPr>
          <w:rFonts w:asciiTheme="minorHAnsi" w:hAnsiTheme="minorHAnsi" w:cstheme="minorHAnsi"/>
          <w:sz w:val="24"/>
          <w:szCs w:val="24"/>
        </w:rPr>
        <w:t>Het uiteindelijke doel is om de kinderen te leren om op</w:t>
      </w:r>
    </w:p>
    <w:p w14:paraId="3611AD6A" w14:textId="4C302511" w:rsidR="007775F9" w:rsidRPr="00BB498A" w:rsidRDefault="007A349F" w:rsidP="00C862E9">
      <w:pPr>
        <w:pStyle w:val="Lijstalinea"/>
        <w:autoSpaceDE w:val="0"/>
        <w:autoSpaceDN w:val="0"/>
        <w:adjustRightInd w:val="0"/>
        <w:spacing w:after="0" w:line="240" w:lineRule="auto"/>
        <w:rPr>
          <w:rStyle w:val="normaltextrun"/>
          <w:rFonts w:asciiTheme="minorHAnsi" w:hAnsiTheme="minorHAnsi" w:cstheme="minorHAnsi"/>
          <w:sz w:val="24"/>
          <w:szCs w:val="24"/>
        </w:rPr>
      </w:pPr>
      <w:r w:rsidRPr="00BB498A">
        <w:rPr>
          <w:rFonts w:asciiTheme="minorHAnsi" w:hAnsiTheme="minorHAnsi" w:cstheme="minorHAnsi"/>
          <w:sz w:val="24"/>
          <w:szCs w:val="24"/>
        </w:rPr>
        <w:t>een sociale en maatschappelijk verantwoorde manier deel te nemen aan de maatschappij en de</w:t>
      </w:r>
      <w:r w:rsidR="00C862E9" w:rsidRPr="00BB498A">
        <w:rPr>
          <w:rFonts w:asciiTheme="minorHAnsi" w:hAnsiTheme="minorHAnsi" w:cstheme="minorHAnsi"/>
          <w:sz w:val="24"/>
          <w:szCs w:val="24"/>
        </w:rPr>
        <w:t xml:space="preserve"> </w:t>
      </w:r>
      <w:r w:rsidRPr="00BB498A">
        <w:rPr>
          <w:rFonts w:asciiTheme="minorHAnsi" w:hAnsiTheme="minorHAnsi" w:cstheme="minorHAnsi"/>
          <w:sz w:val="24"/>
          <w:szCs w:val="24"/>
        </w:rPr>
        <w:t>leerlingen de basisprincipes bij te brengen van de democratische rechtstaat.</w:t>
      </w:r>
      <w:r w:rsidR="00C862E9" w:rsidRPr="00BB498A">
        <w:rPr>
          <w:rFonts w:asciiTheme="minorHAnsi" w:hAnsiTheme="minorHAnsi" w:cstheme="minorHAnsi"/>
          <w:sz w:val="24"/>
          <w:szCs w:val="24"/>
        </w:rPr>
        <w:t xml:space="preserve"> </w:t>
      </w:r>
      <w:r w:rsidR="00B244B6" w:rsidRPr="00BB498A">
        <w:rPr>
          <w:rFonts w:asciiTheme="minorHAnsi" w:hAnsiTheme="minorHAnsi" w:cstheme="minorHAnsi"/>
          <w:sz w:val="24"/>
          <w:szCs w:val="24"/>
        </w:rPr>
        <w:t>Alle scholen in Nederland zijn verplicht om te voldoen aan de kerndoelen van het burgerschapsonderwijs</w:t>
      </w:r>
      <w:r w:rsidR="001C38B5" w:rsidRPr="00BB498A">
        <w:rPr>
          <w:rFonts w:asciiTheme="minorHAnsi" w:hAnsiTheme="minorHAnsi" w:cstheme="minorHAnsi"/>
          <w:sz w:val="24"/>
          <w:szCs w:val="24"/>
        </w:rPr>
        <w:t>.</w:t>
      </w:r>
      <w:r w:rsidR="001C38B5" w:rsidRPr="00BB498A">
        <w:rPr>
          <w:rFonts w:asciiTheme="minorHAnsi" w:hAnsiTheme="minorHAnsi" w:cstheme="minorHAnsi"/>
        </w:rPr>
        <w:t xml:space="preserve"> </w:t>
      </w:r>
    </w:p>
    <w:p w14:paraId="40825CCD" w14:textId="77777777" w:rsidR="00C02149" w:rsidRPr="005441C7" w:rsidRDefault="00C02149" w:rsidP="00C02149">
      <w:pPr>
        <w:pStyle w:val="paragraph"/>
        <w:spacing w:before="0" w:beforeAutospacing="0" w:after="0" w:afterAutospacing="0"/>
        <w:ind w:left="720"/>
        <w:textAlignment w:val="baseline"/>
        <w:rPr>
          <w:rStyle w:val="eop"/>
          <w:rFonts w:asciiTheme="minorHAnsi" w:hAnsiTheme="minorHAnsi" w:cstheme="minorHAnsi"/>
        </w:rPr>
      </w:pPr>
    </w:p>
    <w:p w14:paraId="7C3A7C7C" w14:textId="2129DDBD" w:rsidR="002878A9" w:rsidRPr="005441C7" w:rsidRDefault="002878A9" w:rsidP="00C02149">
      <w:pPr>
        <w:pStyle w:val="Kop3"/>
        <w:rPr>
          <w:rFonts w:asciiTheme="minorHAnsi" w:hAnsiTheme="minorHAnsi" w:cstheme="minorHAnsi"/>
        </w:rPr>
      </w:pPr>
      <w:bookmarkStart w:id="236" w:name="_Toc171675692"/>
      <w:bookmarkStart w:id="237" w:name="_Toc171425082"/>
      <w:r w:rsidRPr="005441C7">
        <w:rPr>
          <w:rStyle w:val="normaltextrun"/>
          <w:rFonts w:asciiTheme="minorHAnsi" w:hAnsiTheme="minorHAnsi" w:cstheme="minorHAnsi"/>
        </w:rPr>
        <w:lastRenderedPageBreak/>
        <w:t>7.1.</w:t>
      </w:r>
      <w:r w:rsidR="00B74EB1" w:rsidRPr="005441C7">
        <w:rPr>
          <w:rStyle w:val="normaltextrun"/>
          <w:rFonts w:asciiTheme="minorHAnsi" w:hAnsiTheme="minorHAnsi" w:cstheme="minorHAnsi"/>
        </w:rPr>
        <w:t>6</w:t>
      </w:r>
      <w:r w:rsidRPr="005441C7">
        <w:rPr>
          <w:rStyle w:val="normaltextrun"/>
          <w:rFonts w:asciiTheme="minorHAnsi" w:hAnsiTheme="minorHAnsi" w:cstheme="minorHAnsi"/>
        </w:rPr>
        <w:t xml:space="preserve"> Computers</w:t>
      </w:r>
      <w:bookmarkEnd w:id="236"/>
      <w:bookmarkEnd w:id="237"/>
      <w:r w:rsidRPr="005441C7">
        <w:rPr>
          <w:rStyle w:val="eop"/>
          <w:rFonts w:asciiTheme="minorHAnsi" w:hAnsiTheme="minorHAnsi" w:cstheme="minorHAnsi"/>
        </w:rPr>
        <w:t> </w:t>
      </w:r>
    </w:p>
    <w:p w14:paraId="49B39283" w14:textId="79B7B0C9" w:rsidR="002878A9" w:rsidRPr="005441C7" w:rsidRDefault="003E7155" w:rsidP="002878A9">
      <w:pPr>
        <w:pStyle w:val="paragraph"/>
        <w:spacing w:before="0" w:beforeAutospacing="0" w:after="0" w:afterAutospacing="0"/>
        <w:textAlignment w:val="baseline"/>
        <w:rPr>
          <w:rFonts w:asciiTheme="minorHAnsi" w:hAnsiTheme="minorHAnsi" w:cstheme="minorHAnsi"/>
        </w:rPr>
      </w:pPr>
      <w:r w:rsidRPr="005441C7">
        <w:rPr>
          <w:rStyle w:val="normaltextrun"/>
          <w:rFonts w:asciiTheme="minorHAnsi" w:hAnsiTheme="minorHAnsi" w:cstheme="minorHAnsi"/>
        </w:rPr>
        <w:t xml:space="preserve">Voor alle kinderen van de school hebben we chromebooks beschikbaar. </w:t>
      </w:r>
      <w:r w:rsidR="002878A9" w:rsidRPr="005441C7">
        <w:rPr>
          <w:rStyle w:val="normaltextrun"/>
          <w:rFonts w:asciiTheme="minorHAnsi" w:hAnsiTheme="minorHAnsi" w:cstheme="minorHAnsi"/>
        </w:rPr>
        <w:t>In de onderbouw leren de kinderen om te gaan met de computer en werken zij met programma’s op het gebied van taalontwikkeling, geheugentraining, kleur- en vormtraining, rijmen, ordenen en visuele discriminatie. Ook wordt een start gemaakt met het leren programmeren met behulp van de </w:t>
      </w:r>
      <w:r w:rsidR="008E5156" w:rsidRPr="005441C7">
        <w:rPr>
          <w:rStyle w:val="normaltextrun"/>
          <w:rFonts w:asciiTheme="minorHAnsi" w:hAnsiTheme="minorHAnsi" w:cstheme="minorHAnsi"/>
        </w:rPr>
        <w:t>B</w:t>
      </w:r>
      <w:r w:rsidR="002878A9" w:rsidRPr="005441C7">
        <w:rPr>
          <w:rStyle w:val="spellingerror"/>
          <w:rFonts w:asciiTheme="minorHAnsi" w:hAnsiTheme="minorHAnsi" w:cstheme="minorHAnsi"/>
        </w:rPr>
        <w:t>eebot</w:t>
      </w:r>
      <w:r w:rsidR="002878A9" w:rsidRPr="005441C7">
        <w:rPr>
          <w:rStyle w:val="normaltextrun"/>
          <w:rFonts w:asciiTheme="minorHAnsi" w:hAnsiTheme="minorHAnsi" w:cstheme="minorHAnsi"/>
        </w:rPr>
        <w:t>. </w:t>
      </w:r>
      <w:r w:rsidR="002878A9" w:rsidRPr="005441C7">
        <w:rPr>
          <w:rStyle w:val="eop"/>
          <w:rFonts w:asciiTheme="minorHAnsi" w:hAnsiTheme="minorHAnsi" w:cstheme="minorHAnsi"/>
        </w:rPr>
        <w:t> </w:t>
      </w:r>
    </w:p>
    <w:p w14:paraId="090884C2" w14:textId="406872D4" w:rsidR="002878A9" w:rsidRPr="005441C7" w:rsidRDefault="002878A9" w:rsidP="002878A9">
      <w:pPr>
        <w:pStyle w:val="paragraph"/>
        <w:spacing w:before="0" w:beforeAutospacing="0" w:after="0" w:afterAutospacing="0"/>
        <w:textAlignment w:val="baseline"/>
        <w:rPr>
          <w:rFonts w:asciiTheme="minorHAnsi" w:hAnsiTheme="minorHAnsi" w:cstheme="minorHAnsi"/>
        </w:rPr>
      </w:pPr>
      <w:r w:rsidRPr="005441C7">
        <w:rPr>
          <w:rStyle w:val="eop"/>
          <w:rFonts w:asciiTheme="minorHAnsi" w:hAnsiTheme="minorHAnsi" w:cstheme="minorHAnsi"/>
          <w:color w:val="92D050"/>
        </w:rPr>
        <w:t> </w:t>
      </w:r>
    </w:p>
    <w:p w14:paraId="26D9BFCC" w14:textId="7D932C4C" w:rsidR="002878A9" w:rsidRPr="005441C7" w:rsidRDefault="002878A9" w:rsidP="002878A9">
      <w:pPr>
        <w:pStyle w:val="paragraph"/>
        <w:spacing w:before="0" w:beforeAutospacing="0" w:after="0" w:afterAutospacing="0"/>
        <w:textAlignment w:val="baseline"/>
        <w:rPr>
          <w:rFonts w:asciiTheme="minorHAnsi" w:hAnsiTheme="minorHAnsi" w:cstheme="minorHAnsi"/>
        </w:rPr>
      </w:pPr>
      <w:r w:rsidRPr="005441C7">
        <w:rPr>
          <w:rStyle w:val="normaltextrun"/>
          <w:rFonts w:asciiTheme="minorHAnsi" w:hAnsiTheme="minorHAnsi" w:cstheme="minorHAnsi"/>
        </w:rPr>
        <w:t xml:space="preserve">Vanaf groep 3 leren de kinderen omgaan met de verschillende computerprogramma’s. Naast de digitale </w:t>
      </w:r>
      <w:r w:rsidR="00197C2C" w:rsidRPr="005441C7">
        <w:rPr>
          <w:rStyle w:val="normaltextrun"/>
          <w:rFonts w:asciiTheme="minorHAnsi" w:hAnsiTheme="minorHAnsi" w:cstheme="minorHAnsi"/>
        </w:rPr>
        <w:t xml:space="preserve">oefenstof </w:t>
      </w:r>
      <w:r w:rsidRPr="005441C7">
        <w:rPr>
          <w:rStyle w:val="normaltextrun"/>
          <w:rFonts w:asciiTheme="minorHAnsi" w:hAnsiTheme="minorHAnsi" w:cstheme="minorHAnsi"/>
        </w:rPr>
        <w:t xml:space="preserve">voor rekenen, taal en </w:t>
      </w:r>
      <w:r w:rsidR="00197C2C" w:rsidRPr="005441C7">
        <w:rPr>
          <w:rStyle w:val="normaltextrun"/>
          <w:rFonts w:asciiTheme="minorHAnsi" w:hAnsiTheme="minorHAnsi" w:cstheme="minorHAnsi"/>
        </w:rPr>
        <w:t xml:space="preserve">verwerking van </w:t>
      </w:r>
      <w:r w:rsidRPr="005441C7">
        <w:rPr>
          <w:rStyle w:val="normaltextrun"/>
          <w:rFonts w:asciiTheme="minorHAnsi" w:hAnsiTheme="minorHAnsi" w:cstheme="minorHAnsi"/>
        </w:rPr>
        <w:t>de zaakvakken, leren zij ook werken met Word, </w:t>
      </w:r>
      <w:r w:rsidRPr="005441C7">
        <w:rPr>
          <w:rStyle w:val="spellingerror"/>
          <w:rFonts w:asciiTheme="minorHAnsi" w:hAnsiTheme="minorHAnsi" w:cstheme="minorHAnsi"/>
        </w:rPr>
        <w:t>Powerpoint</w:t>
      </w:r>
      <w:r w:rsidRPr="005441C7">
        <w:rPr>
          <w:rStyle w:val="normaltextrun"/>
          <w:rFonts w:asciiTheme="minorHAnsi" w:hAnsiTheme="minorHAnsi" w:cstheme="minorHAnsi"/>
        </w:rPr>
        <w:t>/</w:t>
      </w:r>
      <w:r w:rsidRPr="005441C7">
        <w:rPr>
          <w:rStyle w:val="spellingerror"/>
          <w:rFonts w:asciiTheme="minorHAnsi" w:hAnsiTheme="minorHAnsi" w:cstheme="minorHAnsi"/>
        </w:rPr>
        <w:t>Prezi</w:t>
      </w:r>
      <w:r w:rsidRPr="005441C7">
        <w:rPr>
          <w:rStyle w:val="normaltextrun"/>
          <w:rFonts w:asciiTheme="minorHAnsi" w:hAnsiTheme="minorHAnsi" w:cstheme="minorHAnsi"/>
        </w:rPr>
        <w:t> en is er een leerlijn voor programmeertaal.  </w:t>
      </w:r>
      <w:r w:rsidRPr="005441C7">
        <w:rPr>
          <w:rStyle w:val="eop"/>
          <w:rFonts w:asciiTheme="minorHAnsi" w:hAnsiTheme="minorHAnsi" w:cstheme="minorHAnsi"/>
        </w:rPr>
        <w:t> </w:t>
      </w:r>
    </w:p>
    <w:p w14:paraId="0A9FCD3B" w14:textId="77777777" w:rsidR="002878A9" w:rsidRPr="005441C7" w:rsidRDefault="002878A9" w:rsidP="002878A9">
      <w:pPr>
        <w:pStyle w:val="paragraph"/>
        <w:spacing w:before="0" w:beforeAutospacing="0" w:after="0" w:afterAutospacing="0"/>
        <w:textAlignment w:val="baseline"/>
        <w:rPr>
          <w:rFonts w:asciiTheme="minorHAnsi" w:hAnsiTheme="minorHAnsi" w:cstheme="minorHAnsi"/>
        </w:rPr>
      </w:pPr>
      <w:r w:rsidRPr="005441C7">
        <w:rPr>
          <w:rStyle w:val="normaltextrun"/>
          <w:rFonts w:asciiTheme="minorHAnsi" w:hAnsiTheme="minorHAnsi" w:cstheme="minorHAnsi"/>
        </w:rPr>
        <w:t>De stichting OPONOA, beschikt over een </w:t>
      </w:r>
      <w:r w:rsidRPr="005441C7">
        <w:rPr>
          <w:rStyle w:val="spellingerror"/>
          <w:rFonts w:asciiTheme="minorHAnsi" w:hAnsiTheme="minorHAnsi" w:cstheme="minorHAnsi"/>
        </w:rPr>
        <w:t>bovenschoolse</w:t>
      </w:r>
      <w:r w:rsidRPr="005441C7">
        <w:rPr>
          <w:rStyle w:val="normaltextrun"/>
          <w:rFonts w:asciiTheme="minorHAnsi" w:hAnsiTheme="minorHAnsi" w:cstheme="minorHAnsi"/>
        </w:rPr>
        <w:t> ICT-coördinator. In samenwerking met HCS (Dienstenplatform ICT) werkt hij aan de verdere implementatie van ICT in het onderwijs.</w:t>
      </w:r>
      <w:r w:rsidRPr="005441C7">
        <w:rPr>
          <w:rStyle w:val="eop"/>
          <w:rFonts w:asciiTheme="minorHAnsi" w:hAnsiTheme="minorHAnsi" w:cstheme="minorHAnsi"/>
        </w:rPr>
        <w:t> </w:t>
      </w:r>
    </w:p>
    <w:p w14:paraId="0EE7FF3D" w14:textId="7C89E820" w:rsidR="007405F5" w:rsidRPr="00DE6248" w:rsidRDefault="007405F5" w:rsidP="002620E8">
      <w:pPr>
        <w:pStyle w:val="Geenafstand"/>
        <w:rPr>
          <w:rFonts w:cstheme="minorHAnsi"/>
        </w:rPr>
      </w:pPr>
      <w:r w:rsidRPr="00DE6248">
        <w:rPr>
          <w:rStyle w:val="normaltextrun"/>
          <w:rFonts w:cstheme="minorHAnsi"/>
          <w:color w:val="000000"/>
          <w:sz w:val="18"/>
          <w:szCs w:val="18"/>
        </w:rPr>
        <w:t> </w:t>
      </w:r>
      <w:r w:rsidRPr="00DE6248">
        <w:rPr>
          <w:rStyle w:val="eop"/>
          <w:rFonts w:cstheme="minorHAnsi"/>
          <w:color w:val="000000"/>
          <w:sz w:val="18"/>
          <w:szCs w:val="18"/>
        </w:rPr>
        <w:t> </w:t>
      </w:r>
      <w:r w:rsidRPr="00DE6248">
        <w:rPr>
          <w:rStyle w:val="normaltextrun"/>
          <w:rFonts w:cstheme="minorHAnsi"/>
          <w:color w:val="000000"/>
          <w:sz w:val="18"/>
          <w:szCs w:val="18"/>
        </w:rPr>
        <w:t> </w:t>
      </w:r>
      <w:r w:rsidRPr="00DE6248">
        <w:rPr>
          <w:rStyle w:val="eop"/>
          <w:rFonts w:cstheme="minorHAnsi"/>
          <w:color w:val="000000"/>
          <w:sz w:val="18"/>
          <w:szCs w:val="18"/>
        </w:rPr>
        <w:t> </w:t>
      </w:r>
    </w:p>
    <w:p w14:paraId="2F9F43D6" w14:textId="77777777" w:rsidR="002620E8" w:rsidRPr="00DE6248" w:rsidRDefault="007405F5" w:rsidP="002620E8">
      <w:pPr>
        <w:pStyle w:val="Kop2"/>
        <w:rPr>
          <w:rFonts w:asciiTheme="minorHAnsi" w:hAnsiTheme="minorHAnsi" w:cstheme="minorHAnsi"/>
          <w:sz w:val="18"/>
          <w:szCs w:val="18"/>
        </w:rPr>
      </w:pPr>
      <w:r w:rsidRPr="00DE6248">
        <w:rPr>
          <w:rStyle w:val="scxw212101828"/>
          <w:rFonts w:asciiTheme="minorHAnsi" w:hAnsiTheme="minorHAnsi" w:cstheme="minorHAnsi"/>
          <w:sz w:val="18"/>
          <w:szCs w:val="18"/>
        </w:rPr>
        <w:t> </w:t>
      </w:r>
      <w:bookmarkStart w:id="238" w:name="_Toc171675693"/>
      <w:bookmarkStart w:id="239" w:name="_Toc171425083"/>
      <w:r w:rsidR="002620E8" w:rsidRPr="00DE6248">
        <w:rPr>
          <w:rFonts w:asciiTheme="minorHAnsi" w:hAnsiTheme="minorHAnsi" w:cstheme="minorHAnsi"/>
        </w:rPr>
        <w:t>7.2 Zorg voor de relatie school en omgeving</w:t>
      </w:r>
      <w:bookmarkEnd w:id="238"/>
      <w:bookmarkEnd w:id="239"/>
      <w:r w:rsidR="002620E8" w:rsidRPr="00DE6248">
        <w:rPr>
          <w:rFonts w:asciiTheme="minorHAnsi" w:hAnsiTheme="minorHAnsi" w:cstheme="minorHAnsi"/>
        </w:rPr>
        <w:t> </w:t>
      </w:r>
    </w:p>
    <w:p w14:paraId="0BFA255D" w14:textId="4349F667" w:rsidR="002620E8" w:rsidRPr="00DE6248" w:rsidRDefault="002620E8" w:rsidP="002620E8">
      <w:pPr>
        <w:spacing w:after="0" w:line="240" w:lineRule="auto"/>
        <w:textAlignment w:val="baseline"/>
        <w:rPr>
          <w:rFonts w:eastAsia="Times New Roman" w:cstheme="minorHAnsi"/>
          <w:sz w:val="18"/>
          <w:szCs w:val="18"/>
          <w:lang w:eastAsia="nl-NL"/>
        </w:rPr>
      </w:pPr>
      <w:r w:rsidRPr="00DE6248">
        <w:rPr>
          <w:rFonts w:eastAsia="Times New Roman" w:cstheme="minorHAnsi"/>
          <w:sz w:val="20"/>
          <w:szCs w:val="20"/>
          <w:lang w:eastAsia="nl-NL"/>
        </w:rPr>
        <w:t> </w:t>
      </w:r>
    </w:p>
    <w:p w14:paraId="1678123E" w14:textId="77777777" w:rsidR="002620E8" w:rsidRPr="005441C7" w:rsidRDefault="002620E8" w:rsidP="002620E8">
      <w:pPr>
        <w:pStyle w:val="Kop3"/>
        <w:rPr>
          <w:rFonts w:asciiTheme="minorHAnsi" w:hAnsiTheme="minorHAnsi" w:cstheme="minorHAnsi"/>
        </w:rPr>
      </w:pPr>
      <w:bookmarkStart w:id="240" w:name="_Toc171675694"/>
      <w:bookmarkStart w:id="241" w:name="_Toc171425084"/>
      <w:r w:rsidRPr="005441C7">
        <w:rPr>
          <w:rFonts w:asciiTheme="minorHAnsi" w:hAnsiTheme="minorHAnsi" w:cstheme="minorHAnsi"/>
        </w:rPr>
        <w:t>7.2.1 Samenwerking met andere scholen</w:t>
      </w:r>
      <w:bookmarkEnd w:id="240"/>
      <w:bookmarkEnd w:id="241"/>
      <w:r w:rsidRPr="005441C7">
        <w:rPr>
          <w:rFonts w:asciiTheme="minorHAnsi" w:hAnsiTheme="minorHAnsi" w:cstheme="minorHAnsi"/>
        </w:rPr>
        <w:t> </w:t>
      </w:r>
    </w:p>
    <w:p w14:paraId="17608382" w14:textId="77777777" w:rsidR="002620E8" w:rsidRPr="005441C7" w:rsidRDefault="002620E8" w:rsidP="002620E8">
      <w:pPr>
        <w:spacing w:after="0" w:line="240" w:lineRule="auto"/>
        <w:textAlignment w:val="baseline"/>
        <w:rPr>
          <w:rFonts w:eastAsia="Times New Roman" w:cstheme="minorHAnsi"/>
          <w:sz w:val="24"/>
          <w:szCs w:val="24"/>
          <w:lang w:eastAsia="nl-NL"/>
        </w:rPr>
      </w:pPr>
      <w:r w:rsidRPr="005441C7">
        <w:rPr>
          <w:rFonts w:eastAsia="Times New Roman" w:cstheme="minorHAnsi"/>
          <w:sz w:val="24"/>
          <w:szCs w:val="24"/>
          <w:lang w:eastAsia="nl-NL"/>
        </w:rPr>
        <w:t>Zoals eerder gemeld maken we onderdeel uit van een onderwijsteam (zie hoofdstuk 2). De zorgcoördinatoren van de openbare scholen vormen een netwerk zodat elkaars ervaringen kunnen worden uitgewisseld.</w:t>
      </w:r>
      <w:r w:rsidRPr="005441C7">
        <w:rPr>
          <w:rFonts w:eastAsia="Times New Roman" w:cstheme="minorHAnsi"/>
          <w:color w:val="000000"/>
          <w:sz w:val="24"/>
          <w:szCs w:val="24"/>
          <w:shd w:val="clear" w:color="auto" w:fill="000000"/>
          <w:lang w:eastAsia="nl-NL"/>
        </w:rPr>
        <w:t> </w:t>
      </w:r>
      <w:r w:rsidRPr="005441C7">
        <w:rPr>
          <w:rFonts w:eastAsia="Times New Roman" w:cstheme="minorHAnsi"/>
          <w:color w:val="000000"/>
          <w:sz w:val="24"/>
          <w:szCs w:val="24"/>
          <w:lang w:eastAsia="nl-NL"/>
        </w:rPr>
        <w:t> </w:t>
      </w:r>
    </w:p>
    <w:p w14:paraId="6CA1C16E" w14:textId="14D6DFED" w:rsidR="002620E8" w:rsidRPr="005441C7" w:rsidRDefault="002620E8" w:rsidP="002620E8">
      <w:pPr>
        <w:spacing w:after="0" w:line="240" w:lineRule="auto"/>
        <w:textAlignment w:val="baseline"/>
        <w:rPr>
          <w:rFonts w:eastAsia="Times New Roman" w:cstheme="minorHAnsi"/>
          <w:sz w:val="24"/>
          <w:szCs w:val="24"/>
          <w:lang w:eastAsia="nl-NL"/>
        </w:rPr>
      </w:pPr>
      <w:r w:rsidRPr="005441C7">
        <w:rPr>
          <w:rFonts w:eastAsia="Times New Roman" w:cstheme="minorHAnsi"/>
          <w:sz w:val="24"/>
          <w:szCs w:val="24"/>
          <w:lang w:eastAsia="nl-NL"/>
        </w:rPr>
        <w:t>Met alle andere scholen werken we samen op het gebied van cultuur en sport en maken we afspraken over de inschrijving van leerlingen. </w:t>
      </w:r>
    </w:p>
    <w:p w14:paraId="1259327C" w14:textId="77777777" w:rsidR="00264036" w:rsidRPr="005441C7" w:rsidRDefault="00264036" w:rsidP="002620E8">
      <w:pPr>
        <w:spacing w:after="0" w:line="240" w:lineRule="auto"/>
        <w:textAlignment w:val="baseline"/>
        <w:rPr>
          <w:rFonts w:eastAsia="Times New Roman" w:cstheme="minorHAnsi"/>
          <w:sz w:val="24"/>
          <w:szCs w:val="24"/>
          <w:lang w:eastAsia="nl-NL"/>
        </w:rPr>
      </w:pPr>
    </w:p>
    <w:p w14:paraId="14868370" w14:textId="77777777" w:rsidR="002620E8" w:rsidRPr="005441C7" w:rsidRDefault="002620E8" w:rsidP="00264036">
      <w:pPr>
        <w:pStyle w:val="Kop3"/>
        <w:rPr>
          <w:rFonts w:asciiTheme="minorHAnsi" w:hAnsiTheme="minorHAnsi" w:cstheme="minorHAnsi"/>
        </w:rPr>
      </w:pPr>
      <w:bookmarkStart w:id="242" w:name="_Toc171675695"/>
      <w:bookmarkStart w:id="243" w:name="_Toc171425085"/>
      <w:r w:rsidRPr="005441C7">
        <w:rPr>
          <w:rFonts w:asciiTheme="minorHAnsi" w:hAnsiTheme="minorHAnsi" w:cstheme="minorHAnsi"/>
        </w:rPr>
        <w:t>7.2.3 Samenwerking met andere instellingen</w:t>
      </w:r>
      <w:bookmarkEnd w:id="242"/>
      <w:bookmarkEnd w:id="243"/>
      <w:r w:rsidRPr="005441C7">
        <w:rPr>
          <w:rFonts w:asciiTheme="minorHAnsi" w:hAnsiTheme="minorHAnsi" w:cstheme="minorHAnsi"/>
        </w:rPr>
        <w:t>  </w:t>
      </w:r>
    </w:p>
    <w:p w14:paraId="076D1783" w14:textId="38C2E695" w:rsidR="002620E8" w:rsidRPr="005441C7" w:rsidRDefault="002620E8" w:rsidP="002620E8">
      <w:pPr>
        <w:spacing w:after="0" w:line="240" w:lineRule="auto"/>
        <w:textAlignment w:val="baseline"/>
        <w:rPr>
          <w:rFonts w:eastAsia="Times New Roman" w:cstheme="minorHAnsi"/>
          <w:sz w:val="24"/>
          <w:szCs w:val="24"/>
          <w:lang w:eastAsia="nl-NL"/>
        </w:rPr>
      </w:pPr>
      <w:r w:rsidRPr="005441C7">
        <w:rPr>
          <w:rFonts w:eastAsia="Times New Roman" w:cstheme="minorHAnsi"/>
          <w:sz w:val="24"/>
          <w:szCs w:val="24"/>
          <w:lang w:eastAsia="nl-NL"/>
        </w:rPr>
        <w:t xml:space="preserve">Als school hebben we regelmatig te maken met allerlei instellingen om ons heen. We hebben natuurlijk contact met onze Stichting OPONOA, </w:t>
      </w:r>
      <w:r w:rsidR="00780E40" w:rsidRPr="005441C7">
        <w:rPr>
          <w:rFonts w:eastAsia="Times New Roman" w:cstheme="minorHAnsi"/>
          <w:sz w:val="24"/>
          <w:szCs w:val="24"/>
          <w:lang w:eastAsia="nl-NL"/>
        </w:rPr>
        <w:t xml:space="preserve">de scholen voor Voortgezet Onderwijs, </w:t>
      </w:r>
      <w:r w:rsidRPr="005441C7">
        <w:rPr>
          <w:rFonts w:eastAsia="Times New Roman" w:cstheme="minorHAnsi"/>
          <w:sz w:val="24"/>
          <w:szCs w:val="24"/>
          <w:lang w:eastAsia="nl-NL"/>
        </w:rPr>
        <w:t>de lokale verenigingen en instellingen (bibliotheek, muziekschool, etc.), de politie, enz. </w:t>
      </w:r>
    </w:p>
    <w:p w14:paraId="6F34FD61" w14:textId="199FBFE6" w:rsidR="00F05E50" w:rsidRPr="005441C7" w:rsidRDefault="002620E8" w:rsidP="002620E8">
      <w:pPr>
        <w:spacing w:after="0" w:line="240" w:lineRule="auto"/>
        <w:textAlignment w:val="baseline"/>
        <w:rPr>
          <w:rFonts w:eastAsia="Times New Roman" w:cstheme="minorHAnsi"/>
          <w:sz w:val="24"/>
          <w:szCs w:val="24"/>
          <w:lang w:eastAsia="nl-NL"/>
        </w:rPr>
      </w:pPr>
      <w:r w:rsidRPr="005441C7">
        <w:rPr>
          <w:rFonts w:eastAsia="Times New Roman" w:cstheme="minorHAnsi"/>
          <w:sz w:val="24"/>
          <w:szCs w:val="24"/>
          <w:lang w:eastAsia="nl-NL"/>
        </w:rPr>
        <w:t>We werken veel samen met de GGD/JGZ, Team Voormekaar (vanuit de gemeente), Beweegwijs, Kunst en Muziekwijs, de opleidingsinstituten, enzovoort.</w:t>
      </w:r>
    </w:p>
    <w:p w14:paraId="524F3E6C" w14:textId="235F8BA9" w:rsidR="00246AB0" w:rsidRPr="005441C7" w:rsidRDefault="00246AB0" w:rsidP="002620E8">
      <w:pPr>
        <w:spacing w:after="0" w:line="240" w:lineRule="auto"/>
        <w:textAlignment w:val="baseline"/>
        <w:rPr>
          <w:rFonts w:eastAsia="Times New Roman" w:cstheme="minorHAnsi"/>
          <w:sz w:val="24"/>
          <w:szCs w:val="24"/>
          <w:lang w:eastAsia="nl-NL"/>
        </w:rPr>
      </w:pPr>
    </w:p>
    <w:p w14:paraId="25770E85" w14:textId="0D93AA4F" w:rsidR="00246AB0" w:rsidRPr="005441C7" w:rsidRDefault="00246AB0" w:rsidP="002620E8">
      <w:pPr>
        <w:spacing w:after="0" w:line="240" w:lineRule="auto"/>
        <w:textAlignment w:val="baseline"/>
        <w:rPr>
          <w:rFonts w:eastAsia="Times New Roman" w:cstheme="minorHAnsi"/>
          <w:b/>
          <w:color w:val="002060"/>
          <w:sz w:val="24"/>
          <w:szCs w:val="24"/>
          <w:lang w:eastAsia="nl-NL"/>
        </w:rPr>
      </w:pPr>
      <w:r w:rsidRPr="005441C7">
        <w:rPr>
          <w:rFonts w:eastAsia="Times New Roman" w:cstheme="minorHAnsi"/>
          <w:b/>
          <w:color w:val="002060"/>
          <w:sz w:val="24"/>
          <w:szCs w:val="24"/>
          <w:lang w:eastAsia="nl-NL"/>
        </w:rPr>
        <w:t xml:space="preserve">Contactgegevens </w:t>
      </w:r>
      <w:r w:rsidR="00F75806" w:rsidRPr="005441C7">
        <w:rPr>
          <w:rFonts w:eastAsia="Times New Roman" w:cstheme="minorHAnsi"/>
          <w:b/>
          <w:color w:val="002060"/>
          <w:sz w:val="24"/>
          <w:szCs w:val="24"/>
          <w:lang w:eastAsia="nl-NL"/>
        </w:rPr>
        <w:t>samenwerkende instellingen</w:t>
      </w:r>
    </w:p>
    <w:p w14:paraId="74F96366" w14:textId="37FB20E5" w:rsidR="00F75806" w:rsidRPr="005441C7" w:rsidRDefault="00F75806" w:rsidP="002620E8">
      <w:pPr>
        <w:spacing w:after="0" w:line="240" w:lineRule="auto"/>
        <w:textAlignment w:val="baseline"/>
        <w:rPr>
          <w:rFonts w:eastAsia="Times New Roman" w:cstheme="minorHAnsi"/>
          <w:sz w:val="24"/>
          <w:szCs w:val="24"/>
          <w:lang w:eastAsia="nl-NL"/>
        </w:rPr>
      </w:pPr>
      <w:r w:rsidRPr="009F1E8B">
        <w:rPr>
          <w:rFonts w:eastAsia="Times New Roman" w:cstheme="minorHAnsi"/>
          <w:color w:val="C00000"/>
          <w:sz w:val="24"/>
          <w:szCs w:val="24"/>
          <w:lang w:eastAsia="nl-NL"/>
        </w:rPr>
        <w:t>B</w:t>
      </w:r>
      <w:r w:rsidR="0084111D" w:rsidRPr="009F1E8B">
        <w:rPr>
          <w:rFonts w:eastAsia="Times New Roman" w:cstheme="minorHAnsi"/>
          <w:color w:val="C00000"/>
          <w:sz w:val="24"/>
          <w:szCs w:val="24"/>
          <w:lang w:eastAsia="nl-NL"/>
        </w:rPr>
        <w:t>estuur:</w:t>
      </w:r>
      <w:r w:rsidR="0084111D" w:rsidRPr="005441C7">
        <w:rPr>
          <w:rFonts w:eastAsia="Times New Roman" w:cstheme="minorHAnsi"/>
          <w:color w:val="FF0066"/>
          <w:sz w:val="24"/>
          <w:szCs w:val="24"/>
          <w:lang w:eastAsia="nl-NL"/>
        </w:rPr>
        <w:br/>
      </w:r>
      <w:r w:rsidR="0084111D" w:rsidRPr="005441C7">
        <w:rPr>
          <w:rFonts w:eastAsia="Times New Roman" w:cstheme="minorHAnsi"/>
          <w:sz w:val="24"/>
          <w:szCs w:val="24"/>
          <w:lang w:eastAsia="nl-NL"/>
        </w:rPr>
        <w:t>Stichting Openbaar Primair Onderwijs Noord Oost Achterhoek (OPONOA)</w:t>
      </w:r>
    </w:p>
    <w:p w14:paraId="7906D1A8" w14:textId="0A719932" w:rsidR="0084111D" w:rsidRPr="005441C7" w:rsidRDefault="0084111D" w:rsidP="002620E8">
      <w:pPr>
        <w:spacing w:after="0" w:line="240" w:lineRule="auto"/>
        <w:textAlignment w:val="baseline"/>
        <w:rPr>
          <w:rFonts w:eastAsia="Times New Roman" w:cstheme="minorHAnsi"/>
          <w:sz w:val="24"/>
          <w:szCs w:val="24"/>
          <w:lang w:eastAsia="nl-NL"/>
        </w:rPr>
      </w:pPr>
      <w:r w:rsidRPr="005441C7">
        <w:rPr>
          <w:rFonts w:eastAsia="Times New Roman" w:cstheme="minorHAnsi"/>
          <w:sz w:val="24"/>
          <w:szCs w:val="24"/>
          <w:lang w:eastAsia="nl-NL"/>
        </w:rPr>
        <w:t>Bezoekadres: Jonkerspad 9</w:t>
      </w:r>
    </w:p>
    <w:p w14:paraId="430EBF86" w14:textId="12C33944" w:rsidR="0084111D" w:rsidRPr="005441C7" w:rsidRDefault="0084111D" w:rsidP="002620E8">
      <w:pPr>
        <w:spacing w:after="0" w:line="240" w:lineRule="auto"/>
        <w:textAlignment w:val="baseline"/>
        <w:rPr>
          <w:rFonts w:eastAsia="Times New Roman" w:cstheme="minorHAnsi"/>
          <w:sz w:val="24"/>
          <w:szCs w:val="24"/>
          <w:lang w:eastAsia="nl-NL"/>
        </w:rPr>
      </w:pPr>
      <w:r w:rsidRPr="005441C7">
        <w:rPr>
          <w:rFonts w:eastAsia="Times New Roman" w:cstheme="minorHAnsi"/>
          <w:sz w:val="24"/>
          <w:szCs w:val="24"/>
          <w:lang w:eastAsia="nl-NL"/>
        </w:rPr>
        <w:tab/>
      </w:r>
      <w:r w:rsidRPr="005441C7">
        <w:rPr>
          <w:rFonts w:eastAsia="Times New Roman" w:cstheme="minorHAnsi"/>
          <w:sz w:val="24"/>
          <w:szCs w:val="24"/>
          <w:lang w:eastAsia="nl-NL"/>
        </w:rPr>
        <w:tab/>
        <w:t>7271 LC Borculo</w:t>
      </w:r>
    </w:p>
    <w:p w14:paraId="772C1DA6" w14:textId="78B4D98B" w:rsidR="0084111D" w:rsidRPr="005441C7" w:rsidRDefault="0084111D" w:rsidP="002620E8">
      <w:pPr>
        <w:spacing w:after="0" w:line="240" w:lineRule="auto"/>
        <w:textAlignment w:val="baseline"/>
        <w:rPr>
          <w:rFonts w:eastAsia="Times New Roman" w:cstheme="minorHAnsi"/>
          <w:sz w:val="24"/>
          <w:szCs w:val="24"/>
          <w:lang w:eastAsia="nl-NL"/>
        </w:rPr>
      </w:pPr>
      <w:r w:rsidRPr="005441C7">
        <w:rPr>
          <w:rFonts w:eastAsia="Times New Roman" w:cstheme="minorHAnsi"/>
          <w:sz w:val="24"/>
          <w:szCs w:val="24"/>
          <w:lang w:eastAsia="nl-NL"/>
        </w:rPr>
        <w:t xml:space="preserve">Postadres: </w:t>
      </w:r>
      <w:r w:rsidRPr="005441C7">
        <w:rPr>
          <w:rFonts w:eastAsia="Times New Roman" w:cstheme="minorHAnsi"/>
          <w:sz w:val="24"/>
          <w:szCs w:val="24"/>
          <w:lang w:eastAsia="nl-NL"/>
        </w:rPr>
        <w:tab/>
        <w:t>Postbus 16</w:t>
      </w:r>
    </w:p>
    <w:p w14:paraId="4D0A9F95" w14:textId="56F72FA3" w:rsidR="0084111D" w:rsidRPr="005441C7" w:rsidRDefault="0084111D" w:rsidP="002620E8">
      <w:pPr>
        <w:spacing w:after="0" w:line="240" w:lineRule="auto"/>
        <w:textAlignment w:val="baseline"/>
        <w:rPr>
          <w:rFonts w:eastAsia="Times New Roman" w:cstheme="minorHAnsi"/>
          <w:sz w:val="24"/>
          <w:szCs w:val="24"/>
          <w:lang w:eastAsia="nl-NL"/>
        </w:rPr>
      </w:pPr>
      <w:r w:rsidRPr="005441C7">
        <w:rPr>
          <w:rFonts w:eastAsia="Times New Roman" w:cstheme="minorHAnsi"/>
          <w:sz w:val="24"/>
          <w:szCs w:val="24"/>
          <w:lang w:eastAsia="nl-NL"/>
        </w:rPr>
        <w:tab/>
      </w:r>
      <w:r w:rsidRPr="005441C7">
        <w:rPr>
          <w:rFonts w:eastAsia="Times New Roman" w:cstheme="minorHAnsi"/>
          <w:sz w:val="24"/>
          <w:szCs w:val="24"/>
          <w:lang w:eastAsia="nl-NL"/>
        </w:rPr>
        <w:tab/>
        <w:t>7270 AA Borculo</w:t>
      </w:r>
    </w:p>
    <w:p w14:paraId="63EB56FB" w14:textId="051C069E" w:rsidR="0084111D" w:rsidRPr="005441C7" w:rsidRDefault="0084111D" w:rsidP="002620E8">
      <w:pPr>
        <w:spacing w:after="0" w:line="240" w:lineRule="auto"/>
        <w:textAlignment w:val="baseline"/>
        <w:rPr>
          <w:rFonts w:eastAsia="Times New Roman" w:cstheme="minorHAnsi"/>
          <w:sz w:val="24"/>
          <w:szCs w:val="24"/>
          <w:lang w:eastAsia="nl-NL"/>
        </w:rPr>
      </w:pPr>
      <w:r w:rsidRPr="005441C7">
        <w:rPr>
          <w:rFonts w:eastAsia="Times New Roman" w:cstheme="minorHAnsi"/>
          <w:sz w:val="24"/>
          <w:szCs w:val="24"/>
          <w:lang w:eastAsia="nl-NL"/>
        </w:rPr>
        <w:t>Telefoonnummer: 0545-275166</w:t>
      </w:r>
    </w:p>
    <w:p w14:paraId="1F367D7E" w14:textId="536F30C1" w:rsidR="0084111D" w:rsidRPr="005441C7" w:rsidRDefault="0084111D" w:rsidP="002620E8">
      <w:pPr>
        <w:spacing w:after="0" w:line="240" w:lineRule="auto"/>
        <w:textAlignment w:val="baseline"/>
        <w:rPr>
          <w:rFonts w:eastAsia="Times New Roman" w:cstheme="minorHAnsi"/>
          <w:sz w:val="24"/>
          <w:szCs w:val="24"/>
          <w:lang w:eastAsia="nl-NL"/>
        </w:rPr>
      </w:pPr>
    </w:p>
    <w:p w14:paraId="4E188018" w14:textId="51BD568F" w:rsidR="00FF3A59" w:rsidRDefault="00D81C5A" w:rsidP="002620E8">
      <w:pPr>
        <w:spacing w:after="0" w:line="240" w:lineRule="auto"/>
        <w:textAlignment w:val="baseline"/>
        <w:rPr>
          <w:rFonts w:cstheme="minorHAnsi"/>
          <w:sz w:val="24"/>
          <w:szCs w:val="24"/>
        </w:rPr>
      </w:pPr>
      <w:r w:rsidRPr="005441C7">
        <w:rPr>
          <w:rFonts w:eastAsia="Times New Roman" w:cstheme="minorHAnsi"/>
          <w:sz w:val="24"/>
          <w:szCs w:val="24"/>
          <w:lang w:eastAsia="nl-NL"/>
        </w:rPr>
        <w:t>Algemene</w:t>
      </w:r>
      <w:r w:rsidR="0089477F" w:rsidRPr="005441C7">
        <w:rPr>
          <w:rFonts w:eastAsia="Times New Roman" w:cstheme="minorHAnsi"/>
          <w:sz w:val="24"/>
          <w:szCs w:val="24"/>
          <w:lang w:eastAsia="nl-NL"/>
        </w:rPr>
        <w:t xml:space="preserve"> directie: </w:t>
      </w:r>
      <w:r w:rsidR="00FF3A59">
        <w:rPr>
          <w:rFonts w:eastAsia="Times New Roman" w:cstheme="minorHAnsi"/>
          <w:sz w:val="24"/>
          <w:szCs w:val="24"/>
          <w:lang w:eastAsia="nl-NL"/>
        </w:rPr>
        <w:t>Charlotte</w:t>
      </w:r>
      <w:r w:rsidR="001D6802">
        <w:rPr>
          <w:rFonts w:eastAsia="Times New Roman" w:cstheme="minorHAnsi"/>
          <w:sz w:val="24"/>
          <w:szCs w:val="24"/>
          <w:lang w:eastAsia="nl-NL"/>
        </w:rPr>
        <w:t xml:space="preserve"> van Zuijlen</w:t>
      </w:r>
      <w:r w:rsidR="0089477F" w:rsidRPr="005441C7">
        <w:rPr>
          <w:rFonts w:eastAsia="Times New Roman" w:cstheme="minorHAnsi"/>
          <w:sz w:val="24"/>
          <w:szCs w:val="24"/>
          <w:lang w:eastAsia="nl-NL"/>
        </w:rPr>
        <w:t xml:space="preserve"> </w:t>
      </w:r>
      <w:r w:rsidR="003A73E5" w:rsidRPr="005441C7">
        <w:rPr>
          <w:rFonts w:eastAsia="Times New Roman" w:cstheme="minorHAnsi"/>
          <w:sz w:val="24"/>
          <w:szCs w:val="24"/>
          <w:lang w:eastAsia="nl-NL"/>
        </w:rPr>
        <w:t xml:space="preserve"> </w:t>
      </w:r>
      <w:r w:rsidRPr="005441C7">
        <w:rPr>
          <w:rFonts w:cstheme="minorHAnsi"/>
          <w:sz w:val="24"/>
          <w:szCs w:val="24"/>
        </w:rPr>
        <w:tab/>
      </w:r>
    </w:p>
    <w:p w14:paraId="2F6DEA90" w14:textId="2B6EA0B8" w:rsidR="0089477F" w:rsidRPr="005441C7" w:rsidRDefault="0089477F" w:rsidP="002620E8">
      <w:pPr>
        <w:spacing w:after="0" w:line="240" w:lineRule="auto"/>
        <w:textAlignment w:val="baseline"/>
        <w:rPr>
          <w:rFonts w:eastAsia="Times New Roman" w:cstheme="minorHAnsi"/>
          <w:sz w:val="24"/>
          <w:szCs w:val="24"/>
          <w:lang w:eastAsia="nl-NL"/>
        </w:rPr>
      </w:pPr>
      <w:r w:rsidRPr="005441C7">
        <w:rPr>
          <w:rFonts w:eastAsia="Times New Roman" w:cstheme="minorHAnsi"/>
          <w:sz w:val="24"/>
          <w:szCs w:val="24"/>
          <w:lang w:eastAsia="nl-NL"/>
        </w:rPr>
        <w:t xml:space="preserve">Email: </w:t>
      </w:r>
      <w:hyperlink r:id="rId54">
        <w:r w:rsidRPr="005441C7">
          <w:rPr>
            <w:rStyle w:val="Hyperlink"/>
            <w:rFonts w:eastAsia="Times New Roman" w:cstheme="minorHAnsi"/>
            <w:sz w:val="24"/>
            <w:szCs w:val="24"/>
            <w:lang w:eastAsia="nl-NL"/>
          </w:rPr>
          <w:t>info@oponoa.nl</w:t>
        </w:r>
      </w:hyperlink>
      <w:r w:rsidRPr="005441C7">
        <w:rPr>
          <w:rFonts w:eastAsia="Times New Roman" w:cstheme="minorHAnsi"/>
          <w:sz w:val="24"/>
          <w:szCs w:val="24"/>
          <w:lang w:eastAsia="nl-NL"/>
        </w:rPr>
        <w:t xml:space="preserve"> </w:t>
      </w:r>
    </w:p>
    <w:p w14:paraId="4D3CDAF0" w14:textId="12C6AC27" w:rsidR="0089477F" w:rsidRPr="005441C7" w:rsidRDefault="0089477F" w:rsidP="002620E8">
      <w:pPr>
        <w:spacing w:after="0" w:line="240" w:lineRule="auto"/>
        <w:textAlignment w:val="baseline"/>
        <w:rPr>
          <w:rFonts w:eastAsia="Times New Roman" w:cstheme="minorHAnsi"/>
          <w:sz w:val="24"/>
          <w:szCs w:val="24"/>
          <w:lang w:eastAsia="nl-NL"/>
        </w:rPr>
      </w:pPr>
    </w:p>
    <w:p w14:paraId="6AC70312" w14:textId="507D7147" w:rsidR="00CD2472" w:rsidRPr="009F1E8B" w:rsidRDefault="00CD2472" w:rsidP="002620E8">
      <w:pPr>
        <w:spacing w:after="0" w:line="240" w:lineRule="auto"/>
        <w:textAlignment w:val="baseline"/>
        <w:rPr>
          <w:rFonts w:eastAsia="Times New Roman" w:cstheme="minorHAnsi"/>
          <w:color w:val="C00000"/>
          <w:sz w:val="24"/>
          <w:szCs w:val="24"/>
          <w:lang w:eastAsia="nl-NL"/>
        </w:rPr>
      </w:pPr>
      <w:r w:rsidRPr="009F1E8B">
        <w:rPr>
          <w:rFonts w:eastAsia="Times New Roman" w:cstheme="minorHAnsi"/>
          <w:color w:val="C00000"/>
          <w:sz w:val="24"/>
          <w:szCs w:val="24"/>
          <w:lang w:eastAsia="nl-NL"/>
        </w:rPr>
        <w:t>Inspectie van het basisonderwijs</w:t>
      </w:r>
    </w:p>
    <w:p w14:paraId="34C4716F" w14:textId="67AE85F0" w:rsidR="0007719C" w:rsidRPr="005441C7" w:rsidRDefault="00000000" w:rsidP="0007719C">
      <w:pPr>
        <w:spacing w:after="0" w:line="240" w:lineRule="auto"/>
        <w:textAlignment w:val="baseline"/>
        <w:rPr>
          <w:rFonts w:eastAsia="Times New Roman" w:cstheme="minorHAnsi"/>
          <w:sz w:val="24"/>
          <w:szCs w:val="24"/>
          <w:lang w:eastAsia="nl-NL"/>
        </w:rPr>
      </w:pPr>
      <w:hyperlink r:id="rId55" w:history="1">
        <w:r w:rsidR="00406952" w:rsidRPr="005441C7">
          <w:rPr>
            <w:rStyle w:val="Hyperlink"/>
            <w:rFonts w:eastAsia="Times New Roman" w:cstheme="minorHAnsi"/>
            <w:sz w:val="24"/>
            <w:szCs w:val="24"/>
            <w:lang w:eastAsia="nl-NL"/>
          </w:rPr>
          <w:t>www.onderwijsinspectie.nl</w:t>
        </w:r>
      </w:hyperlink>
      <w:r w:rsidR="003A73E5" w:rsidRPr="005441C7">
        <w:rPr>
          <w:rStyle w:val="GeenafstandChar"/>
          <w:rFonts w:cstheme="minorHAnsi"/>
          <w:sz w:val="24"/>
          <w:szCs w:val="24"/>
        </w:rPr>
        <w:tab/>
      </w:r>
      <w:r w:rsidR="003A73E5" w:rsidRPr="005441C7">
        <w:rPr>
          <w:rStyle w:val="GeenafstandChar"/>
          <w:rFonts w:cstheme="minorHAnsi"/>
          <w:sz w:val="24"/>
          <w:szCs w:val="24"/>
        </w:rPr>
        <w:tab/>
      </w:r>
      <w:r w:rsidR="001D6802">
        <w:rPr>
          <w:rStyle w:val="GeenafstandChar"/>
          <w:rFonts w:cstheme="minorHAnsi"/>
          <w:sz w:val="24"/>
          <w:szCs w:val="24"/>
        </w:rPr>
        <w:br/>
      </w:r>
      <w:r w:rsidR="003A73E5" w:rsidRPr="005441C7">
        <w:rPr>
          <w:rStyle w:val="GeenafstandChar"/>
          <w:rFonts w:cstheme="minorHAnsi"/>
          <w:sz w:val="24"/>
          <w:szCs w:val="24"/>
        </w:rPr>
        <w:t>E</w:t>
      </w:r>
      <w:r w:rsidR="0007719C" w:rsidRPr="005441C7">
        <w:rPr>
          <w:rStyle w:val="GeenafstandChar"/>
          <w:rFonts w:cstheme="minorHAnsi"/>
          <w:sz w:val="24"/>
          <w:szCs w:val="24"/>
        </w:rPr>
        <w:t>mail:</w:t>
      </w:r>
      <w:r w:rsidR="0007719C" w:rsidRPr="005441C7">
        <w:rPr>
          <w:rStyle w:val="Hyperlink"/>
          <w:rFonts w:eastAsia="Times New Roman" w:cstheme="minorHAnsi"/>
          <w:sz w:val="24"/>
          <w:szCs w:val="24"/>
          <w:lang w:eastAsia="nl-NL"/>
        </w:rPr>
        <w:t xml:space="preserve"> </w:t>
      </w:r>
      <w:hyperlink r:id="rId56" w:history="1">
        <w:r w:rsidR="0007719C" w:rsidRPr="005441C7">
          <w:rPr>
            <w:rStyle w:val="Hyperlink"/>
            <w:rFonts w:eastAsia="Times New Roman" w:cstheme="minorHAnsi"/>
            <w:sz w:val="24"/>
            <w:szCs w:val="24"/>
            <w:lang w:eastAsia="nl-NL"/>
          </w:rPr>
          <w:t>info@owinsp.nl</w:t>
        </w:r>
      </w:hyperlink>
    </w:p>
    <w:p w14:paraId="1DFD4B1E" w14:textId="3B389493" w:rsidR="00406952" w:rsidRPr="005441C7" w:rsidRDefault="00406952" w:rsidP="002620E8">
      <w:pPr>
        <w:spacing w:after="0" w:line="240" w:lineRule="auto"/>
        <w:textAlignment w:val="baseline"/>
        <w:rPr>
          <w:rFonts w:eastAsia="Times New Roman" w:cstheme="minorHAnsi"/>
          <w:sz w:val="24"/>
          <w:szCs w:val="24"/>
          <w:lang w:eastAsia="nl-NL"/>
        </w:rPr>
      </w:pPr>
      <w:r w:rsidRPr="005441C7">
        <w:rPr>
          <w:rFonts w:eastAsia="Times New Roman" w:cstheme="minorHAnsi"/>
          <w:sz w:val="24"/>
          <w:szCs w:val="24"/>
          <w:lang w:eastAsia="nl-NL"/>
        </w:rPr>
        <w:t>Vragen over onderwijs: 0800-8051 (gratis)</w:t>
      </w:r>
    </w:p>
    <w:p w14:paraId="04A8AF23" w14:textId="56537C20" w:rsidR="00406952" w:rsidRPr="005441C7" w:rsidRDefault="00406952" w:rsidP="002620E8">
      <w:pPr>
        <w:spacing w:after="0" w:line="240" w:lineRule="auto"/>
        <w:textAlignment w:val="baseline"/>
        <w:rPr>
          <w:rFonts w:eastAsia="Times New Roman" w:cstheme="minorHAnsi"/>
          <w:sz w:val="24"/>
          <w:szCs w:val="24"/>
          <w:lang w:eastAsia="nl-NL"/>
        </w:rPr>
      </w:pPr>
    </w:p>
    <w:p w14:paraId="5BCDAA1F" w14:textId="30872BD6" w:rsidR="00406952" w:rsidRPr="005441C7" w:rsidRDefault="00406952" w:rsidP="002620E8">
      <w:pPr>
        <w:spacing w:after="0" w:line="240" w:lineRule="auto"/>
        <w:textAlignment w:val="baseline"/>
        <w:rPr>
          <w:rFonts w:eastAsia="Times New Roman" w:cstheme="minorHAnsi"/>
          <w:sz w:val="24"/>
          <w:szCs w:val="24"/>
          <w:lang w:eastAsia="nl-NL"/>
        </w:rPr>
      </w:pPr>
      <w:r w:rsidRPr="005441C7">
        <w:rPr>
          <w:rFonts w:eastAsia="Times New Roman" w:cstheme="minorHAnsi"/>
          <w:sz w:val="24"/>
          <w:szCs w:val="24"/>
          <w:lang w:eastAsia="nl-NL"/>
        </w:rPr>
        <w:t>Klachten over seksuele intimidatie, seksueel misbruik enz.</w:t>
      </w:r>
    </w:p>
    <w:p w14:paraId="0E6BB7EE" w14:textId="701B811B" w:rsidR="00073BF4" w:rsidRPr="005441C7" w:rsidRDefault="00406952" w:rsidP="0007719C">
      <w:pPr>
        <w:spacing w:after="0" w:line="240" w:lineRule="auto"/>
        <w:textAlignment w:val="baseline"/>
        <w:rPr>
          <w:rFonts w:eastAsiaTheme="majorEastAsia" w:cstheme="minorHAnsi"/>
          <w:b/>
          <w:color w:val="FF0066"/>
          <w:sz w:val="24"/>
          <w:szCs w:val="24"/>
        </w:rPr>
      </w:pPr>
      <w:r w:rsidRPr="005441C7">
        <w:rPr>
          <w:rFonts w:eastAsia="Times New Roman" w:cstheme="minorHAnsi"/>
          <w:sz w:val="24"/>
          <w:szCs w:val="24"/>
          <w:lang w:eastAsia="nl-NL"/>
        </w:rPr>
        <w:t>Meldpunt vertrouwensinspecteurs</w:t>
      </w:r>
      <w:r w:rsidR="008F3DE8" w:rsidRPr="005441C7">
        <w:rPr>
          <w:rFonts w:eastAsia="Times New Roman" w:cstheme="minorHAnsi"/>
          <w:sz w:val="24"/>
          <w:szCs w:val="24"/>
          <w:lang w:eastAsia="nl-NL"/>
        </w:rPr>
        <w:t>: 0900-1113111 (lokaal tarief)</w:t>
      </w:r>
      <w:bookmarkStart w:id="244" w:name="_Toc76999627"/>
      <w:r w:rsidR="00073BF4" w:rsidRPr="005441C7">
        <w:rPr>
          <w:rFonts w:cstheme="minorHAnsi"/>
          <w:sz w:val="24"/>
          <w:szCs w:val="24"/>
        </w:rPr>
        <w:br w:type="page"/>
      </w:r>
    </w:p>
    <w:p w14:paraId="112A3F71" w14:textId="321FF0F5" w:rsidR="00017B22" w:rsidRPr="00DE6248" w:rsidRDefault="00017B22" w:rsidP="00017B22">
      <w:pPr>
        <w:pStyle w:val="Kop1"/>
        <w:rPr>
          <w:rFonts w:asciiTheme="minorHAnsi" w:hAnsiTheme="minorHAnsi" w:cstheme="minorHAnsi"/>
        </w:rPr>
      </w:pPr>
      <w:bookmarkStart w:id="245" w:name="_Toc171675696"/>
      <w:bookmarkStart w:id="246" w:name="_Toc171425086"/>
      <w:r w:rsidRPr="00DE6248">
        <w:rPr>
          <w:rFonts w:asciiTheme="minorHAnsi" w:hAnsiTheme="minorHAnsi" w:cstheme="minorHAnsi"/>
        </w:rPr>
        <w:lastRenderedPageBreak/>
        <w:t>8. Resultaten van het onderwijs</w:t>
      </w:r>
      <w:bookmarkEnd w:id="244"/>
      <w:bookmarkEnd w:id="245"/>
      <w:bookmarkEnd w:id="246"/>
    </w:p>
    <w:p w14:paraId="2BDE5FCF" w14:textId="77777777" w:rsidR="006D6F89" w:rsidRPr="00DE6248" w:rsidRDefault="006D6F89" w:rsidP="00017B22">
      <w:pPr>
        <w:pStyle w:val="Kop2"/>
        <w:rPr>
          <w:rFonts w:asciiTheme="minorHAnsi" w:hAnsiTheme="minorHAnsi" w:cstheme="minorHAnsi"/>
        </w:rPr>
      </w:pPr>
      <w:bookmarkStart w:id="247" w:name="_Toc76999628"/>
    </w:p>
    <w:p w14:paraId="7855314F" w14:textId="1E9881B1" w:rsidR="00F44910" w:rsidRPr="00DE6248" w:rsidRDefault="00F44910" w:rsidP="00AA0E5E">
      <w:pPr>
        <w:pStyle w:val="Kop2"/>
        <w:rPr>
          <w:rFonts w:asciiTheme="minorHAnsi" w:hAnsiTheme="minorHAnsi" w:cstheme="minorHAnsi"/>
        </w:rPr>
      </w:pPr>
      <w:bookmarkStart w:id="248" w:name="_Toc76999629"/>
      <w:bookmarkStart w:id="249" w:name="_Toc171675697"/>
      <w:bookmarkStart w:id="250" w:name="_Toc171425087"/>
      <w:bookmarkEnd w:id="247"/>
      <w:r w:rsidRPr="00DE6248">
        <w:rPr>
          <w:rFonts w:asciiTheme="minorHAnsi" w:hAnsiTheme="minorHAnsi" w:cstheme="minorHAnsi"/>
        </w:rPr>
        <w:t>8.</w:t>
      </w:r>
      <w:r w:rsidR="00247571" w:rsidRPr="00DE6248">
        <w:rPr>
          <w:rFonts w:asciiTheme="minorHAnsi" w:hAnsiTheme="minorHAnsi" w:cstheme="minorHAnsi"/>
        </w:rPr>
        <w:t>1</w:t>
      </w:r>
      <w:r w:rsidR="00AA0E5E" w:rsidRPr="00DE6248">
        <w:rPr>
          <w:rFonts w:asciiTheme="minorHAnsi" w:hAnsiTheme="minorHAnsi" w:cstheme="minorHAnsi"/>
        </w:rPr>
        <w:t xml:space="preserve"> Resultaten</w:t>
      </w:r>
      <w:bookmarkEnd w:id="249"/>
      <w:bookmarkEnd w:id="250"/>
      <w:r w:rsidR="00AA0E5E" w:rsidRPr="00DE6248">
        <w:rPr>
          <w:rFonts w:asciiTheme="minorHAnsi" w:hAnsiTheme="minorHAnsi" w:cstheme="minorHAnsi"/>
        </w:rPr>
        <w:t xml:space="preserve"> </w:t>
      </w:r>
    </w:p>
    <w:p w14:paraId="2F8C9672" w14:textId="77777777" w:rsidR="00AA0E5E" w:rsidRPr="00DE6248" w:rsidRDefault="00AA0E5E" w:rsidP="00C4276A">
      <w:pPr>
        <w:pStyle w:val="Geenafstand"/>
        <w:rPr>
          <w:rFonts w:cstheme="minorHAnsi"/>
        </w:rPr>
      </w:pPr>
    </w:p>
    <w:p w14:paraId="692E6536" w14:textId="6CABCF0A" w:rsidR="006C48E7" w:rsidRPr="00DE6248" w:rsidRDefault="006C48E7" w:rsidP="006C48E7">
      <w:pPr>
        <w:pStyle w:val="Kop3"/>
        <w:rPr>
          <w:rFonts w:asciiTheme="minorHAnsi" w:hAnsiTheme="minorHAnsi" w:cstheme="minorHAnsi"/>
        </w:rPr>
      </w:pPr>
      <w:bookmarkStart w:id="251" w:name="_Toc171675698"/>
      <w:bookmarkStart w:id="252" w:name="_Toc171425088"/>
      <w:r w:rsidRPr="00DE6248">
        <w:rPr>
          <w:rFonts w:asciiTheme="minorHAnsi" w:hAnsiTheme="minorHAnsi" w:cstheme="minorHAnsi"/>
        </w:rPr>
        <w:t>8.1.1 Resultaten eindtoets</w:t>
      </w:r>
      <w:bookmarkEnd w:id="251"/>
      <w:bookmarkEnd w:id="252"/>
    </w:p>
    <w:p w14:paraId="2EAAF408" w14:textId="77777777" w:rsidR="006C48E7" w:rsidRPr="00DE6248" w:rsidRDefault="006C48E7" w:rsidP="00C4276A">
      <w:pPr>
        <w:pStyle w:val="Geenafstand"/>
        <w:rPr>
          <w:rFonts w:cstheme="minorHAnsi"/>
        </w:rPr>
      </w:pPr>
    </w:p>
    <w:p w14:paraId="51559AEC" w14:textId="36A63FA0" w:rsidR="002821D6" w:rsidRPr="001D6802" w:rsidRDefault="00304DF6" w:rsidP="006E183A">
      <w:pPr>
        <w:pStyle w:val="Geenafstand"/>
        <w:rPr>
          <w:rFonts w:cstheme="minorHAnsi"/>
          <w:color w:val="000000"/>
          <w:sz w:val="24"/>
          <w:szCs w:val="24"/>
          <w:shd w:val="clear" w:color="auto" w:fill="FFFFFF"/>
        </w:rPr>
      </w:pPr>
      <w:r w:rsidRPr="001D6802">
        <w:rPr>
          <w:rFonts w:cstheme="minorHAnsi"/>
          <w:color w:val="000000"/>
          <w:sz w:val="24"/>
          <w:szCs w:val="24"/>
          <w:shd w:val="clear" w:color="auto" w:fill="FFFFFF"/>
        </w:rPr>
        <w:t xml:space="preserve">Alle leerlingen maken in groep 8 van de basisschool een eindtoets. Met de toets wordt gekeken hoeveel kennis de leerlingen hebben van taal en rekenen. De toets geeft een extra uitslag </w:t>
      </w:r>
      <w:r w:rsidR="00767CC4" w:rsidRPr="001D6802">
        <w:rPr>
          <w:rFonts w:cstheme="minorHAnsi"/>
          <w:color w:val="000000"/>
          <w:sz w:val="24"/>
          <w:szCs w:val="24"/>
          <w:shd w:val="clear" w:color="auto" w:fill="FFFFFF"/>
        </w:rPr>
        <w:t xml:space="preserve">voor Nederlandse taal en rekenen, </w:t>
      </w:r>
      <w:r w:rsidRPr="001D6802">
        <w:rPr>
          <w:rFonts w:cstheme="minorHAnsi"/>
          <w:color w:val="000000"/>
          <w:sz w:val="24"/>
          <w:szCs w:val="24"/>
          <w:shd w:val="clear" w:color="auto" w:fill="FFFFFF"/>
        </w:rPr>
        <w:t>naast het schooladvies dat een leerling krijgt van de leerkracht.</w:t>
      </w:r>
      <w:r w:rsidR="002821D6" w:rsidRPr="001D6802">
        <w:rPr>
          <w:rFonts w:cstheme="minorHAnsi"/>
          <w:color w:val="000000"/>
          <w:sz w:val="24"/>
          <w:szCs w:val="24"/>
          <w:shd w:val="clear" w:color="auto" w:fill="FFFFFF"/>
        </w:rPr>
        <w:t xml:space="preserve"> Dit schooladvies is gebaseerd </w:t>
      </w:r>
      <w:r w:rsidR="003F7396" w:rsidRPr="001D6802">
        <w:rPr>
          <w:rFonts w:cstheme="minorHAnsi"/>
          <w:color w:val="000000"/>
          <w:sz w:val="24"/>
          <w:szCs w:val="24"/>
          <w:shd w:val="clear" w:color="auto" w:fill="FFFFFF"/>
        </w:rPr>
        <w:t xml:space="preserve">op resultaten en het sociaal emotionele aspect, van de gehele schoolloopbaan. </w:t>
      </w:r>
      <w:r w:rsidR="00500DBF" w:rsidRPr="001D6802">
        <w:rPr>
          <w:rFonts w:cstheme="minorHAnsi"/>
          <w:color w:val="000000"/>
          <w:sz w:val="24"/>
          <w:szCs w:val="24"/>
          <w:shd w:val="clear" w:color="auto" w:fill="FFFFFF"/>
        </w:rPr>
        <w:t xml:space="preserve"> </w:t>
      </w:r>
    </w:p>
    <w:p w14:paraId="5183DFE9" w14:textId="63AA112C" w:rsidR="00E06DC4" w:rsidRPr="001D6802" w:rsidRDefault="000D50F6" w:rsidP="006E183A">
      <w:pPr>
        <w:pStyle w:val="Geenafstand"/>
        <w:rPr>
          <w:rFonts w:cstheme="minorHAnsi"/>
          <w:sz w:val="24"/>
          <w:szCs w:val="24"/>
        </w:rPr>
      </w:pPr>
      <w:r w:rsidRPr="001D6802">
        <w:rPr>
          <w:rFonts w:cstheme="minorHAnsi"/>
          <w:color w:val="000000"/>
          <w:sz w:val="24"/>
          <w:szCs w:val="24"/>
          <w:shd w:val="clear" w:color="auto" w:fill="FFFFFF"/>
        </w:rPr>
        <w:t xml:space="preserve">Het niveau </w:t>
      </w:r>
      <w:r w:rsidR="00AB6BF7" w:rsidRPr="001D6802">
        <w:rPr>
          <w:rFonts w:cstheme="minorHAnsi"/>
          <w:color w:val="000000"/>
          <w:sz w:val="24"/>
          <w:szCs w:val="24"/>
          <w:shd w:val="clear" w:color="auto" w:fill="FFFFFF"/>
        </w:rPr>
        <w:t>van de eindtoets is verdeeld in twee niveaus: het basisniveau</w:t>
      </w:r>
      <w:r w:rsidR="006A5CCD" w:rsidRPr="001D6802">
        <w:rPr>
          <w:rFonts w:cstheme="minorHAnsi"/>
          <w:color w:val="000000"/>
          <w:sz w:val="24"/>
          <w:szCs w:val="24"/>
          <w:shd w:val="clear" w:color="auto" w:fill="FFFFFF"/>
        </w:rPr>
        <w:t xml:space="preserve"> (ook wel fundamenteel niveau</w:t>
      </w:r>
      <w:r w:rsidR="00286FF9" w:rsidRPr="001D6802">
        <w:rPr>
          <w:rFonts w:cstheme="minorHAnsi"/>
          <w:color w:val="000000"/>
          <w:sz w:val="24"/>
          <w:szCs w:val="24"/>
          <w:shd w:val="clear" w:color="auto" w:fill="FFFFFF"/>
        </w:rPr>
        <w:t>, 1F</w:t>
      </w:r>
      <w:r w:rsidR="006A5CCD" w:rsidRPr="001D6802">
        <w:rPr>
          <w:rFonts w:cstheme="minorHAnsi"/>
          <w:color w:val="000000"/>
          <w:sz w:val="24"/>
          <w:szCs w:val="24"/>
          <w:shd w:val="clear" w:color="auto" w:fill="FFFFFF"/>
        </w:rPr>
        <w:t>) en het streefniveau</w:t>
      </w:r>
      <w:r w:rsidR="00286FF9" w:rsidRPr="001D6802">
        <w:rPr>
          <w:rFonts w:cstheme="minorHAnsi"/>
          <w:color w:val="000000"/>
          <w:sz w:val="24"/>
          <w:szCs w:val="24"/>
          <w:shd w:val="clear" w:color="auto" w:fill="FFFFFF"/>
        </w:rPr>
        <w:t xml:space="preserve"> (2F/1S)</w:t>
      </w:r>
      <w:r w:rsidR="006A5CCD" w:rsidRPr="001D6802">
        <w:rPr>
          <w:rFonts w:cstheme="minorHAnsi"/>
          <w:color w:val="000000"/>
          <w:sz w:val="24"/>
          <w:szCs w:val="24"/>
          <w:shd w:val="clear" w:color="auto" w:fill="FFFFFF"/>
        </w:rPr>
        <w:t xml:space="preserve">. </w:t>
      </w:r>
      <w:r w:rsidR="008F0B4A" w:rsidRPr="001D6802">
        <w:rPr>
          <w:rFonts w:cstheme="minorHAnsi"/>
          <w:sz w:val="24"/>
          <w:szCs w:val="24"/>
        </w:rPr>
        <w:t>Deze zogenoemde referenti</w:t>
      </w:r>
      <w:r w:rsidR="006C6EFA" w:rsidRPr="001D6802">
        <w:rPr>
          <w:rFonts w:cstheme="minorHAnsi"/>
          <w:sz w:val="24"/>
          <w:szCs w:val="24"/>
        </w:rPr>
        <w:t>e</w:t>
      </w:r>
      <w:r w:rsidR="008F0B4A" w:rsidRPr="001D6802">
        <w:rPr>
          <w:rFonts w:cstheme="minorHAnsi"/>
          <w:sz w:val="24"/>
          <w:szCs w:val="24"/>
        </w:rPr>
        <w:t xml:space="preserve">niveaus geven dus aan </w:t>
      </w:r>
      <w:r w:rsidR="00E06DC4" w:rsidRPr="001D6802">
        <w:rPr>
          <w:rFonts w:cstheme="minorHAnsi"/>
          <w:sz w:val="24"/>
          <w:szCs w:val="24"/>
        </w:rPr>
        <w:t xml:space="preserve">welk niveau de leerlingen op de school hebben gehaald op de gebieden taal en rekenen. </w:t>
      </w:r>
      <w:r w:rsidR="00E82082" w:rsidRPr="001D6802">
        <w:rPr>
          <w:rFonts w:cstheme="minorHAnsi"/>
          <w:sz w:val="24"/>
          <w:szCs w:val="24"/>
        </w:rPr>
        <w:t>De signaleringswaarde geeft aan</w:t>
      </w:r>
      <w:r w:rsidR="00183D7C" w:rsidRPr="001D6802">
        <w:rPr>
          <w:rFonts w:cstheme="minorHAnsi"/>
          <w:sz w:val="24"/>
          <w:szCs w:val="24"/>
        </w:rPr>
        <w:t>, aan welk percentage</w:t>
      </w:r>
      <w:r w:rsidR="00E82082" w:rsidRPr="001D6802">
        <w:rPr>
          <w:rFonts w:cstheme="minorHAnsi"/>
          <w:sz w:val="24"/>
          <w:szCs w:val="24"/>
        </w:rPr>
        <w:t xml:space="preserve"> de school moet voldoen</w:t>
      </w:r>
      <w:r w:rsidR="00183D7C" w:rsidRPr="001D6802">
        <w:rPr>
          <w:rFonts w:cstheme="minorHAnsi"/>
          <w:sz w:val="24"/>
          <w:szCs w:val="24"/>
        </w:rPr>
        <w:t xml:space="preserve">. </w:t>
      </w:r>
      <w:r w:rsidR="00AE5181" w:rsidRPr="001D6802">
        <w:rPr>
          <w:rFonts w:cstheme="minorHAnsi"/>
          <w:sz w:val="24"/>
          <w:szCs w:val="24"/>
        </w:rPr>
        <w:t xml:space="preserve">De inspectie van het Onderwijs gebruikt deze </w:t>
      </w:r>
      <w:r w:rsidR="006E183A" w:rsidRPr="001D6802">
        <w:rPr>
          <w:rFonts w:cstheme="minorHAnsi"/>
          <w:sz w:val="24"/>
          <w:szCs w:val="24"/>
        </w:rPr>
        <w:t xml:space="preserve">niveaus ook om te kijken of de school </w:t>
      </w:r>
      <w:r w:rsidR="00E06DC4" w:rsidRPr="001D6802">
        <w:rPr>
          <w:rFonts w:cstheme="minorHAnsi"/>
          <w:sz w:val="24"/>
          <w:szCs w:val="24"/>
        </w:rPr>
        <w:t>voldoende of onvoldoende heeft gescoord</w:t>
      </w:r>
      <w:r w:rsidR="006E183A" w:rsidRPr="001D6802">
        <w:rPr>
          <w:rFonts w:cstheme="minorHAnsi"/>
          <w:sz w:val="24"/>
          <w:szCs w:val="24"/>
        </w:rPr>
        <w:t xml:space="preserve">. Meer informatie hierover vindt u op </w:t>
      </w:r>
      <w:hyperlink r:id="rId57" w:history="1">
        <w:r w:rsidR="00B04C11" w:rsidRPr="001D6802">
          <w:rPr>
            <w:rStyle w:val="Hyperlink"/>
            <w:rFonts w:cstheme="minorHAnsi"/>
            <w:sz w:val="24"/>
            <w:szCs w:val="24"/>
          </w:rPr>
          <w:t>www.onderwijsinspectie.nl</w:t>
        </w:r>
      </w:hyperlink>
      <w:r w:rsidR="00B04C11" w:rsidRPr="001D6802">
        <w:rPr>
          <w:rFonts w:cstheme="minorHAnsi"/>
          <w:sz w:val="24"/>
          <w:szCs w:val="24"/>
        </w:rPr>
        <w:t xml:space="preserve"> of </w:t>
      </w:r>
      <w:hyperlink r:id="rId58" w:history="1">
        <w:r w:rsidR="00B04C11" w:rsidRPr="001D6802">
          <w:rPr>
            <w:rStyle w:val="Hyperlink"/>
            <w:rFonts w:cstheme="minorHAnsi"/>
            <w:sz w:val="24"/>
            <w:szCs w:val="24"/>
          </w:rPr>
          <w:t>www.scholenopdekaart.nl</w:t>
        </w:r>
      </w:hyperlink>
      <w:r w:rsidR="00B04C11" w:rsidRPr="001D6802">
        <w:rPr>
          <w:rFonts w:cstheme="minorHAnsi"/>
          <w:sz w:val="24"/>
          <w:szCs w:val="24"/>
        </w:rPr>
        <w:t xml:space="preserve">. </w:t>
      </w:r>
    </w:p>
    <w:p w14:paraId="02F3B19E" w14:textId="77777777" w:rsidR="00B04C11" w:rsidRPr="001D6802" w:rsidRDefault="00B04C11" w:rsidP="006E183A">
      <w:pPr>
        <w:pStyle w:val="Geenafstand"/>
        <w:rPr>
          <w:rFonts w:cstheme="minorHAnsi"/>
          <w:sz w:val="24"/>
          <w:szCs w:val="24"/>
        </w:rPr>
      </w:pPr>
    </w:p>
    <w:p w14:paraId="27240200" w14:textId="4EDFB812" w:rsidR="00B04C11" w:rsidRPr="001D6802" w:rsidRDefault="009B0B19" w:rsidP="006E183A">
      <w:pPr>
        <w:pStyle w:val="Geenafstand"/>
        <w:rPr>
          <w:rFonts w:cstheme="minorHAnsi"/>
          <w:sz w:val="24"/>
          <w:szCs w:val="24"/>
        </w:rPr>
      </w:pPr>
      <w:r w:rsidRPr="001D6802">
        <w:rPr>
          <w:rFonts w:cstheme="minorHAnsi"/>
          <w:sz w:val="24"/>
          <w:szCs w:val="24"/>
        </w:rPr>
        <w:t xml:space="preserve">Het behalen van de referentieniveaus wordt gemeten over drie jaar. Voor </w:t>
      </w:r>
      <w:r w:rsidR="001D6802">
        <w:rPr>
          <w:rFonts w:cstheme="minorHAnsi"/>
          <w:sz w:val="24"/>
          <w:szCs w:val="24"/>
        </w:rPr>
        <w:t>obs</w:t>
      </w:r>
      <w:r w:rsidRPr="001D6802">
        <w:rPr>
          <w:rFonts w:cstheme="minorHAnsi"/>
          <w:sz w:val="24"/>
          <w:szCs w:val="24"/>
        </w:rPr>
        <w:t xml:space="preserve"> Kiezel en Kei ziet dit er als volgt uit:</w:t>
      </w:r>
    </w:p>
    <w:p w14:paraId="10C63B0D" w14:textId="5D54A81D" w:rsidR="000F2342" w:rsidRPr="001D6802" w:rsidRDefault="00903393" w:rsidP="006E183A">
      <w:pPr>
        <w:pStyle w:val="Geenafstand"/>
        <w:rPr>
          <w:rFonts w:cstheme="minorHAnsi"/>
          <w:sz w:val="24"/>
          <w:szCs w:val="24"/>
        </w:rPr>
      </w:pPr>
      <w:r w:rsidRPr="001D6802">
        <w:rPr>
          <w:rFonts w:cstheme="minorHAnsi"/>
          <w:sz w:val="24"/>
          <w:szCs w:val="24"/>
        </w:rPr>
        <w:t xml:space="preserve"> </w:t>
      </w:r>
    </w:p>
    <w:p w14:paraId="270E090C" w14:textId="21FE30F5" w:rsidR="00814E18" w:rsidRPr="001D6802" w:rsidRDefault="00514CA6" w:rsidP="001D6802">
      <w:pPr>
        <w:pStyle w:val="Geenafstand"/>
        <w:jc w:val="center"/>
        <w:rPr>
          <w:rFonts w:cstheme="minorHAnsi"/>
          <w:i/>
          <w:sz w:val="18"/>
          <w:szCs w:val="18"/>
        </w:rPr>
      </w:pPr>
      <w:r w:rsidRPr="00DE6248">
        <w:rPr>
          <w:rFonts w:cstheme="minorHAnsi"/>
          <w:i/>
          <w:iCs/>
          <w:noProof/>
          <w:sz w:val="18"/>
          <w:szCs w:val="18"/>
        </w:rPr>
        <w:drawing>
          <wp:inline distT="0" distB="0" distL="0" distR="0" wp14:anchorId="09F29B07" wp14:editId="3A254B2C">
            <wp:extent cx="3927454" cy="4268972"/>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32431" cy="4274382"/>
                    </a:xfrm>
                    <a:prstGeom prst="rect">
                      <a:avLst/>
                    </a:prstGeom>
                  </pic:spPr>
                </pic:pic>
              </a:graphicData>
            </a:graphic>
          </wp:inline>
        </w:drawing>
      </w:r>
    </w:p>
    <w:p w14:paraId="4BCEAA51" w14:textId="77777777" w:rsidR="0078329D" w:rsidRPr="00DE6248" w:rsidRDefault="0078329D" w:rsidP="00C4276A">
      <w:pPr>
        <w:pStyle w:val="Geenafstand"/>
        <w:rPr>
          <w:rFonts w:cstheme="minorHAnsi"/>
        </w:rPr>
      </w:pPr>
    </w:p>
    <w:p w14:paraId="3819A69B" w14:textId="66B4F73E" w:rsidR="00247571" w:rsidRPr="001D6802" w:rsidRDefault="00247571" w:rsidP="006C48E7">
      <w:pPr>
        <w:pStyle w:val="Kop3"/>
        <w:rPr>
          <w:rFonts w:asciiTheme="minorHAnsi" w:hAnsiTheme="minorHAnsi" w:cstheme="minorHAnsi"/>
        </w:rPr>
      </w:pPr>
      <w:bookmarkStart w:id="253" w:name="_Toc171675699"/>
      <w:bookmarkStart w:id="254" w:name="_Toc171425089"/>
      <w:r w:rsidRPr="001D6802">
        <w:rPr>
          <w:rFonts w:asciiTheme="minorHAnsi" w:hAnsiTheme="minorHAnsi" w:cstheme="minorHAnsi"/>
        </w:rPr>
        <w:lastRenderedPageBreak/>
        <w:t>8.</w:t>
      </w:r>
      <w:r w:rsidR="006C48E7" w:rsidRPr="001D6802">
        <w:rPr>
          <w:rFonts w:asciiTheme="minorHAnsi" w:hAnsiTheme="minorHAnsi" w:cstheme="minorHAnsi"/>
        </w:rPr>
        <w:t>1.</w:t>
      </w:r>
      <w:r w:rsidR="00D202F6" w:rsidRPr="001D6802">
        <w:rPr>
          <w:rFonts w:asciiTheme="minorHAnsi" w:hAnsiTheme="minorHAnsi" w:cstheme="minorHAnsi"/>
        </w:rPr>
        <w:t>2</w:t>
      </w:r>
      <w:r w:rsidRPr="001D6802">
        <w:rPr>
          <w:rFonts w:asciiTheme="minorHAnsi" w:hAnsiTheme="minorHAnsi" w:cstheme="minorHAnsi"/>
        </w:rPr>
        <w:t xml:space="preserve"> Uitstroomgegevens</w:t>
      </w:r>
      <w:bookmarkEnd w:id="253"/>
      <w:bookmarkEnd w:id="254"/>
    </w:p>
    <w:p w14:paraId="4B194D18" w14:textId="77777777" w:rsidR="00247571" w:rsidRPr="001D6802" w:rsidRDefault="00247571" w:rsidP="00247571">
      <w:pPr>
        <w:pStyle w:val="Geenafstand"/>
        <w:rPr>
          <w:rFonts w:cstheme="minorHAnsi"/>
          <w:sz w:val="24"/>
          <w:szCs w:val="24"/>
        </w:rPr>
      </w:pPr>
    </w:p>
    <w:p w14:paraId="24AF61D2" w14:textId="788D3A11" w:rsidR="00247571" w:rsidRPr="001D6802" w:rsidRDefault="00E34F69" w:rsidP="00247571">
      <w:pPr>
        <w:pStyle w:val="Geenafstand"/>
        <w:rPr>
          <w:rFonts w:cstheme="minorHAnsi"/>
          <w:sz w:val="24"/>
          <w:szCs w:val="24"/>
        </w:rPr>
      </w:pPr>
      <w:r w:rsidRPr="001D6802">
        <w:rPr>
          <w:rFonts w:cstheme="minorHAnsi"/>
          <w:sz w:val="24"/>
          <w:szCs w:val="24"/>
        </w:rPr>
        <w:t>Het</w:t>
      </w:r>
      <w:r w:rsidR="00247571" w:rsidRPr="001D6802">
        <w:rPr>
          <w:rFonts w:cstheme="minorHAnsi"/>
          <w:sz w:val="24"/>
          <w:szCs w:val="24"/>
        </w:rPr>
        <w:t xml:space="preserve"> afgelopen jaar zijn de leerlingen van groep 8 als volgt uitgestroomd:</w:t>
      </w:r>
    </w:p>
    <w:p w14:paraId="6E1B6E1F" w14:textId="77777777" w:rsidR="00E34F69" w:rsidRPr="00DE6248" w:rsidRDefault="00E34F69" w:rsidP="00247571">
      <w:pPr>
        <w:pStyle w:val="Geenafstand"/>
        <w:rPr>
          <w:rFonts w:cstheme="minorHAnsi"/>
        </w:rPr>
      </w:pPr>
    </w:p>
    <w:p w14:paraId="502D4AF2" w14:textId="5B9C16B0" w:rsidR="00A82EE0" w:rsidRPr="00DE6248" w:rsidRDefault="00E34F69" w:rsidP="004B59A0">
      <w:pPr>
        <w:pStyle w:val="Geenafstand"/>
        <w:rPr>
          <w:rFonts w:cstheme="minorHAnsi"/>
        </w:rPr>
      </w:pPr>
      <w:r w:rsidRPr="00DE6248">
        <w:rPr>
          <w:rFonts w:cstheme="minorHAnsi"/>
          <w:noProof/>
        </w:rPr>
        <w:drawing>
          <wp:inline distT="0" distB="0" distL="0" distR="0" wp14:anchorId="0E1F49B0" wp14:editId="7E2AAA4B">
            <wp:extent cx="5731510" cy="2029071"/>
            <wp:effectExtent l="0" t="0" r="2540"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11066"/>
                    <a:stretch/>
                  </pic:blipFill>
                  <pic:spPr bwMode="auto">
                    <a:xfrm>
                      <a:off x="0" y="0"/>
                      <a:ext cx="5731510" cy="2029071"/>
                    </a:xfrm>
                    <a:prstGeom prst="rect">
                      <a:avLst/>
                    </a:prstGeom>
                    <a:ln>
                      <a:noFill/>
                    </a:ln>
                    <a:extLst>
                      <a:ext uri="{53640926-AAD7-44D8-BBD7-CCE9431645EC}">
                        <a14:shadowObscured xmlns:a14="http://schemas.microsoft.com/office/drawing/2010/main"/>
                      </a:ext>
                    </a:extLst>
                  </pic:spPr>
                </pic:pic>
              </a:graphicData>
            </a:graphic>
          </wp:inline>
        </w:drawing>
      </w:r>
    </w:p>
    <w:p w14:paraId="6126EDC6" w14:textId="77777777" w:rsidR="000C6ECF" w:rsidRPr="00DE6248" w:rsidRDefault="000C6ECF" w:rsidP="00C4276A">
      <w:pPr>
        <w:pStyle w:val="Geenafstand"/>
        <w:rPr>
          <w:rFonts w:cstheme="minorHAnsi"/>
        </w:rPr>
      </w:pPr>
    </w:p>
    <w:p w14:paraId="209C52E8" w14:textId="77777777" w:rsidR="00441893" w:rsidRPr="00DE6248" w:rsidRDefault="00441893" w:rsidP="00C4276A">
      <w:pPr>
        <w:pStyle w:val="Geenafstand"/>
        <w:rPr>
          <w:rFonts w:cstheme="minorHAnsi"/>
        </w:rPr>
      </w:pPr>
    </w:p>
    <w:p w14:paraId="735C58EF" w14:textId="3490CA67" w:rsidR="00017B22" w:rsidRPr="001D6802" w:rsidRDefault="00017B22" w:rsidP="00017B22">
      <w:pPr>
        <w:pStyle w:val="Kop2"/>
        <w:rPr>
          <w:rFonts w:asciiTheme="minorHAnsi" w:hAnsiTheme="minorHAnsi" w:cstheme="minorHAnsi"/>
          <w:szCs w:val="24"/>
        </w:rPr>
      </w:pPr>
      <w:bookmarkStart w:id="255" w:name="_Toc171675700"/>
      <w:bookmarkStart w:id="256" w:name="_Toc171425090"/>
      <w:r w:rsidRPr="001D6802">
        <w:rPr>
          <w:rFonts w:asciiTheme="minorHAnsi" w:hAnsiTheme="minorHAnsi" w:cstheme="minorHAnsi"/>
          <w:szCs w:val="24"/>
        </w:rPr>
        <w:t xml:space="preserve">8.2 </w:t>
      </w:r>
      <w:r w:rsidR="00070F03" w:rsidRPr="001D6802">
        <w:rPr>
          <w:rFonts w:asciiTheme="minorHAnsi" w:hAnsiTheme="minorHAnsi" w:cstheme="minorHAnsi"/>
          <w:szCs w:val="24"/>
        </w:rPr>
        <w:t>Specifieke</w:t>
      </w:r>
      <w:r w:rsidRPr="001D6802">
        <w:rPr>
          <w:rFonts w:asciiTheme="minorHAnsi" w:hAnsiTheme="minorHAnsi" w:cstheme="minorHAnsi"/>
          <w:szCs w:val="24"/>
        </w:rPr>
        <w:t xml:space="preserve"> zorg voor leerlingen</w:t>
      </w:r>
      <w:bookmarkEnd w:id="248"/>
      <w:bookmarkEnd w:id="255"/>
      <w:bookmarkEnd w:id="256"/>
    </w:p>
    <w:p w14:paraId="38CCC5A8" w14:textId="499B5FBC" w:rsidR="00017B22" w:rsidRPr="001D6802" w:rsidRDefault="00017B22" w:rsidP="000106AA">
      <w:pPr>
        <w:pStyle w:val="Geenafstand"/>
        <w:rPr>
          <w:rFonts w:cstheme="minorHAnsi"/>
          <w:sz w:val="24"/>
          <w:szCs w:val="24"/>
        </w:rPr>
      </w:pPr>
      <w:r w:rsidRPr="001D6802">
        <w:rPr>
          <w:rFonts w:cstheme="minorHAnsi"/>
          <w:sz w:val="24"/>
          <w:szCs w:val="24"/>
        </w:rPr>
        <w:t xml:space="preserve">In hoofdstuk 4 van deze schoolgids staat de aandacht die wij besteden aan leerlingen die op enig gebied uitvallen of meer kunnen beschreven. </w:t>
      </w:r>
    </w:p>
    <w:p w14:paraId="22C78930" w14:textId="1E9C547A" w:rsidR="00017B22" w:rsidRPr="001D6802" w:rsidRDefault="00017B22" w:rsidP="000106AA">
      <w:pPr>
        <w:pStyle w:val="Geenafstand"/>
        <w:rPr>
          <w:rFonts w:cstheme="minorHAnsi"/>
          <w:sz w:val="24"/>
          <w:szCs w:val="24"/>
        </w:rPr>
      </w:pPr>
      <w:r w:rsidRPr="001D6802">
        <w:rPr>
          <w:rFonts w:cstheme="minorHAnsi"/>
          <w:sz w:val="24"/>
          <w:szCs w:val="24"/>
        </w:rPr>
        <w:t xml:space="preserve">De leerkrachten begeleiden samen met de zorgcoördinator jaarlijks meerdere leerlingen. Hiervoor worden individuele ontwikkelingsplannen opgesteld die met de ouders worden besproken. </w:t>
      </w:r>
      <w:r w:rsidR="000E374E" w:rsidRPr="001D6802">
        <w:rPr>
          <w:rFonts w:cstheme="minorHAnsi"/>
          <w:sz w:val="24"/>
          <w:szCs w:val="24"/>
        </w:rPr>
        <w:br/>
      </w:r>
    </w:p>
    <w:p w14:paraId="5BE6B108" w14:textId="3383F22B" w:rsidR="00017B22" w:rsidRPr="001D6802" w:rsidRDefault="00017B22" w:rsidP="000106AA">
      <w:pPr>
        <w:pStyle w:val="Geenafstand"/>
        <w:rPr>
          <w:rFonts w:cstheme="minorHAnsi"/>
          <w:sz w:val="24"/>
          <w:szCs w:val="24"/>
        </w:rPr>
      </w:pPr>
      <w:r w:rsidRPr="001D6802">
        <w:rPr>
          <w:rFonts w:cstheme="minorHAnsi"/>
          <w:sz w:val="24"/>
          <w:szCs w:val="24"/>
        </w:rPr>
        <w:t xml:space="preserve">Een enkele keer kan het zijn dat het voor een leerling beter is om een jaar nog een keer over te doen of om een groep over te slaan. Het kan het kind de ruimte geven om zich in zijn of haar eigen tempo te ontwikkelen en zo een te grote achterstand te voorkomen. </w:t>
      </w:r>
    </w:p>
    <w:p w14:paraId="3C225B65" w14:textId="2F32A58F" w:rsidR="00017B22" w:rsidRPr="001D6802" w:rsidRDefault="00017B22" w:rsidP="000106AA">
      <w:pPr>
        <w:pStyle w:val="Geenafstand"/>
        <w:rPr>
          <w:rFonts w:cstheme="minorHAnsi"/>
          <w:sz w:val="24"/>
          <w:szCs w:val="24"/>
        </w:rPr>
      </w:pPr>
      <w:r w:rsidRPr="001D6802">
        <w:rPr>
          <w:rFonts w:cstheme="minorHAnsi"/>
          <w:sz w:val="24"/>
          <w:szCs w:val="24"/>
        </w:rPr>
        <w:t xml:space="preserve">Ook kan het zijn dat een kind zo snel ontwikkelt, dat de stof van het volgende jaar al wordt beheerst. Het kan dan zijn dat er wordt besloten dat een kind een groep overslaat. </w:t>
      </w:r>
    </w:p>
    <w:p w14:paraId="0D190338" w14:textId="1923AF5F" w:rsidR="00017B22" w:rsidRPr="001D6802" w:rsidRDefault="00017B22" w:rsidP="000106AA">
      <w:pPr>
        <w:pStyle w:val="Geenafstand"/>
        <w:rPr>
          <w:rFonts w:cstheme="minorHAnsi"/>
          <w:sz w:val="24"/>
          <w:szCs w:val="24"/>
        </w:rPr>
      </w:pPr>
      <w:r w:rsidRPr="001D6802">
        <w:rPr>
          <w:rFonts w:cstheme="minorHAnsi"/>
          <w:sz w:val="24"/>
          <w:szCs w:val="24"/>
        </w:rPr>
        <w:t xml:space="preserve">Bij verlengen of versnellen wordt altijd met ouders overlegd en staat het welzijn van het kind voorop. </w:t>
      </w:r>
    </w:p>
    <w:p w14:paraId="090B7ECC" w14:textId="77777777" w:rsidR="007E1A85" w:rsidRPr="001D6802" w:rsidRDefault="007E1A85" w:rsidP="000106AA">
      <w:pPr>
        <w:pStyle w:val="Geenafstand"/>
        <w:rPr>
          <w:rFonts w:cstheme="minorHAnsi"/>
          <w:sz w:val="24"/>
          <w:szCs w:val="24"/>
        </w:rPr>
      </w:pPr>
    </w:p>
    <w:p w14:paraId="656D9811" w14:textId="77777777" w:rsidR="00017B22" w:rsidRPr="001D6802" w:rsidRDefault="00017B22" w:rsidP="00017B22">
      <w:pPr>
        <w:pStyle w:val="Kop2"/>
        <w:rPr>
          <w:rFonts w:asciiTheme="minorHAnsi" w:hAnsiTheme="minorHAnsi" w:cstheme="minorHAnsi"/>
          <w:szCs w:val="24"/>
        </w:rPr>
      </w:pPr>
      <w:bookmarkStart w:id="257" w:name="_Toc76999630"/>
      <w:bookmarkStart w:id="258" w:name="_Toc171675701"/>
      <w:bookmarkStart w:id="259" w:name="_Toc171425091"/>
      <w:r w:rsidRPr="001D6802">
        <w:rPr>
          <w:rFonts w:asciiTheme="minorHAnsi" w:hAnsiTheme="minorHAnsi" w:cstheme="minorHAnsi"/>
          <w:szCs w:val="24"/>
        </w:rPr>
        <w:t>8.3 Tevredenheidsonderzoeken</w:t>
      </w:r>
      <w:bookmarkEnd w:id="257"/>
      <w:bookmarkEnd w:id="258"/>
      <w:bookmarkEnd w:id="259"/>
    </w:p>
    <w:p w14:paraId="386FB235" w14:textId="39244E95" w:rsidR="00017B22" w:rsidRPr="001D6802" w:rsidRDefault="00017B22" w:rsidP="0023682C">
      <w:pPr>
        <w:pStyle w:val="Geenafstand"/>
        <w:rPr>
          <w:rFonts w:cstheme="minorHAnsi"/>
          <w:sz w:val="24"/>
          <w:szCs w:val="24"/>
        </w:rPr>
      </w:pPr>
      <w:r w:rsidRPr="001D6802">
        <w:rPr>
          <w:rFonts w:cstheme="minorHAnsi"/>
          <w:sz w:val="24"/>
          <w:szCs w:val="24"/>
        </w:rPr>
        <w:t xml:space="preserve">Om als school voortdurend te blijven werken aan de kwaliteit, hebben we naast </w:t>
      </w:r>
      <w:r w:rsidR="005D1832" w:rsidRPr="001D6802">
        <w:rPr>
          <w:rFonts w:cstheme="minorHAnsi"/>
          <w:sz w:val="24"/>
          <w:szCs w:val="24"/>
        </w:rPr>
        <w:t>de resultaten</w:t>
      </w:r>
      <w:r w:rsidRPr="001D6802">
        <w:rPr>
          <w:rFonts w:cstheme="minorHAnsi"/>
          <w:sz w:val="24"/>
          <w:szCs w:val="24"/>
        </w:rPr>
        <w:t xml:space="preserve"> van de school inzicht nodig in de tevredenheid van personeel, ouders en leerlingen. Daarnaast is het van belang inzicht te hebben in de mate en hoedanigheid van eventueel pestgedrag, en daarmee samenhangend de veiligheid, op school. </w:t>
      </w:r>
    </w:p>
    <w:p w14:paraId="70D0C1F4" w14:textId="77777777" w:rsidR="0023682C" w:rsidRPr="001D6802" w:rsidRDefault="0023682C" w:rsidP="0023682C">
      <w:pPr>
        <w:pStyle w:val="Geenafstand"/>
        <w:rPr>
          <w:rFonts w:cstheme="minorHAnsi"/>
          <w:sz w:val="24"/>
          <w:szCs w:val="24"/>
        </w:rPr>
      </w:pPr>
    </w:p>
    <w:p w14:paraId="30147E4F" w14:textId="77777777" w:rsidR="00017B22" w:rsidRPr="001D6802" w:rsidRDefault="00017B22" w:rsidP="00017B22">
      <w:pPr>
        <w:pStyle w:val="Kop3"/>
        <w:rPr>
          <w:rFonts w:asciiTheme="minorHAnsi" w:hAnsiTheme="minorHAnsi" w:cstheme="minorHAnsi"/>
        </w:rPr>
      </w:pPr>
      <w:bookmarkStart w:id="260" w:name="_Toc76999631"/>
      <w:bookmarkStart w:id="261" w:name="_Toc171675702"/>
      <w:bookmarkStart w:id="262" w:name="_Toc171425092"/>
      <w:r w:rsidRPr="001D6802">
        <w:rPr>
          <w:rFonts w:asciiTheme="minorHAnsi" w:hAnsiTheme="minorHAnsi" w:cstheme="minorHAnsi"/>
        </w:rPr>
        <w:t>8.3.1 Veiligheidsonderzoek leerlingen</w:t>
      </w:r>
      <w:bookmarkEnd w:id="260"/>
      <w:bookmarkEnd w:id="261"/>
      <w:bookmarkEnd w:id="262"/>
    </w:p>
    <w:p w14:paraId="7D38362E" w14:textId="4AFEC30B" w:rsidR="00AF127D" w:rsidRPr="001D6802" w:rsidRDefault="00017B22" w:rsidP="0023682C">
      <w:pPr>
        <w:pStyle w:val="Geenafstand"/>
        <w:rPr>
          <w:rFonts w:cstheme="minorHAnsi"/>
          <w:sz w:val="24"/>
          <w:szCs w:val="24"/>
        </w:rPr>
      </w:pPr>
      <w:r w:rsidRPr="001D6802">
        <w:rPr>
          <w:rFonts w:cstheme="minorHAnsi"/>
          <w:sz w:val="24"/>
          <w:szCs w:val="24"/>
        </w:rPr>
        <w:t xml:space="preserve">Ieder jaar wordt er een veiligheidsonderzoek gedaan onder de leerlingen van groep 6 tot en met 8. </w:t>
      </w:r>
      <w:r w:rsidR="008D64C2" w:rsidRPr="001D6802">
        <w:rPr>
          <w:rFonts w:cstheme="minorHAnsi"/>
          <w:sz w:val="24"/>
          <w:szCs w:val="24"/>
        </w:rPr>
        <w:t xml:space="preserve">Op </w:t>
      </w:r>
      <w:r w:rsidR="00690BFA">
        <w:rPr>
          <w:rFonts w:cstheme="minorHAnsi"/>
          <w:sz w:val="24"/>
          <w:szCs w:val="24"/>
        </w:rPr>
        <w:t>obs</w:t>
      </w:r>
      <w:r w:rsidR="008D64C2" w:rsidRPr="001D6802">
        <w:rPr>
          <w:rFonts w:cstheme="minorHAnsi"/>
          <w:sz w:val="24"/>
          <w:szCs w:val="24"/>
        </w:rPr>
        <w:t xml:space="preserve"> Kiezel en Kei wordt het veiligheidsonderzoek van </w:t>
      </w:r>
      <w:r w:rsidR="0025441B" w:rsidRPr="001D6802">
        <w:rPr>
          <w:rFonts w:cstheme="minorHAnsi"/>
          <w:sz w:val="24"/>
          <w:szCs w:val="24"/>
        </w:rPr>
        <w:t xml:space="preserve">Leerling in </w:t>
      </w:r>
      <w:r w:rsidR="00791E0B" w:rsidRPr="001D6802">
        <w:rPr>
          <w:rFonts w:cstheme="minorHAnsi"/>
          <w:sz w:val="24"/>
          <w:szCs w:val="24"/>
        </w:rPr>
        <w:t>beeld gebruikt.</w:t>
      </w:r>
      <w:r w:rsidR="006B5F45" w:rsidRPr="001D6802">
        <w:rPr>
          <w:rFonts w:cstheme="minorHAnsi"/>
          <w:sz w:val="24"/>
          <w:szCs w:val="24"/>
        </w:rPr>
        <w:t xml:space="preserve"> </w:t>
      </w:r>
      <w:r w:rsidRPr="001D6802">
        <w:rPr>
          <w:rFonts w:cstheme="minorHAnsi"/>
          <w:sz w:val="24"/>
          <w:szCs w:val="24"/>
        </w:rPr>
        <w:t xml:space="preserve">Het doel van dit onderzoek is het meten van pestgedrag/veiligheid in de school. De resultaten kunnen als leidraad dienen om als team zicht te krijgen op de mate en hoedanigheid van pestgedrag en de veiligheid op school. </w:t>
      </w:r>
    </w:p>
    <w:p w14:paraId="21AE0A83" w14:textId="77777777" w:rsidR="00791E0B" w:rsidRPr="001D6802" w:rsidRDefault="00017B22" w:rsidP="0023682C">
      <w:pPr>
        <w:pStyle w:val="Geenafstand"/>
        <w:rPr>
          <w:rFonts w:cstheme="minorHAnsi"/>
          <w:sz w:val="24"/>
          <w:szCs w:val="24"/>
        </w:rPr>
      </w:pPr>
      <w:r w:rsidRPr="001D6802">
        <w:rPr>
          <w:rFonts w:cstheme="minorHAnsi"/>
          <w:sz w:val="24"/>
          <w:szCs w:val="24"/>
        </w:rPr>
        <w:t xml:space="preserve">Op basis van de onderzoeksresultaten wordt nagedacht over het beleid op school om pestgedrag te voorkomen en aan te pakken en de veiligheid te verbeteren/optimaliseren. </w:t>
      </w:r>
    </w:p>
    <w:p w14:paraId="45725A6E" w14:textId="7888BD60" w:rsidR="00017B22" w:rsidRPr="001D6802" w:rsidRDefault="00325DA5" w:rsidP="0021308C">
      <w:pPr>
        <w:pStyle w:val="Geenafstand"/>
        <w:rPr>
          <w:rFonts w:cstheme="minorHAnsi"/>
          <w:sz w:val="24"/>
          <w:szCs w:val="24"/>
        </w:rPr>
      </w:pPr>
      <w:r w:rsidRPr="001D6802">
        <w:rPr>
          <w:rFonts w:cstheme="minorHAnsi"/>
          <w:sz w:val="24"/>
          <w:szCs w:val="24"/>
        </w:rPr>
        <w:lastRenderedPageBreak/>
        <w:t xml:space="preserve">Wanneer kinderen </w:t>
      </w:r>
      <w:r w:rsidR="00975DEB" w:rsidRPr="001D6802">
        <w:rPr>
          <w:rFonts w:cstheme="minorHAnsi"/>
          <w:sz w:val="24"/>
          <w:szCs w:val="24"/>
        </w:rPr>
        <w:t xml:space="preserve">toch het gevoel krijgen dat ze gepest worden, kunnen zij terecht bij onze </w:t>
      </w:r>
      <w:r w:rsidR="003956BF" w:rsidRPr="001D6802">
        <w:rPr>
          <w:rFonts w:cstheme="minorHAnsi"/>
          <w:sz w:val="24"/>
          <w:szCs w:val="24"/>
        </w:rPr>
        <w:t>vertrouwenspersoon</w:t>
      </w:r>
      <w:r w:rsidR="00C854F5" w:rsidRPr="001D6802">
        <w:rPr>
          <w:rFonts w:cstheme="minorHAnsi"/>
          <w:sz w:val="24"/>
          <w:szCs w:val="24"/>
        </w:rPr>
        <w:t xml:space="preserve"> en</w:t>
      </w:r>
      <w:r w:rsidR="00243C0A" w:rsidRPr="001D6802">
        <w:rPr>
          <w:rFonts w:cstheme="minorHAnsi"/>
          <w:sz w:val="24"/>
          <w:szCs w:val="24"/>
        </w:rPr>
        <w:t xml:space="preserve"> </w:t>
      </w:r>
      <w:r w:rsidR="00537E31" w:rsidRPr="001D6802">
        <w:rPr>
          <w:rFonts w:cstheme="minorHAnsi"/>
          <w:sz w:val="24"/>
          <w:szCs w:val="24"/>
        </w:rPr>
        <w:t>antipestcoördinator</w:t>
      </w:r>
      <w:r w:rsidR="00C535C6">
        <w:rPr>
          <w:rFonts w:cstheme="minorHAnsi"/>
          <w:sz w:val="24"/>
          <w:szCs w:val="24"/>
        </w:rPr>
        <w:t xml:space="preserve"> (zie </w:t>
      </w:r>
      <w:hyperlink w:anchor="_6.7.1_Vertrouwenspersoon" w:history="1">
        <w:r w:rsidR="00C535C6" w:rsidRPr="0068304B">
          <w:rPr>
            <w:rStyle w:val="Hyperlink"/>
            <w:rFonts w:cstheme="minorHAnsi"/>
            <w:sz w:val="24"/>
            <w:szCs w:val="24"/>
          </w:rPr>
          <w:t xml:space="preserve">hoofdstuk </w:t>
        </w:r>
        <w:r w:rsidR="0068304B" w:rsidRPr="0068304B">
          <w:rPr>
            <w:rStyle w:val="Hyperlink"/>
            <w:rFonts w:cstheme="minorHAnsi"/>
            <w:sz w:val="24"/>
            <w:szCs w:val="24"/>
          </w:rPr>
          <w:t>6.7.1</w:t>
        </w:r>
      </w:hyperlink>
      <w:r w:rsidR="0068304B">
        <w:rPr>
          <w:rFonts w:cstheme="minorHAnsi"/>
          <w:sz w:val="24"/>
          <w:szCs w:val="24"/>
        </w:rPr>
        <w:t>)</w:t>
      </w:r>
      <w:r w:rsidR="00C535C6">
        <w:rPr>
          <w:rFonts w:cstheme="minorHAnsi"/>
          <w:sz w:val="24"/>
          <w:szCs w:val="24"/>
        </w:rPr>
        <w:t xml:space="preserve"> </w:t>
      </w:r>
      <w:r w:rsidR="00537E31" w:rsidRPr="001D6802">
        <w:rPr>
          <w:rFonts w:cstheme="minorHAnsi"/>
          <w:sz w:val="24"/>
          <w:szCs w:val="24"/>
        </w:rPr>
        <w:t xml:space="preserve">. Zij is aanspreekpunt voor kinderen en </w:t>
      </w:r>
      <w:r w:rsidR="00216D86" w:rsidRPr="001D6802">
        <w:rPr>
          <w:rFonts w:cstheme="minorHAnsi"/>
          <w:sz w:val="24"/>
          <w:szCs w:val="24"/>
        </w:rPr>
        <w:t xml:space="preserve">de </w:t>
      </w:r>
      <w:r w:rsidR="00537E31" w:rsidRPr="001D6802">
        <w:rPr>
          <w:rFonts w:cstheme="minorHAnsi"/>
          <w:sz w:val="24"/>
          <w:szCs w:val="24"/>
        </w:rPr>
        <w:t>ouders</w:t>
      </w:r>
      <w:r w:rsidR="00216D86" w:rsidRPr="001D6802">
        <w:rPr>
          <w:rFonts w:cstheme="minorHAnsi"/>
          <w:sz w:val="24"/>
          <w:szCs w:val="24"/>
        </w:rPr>
        <w:t xml:space="preserve"> van kinderen</w:t>
      </w:r>
      <w:r w:rsidR="00537E31" w:rsidRPr="001D6802">
        <w:rPr>
          <w:rFonts w:cstheme="minorHAnsi"/>
          <w:sz w:val="24"/>
          <w:szCs w:val="24"/>
        </w:rPr>
        <w:t xml:space="preserve"> die </w:t>
      </w:r>
      <w:r w:rsidR="00216D86" w:rsidRPr="001D6802">
        <w:rPr>
          <w:rFonts w:cstheme="minorHAnsi"/>
          <w:sz w:val="24"/>
          <w:szCs w:val="24"/>
        </w:rPr>
        <w:t xml:space="preserve">gepest worden of zich gepest voelen. Ook zorgt zij ervoor dat het beleid op school ten aanzien van pesten bekend is en </w:t>
      </w:r>
      <w:r w:rsidR="005D1832" w:rsidRPr="001D6802">
        <w:rPr>
          <w:rFonts w:cstheme="minorHAnsi"/>
          <w:sz w:val="24"/>
          <w:szCs w:val="24"/>
        </w:rPr>
        <w:t>ernaar</w:t>
      </w:r>
      <w:r w:rsidR="008E0F38" w:rsidRPr="001D6802">
        <w:rPr>
          <w:rFonts w:cstheme="minorHAnsi"/>
          <w:sz w:val="24"/>
          <w:szCs w:val="24"/>
        </w:rPr>
        <w:t xml:space="preserve"> gehandeld wordt. </w:t>
      </w:r>
    </w:p>
    <w:p w14:paraId="6AC59CF5" w14:textId="759FD188" w:rsidR="00017B22" w:rsidRPr="001D6802" w:rsidRDefault="00017B22" w:rsidP="00E47463">
      <w:pPr>
        <w:pStyle w:val="Geenafstand"/>
        <w:rPr>
          <w:rFonts w:cstheme="minorHAnsi"/>
          <w:sz w:val="24"/>
          <w:szCs w:val="24"/>
        </w:rPr>
      </w:pPr>
      <w:r w:rsidRPr="001D6802">
        <w:rPr>
          <w:rFonts w:cstheme="minorHAnsi"/>
          <w:sz w:val="24"/>
          <w:szCs w:val="24"/>
        </w:rPr>
        <w:t xml:space="preserve">Ieder kind dat zich gepest voelt is er één te veel, wij besteden n.a.v. deze resultaten dan ook gericht aandacht aan het helpen en ondersteunen van de betreffende leerling. </w:t>
      </w:r>
    </w:p>
    <w:p w14:paraId="0F365102" w14:textId="77777777" w:rsidR="00E47463" w:rsidRPr="001D6802" w:rsidRDefault="00E47463" w:rsidP="00E47463">
      <w:pPr>
        <w:pStyle w:val="Geenafstand"/>
        <w:rPr>
          <w:rFonts w:cstheme="minorHAnsi"/>
          <w:sz w:val="24"/>
          <w:szCs w:val="24"/>
        </w:rPr>
      </w:pPr>
    </w:p>
    <w:p w14:paraId="3A235F63" w14:textId="77777777" w:rsidR="00017B22" w:rsidRPr="001D6802" w:rsidRDefault="00017B22" w:rsidP="00017B22">
      <w:pPr>
        <w:pStyle w:val="Kop3"/>
        <w:rPr>
          <w:rFonts w:asciiTheme="minorHAnsi" w:hAnsiTheme="minorHAnsi" w:cstheme="minorHAnsi"/>
        </w:rPr>
      </w:pPr>
      <w:bookmarkStart w:id="263" w:name="_Toc76999632"/>
      <w:bookmarkStart w:id="264" w:name="_Toc171675703"/>
      <w:bookmarkStart w:id="265" w:name="_Toc171425093"/>
      <w:r w:rsidRPr="001D6802">
        <w:rPr>
          <w:rFonts w:asciiTheme="minorHAnsi" w:hAnsiTheme="minorHAnsi" w:cstheme="minorHAnsi"/>
        </w:rPr>
        <w:t>8.3.2 Oudertevredenheidsonderzoek</w:t>
      </w:r>
      <w:bookmarkEnd w:id="263"/>
      <w:bookmarkEnd w:id="264"/>
      <w:bookmarkEnd w:id="265"/>
    </w:p>
    <w:p w14:paraId="6AB95F27" w14:textId="266A1A6C" w:rsidR="007C4182" w:rsidRPr="001D6802" w:rsidRDefault="00017B22" w:rsidP="007C4182">
      <w:pPr>
        <w:pStyle w:val="Geenafstand"/>
        <w:rPr>
          <w:rFonts w:cstheme="minorHAnsi"/>
          <w:sz w:val="24"/>
          <w:szCs w:val="24"/>
        </w:rPr>
      </w:pPr>
      <w:r w:rsidRPr="001D6802">
        <w:rPr>
          <w:rFonts w:cstheme="minorHAnsi"/>
          <w:sz w:val="24"/>
          <w:szCs w:val="24"/>
        </w:rPr>
        <w:t xml:space="preserve">Eén keer in de twee jaar vindt er een tevredenheidsonderzoek plaats onder ouders. Aan </w:t>
      </w:r>
      <w:r w:rsidR="009530E7" w:rsidRPr="001D6802">
        <w:rPr>
          <w:rFonts w:cstheme="minorHAnsi"/>
          <w:sz w:val="24"/>
          <w:szCs w:val="24"/>
        </w:rPr>
        <w:t xml:space="preserve">alle ouders van </w:t>
      </w:r>
      <w:r w:rsidR="00306912" w:rsidRPr="001D6802">
        <w:rPr>
          <w:rFonts w:cstheme="minorHAnsi"/>
          <w:sz w:val="24"/>
          <w:szCs w:val="24"/>
        </w:rPr>
        <w:t>de school</w:t>
      </w:r>
      <w:r w:rsidRPr="001D6802">
        <w:rPr>
          <w:rFonts w:cstheme="minorHAnsi"/>
          <w:sz w:val="24"/>
          <w:szCs w:val="24"/>
        </w:rPr>
        <w:t xml:space="preserve"> wordt gevraagd een enquête in te vullen over de school. In </w:t>
      </w:r>
      <w:r w:rsidR="00F850F3" w:rsidRPr="001D6802">
        <w:rPr>
          <w:rFonts w:cstheme="minorHAnsi"/>
          <w:sz w:val="24"/>
          <w:szCs w:val="24"/>
        </w:rPr>
        <w:t>november</w:t>
      </w:r>
      <w:r w:rsidR="00151B36" w:rsidRPr="001D6802">
        <w:rPr>
          <w:rFonts w:cstheme="minorHAnsi"/>
          <w:sz w:val="24"/>
          <w:szCs w:val="24"/>
        </w:rPr>
        <w:t xml:space="preserve"> </w:t>
      </w:r>
      <w:r w:rsidRPr="001D6802">
        <w:rPr>
          <w:rFonts w:cstheme="minorHAnsi"/>
          <w:sz w:val="24"/>
          <w:szCs w:val="24"/>
        </w:rPr>
        <w:t>202</w:t>
      </w:r>
      <w:r w:rsidR="00F850F3" w:rsidRPr="001D6802">
        <w:rPr>
          <w:rFonts w:cstheme="minorHAnsi"/>
          <w:sz w:val="24"/>
          <w:szCs w:val="24"/>
        </w:rPr>
        <w:t>2</w:t>
      </w:r>
      <w:r w:rsidRPr="001D6802">
        <w:rPr>
          <w:rFonts w:cstheme="minorHAnsi"/>
          <w:sz w:val="24"/>
          <w:szCs w:val="24"/>
        </w:rPr>
        <w:t xml:space="preserve"> heeft deze plaats gevonden. Helaas is het onderzoek door slechts 3</w:t>
      </w:r>
      <w:r w:rsidR="00151B36" w:rsidRPr="001D6802">
        <w:rPr>
          <w:rFonts w:cstheme="minorHAnsi"/>
          <w:sz w:val="24"/>
          <w:szCs w:val="24"/>
        </w:rPr>
        <w:t>4</w:t>
      </w:r>
      <w:r w:rsidRPr="001D6802">
        <w:rPr>
          <w:rFonts w:cstheme="minorHAnsi"/>
          <w:sz w:val="24"/>
          <w:szCs w:val="24"/>
        </w:rPr>
        <w:t xml:space="preserve">% van de ouders ingevuld, waardoor het onderzoek minder representatief en betrouwbaar is. </w:t>
      </w:r>
    </w:p>
    <w:p w14:paraId="7A0F2085" w14:textId="6D716A60" w:rsidR="00017B22" w:rsidRPr="001D6802" w:rsidRDefault="00465A88" w:rsidP="007C4182">
      <w:pPr>
        <w:pStyle w:val="Geenafstand"/>
        <w:rPr>
          <w:rFonts w:cstheme="minorHAnsi"/>
          <w:sz w:val="24"/>
          <w:szCs w:val="24"/>
        </w:rPr>
      </w:pPr>
      <w:r w:rsidRPr="001D6802">
        <w:rPr>
          <w:rFonts w:cstheme="minorHAnsi"/>
          <w:sz w:val="24"/>
          <w:szCs w:val="24"/>
        </w:rPr>
        <w:br/>
      </w:r>
      <w:r w:rsidR="00017B22" w:rsidRPr="001D6802">
        <w:rPr>
          <w:rFonts w:cstheme="minorHAnsi"/>
          <w:sz w:val="24"/>
          <w:szCs w:val="24"/>
        </w:rPr>
        <w:t>Het doel van het onderzoek is het meten van de oudertevredenheid ten aanzien van een aantal onderwerpen, te weten het schoolgebouw, het functioneren van het team en het functioneren van de (school)organisatie. De resultaten zullen als leidraad dienen om als individu en als team verder te kunnen ontwikkelen.</w:t>
      </w:r>
    </w:p>
    <w:p w14:paraId="315F7A11" w14:textId="1EE4345D" w:rsidR="00017B22" w:rsidRPr="001D6802" w:rsidRDefault="00017B22" w:rsidP="007C4182">
      <w:pPr>
        <w:pStyle w:val="Geenafstand"/>
        <w:rPr>
          <w:rFonts w:cstheme="minorHAnsi"/>
          <w:sz w:val="24"/>
          <w:szCs w:val="24"/>
        </w:rPr>
      </w:pPr>
      <w:r w:rsidRPr="001D6802">
        <w:rPr>
          <w:rFonts w:cstheme="minorHAnsi"/>
          <w:sz w:val="24"/>
          <w:szCs w:val="24"/>
        </w:rPr>
        <w:t xml:space="preserve">Uit de onderzoeken is naar voren gekomen dat </w:t>
      </w:r>
      <w:r w:rsidR="00964BE4" w:rsidRPr="001D6802">
        <w:rPr>
          <w:rFonts w:cstheme="minorHAnsi"/>
          <w:sz w:val="24"/>
          <w:szCs w:val="24"/>
        </w:rPr>
        <w:t xml:space="preserve">ouders </w:t>
      </w:r>
      <w:r w:rsidR="00363CFD" w:rsidRPr="001D6802">
        <w:rPr>
          <w:rFonts w:cstheme="minorHAnsi"/>
          <w:sz w:val="24"/>
          <w:szCs w:val="24"/>
        </w:rPr>
        <w:t>obs</w:t>
      </w:r>
      <w:r w:rsidR="00465A88" w:rsidRPr="001D6802">
        <w:rPr>
          <w:rFonts w:cstheme="minorHAnsi"/>
          <w:sz w:val="24"/>
          <w:szCs w:val="24"/>
        </w:rPr>
        <w:t xml:space="preserve"> Kiezel en Kei</w:t>
      </w:r>
      <w:r w:rsidRPr="001D6802">
        <w:rPr>
          <w:rFonts w:cstheme="minorHAnsi"/>
          <w:sz w:val="24"/>
          <w:szCs w:val="24"/>
        </w:rPr>
        <w:t xml:space="preserve"> </w:t>
      </w:r>
      <w:r w:rsidR="00964BE4" w:rsidRPr="001D6802">
        <w:rPr>
          <w:rFonts w:cstheme="minorHAnsi"/>
          <w:sz w:val="24"/>
          <w:szCs w:val="24"/>
        </w:rPr>
        <w:t xml:space="preserve">waarderen met het </w:t>
      </w:r>
      <w:r w:rsidR="00151B36" w:rsidRPr="001D6802">
        <w:rPr>
          <w:rFonts w:cstheme="minorHAnsi"/>
          <w:sz w:val="24"/>
          <w:szCs w:val="24"/>
        </w:rPr>
        <w:t xml:space="preserve">rapportcijfer </w:t>
      </w:r>
      <w:r w:rsidR="00151B36" w:rsidRPr="001D6802">
        <w:rPr>
          <w:rFonts w:cstheme="minorHAnsi"/>
          <w:b/>
          <w:sz w:val="24"/>
          <w:szCs w:val="24"/>
        </w:rPr>
        <w:t>8,5</w:t>
      </w:r>
      <w:r w:rsidR="00151B36" w:rsidRPr="001D6802">
        <w:rPr>
          <w:rFonts w:cstheme="minorHAnsi"/>
          <w:sz w:val="24"/>
          <w:szCs w:val="24"/>
        </w:rPr>
        <w:t xml:space="preserve"> en </w:t>
      </w:r>
      <w:r w:rsidR="00964BE4" w:rsidRPr="001D6802">
        <w:rPr>
          <w:rFonts w:cstheme="minorHAnsi"/>
          <w:sz w:val="24"/>
          <w:szCs w:val="24"/>
        </w:rPr>
        <w:t xml:space="preserve">door de </w:t>
      </w:r>
      <w:r w:rsidR="00151B36" w:rsidRPr="001D6802">
        <w:rPr>
          <w:rFonts w:cstheme="minorHAnsi"/>
          <w:sz w:val="24"/>
          <w:szCs w:val="24"/>
        </w:rPr>
        <w:t xml:space="preserve">leerlingen </w:t>
      </w:r>
      <w:r w:rsidR="00964BE4" w:rsidRPr="001D6802">
        <w:rPr>
          <w:rFonts w:cstheme="minorHAnsi"/>
          <w:sz w:val="24"/>
          <w:szCs w:val="24"/>
        </w:rPr>
        <w:t>wordt de school beoordeeld met</w:t>
      </w:r>
      <w:r w:rsidR="00CC4F7B" w:rsidRPr="001D6802">
        <w:rPr>
          <w:rFonts w:cstheme="minorHAnsi"/>
          <w:sz w:val="24"/>
          <w:szCs w:val="24"/>
        </w:rPr>
        <w:t xml:space="preserve"> </w:t>
      </w:r>
      <w:r w:rsidR="00151B36" w:rsidRPr="001D6802">
        <w:rPr>
          <w:rFonts w:cstheme="minorHAnsi"/>
          <w:sz w:val="24"/>
          <w:szCs w:val="24"/>
        </w:rPr>
        <w:t xml:space="preserve">een </w:t>
      </w:r>
      <w:r w:rsidR="00151B36" w:rsidRPr="001D6802">
        <w:rPr>
          <w:rFonts w:cstheme="minorHAnsi"/>
          <w:b/>
          <w:sz w:val="24"/>
          <w:szCs w:val="24"/>
        </w:rPr>
        <w:t>8,3</w:t>
      </w:r>
      <w:r w:rsidRPr="001D6802">
        <w:rPr>
          <w:rFonts w:cstheme="minorHAnsi"/>
          <w:sz w:val="24"/>
          <w:szCs w:val="24"/>
        </w:rPr>
        <w:t xml:space="preserve">. </w:t>
      </w:r>
    </w:p>
    <w:p w14:paraId="462A90FB" w14:textId="77777777" w:rsidR="0074201D" w:rsidRPr="001D6802" w:rsidRDefault="0074201D" w:rsidP="007C4182">
      <w:pPr>
        <w:pStyle w:val="Geenafstand"/>
        <w:rPr>
          <w:rFonts w:cstheme="minorHAnsi"/>
          <w:sz w:val="24"/>
          <w:szCs w:val="24"/>
        </w:rPr>
      </w:pPr>
    </w:p>
    <w:p w14:paraId="36DA9972" w14:textId="77777777" w:rsidR="00017B22" w:rsidRPr="001D6802" w:rsidRDefault="00017B22" w:rsidP="00017B22">
      <w:pPr>
        <w:jc w:val="both"/>
        <w:rPr>
          <w:rFonts w:cstheme="minorHAnsi"/>
          <w:b/>
          <w:color w:val="002060"/>
          <w:sz w:val="24"/>
          <w:szCs w:val="24"/>
        </w:rPr>
      </w:pPr>
      <w:r w:rsidRPr="001D6802">
        <w:rPr>
          <w:rFonts w:cstheme="minorHAnsi"/>
          <w:b/>
          <w:color w:val="002060"/>
          <w:sz w:val="24"/>
          <w:szCs w:val="24"/>
        </w:rPr>
        <w:t>Sterke punten</w:t>
      </w:r>
    </w:p>
    <w:p w14:paraId="0EFEE723" w14:textId="6651D883" w:rsidR="00983E17" w:rsidRPr="001D6802" w:rsidRDefault="00983E17" w:rsidP="00014C53">
      <w:pPr>
        <w:pStyle w:val="Geenafstand"/>
        <w:numPr>
          <w:ilvl w:val="0"/>
          <w:numId w:val="26"/>
        </w:numPr>
        <w:rPr>
          <w:rFonts w:cstheme="minorHAnsi"/>
          <w:sz w:val="24"/>
          <w:szCs w:val="24"/>
        </w:rPr>
      </w:pPr>
      <w:r w:rsidRPr="001D6802">
        <w:rPr>
          <w:rFonts w:cstheme="minorHAnsi"/>
          <w:sz w:val="24"/>
          <w:szCs w:val="24"/>
        </w:rPr>
        <w:t xml:space="preserve">Betrokkenheid van de leerkrachten en aandacht voor het </w:t>
      </w:r>
    </w:p>
    <w:p w14:paraId="63F5E5F5" w14:textId="1C5F0579" w:rsidR="00983E17" w:rsidRPr="001D6802" w:rsidRDefault="006F3A8C" w:rsidP="00014C53">
      <w:pPr>
        <w:pStyle w:val="Geenafstand"/>
        <w:numPr>
          <w:ilvl w:val="0"/>
          <w:numId w:val="26"/>
        </w:numPr>
        <w:rPr>
          <w:rFonts w:cstheme="minorHAnsi"/>
          <w:sz w:val="24"/>
          <w:szCs w:val="24"/>
        </w:rPr>
      </w:pPr>
      <w:r w:rsidRPr="001D6802">
        <w:rPr>
          <w:rFonts w:cstheme="minorHAnsi"/>
          <w:sz w:val="24"/>
          <w:szCs w:val="24"/>
        </w:rPr>
        <w:t>Individuele</w:t>
      </w:r>
      <w:r w:rsidR="00983E17" w:rsidRPr="001D6802">
        <w:rPr>
          <w:rFonts w:cstheme="minorHAnsi"/>
          <w:sz w:val="24"/>
          <w:szCs w:val="24"/>
        </w:rPr>
        <w:t xml:space="preserve"> kind.</w:t>
      </w:r>
    </w:p>
    <w:p w14:paraId="6B83C357" w14:textId="6B9A7938" w:rsidR="00983E17" w:rsidRPr="001D6802" w:rsidRDefault="00983E17" w:rsidP="00014C53">
      <w:pPr>
        <w:pStyle w:val="Geenafstand"/>
        <w:numPr>
          <w:ilvl w:val="0"/>
          <w:numId w:val="26"/>
        </w:numPr>
        <w:rPr>
          <w:rFonts w:cstheme="minorHAnsi"/>
          <w:sz w:val="24"/>
          <w:szCs w:val="24"/>
        </w:rPr>
      </w:pPr>
      <w:r w:rsidRPr="001D6802">
        <w:rPr>
          <w:rFonts w:cstheme="minorHAnsi"/>
          <w:sz w:val="24"/>
          <w:szCs w:val="24"/>
        </w:rPr>
        <w:t xml:space="preserve">Er zijn korte lijnen tussen ouders en leerkrachten. </w:t>
      </w:r>
    </w:p>
    <w:p w14:paraId="38E9CA8E" w14:textId="3FC797FE" w:rsidR="00983E17" w:rsidRPr="001D6802" w:rsidRDefault="00983E17" w:rsidP="00014C53">
      <w:pPr>
        <w:pStyle w:val="Geenafstand"/>
        <w:numPr>
          <w:ilvl w:val="0"/>
          <w:numId w:val="26"/>
        </w:numPr>
        <w:rPr>
          <w:rFonts w:cstheme="minorHAnsi"/>
          <w:sz w:val="24"/>
          <w:szCs w:val="24"/>
        </w:rPr>
      </w:pPr>
      <w:r w:rsidRPr="001D6802">
        <w:rPr>
          <w:rFonts w:cstheme="minorHAnsi"/>
          <w:sz w:val="24"/>
          <w:szCs w:val="24"/>
        </w:rPr>
        <w:t xml:space="preserve">Er worden aantrekkelijke en afwisselende leermethodieken </w:t>
      </w:r>
    </w:p>
    <w:p w14:paraId="54A483D6" w14:textId="644B9812" w:rsidR="00B01631" w:rsidRPr="001D6802" w:rsidRDefault="00983E17" w:rsidP="00014C53">
      <w:pPr>
        <w:pStyle w:val="Geenafstand"/>
        <w:ind w:left="720"/>
        <w:rPr>
          <w:rFonts w:cstheme="minorHAnsi"/>
          <w:sz w:val="24"/>
          <w:szCs w:val="24"/>
        </w:rPr>
      </w:pPr>
      <w:r w:rsidRPr="001D6802">
        <w:rPr>
          <w:rFonts w:cstheme="minorHAnsi"/>
          <w:sz w:val="24"/>
          <w:szCs w:val="24"/>
        </w:rPr>
        <w:t>gebruikt.</w:t>
      </w:r>
    </w:p>
    <w:p w14:paraId="3660604C" w14:textId="77777777" w:rsidR="00983E17" w:rsidRPr="001D6802" w:rsidRDefault="00983E17" w:rsidP="00983E17">
      <w:pPr>
        <w:pStyle w:val="Geenafstand"/>
        <w:rPr>
          <w:rFonts w:cstheme="minorHAnsi"/>
          <w:sz w:val="24"/>
          <w:szCs w:val="24"/>
        </w:rPr>
      </w:pPr>
    </w:p>
    <w:p w14:paraId="03A84069" w14:textId="748BD380" w:rsidR="00983E17" w:rsidRPr="001D6802" w:rsidRDefault="00983E17" w:rsidP="00983E17">
      <w:pPr>
        <w:pStyle w:val="Geenafstand"/>
        <w:rPr>
          <w:rFonts w:cstheme="minorHAnsi"/>
          <w:b/>
          <w:color w:val="002060"/>
          <w:sz w:val="24"/>
          <w:szCs w:val="24"/>
        </w:rPr>
      </w:pPr>
      <w:r w:rsidRPr="001D6802">
        <w:rPr>
          <w:rFonts w:cstheme="minorHAnsi"/>
          <w:b/>
          <w:color w:val="002060"/>
          <w:sz w:val="24"/>
          <w:szCs w:val="24"/>
        </w:rPr>
        <w:t>Ontwikkelpunten</w:t>
      </w:r>
    </w:p>
    <w:p w14:paraId="1EEE636B" w14:textId="77777777" w:rsidR="00983E17" w:rsidRPr="001D6802" w:rsidRDefault="00983E17" w:rsidP="00983E17">
      <w:pPr>
        <w:pStyle w:val="Geenafstand"/>
        <w:rPr>
          <w:rFonts w:cstheme="minorHAnsi"/>
          <w:b/>
          <w:color w:val="002060"/>
          <w:sz w:val="24"/>
          <w:szCs w:val="24"/>
        </w:rPr>
      </w:pPr>
    </w:p>
    <w:p w14:paraId="5103A0D0" w14:textId="69756C68" w:rsidR="00677283" w:rsidRPr="001D6802" w:rsidRDefault="00677283" w:rsidP="00014C53">
      <w:pPr>
        <w:pStyle w:val="Geenafstand"/>
        <w:numPr>
          <w:ilvl w:val="0"/>
          <w:numId w:val="27"/>
        </w:numPr>
        <w:rPr>
          <w:rFonts w:cstheme="minorHAnsi"/>
          <w:sz w:val="24"/>
          <w:szCs w:val="24"/>
        </w:rPr>
      </w:pPr>
      <w:r w:rsidRPr="001D6802">
        <w:rPr>
          <w:rFonts w:cstheme="minorHAnsi"/>
          <w:sz w:val="24"/>
          <w:szCs w:val="24"/>
        </w:rPr>
        <w:t xml:space="preserve">Het onderwijs meer laten aansluiten op de dagelijkse </w:t>
      </w:r>
    </w:p>
    <w:p w14:paraId="133D2ACD" w14:textId="3220B7A7" w:rsidR="00677283" w:rsidRPr="001D6802" w:rsidRDefault="006F3A8C" w:rsidP="00014C53">
      <w:pPr>
        <w:pStyle w:val="Geenafstand"/>
        <w:numPr>
          <w:ilvl w:val="0"/>
          <w:numId w:val="27"/>
        </w:numPr>
        <w:rPr>
          <w:rFonts w:cstheme="minorHAnsi"/>
          <w:sz w:val="24"/>
          <w:szCs w:val="24"/>
        </w:rPr>
      </w:pPr>
      <w:r w:rsidRPr="001D6802">
        <w:rPr>
          <w:rFonts w:cstheme="minorHAnsi"/>
          <w:sz w:val="24"/>
          <w:szCs w:val="24"/>
        </w:rPr>
        <w:t>Belevenissen</w:t>
      </w:r>
      <w:r w:rsidR="00677283" w:rsidRPr="001D6802">
        <w:rPr>
          <w:rFonts w:cstheme="minorHAnsi"/>
          <w:sz w:val="24"/>
          <w:szCs w:val="24"/>
        </w:rPr>
        <w:t xml:space="preserve"> van de kinderen. </w:t>
      </w:r>
    </w:p>
    <w:p w14:paraId="2C9FA8C8" w14:textId="744F5752" w:rsidR="00677283" w:rsidRPr="001D6802" w:rsidRDefault="00677283" w:rsidP="00014C53">
      <w:pPr>
        <w:pStyle w:val="Geenafstand"/>
        <w:numPr>
          <w:ilvl w:val="0"/>
          <w:numId w:val="27"/>
        </w:numPr>
        <w:rPr>
          <w:rFonts w:cstheme="minorHAnsi"/>
          <w:sz w:val="24"/>
          <w:szCs w:val="24"/>
        </w:rPr>
      </w:pPr>
      <w:r w:rsidRPr="001D6802">
        <w:rPr>
          <w:rFonts w:cstheme="minorHAnsi"/>
          <w:sz w:val="24"/>
          <w:szCs w:val="24"/>
        </w:rPr>
        <w:t xml:space="preserve">Het meer betrekken van ouders bij het dagelijkse </w:t>
      </w:r>
    </w:p>
    <w:p w14:paraId="7E55EA91" w14:textId="791F0676" w:rsidR="0050319F" w:rsidRPr="001D6802" w:rsidRDefault="00570CBC" w:rsidP="00014C53">
      <w:pPr>
        <w:pStyle w:val="Geenafstand"/>
        <w:numPr>
          <w:ilvl w:val="0"/>
          <w:numId w:val="27"/>
        </w:numPr>
        <w:rPr>
          <w:rFonts w:cstheme="minorHAnsi"/>
          <w:sz w:val="24"/>
          <w:szCs w:val="24"/>
        </w:rPr>
      </w:pPr>
      <w:r w:rsidRPr="001D6802">
        <w:rPr>
          <w:rFonts w:cstheme="minorHAnsi"/>
          <w:sz w:val="24"/>
          <w:szCs w:val="24"/>
        </w:rPr>
        <w:t>Onderwijskundige</w:t>
      </w:r>
      <w:r w:rsidR="00677283" w:rsidRPr="001D6802">
        <w:rPr>
          <w:rFonts w:cstheme="minorHAnsi"/>
          <w:sz w:val="24"/>
          <w:szCs w:val="24"/>
        </w:rPr>
        <w:t xml:space="preserve"> proces.</w:t>
      </w:r>
    </w:p>
    <w:p w14:paraId="381B75B3" w14:textId="77777777" w:rsidR="008C6C14" w:rsidRPr="001D6802" w:rsidRDefault="008C6C14" w:rsidP="008C6C14">
      <w:pPr>
        <w:pStyle w:val="Geenafstand"/>
        <w:ind w:left="720"/>
        <w:rPr>
          <w:rFonts w:cstheme="minorHAnsi"/>
          <w:sz w:val="24"/>
          <w:szCs w:val="24"/>
        </w:rPr>
      </w:pPr>
    </w:p>
    <w:p w14:paraId="5BD40B43" w14:textId="75A65213" w:rsidR="00017B22" w:rsidRPr="001D6802" w:rsidRDefault="0050319F" w:rsidP="0050319F">
      <w:pPr>
        <w:pStyle w:val="Geenafstand"/>
        <w:rPr>
          <w:rFonts w:cstheme="minorHAnsi"/>
          <w:sz w:val="24"/>
          <w:szCs w:val="24"/>
        </w:rPr>
      </w:pPr>
      <w:r w:rsidRPr="001D6802">
        <w:rPr>
          <w:rFonts w:cstheme="minorHAnsi"/>
          <w:sz w:val="24"/>
          <w:szCs w:val="24"/>
        </w:rPr>
        <w:t>De resultaten van</w:t>
      </w:r>
      <w:r w:rsidR="000B655F" w:rsidRPr="001D6802">
        <w:rPr>
          <w:rFonts w:cstheme="minorHAnsi"/>
          <w:sz w:val="24"/>
          <w:szCs w:val="24"/>
        </w:rPr>
        <w:t xml:space="preserve"> het ouderbetrokkenheidsonderzoek zijn besproken in de MR. </w:t>
      </w:r>
    </w:p>
    <w:p w14:paraId="5221AC69" w14:textId="77777777" w:rsidR="0050319F" w:rsidRPr="001D6802" w:rsidRDefault="0050319F" w:rsidP="0050319F">
      <w:pPr>
        <w:pStyle w:val="Geenafstand"/>
        <w:rPr>
          <w:rFonts w:cstheme="minorHAnsi"/>
          <w:sz w:val="24"/>
          <w:szCs w:val="24"/>
        </w:rPr>
      </w:pPr>
    </w:p>
    <w:p w14:paraId="70C0F3A9" w14:textId="77777777" w:rsidR="00017B22" w:rsidRPr="001D6802" w:rsidRDefault="00017B22" w:rsidP="00017B22">
      <w:pPr>
        <w:pStyle w:val="Kop3"/>
        <w:rPr>
          <w:rFonts w:asciiTheme="minorHAnsi" w:hAnsiTheme="minorHAnsi" w:cstheme="minorHAnsi"/>
        </w:rPr>
      </w:pPr>
      <w:bookmarkStart w:id="266" w:name="_Toc76999633"/>
      <w:bookmarkStart w:id="267" w:name="_Toc171675704"/>
      <w:bookmarkStart w:id="268" w:name="_Toc171425094"/>
      <w:r w:rsidRPr="001D6802">
        <w:rPr>
          <w:rFonts w:asciiTheme="minorHAnsi" w:hAnsiTheme="minorHAnsi" w:cstheme="minorHAnsi"/>
        </w:rPr>
        <w:t>8.3.3 Tevredenheidsonderzoek personeel</w:t>
      </w:r>
      <w:bookmarkEnd w:id="266"/>
      <w:bookmarkEnd w:id="267"/>
      <w:bookmarkEnd w:id="268"/>
    </w:p>
    <w:p w14:paraId="355090EF" w14:textId="117B1696" w:rsidR="00017B22" w:rsidRPr="001D6802" w:rsidRDefault="00017B22" w:rsidP="000B655F">
      <w:pPr>
        <w:pStyle w:val="Geenafstand"/>
        <w:rPr>
          <w:rFonts w:cstheme="minorHAnsi"/>
          <w:sz w:val="24"/>
          <w:szCs w:val="24"/>
        </w:rPr>
      </w:pPr>
      <w:r w:rsidRPr="001D6802">
        <w:rPr>
          <w:rFonts w:cstheme="minorHAnsi"/>
          <w:sz w:val="24"/>
          <w:szCs w:val="24"/>
        </w:rPr>
        <w:t>Om de duurzame inzetbaarheid van de medewerkers te optimaliseren wordt onderzoek gedaan naar het welbevinden van de personeelsleden. Het doel van dit onderzoek is tweeledig:</w:t>
      </w:r>
    </w:p>
    <w:p w14:paraId="3A1E3483" w14:textId="77777777" w:rsidR="000B655F" w:rsidRPr="001D6802" w:rsidRDefault="000B655F" w:rsidP="000B655F">
      <w:pPr>
        <w:pStyle w:val="Geenafstand"/>
        <w:rPr>
          <w:rFonts w:cstheme="minorHAnsi"/>
          <w:sz w:val="24"/>
          <w:szCs w:val="24"/>
        </w:rPr>
      </w:pPr>
    </w:p>
    <w:p w14:paraId="6ED4E216" w14:textId="77777777" w:rsidR="00017B22" w:rsidRPr="001D6802" w:rsidRDefault="00017B22" w:rsidP="006C5FBF">
      <w:pPr>
        <w:pStyle w:val="Geenafstand"/>
        <w:numPr>
          <w:ilvl w:val="0"/>
          <w:numId w:val="18"/>
        </w:numPr>
        <w:rPr>
          <w:rFonts w:cstheme="minorHAnsi"/>
          <w:sz w:val="24"/>
          <w:szCs w:val="24"/>
        </w:rPr>
      </w:pPr>
      <w:r w:rsidRPr="001D6802">
        <w:rPr>
          <w:rFonts w:cstheme="minorHAnsi"/>
          <w:sz w:val="24"/>
          <w:szCs w:val="24"/>
        </w:rPr>
        <w:t xml:space="preserve">Individueel gericht: Het in kaart brengen van de belemmerende en bevorderende factoren die een rol spelen bij de (duurzame) inzetbaarheid van individuele medewerkers. </w:t>
      </w:r>
    </w:p>
    <w:p w14:paraId="6171E5DD" w14:textId="607979F6" w:rsidR="00315691" w:rsidRPr="003F450F" w:rsidRDefault="00017B22" w:rsidP="000B655F">
      <w:pPr>
        <w:pStyle w:val="Geenafstand"/>
        <w:numPr>
          <w:ilvl w:val="0"/>
          <w:numId w:val="18"/>
        </w:numPr>
        <w:rPr>
          <w:rFonts w:cstheme="minorHAnsi"/>
          <w:sz w:val="24"/>
          <w:szCs w:val="24"/>
        </w:rPr>
      </w:pPr>
      <w:r w:rsidRPr="001D6802">
        <w:rPr>
          <w:rFonts w:cstheme="minorHAnsi"/>
          <w:sz w:val="24"/>
          <w:szCs w:val="24"/>
        </w:rPr>
        <w:lastRenderedPageBreak/>
        <w:t xml:space="preserve">Organisatiegericht: Inzichtelijk maken in welke mate de medewerkers (duurzaam) inzetbaar zijn en in welke mate ze voldoende inzetbaarheidsruimte ervaren. </w:t>
      </w:r>
    </w:p>
    <w:p w14:paraId="24BB325D" w14:textId="4A31540A" w:rsidR="00017B22" w:rsidRPr="001D6802" w:rsidRDefault="00017B22" w:rsidP="000B655F">
      <w:pPr>
        <w:pStyle w:val="Geenafstand"/>
        <w:rPr>
          <w:rFonts w:cstheme="minorHAnsi"/>
          <w:sz w:val="24"/>
          <w:szCs w:val="24"/>
        </w:rPr>
      </w:pPr>
      <w:r w:rsidRPr="001D6802">
        <w:rPr>
          <w:rFonts w:cstheme="minorHAnsi"/>
          <w:sz w:val="24"/>
          <w:szCs w:val="24"/>
        </w:rPr>
        <w:t xml:space="preserve">De individuele rapporten worden aan de medewerkers persoonlijk teruggekoppeld. De werkgever krijgt hierin geen inzage. Vanuit een groepsrapportage wordt er binnen het team gesproken over punten die aandacht nodig hebben.  </w:t>
      </w:r>
    </w:p>
    <w:p w14:paraId="37C7D5B7" w14:textId="77777777" w:rsidR="00E83A94" w:rsidRPr="001D6802" w:rsidRDefault="00E83A94" w:rsidP="000B655F">
      <w:pPr>
        <w:pStyle w:val="Geenafstand"/>
        <w:rPr>
          <w:rFonts w:cstheme="minorHAnsi"/>
          <w:sz w:val="24"/>
          <w:szCs w:val="24"/>
        </w:rPr>
      </w:pPr>
    </w:p>
    <w:p w14:paraId="2B504752" w14:textId="77777777" w:rsidR="00E83A94" w:rsidRPr="001D6802" w:rsidRDefault="00E83A94" w:rsidP="000B655F">
      <w:pPr>
        <w:pStyle w:val="Geenafstand"/>
        <w:rPr>
          <w:rFonts w:cstheme="minorHAnsi"/>
          <w:sz w:val="24"/>
          <w:szCs w:val="24"/>
        </w:rPr>
      </w:pPr>
    </w:p>
    <w:p w14:paraId="5D2EB5B3" w14:textId="77777777" w:rsidR="00E83A94" w:rsidRPr="00DE6248" w:rsidRDefault="00E83A94" w:rsidP="00E83A94">
      <w:pPr>
        <w:pStyle w:val="Normaalweb"/>
        <w:jc w:val="center"/>
        <w:rPr>
          <w:rFonts w:asciiTheme="minorHAnsi" w:hAnsiTheme="minorHAnsi" w:cstheme="minorHAnsi"/>
        </w:rPr>
      </w:pPr>
      <w:r w:rsidRPr="00DE6248">
        <w:rPr>
          <w:rFonts w:asciiTheme="minorHAnsi" w:hAnsiTheme="minorHAnsi" w:cstheme="minorHAnsi"/>
          <w:noProof/>
        </w:rPr>
        <w:drawing>
          <wp:inline distT="0" distB="0" distL="0" distR="0" wp14:anchorId="63FD7D73" wp14:editId="3C6BA1D8">
            <wp:extent cx="4029075" cy="3021806"/>
            <wp:effectExtent l="0" t="0" r="0" b="762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39903" cy="3029927"/>
                    </a:xfrm>
                    <a:prstGeom prst="rect">
                      <a:avLst/>
                    </a:prstGeom>
                    <a:noFill/>
                    <a:ln>
                      <a:noFill/>
                    </a:ln>
                  </pic:spPr>
                </pic:pic>
              </a:graphicData>
            </a:graphic>
          </wp:inline>
        </w:drawing>
      </w:r>
    </w:p>
    <w:p w14:paraId="6922DF40" w14:textId="77777777" w:rsidR="00E83A94" w:rsidRPr="00DE6248" w:rsidRDefault="00E83A94" w:rsidP="000B655F">
      <w:pPr>
        <w:pStyle w:val="Geenafstand"/>
        <w:rPr>
          <w:rFonts w:cstheme="minorHAnsi"/>
        </w:rPr>
      </w:pPr>
    </w:p>
    <w:p w14:paraId="3C87EE3B" w14:textId="7320C433" w:rsidR="00017B22" w:rsidRPr="00DE6248" w:rsidRDefault="00017B22" w:rsidP="00017B22">
      <w:pPr>
        <w:rPr>
          <w:rFonts w:cstheme="minorHAnsi"/>
        </w:rPr>
      </w:pPr>
    </w:p>
    <w:p w14:paraId="1AE1DB17" w14:textId="60FC6CE0" w:rsidR="004000F3" w:rsidRPr="00DE6248" w:rsidRDefault="004000F3" w:rsidP="004000F3">
      <w:pPr>
        <w:jc w:val="center"/>
        <w:rPr>
          <w:rFonts w:cstheme="minorHAnsi"/>
        </w:rPr>
      </w:pPr>
    </w:p>
    <w:p w14:paraId="7CBD2EC0" w14:textId="58AC7ED6" w:rsidR="00B25688" w:rsidRPr="00DE6248" w:rsidRDefault="00B25688">
      <w:pPr>
        <w:rPr>
          <w:rFonts w:eastAsiaTheme="majorEastAsia" w:cstheme="minorHAnsi"/>
          <w:b/>
          <w:color w:val="FF0066"/>
          <w:sz w:val="48"/>
          <w:szCs w:val="32"/>
        </w:rPr>
      </w:pPr>
      <w:bookmarkStart w:id="269" w:name="_Toc76999634"/>
      <w:r w:rsidRPr="00DE6248">
        <w:rPr>
          <w:rFonts w:cstheme="minorHAnsi"/>
        </w:rPr>
        <w:br w:type="page"/>
      </w:r>
    </w:p>
    <w:p w14:paraId="00611FDD" w14:textId="3D4D75FD" w:rsidR="006E522C" w:rsidRPr="00DE6248" w:rsidRDefault="006E522C" w:rsidP="006E522C">
      <w:pPr>
        <w:pStyle w:val="Kop1"/>
        <w:rPr>
          <w:rFonts w:asciiTheme="minorHAnsi" w:hAnsiTheme="minorHAnsi" w:cstheme="minorHAnsi"/>
        </w:rPr>
      </w:pPr>
      <w:bookmarkStart w:id="270" w:name="_Toc171675705"/>
      <w:bookmarkStart w:id="271" w:name="_Toc171425095"/>
      <w:r w:rsidRPr="00DE6248">
        <w:rPr>
          <w:rFonts w:asciiTheme="minorHAnsi" w:hAnsiTheme="minorHAnsi" w:cstheme="minorHAnsi"/>
        </w:rPr>
        <w:lastRenderedPageBreak/>
        <w:t>9. Praktische informatie</w:t>
      </w:r>
      <w:bookmarkEnd w:id="269"/>
      <w:bookmarkEnd w:id="270"/>
      <w:bookmarkEnd w:id="271"/>
      <w:r w:rsidRPr="00DE6248">
        <w:rPr>
          <w:rFonts w:asciiTheme="minorHAnsi" w:hAnsiTheme="minorHAnsi" w:cstheme="minorHAnsi"/>
        </w:rPr>
        <w:t xml:space="preserve"> </w:t>
      </w:r>
    </w:p>
    <w:p w14:paraId="291024DF" w14:textId="39AE846C" w:rsidR="006E522C" w:rsidRPr="00DE6248" w:rsidRDefault="006E522C" w:rsidP="006E522C">
      <w:pPr>
        <w:pStyle w:val="Kop2"/>
        <w:rPr>
          <w:rFonts w:asciiTheme="minorHAnsi" w:hAnsiTheme="minorHAnsi" w:cstheme="minorHAnsi"/>
        </w:rPr>
      </w:pPr>
      <w:bookmarkStart w:id="272" w:name="_Toc13284122"/>
      <w:bookmarkStart w:id="273" w:name="_Toc76265649"/>
      <w:bookmarkStart w:id="274" w:name="_Toc461634353"/>
      <w:bookmarkStart w:id="275" w:name="_Toc462135060"/>
      <w:bookmarkStart w:id="276" w:name="_Toc462341825"/>
    </w:p>
    <w:p w14:paraId="6B6352B5" w14:textId="31E7AC8B" w:rsidR="006E522C" w:rsidRPr="001D6802" w:rsidRDefault="006E522C" w:rsidP="006E522C">
      <w:pPr>
        <w:pStyle w:val="Kop2"/>
        <w:rPr>
          <w:rFonts w:asciiTheme="minorHAnsi" w:hAnsiTheme="minorHAnsi" w:cstheme="minorHAnsi"/>
          <w:szCs w:val="24"/>
        </w:rPr>
      </w:pPr>
      <w:bookmarkStart w:id="277" w:name="_Toc76999635"/>
      <w:bookmarkStart w:id="278" w:name="_Toc171675706"/>
      <w:bookmarkStart w:id="279" w:name="_Toc171425096"/>
      <w:r w:rsidRPr="00DE6248">
        <w:rPr>
          <w:rFonts w:asciiTheme="minorHAnsi" w:hAnsiTheme="minorHAnsi" w:cstheme="minorHAnsi"/>
        </w:rPr>
        <w:t>9.1</w:t>
      </w:r>
      <w:r w:rsidRPr="00DE6248">
        <w:rPr>
          <w:rFonts w:asciiTheme="minorHAnsi" w:hAnsiTheme="minorHAnsi" w:cstheme="minorHAnsi"/>
        </w:rPr>
        <w:tab/>
      </w:r>
      <w:r w:rsidRPr="001D6802">
        <w:rPr>
          <w:rFonts w:asciiTheme="minorHAnsi" w:hAnsiTheme="minorHAnsi" w:cstheme="minorHAnsi"/>
          <w:szCs w:val="24"/>
        </w:rPr>
        <w:t>Schooltijden</w:t>
      </w:r>
      <w:bookmarkEnd w:id="272"/>
      <w:bookmarkEnd w:id="273"/>
      <w:bookmarkEnd w:id="274"/>
      <w:bookmarkEnd w:id="275"/>
      <w:bookmarkEnd w:id="276"/>
      <w:bookmarkEnd w:id="277"/>
      <w:bookmarkEnd w:id="278"/>
      <w:bookmarkEnd w:id="279"/>
    </w:p>
    <w:p w14:paraId="3BAE3E2C" w14:textId="0BCF6ACF" w:rsidR="006E522C" w:rsidRPr="001D6802" w:rsidRDefault="003420AD" w:rsidP="00271784">
      <w:pPr>
        <w:pStyle w:val="Normaalweb"/>
        <w:rPr>
          <w:rFonts w:asciiTheme="minorHAnsi" w:hAnsiTheme="minorHAnsi" w:cstheme="minorHAnsi"/>
          <w:b/>
          <w:color w:val="002060"/>
        </w:rPr>
      </w:pPr>
      <w:r w:rsidRPr="001D6802">
        <w:rPr>
          <w:rFonts w:asciiTheme="minorHAnsi" w:hAnsiTheme="minorHAnsi" w:cstheme="minorHAnsi"/>
          <w:noProof/>
        </w:rPr>
        <w:drawing>
          <wp:anchor distT="0" distB="0" distL="114300" distR="114300" simplePos="0" relativeHeight="251658258" behindDoc="1" locked="0" layoutInCell="1" allowOverlap="1" wp14:anchorId="1C198202" wp14:editId="47073AB6">
            <wp:simplePos x="0" y="0"/>
            <wp:positionH relativeFrom="column">
              <wp:posOffset>3643630</wp:posOffset>
            </wp:positionH>
            <wp:positionV relativeFrom="paragraph">
              <wp:posOffset>117475</wp:posOffset>
            </wp:positionV>
            <wp:extent cx="2019300" cy="2692400"/>
            <wp:effectExtent l="0" t="0" r="0" b="0"/>
            <wp:wrapTight wrapText="bothSides">
              <wp:wrapPolygon edited="0">
                <wp:start x="0" y="0"/>
                <wp:lineTo x="0" y="21396"/>
                <wp:lineTo x="21396" y="21396"/>
                <wp:lineTo x="21396"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19300" cy="269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22C" w:rsidRPr="001D6802">
        <w:rPr>
          <w:rFonts w:asciiTheme="minorHAnsi" w:hAnsiTheme="minorHAnsi" w:cstheme="minorHAnsi"/>
          <w:b/>
          <w:color w:val="002060"/>
        </w:rPr>
        <w:t>Maandag, dinsdag en donderdag:</w:t>
      </w:r>
      <w:r w:rsidR="006E522C" w:rsidRPr="001D6802">
        <w:rPr>
          <w:rFonts w:asciiTheme="minorHAnsi" w:hAnsiTheme="minorHAnsi" w:cstheme="minorHAnsi"/>
          <w:b/>
          <w:color w:val="002060"/>
        </w:rPr>
        <w:tab/>
      </w:r>
    </w:p>
    <w:p w14:paraId="2694023E" w14:textId="60C77E65" w:rsidR="006E522C" w:rsidRPr="001D6802" w:rsidRDefault="006E522C" w:rsidP="006C5FBF">
      <w:pPr>
        <w:pStyle w:val="Lijstalinea"/>
        <w:numPr>
          <w:ilvl w:val="0"/>
          <w:numId w:val="13"/>
        </w:numPr>
        <w:rPr>
          <w:rFonts w:asciiTheme="minorHAnsi" w:hAnsiTheme="minorHAnsi" w:cstheme="minorHAnsi"/>
          <w:sz w:val="24"/>
          <w:szCs w:val="24"/>
        </w:rPr>
      </w:pPr>
      <w:r w:rsidRPr="001D6802">
        <w:rPr>
          <w:rFonts w:asciiTheme="minorHAnsi" w:hAnsiTheme="minorHAnsi" w:cstheme="minorHAnsi"/>
          <w:sz w:val="24"/>
          <w:szCs w:val="24"/>
        </w:rPr>
        <w:t>Alle groepen van 8.30</w:t>
      </w:r>
      <w:r w:rsidR="00537609" w:rsidRPr="001D6802">
        <w:rPr>
          <w:rFonts w:asciiTheme="minorHAnsi" w:hAnsiTheme="minorHAnsi" w:cstheme="minorHAnsi"/>
          <w:sz w:val="24"/>
          <w:szCs w:val="24"/>
        </w:rPr>
        <w:t xml:space="preserve"> uur </w:t>
      </w:r>
      <w:r w:rsidRPr="001D6802">
        <w:rPr>
          <w:rFonts w:asciiTheme="minorHAnsi" w:hAnsiTheme="minorHAnsi" w:cstheme="minorHAnsi"/>
          <w:sz w:val="24"/>
          <w:szCs w:val="24"/>
        </w:rPr>
        <w:t>tot 14.30 uur</w:t>
      </w:r>
      <w:r w:rsidRPr="001D6802">
        <w:rPr>
          <w:rFonts w:asciiTheme="minorHAnsi" w:hAnsiTheme="minorHAnsi" w:cstheme="minorHAnsi"/>
          <w:sz w:val="24"/>
          <w:szCs w:val="24"/>
        </w:rPr>
        <w:tab/>
      </w:r>
    </w:p>
    <w:p w14:paraId="060B30AF" w14:textId="515464DC" w:rsidR="000A7275" w:rsidRPr="001D6802" w:rsidRDefault="000A7275" w:rsidP="006E522C">
      <w:pPr>
        <w:rPr>
          <w:rFonts w:cstheme="minorHAnsi"/>
          <w:b/>
          <w:color w:val="002060"/>
          <w:sz w:val="24"/>
          <w:szCs w:val="24"/>
        </w:rPr>
      </w:pPr>
      <w:r w:rsidRPr="001D6802">
        <w:rPr>
          <w:rFonts w:cstheme="minorHAnsi"/>
          <w:b/>
          <w:color w:val="002060"/>
          <w:sz w:val="24"/>
          <w:szCs w:val="24"/>
        </w:rPr>
        <w:t>Woensdag</w:t>
      </w:r>
      <w:r w:rsidR="006E522C" w:rsidRPr="001D6802">
        <w:rPr>
          <w:rFonts w:cstheme="minorHAnsi"/>
          <w:b/>
          <w:color w:val="002060"/>
          <w:sz w:val="24"/>
          <w:szCs w:val="24"/>
        </w:rPr>
        <w:t>:</w:t>
      </w:r>
      <w:r w:rsidR="006E522C" w:rsidRPr="001D6802">
        <w:rPr>
          <w:rFonts w:cstheme="minorHAnsi"/>
          <w:b/>
          <w:color w:val="002060"/>
          <w:sz w:val="24"/>
          <w:szCs w:val="24"/>
        </w:rPr>
        <w:tab/>
      </w:r>
    </w:p>
    <w:p w14:paraId="1726B95A" w14:textId="19ABCB4E" w:rsidR="006E522C" w:rsidRPr="001D6802" w:rsidRDefault="000A7275" w:rsidP="006C5FBF">
      <w:pPr>
        <w:pStyle w:val="Lijstalinea"/>
        <w:numPr>
          <w:ilvl w:val="0"/>
          <w:numId w:val="13"/>
        </w:numPr>
        <w:rPr>
          <w:rFonts w:asciiTheme="minorHAnsi" w:hAnsiTheme="minorHAnsi" w:cstheme="minorHAnsi"/>
          <w:sz w:val="24"/>
          <w:szCs w:val="24"/>
        </w:rPr>
      </w:pPr>
      <w:r w:rsidRPr="001D6802">
        <w:rPr>
          <w:rFonts w:asciiTheme="minorHAnsi" w:hAnsiTheme="minorHAnsi" w:cstheme="minorHAnsi"/>
          <w:sz w:val="24"/>
          <w:szCs w:val="24"/>
        </w:rPr>
        <w:t>Alle groepen van 8.30</w:t>
      </w:r>
      <w:r w:rsidR="00537609" w:rsidRPr="001D6802">
        <w:rPr>
          <w:rFonts w:asciiTheme="minorHAnsi" w:hAnsiTheme="minorHAnsi" w:cstheme="minorHAnsi"/>
          <w:sz w:val="24"/>
          <w:szCs w:val="24"/>
        </w:rPr>
        <w:t xml:space="preserve"> uur</w:t>
      </w:r>
      <w:r w:rsidRPr="001D6802">
        <w:rPr>
          <w:rFonts w:asciiTheme="minorHAnsi" w:hAnsiTheme="minorHAnsi" w:cstheme="minorHAnsi"/>
          <w:sz w:val="24"/>
          <w:szCs w:val="24"/>
        </w:rPr>
        <w:t xml:space="preserve"> tot 12.30 uur</w:t>
      </w:r>
    </w:p>
    <w:p w14:paraId="68DCBECF" w14:textId="0CF8C341" w:rsidR="000A7275" w:rsidRPr="001D6802" w:rsidRDefault="000A7275" w:rsidP="000A7275">
      <w:pPr>
        <w:rPr>
          <w:rFonts w:cstheme="minorHAnsi"/>
          <w:b/>
          <w:color w:val="002060"/>
          <w:sz w:val="24"/>
          <w:szCs w:val="24"/>
        </w:rPr>
      </w:pPr>
      <w:r w:rsidRPr="001D6802">
        <w:rPr>
          <w:rFonts w:cstheme="minorHAnsi"/>
          <w:b/>
          <w:color w:val="002060"/>
          <w:sz w:val="24"/>
          <w:szCs w:val="24"/>
        </w:rPr>
        <w:t>Vrijdag</w:t>
      </w:r>
      <w:r w:rsidR="00271784" w:rsidRPr="001D6802">
        <w:rPr>
          <w:rFonts w:cstheme="minorHAnsi"/>
          <w:b/>
          <w:color w:val="002060"/>
          <w:sz w:val="24"/>
          <w:szCs w:val="24"/>
        </w:rPr>
        <w:t>:</w:t>
      </w:r>
    </w:p>
    <w:p w14:paraId="43A16758" w14:textId="4AB7DEEF" w:rsidR="006E522C" w:rsidRPr="001D6802" w:rsidRDefault="006E522C" w:rsidP="006C5FBF">
      <w:pPr>
        <w:pStyle w:val="Geenafstand"/>
        <w:numPr>
          <w:ilvl w:val="0"/>
          <w:numId w:val="20"/>
        </w:numPr>
        <w:rPr>
          <w:rFonts w:cstheme="minorHAnsi"/>
          <w:sz w:val="24"/>
          <w:szCs w:val="24"/>
        </w:rPr>
      </w:pPr>
      <w:r w:rsidRPr="001D6802">
        <w:rPr>
          <w:rFonts w:cstheme="minorHAnsi"/>
          <w:sz w:val="24"/>
          <w:szCs w:val="24"/>
        </w:rPr>
        <w:t xml:space="preserve">Groep 1 </w:t>
      </w:r>
      <w:r w:rsidR="002C59F0" w:rsidRPr="001D6802">
        <w:rPr>
          <w:rFonts w:cstheme="minorHAnsi"/>
          <w:sz w:val="24"/>
          <w:szCs w:val="24"/>
        </w:rPr>
        <w:t>t/m 4</w:t>
      </w:r>
      <w:r w:rsidRPr="001D6802">
        <w:rPr>
          <w:rFonts w:cstheme="minorHAnsi"/>
          <w:sz w:val="24"/>
          <w:szCs w:val="24"/>
        </w:rPr>
        <w:t xml:space="preserve"> van 08.30</w:t>
      </w:r>
      <w:r w:rsidR="00537609" w:rsidRPr="001D6802">
        <w:rPr>
          <w:rFonts w:cstheme="minorHAnsi"/>
          <w:sz w:val="24"/>
          <w:szCs w:val="24"/>
        </w:rPr>
        <w:t xml:space="preserve"> uur</w:t>
      </w:r>
      <w:r w:rsidRPr="001D6802">
        <w:rPr>
          <w:rFonts w:cstheme="minorHAnsi"/>
          <w:sz w:val="24"/>
          <w:szCs w:val="24"/>
        </w:rPr>
        <w:t xml:space="preserve"> tot 12.00 uur</w:t>
      </w:r>
      <w:r w:rsidRPr="001D6802">
        <w:rPr>
          <w:rFonts w:cstheme="minorHAnsi"/>
          <w:sz w:val="24"/>
          <w:szCs w:val="24"/>
        </w:rPr>
        <w:tab/>
      </w:r>
    </w:p>
    <w:p w14:paraId="220676E8" w14:textId="760711FA" w:rsidR="006E522C" w:rsidRPr="001D6802" w:rsidRDefault="006E522C" w:rsidP="006C5FBF">
      <w:pPr>
        <w:pStyle w:val="Geenafstand"/>
        <w:numPr>
          <w:ilvl w:val="0"/>
          <w:numId w:val="20"/>
        </w:numPr>
        <w:rPr>
          <w:rFonts w:cstheme="minorHAnsi"/>
          <w:sz w:val="24"/>
          <w:szCs w:val="24"/>
        </w:rPr>
      </w:pPr>
      <w:r w:rsidRPr="001D6802">
        <w:rPr>
          <w:rFonts w:cstheme="minorHAnsi"/>
          <w:sz w:val="24"/>
          <w:szCs w:val="24"/>
        </w:rPr>
        <w:t xml:space="preserve">Groep </w:t>
      </w:r>
      <w:r w:rsidR="002C59F0" w:rsidRPr="001D6802">
        <w:rPr>
          <w:rFonts w:cstheme="minorHAnsi"/>
          <w:sz w:val="24"/>
          <w:szCs w:val="24"/>
        </w:rPr>
        <w:t>5</w:t>
      </w:r>
      <w:r w:rsidRPr="001D6802">
        <w:rPr>
          <w:rFonts w:cstheme="minorHAnsi"/>
          <w:sz w:val="24"/>
          <w:szCs w:val="24"/>
        </w:rPr>
        <w:t xml:space="preserve"> t/m 8 van 8.30</w:t>
      </w:r>
      <w:r w:rsidR="00537609" w:rsidRPr="001D6802">
        <w:rPr>
          <w:rFonts w:cstheme="minorHAnsi"/>
          <w:sz w:val="24"/>
          <w:szCs w:val="24"/>
        </w:rPr>
        <w:t xml:space="preserve"> uur</w:t>
      </w:r>
      <w:r w:rsidRPr="001D6802">
        <w:rPr>
          <w:rFonts w:cstheme="minorHAnsi"/>
          <w:sz w:val="24"/>
          <w:szCs w:val="24"/>
        </w:rPr>
        <w:t xml:space="preserve"> tot 14.</w:t>
      </w:r>
      <w:r w:rsidR="002C59F0" w:rsidRPr="001D6802">
        <w:rPr>
          <w:rFonts w:cstheme="minorHAnsi"/>
          <w:sz w:val="24"/>
          <w:szCs w:val="24"/>
        </w:rPr>
        <w:t>3</w:t>
      </w:r>
      <w:r w:rsidRPr="001D6802">
        <w:rPr>
          <w:rFonts w:cstheme="minorHAnsi"/>
          <w:sz w:val="24"/>
          <w:szCs w:val="24"/>
        </w:rPr>
        <w:t>0 uur</w:t>
      </w:r>
    </w:p>
    <w:p w14:paraId="17127B9D" w14:textId="77777777" w:rsidR="00365FA6" w:rsidRPr="00DE6248" w:rsidRDefault="00365FA6" w:rsidP="00365FA6">
      <w:pPr>
        <w:rPr>
          <w:rFonts w:cstheme="minorHAnsi"/>
          <w:b/>
        </w:rPr>
      </w:pPr>
    </w:p>
    <w:p w14:paraId="1247AB58" w14:textId="2B3004F2" w:rsidR="006E522C" w:rsidRPr="00DE6248" w:rsidRDefault="006E522C" w:rsidP="006E522C">
      <w:pPr>
        <w:pStyle w:val="Kop2"/>
        <w:rPr>
          <w:rFonts w:asciiTheme="minorHAnsi" w:hAnsiTheme="minorHAnsi" w:cstheme="minorHAnsi"/>
        </w:rPr>
      </w:pPr>
      <w:bookmarkStart w:id="280" w:name="_Toc76265650"/>
      <w:bookmarkStart w:id="281" w:name="_Toc461634354"/>
      <w:bookmarkStart w:id="282" w:name="_Toc462135061"/>
      <w:bookmarkStart w:id="283" w:name="_Toc462341826"/>
      <w:bookmarkStart w:id="284" w:name="_Toc76999636"/>
      <w:bookmarkStart w:id="285" w:name="_Toc171675707"/>
      <w:bookmarkStart w:id="286" w:name="_Toc171425097"/>
      <w:r w:rsidRPr="00DE6248">
        <w:rPr>
          <w:rFonts w:asciiTheme="minorHAnsi" w:hAnsiTheme="minorHAnsi" w:cstheme="minorHAnsi"/>
          <w:smallCaps/>
        </w:rPr>
        <w:t>9.2</w:t>
      </w:r>
      <w:r w:rsidRPr="00DE6248">
        <w:rPr>
          <w:rFonts w:asciiTheme="minorHAnsi" w:hAnsiTheme="minorHAnsi" w:cstheme="minorHAnsi"/>
          <w:smallCaps/>
        </w:rPr>
        <w:tab/>
      </w:r>
      <w:r w:rsidRPr="00DE6248">
        <w:rPr>
          <w:rFonts w:asciiTheme="minorHAnsi" w:hAnsiTheme="minorHAnsi" w:cstheme="minorHAnsi"/>
        </w:rPr>
        <w:t>Vakantietijden</w:t>
      </w:r>
      <w:bookmarkEnd w:id="280"/>
      <w:bookmarkEnd w:id="281"/>
      <w:bookmarkEnd w:id="282"/>
      <w:bookmarkEnd w:id="283"/>
      <w:bookmarkEnd w:id="284"/>
      <w:bookmarkEnd w:id="285"/>
      <w:bookmarkEnd w:id="286"/>
    </w:p>
    <w:p w14:paraId="183235A9" w14:textId="77777777" w:rsidR="00E83A94" w:rsidRPr="00DE6248" w:rsidRDefault="00E83A94" w:rsidP="006E522C">
      <w:pPr>
        <w:rPr>
          <w:rFonts w:cstheme="minorHAnsi"/>
        </w:rPr>
      </w:pPr>
    </w:p>
    <w:p w14:paraId="239362E6" w14:textId="615B3FF0" w:rsidR="006E522C" w:rsidRPr="00365FA6" w:rsidRDefault="006E522C" w:rsidP="001E0CC5">
      <w:pPr>
        <w:pStyle w:val="Geenafstand"/>
        <w:rPr>
          <w:rFonts w:cstheme="minorHAnsi"/>
          <w:b/>
          <w:color w:val="002060"/>
          <w:sz w:val="24"/>
          <w:szCs w:val="24"/>
        </w:rPr>
      </w:pPr>
      <w:r w:rsidRPr="00365FA6">
        <w:rPr>
          <w:rFonts w:cstheme="minorHAnsi"/>
          <w:b/>
          <w:color w:val="002060"/>
          <w:sz w:val="24"/>
          <w:szCs w:val="24"/>
        </w:rPr>
        <w:t xml:space="preserve">Overzicht vakanties schooljaar </w:t>
      </w:r>
      <w:r w:rsidR="005666B0" w:rsidRPr="00365FA6">
        <w:rPr>
          <w:rFonts w:cstheme="minorHAnsi"/>
          <w:b/>
          <w:color w:val="002060"/>
          <w:sz w:val="24"/>
          <w:szCs w:val="24"/>
        </w:rPr>
        <w:t>2024-2025</w:t>
      </w:r>
    </w:p>
    <w:p w14:paraId="6EABC021" w14:textId="505C4D13" w:rsidR="00D602C0" w:rsidRPr="00365FA6" w:rsidRDefault="00D602C0" w:rsidP="001E0CC5">
      <w:pPr>
        <w:pStyle w:val="Geenafstand"/>
        <w:rPr>
          <w:rFonts w:cstheme="minorHAnsi"/>
          <w:b/>
          <w:color w:val="002060"/>
          <w:sz w:val="24"/>
          <w:szCs w:val="24"/>
        </w:rPr>
      </w:pPr>
    </w:p>
    <w:tbl>
      <w:tblPr>
        <w:tblW w:w="89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78"/>
        <w:gridCol w:w="5245"/>
      </w:tblGrid>
      <w:tr w:rsidR="005D6935" w:rsidRPr="00365FA6" w14:paraId="35229232" w14:textId="77777777" w:rsidTr="005D6935">
        <w:tc>
          <w:tcPr>
            <w:tcW w:w="3678" w:type="dxa"/>
            <w:tcBorders>
              <w:top w:val="single" w:sz="6" w:space="0" w:color="000000"/>
              <w:left w:val="single" w:sz="6" w:space="0" w:color="000000"/>
              <w:bottom w:val="single" w:sz="6" w:space="0" w:color="000000"/>
              <w:right w:val="single" w:sz="6" w:space="0" w:color="000000"/>
            </w:tcBorders>
            <w:shd w:val="clear" w:color="auto" w:fill="auto"/>
            <w:hideMark/>
          </w:tcPr>
          <w:p w14:paraId="280E2380" w14:textId="654C19BB" w:rsidR="005D6935" w:rsidRPr="00365FA6" w:rsidRDefault="005D6935" w:rsidP="005D6935">
            <w:pPr>
              <w:spacing w:after="0" w:line="240" w:lineRule="auto"/>
              <w:textAlignment w:val="baseline"/>
              <w:rPr>
                <w:rFonts w:eastAsia="Times New Roman" w:cstheme="minorHAnsi"/>
                <w:sz w:val="24"/>
                <w:szCs w:val="24"/>
                <w:lang w:eastAsia="nl-NL"/>
              </w:rPr>
            </w:pPr>
            <w:r w:rsidRPr="00365FA6">
              <w:rPr>
                <w:rFonts w:eastAsia="Times New Roman" w:cstheme="minorHAnsi"/>
                <w:sz w:val="24"/>
                <w:szCs w:val="24"/>
                <w:lang w:eastAsia="nl-NL"/>
              </w:rPr>
              <w:t>Herfstvakantie </w:t>
            </w:r>
          </w:p>
        </w:tc>
        <w:tc>
          <w:tcPr>
            <w:tcW w:w="5245" w:type="dxa"/>
            <w:tcBorders>
              <w:top w:val="single" w:sz="6" w:space="0" w:color="000000"/>
              <w:left w:val="single" w:sz="6" w:space="0" w:color="000000"/>
              <w:bottom w:val="single" w:sz="6" w:space="0" w:color="000000"/>
              <w:right w:val="single" w:sz="6" w:space="0" w:color="000000"/>
            </w:tcBorders>
            <w:shd w:val="clear" w:color="auto" w:fill="auto"/>
            <w:hideMark/>
          </w:tcPr>
          <w:p w14:paraId="4174B3CD" w14:textId="77E7A89E" w:rsidR="005D6935" w:rsidRPr="00365FA6" w:rsidRDefault="00B64FCF" w:rsidP="005D6935">
            <w:pPr>
              <w:spacing w:after="0" w:line="240" w:lineRule="auto"/>
              <w:textAlignment w:val="baseline"/>
              <w:rPr>
                <w:rFonts w:eastAsia="Times New Roman" w:cstheme="minorHAnsi"/>
                <w:sz w:val="24"/>
                <w:szCs w:val="24"/>
                <w:lang w:eastAsia="nl-NL"/>
              </w:rPr>
            </w:pPr>
            <w:r w:rsidRPr="00365FA6">
              <w:rPr>
                <w:rFonts w:eastAsia="Times New Roman" w:cstheme="minorHAnsi"/>
                <w:sz w:val="24"/>
                <w:szCs w:val="24"/>
                <w:lang w:eastAsia="nl-NL"/>
              </w:rPr>
              <w:t>28</w:t>
            </w:r>
            <w:r w:rsidR="005D6935" w:rsidRPr="00365FA6">
              <w:rPr>
                <w:rFonts w:eastAsia="Times New Roman" w:cstheme="minorHAnsi"/>
                <w:sz w:val="24"/>
                <w:szCs w:val="24"/>
                <w:lang w:eastAsia="nl-NL"/>
              </w:rPr>
              <w:t xml:space="preserve"> oktober 202</w:t>
            </w:r>
            <w:r w:rsidRPr="00365FA6">
              <w:rPr>
                <w:rFonts w:eastAsia="Times New Roman" w:cstheme="minorHAnsi"/>
                <w:sz w:val="24"/>
                <w:szCs w:val="24"/>
                <w:lang w:eastAsia="nl-NL"/>
              </w:rPr>
              <w:t>4</w:t>
            </w:r>
            <w:r w:rsidR="005D6935" w:rsidRPr="00365FA6">
              <w:rPr>
                <w:rFonts w:eastAsia="Times New Roman" w:cstheme="minorHAnsi"/>
                <w:sz w:val="24"/>
                <w:szCs w:val="24"/>
                <w:lang w:eastAsia="nl-NL"/>
              </w:rPr>
              <w:t xml:space="preserve"> t/m </w:t>
            </w:r>
            <w:r w:rsidRPr="00365FA6">
              <w:rPr>
                <w:rFonts w:eastAsia="Times New Roman" w:cstheme="minorHAnsi"/>
                <w:sz w:val="24"/>
                <w:szCs w:val="24"/>
                <w:lang w:eastAsia="nl-NL"/>
              </w:rPr>
              <w:t>1 november</w:t>
            </w:r>
            <w:r w:rsidR="005D6935" w:rsidRPr="00365FA6">
              <w:rPr>
                <w:rFonts w:eastAsia="Times New Roman" w:cstheme="minorHAnsi"/>
                <w:sz w:val="24"/>
                <w:szCs w:val="24"/>
                <w:lang w:eastAsia="nl-NL"/>
              </w:rPr>
              <w:t xml:space="preserve"> 202</w:t>
            </w:r>
            <w:r w:rsidRPr="00365FA6">
              <w:rPr>
                <w:rFonts w:eastAsia="Times New Roman" w:cstheme="minorHAnsi"/>
                <w:sz w:val="24"/>
                <w:szCs w:val="24"/>
                <w:lang w:eastAsia="nl-NL"/>
              </w:rPr>
              <w:t>4</w:t>
            </w:r>
            <w:r w:rsidR="005D6935" w:rsidRPr="00365FA6">
              <w:rPr>
                <w:rFonts w:eastAsia="Times New Roman" w:cstheme="minorHAnsi"/>
                <w:sz w:val="24"/>
                <w:szCs w:val="24"/>
                <w:lang w:eastAsia="nl-NL"/>
              </w:rPr>
              <w:t> </w:t>
            </w:r>
          </w:p>
        </w:tc>
      </w:tr>
      <w:tr w:rsidR="005D6935" w:rsidRPr="00365FA6" w14:paraId="4B3EF6E6" w14:textId="77777777" w:rsidTr="005D6935">
        <w:tc>
          <w:tcPr>
            <w:tcW w:w="3678" w:type="dxa"/>
            <w:tcBorders>
              <w:top w:val="single" w:sz="6" w:space="0" w:color="000000"/>
              <w:left w:val="single" w:sz="6" w:space="0" w:color="000000"/>
              <w:bottom w:val="single" w:sz="6" w:space="0" w:color="000000"/>
              <w:right w:val="single" w:sz="6" w:space="0" w:color="000000"/>
            </w:tcBorders>
            <w:shd w:val="clear" w:color="auto" w:fill="auto"/>
            <w:hideMark/>
          </w:tcPr>
          <w:p w14:paraId="0A4F5006" w14:textId="77777777" w:rsidR="005D6935" w:rsidRPr="00365FA6" w:rsidRDefault="005D6935" w:rsidP="005D6935">
            <w:pPr>
              <w:spacing w:after="0" w:line="240" w:lineRule="auto"/>
              <w:textAlignment w:val="baseline"/>
              <w:rPr>
                <w:rFonts w:eastAsia="Times New Roman" w:cstheme="minorHAnsi"/>
                <w:sz w:val="24"/>
                <w:szCs w:val="24"/>
                <w:lang w:eastAsia="nl-NL"/>
              </w:rPr>
            </w:pPr>
            <w:r w:rsidRPr="00365FA6">
              <w:rPr>
                <w:rFonts w:eastAsia="Times New Roman" w:cstheme="minorHAnsi"/>
                <w:sz w:val="24"/>
                <w:szCs w:val="24"/>
                <w:lang w:eastAsia="nl-NL"/>
              </w:rPr>
              <w:t>Kerstvakantie </w:t>
            </w:r>
          </w:p>
        </w:tc>
        <w:tc>
          <w:tcPr>
            <w:tcW w:w="5245" w:type="dxa"/>
            <w:tcBorders>
              <w:top w:val="single" w:sz="6" w:space="0" w:color="000000"/>
              <w:left w:val="single" w:sz="6" w:space="0" w:color="000000"/>
              <w:bottom w:val="single" w:sz="6" w:space="0" w:color="000000"/>
              <w:right w:val="single" w:sz="6" w:space="0" w:color="000000"/>
            </w:tcBorders>
            <w:shd w:val="clear" w:color="auto" w:fill="auto"/>
            <w:hideMark/>
          </w:tcPr>
          <w:p w14:paraId="1FBDB113" w14:textId="41766E0A" w:rsidR="005D6935" w:rsidRPr="00365FA6" w:rsidRDefault="005D6935" w:rsidP="005D6935">
            <w:pPr>
              <w:spacing w:after="0" w:line="240" w:lineRule="auto"/>
              <w:textAlignment w:val="baseline"/>
              <w:rPr>
                <w:rFonts w:eastAsia="Times New Roman" w:cstheme="minorHAnsi"/>
                <w:sz w:val="24"/>
                <w:szCs w:val="24"/>
                <w:lang w:eastAsia="nl-NL"/>
              </w:rPr>
            </w:pPr>
            <w:r w:rsidRPr="00365FA6">
              <w:rPr>
                <w:rFonts w:eastAsia="Times New Roman" w:cstheme="minorHAnsi"/>
                <w:sz w:val="24"/>
                <w:szCs w:val="24"/>
                <w:lang w:eastAsia="nl-NL"/>
              </w:rPr>
              <w:t>2</w:t>
            </w:r>
            <w:r w:rsidR="00EF610E" w:rsidRPr="00365FA6">
              <w:rPr>
                <w:rFonts w:eastAsia="Times New Roman" w:cstheme="minorHAnsi"/>
                <w:sz w:val="24"/>
                <w:szCs w:val="24"/>
                <w:lang w:eastAsia="nl-NL"/>
              </w:rPr>
              <w:t>3</w:t>
            </w:r>
            <w:r w:rsidRPr="00365FA6">
              <w:rPr>
                <w:rFonts w:eastAsia="Times New Roman" w:cstheme="minorHAnsi"/>
                <w:sz w:val="24"/>
                <w:szCs w:val="24"/>
                <w:lang w:eastAsia="nl-NL"/>
              </w:rPr>
              <w:t xml:space="preserve"> december 202</w:t>
            </w:r>
            <w:r w:rsidR="00B64FCF" w:rsidRPr="00365FA6">
              <w:rPr>
                <w:rFonts w:eastAsia="Times New Roman" w:cstheme="minorHAnsi"/>
                <w:sz w:val="24"/>
                <w:szCs w:val="24"/>
                <w:lang w:eastAsia="nl-NL"/>
              </w:rPr>
              <w:t>4</w:t>
            </w:r>
            <w:r w:rsidRPr="00365FA6">
              <w:rPr>
                <w:rFonts w:eastAsia="Times New Roman" w:cstheme="minorHAnsi"/>
                <w:sz w:val="24"/>
                <w:szCs w:val="24"/>
                <w:lang w:eastAsia="nl-NL"/>
              </w:rPr>
              <w:t xml:space="preserve"> t/m </w:t>
            </w:r>
            <w:r w:rsidR="00B64FCF" w:rsidRPr="00365FA6">
              <w:rPr>
                <w:rFonts w:eastAsia="Times New Roman" w:cstheme="minorHAnsi"/>
                <w:sz w:val="24"/>
                <w:szCs w:val="24"/>
                <w:lang w:eastAsia="nl-NL"/>
              </w:rPr>
              <w:t>3</w:t>
            </w:r>
            <w:r w:rsidRPr="00365FA6">
              <w:rPr>
                <w:rFonts w:eastAsia="Times New Roman" w:cstheme="minorHAnsi"/>
                <w:sz w:val="24"/>
                <w:szCs w:val="24"/>
                <w:lang w:eastAsia="nl-NL"/>
              </w:rPr>
              <w:t xml:space="preserve"> januari 202</w:t>
            </w:r>
            <w:r w:rsidR="00B64FCF" w:rsidRPr="00365FA6">
              <w:rPr>
                <w:rFonts w:eastAsia="Times New Roman" w:cstheme="minorHAnsi"/>
                <w:sz w:val="24"/>
                <w:szCs w:val="24"/>
                <w:lang w:eastAsia="nl-NL"/>
              </w:rPr>
              <w:t>5</w:t>
            </w:r>
          </w:p>
        </w:tc>
      </w:tr>
      <w:tr w:rsidR="005D6935" w:rsidRPr="00365FA6" w14:paraId="32A1B263" w14:textId="77777777" w:rsidTr="005D6935">
        <w:tc>
          <w:tcPr>
            <w:tcW w:w="3678" w:type="dxa"/>
            <w:tcBorders>
              <w:top w:val="single" w:sz="6" w:space="0" w:color="000000"/>
              <w:left w:val="single" w:sz="6" w:space="0" w:color="000000"/>
              <w:bottom w:val="single" w:sz="6" w:space="0" w:color="000000"/>
              <w:right w:val="single" w:sz="6" w:space="0" w:color="000000"/>
            </w:tcBorders>
            <w:shd w:val="clear" w:color="auto" w:fill="auto"/>
            <w:hideMark/>
          </w:tcPr>
          <w:p w14:paraId="4992BCF5" w14:textId="77777777" w:rsidR="005D6935" w:rsidRPr="00365FA6" w:rsidRDefault="005D6935" w:rsidP="005D6935">
            <w:pPr>
              <w:spacing w:after="0" w:line="240" w:lineRule="auto"/>
              <w:textAlignment w:val="baseline"/>
              <w:rPr>
                <w:rFonts w:eastAsia="Times New Roman" w:cstheme="minorHAnsi"/>
                <w:sz w:val="24"/>
                <w:szCs w:val="24"/>
                <w:lang w:eastAsia="nl-NL"/>
              </w:rPr>
            </w:pPr>
            <w:r w:rsidRPr="00365FA6">
              <w:rPr>
                <w:rFonts w:eastAsia="Times New Roman" w:cstheme="minorHAnsi"/>
                <w:sz w:val="24"/>
                <w:szCs w:val="24"/>
                <w:lang w:eastAsia="nl-NL"/>
              </w:rPr>
              <w:t>Voorjaarsvakantie </w:t>
            </w:r>
          </w:p>
        </w:tc>
        <w:tc>
          <w:tcPr>
            <w:tcW w:w="5245" w:type="dxa"/>
            <w:tcBorders>
              <w:top w:val="single" w:sz="6" w:space="0" w:color="000000"/>
              <w:left w:val="single" w:sz="6" w:space="0" w:color="000000"/>
              <w:bottom w:val="single" w:sz="6" w:space="0" w:color="000000"/>
              <w:right w:val="single" w:sz="6" w:space="0" w:color="000000"/>
            </w:tcBorders>
            <w:shd w:val="clear" w:color="auto" w:fill="auto"/>
            <w:hideMark/>
          </w:tcPr>
          <w:p w14:paraId="1D67CFF5" w14:textId="7FD5CD5E" w:rsidR="005D6935" w:rsidRPr="00365FA6" w:rsidRDefault="00821FA0" w:rsidP="005D6935">
            <w:pPr>
              <w:spacing w:after="0" w:line="240" w:lineRule="auto"/>
              <w:textAlignment w:val="baseline"/>
              <w:rPr>
                <w:rFonts w:eastAsia="Times New Roman" w:cstheme="minorHAnsi"/>
                <w:sz w:val="24"/>
                <w:szCs w:val="24"/>
                <w:lang w:eastAsia="nl-NL"/>
              </w:rPr>
            </w:pPr>
            <w:r w:rsidRPr="00365FA6">
              <w:rPr>
                <w:rFonts w:eastAsia="Times New Roman" w:cstheme="minorHAnsi"/>
                <w:sz w:val="24"/>
                <w:szCs w:val="24"/>
                <w:lang w:eastAsia="nl-NL"/>
              </w:rPr>
              <w:t>24</w:t>
            </w:r>
            <w:r w:rsidR="005D6935" w:rsidRPr="00365FA6">
              <w:rPr>
                <w:rFonts w:eastAsia="Times New Roman" w:cstheme="minorHAnsi"/>
                <w:sz w:val="24"/>
                <w:szCs w:val="24"/>
                <w:lang w:eastAsia="nl-NL"/>
              </w:rPr>
              <w:t xml:space="preserve"> februari 202</w:t>
            </w:r>
            <w:r w:rsidRPr="00365FA6">
              <w:rPr>
                <w:rFonts w:eastAsia="Times New Roman" w:cstheme="minorHAnsi"/>
                <w:sz w:val="24"/>
                <w:szCs w:val="24"/>
                <w:lang w:eastAsia="nl-NL"/>
              </w:rPr>
              <w:t>5</w:t>
            </w:r>
            <w:r w:rsidR="005D6935" w:rsidRPr="00365FA6">
              <w:rPr>
                <w:rFonts w:eastAsia="Times New Roman" w:cstheme="minorHAnsi"/>
                <w:sz w:val="24"/>
                <w:szCs w:val="24"/>
                <w:lang w:eastAsia="nl-NL"/>
              </w:rPr>
              <w:t xml:space="preserve"> t/</w:t>
            </w:r>
            <w:r w:rsidR="005D1832" w:rsidRPr="00365FA6">
              <w:rPr>
                <w:rFonts w:eastAsia="Times New Roman" w:cstheme="minorHAnsi"/>
                <w:sz w:val="24"/>
                <w:szCs w:val="24"/>
                <w:lang w:eastAsia="nl-NL"/>
              </w:rPr>
              <w:t>m 2</w:t>
            </w:r>
            <w:r w:rsidRPr="00365FA6">
              <w:rPr>
                <w:rFonts w:eastAsia="Times New Roman" w:cstheme="minorHAnsi"/>
                <w:sz w:val="24"/>
                <w:szCs w:val="24"/>
                <w:lang w:eastAsia="nl-NL"/>
              </w:rPr>
              <w:t>8</w:t>
            </w:r>
            <w:r w:rsidR="00BF2857" w:rsidRPr="00365FA6">
              <w:rPr>
                <w:rFonts w:eastAsia="Times New Roman" w:cstheme="minorHAnsi"/>
                <w:sz w:val="24"/>
                <w:szCs w:val="24"/>
                <w:lang w:eastAsia="nl-NL"/>
              </w:rPr>
              <w:t xml:space="preserve"> februari 202</w:t>
            </w:r>
            <w:r w:rsidRPr="00365FA6">
              <w:rPr>
                <w:rFonts w:eastAsia="Times New Roman" w:cstheme="minorHAnsi"/>
                <w:sz w:val="24"/>
                <w:szCs w:val="24"/>
                <w:lang w:eastAsia="nl-NL"/>
              </w:rPr>
              <w:t>5</w:t>
            </w:r>
            <w:r w:rsidR="005D6935" w:rsidRPr="00365FA6">
              <w:rPr>
                <w:rFonts w:eastAsia="Times New Roman" w:cstheme="minorHAnsi"/>
                <w:sz w:val="24"/>
                <w:szCs w:val="24"/>
                <w:lang w:eastAsia="nl-NL"/>
              </w:rPr>
              <w:t> </w:t>
            </w:r>
          </w:p>
        </w:tc>
      </w:tr>
      <w:tr w:rsidR="005D6935" w:rsidRPr="00365FA6" w14:paraId="3EE9CF94" w14:textId="77777777" w:rsidTr="005D6935">
        <w:tc>
          <w:tcPr>
            <w:tcW w:w="3678" w:type="dxa"/>
            <w:tcBorders>
              <w:top w:val="single" w:sz="6" w:space="0" w:color="000000"/>
              <w:left w:val="single" w:sz="6" w:space="0" w:color="000000"/>
              <w:bottom w:val="single" w:sz="6" w:space="0" w:color="000000"/>
              <w:right w:val="single" w:sz="6" w:space="0" w:color="000000"/>
            </w:tcBorders>
            <w:shd w:val="clear" w:color="auto" w:fill="auto"/>
            <w:hideMark/>
          </w:tcPr>
          <w:p w14:paraId="00454547" w14:textId="77777777" w:rsidR="005D6935" w:rsidRPr="00365FA6" w:rsidRDefault="005D6935" w:rsidP="005D6935">
            <w:pPr>
              <w:spacing w:after="0" w:line="240" w:lineRule="auto"/>
              <w:textAlignment w:val="baseline"/>
              <w:rPr>
                <w:rFonts w:eastAsia="Times New Roman" w:cstheme="minorHAnsi"/>
                <w:sz w:val="24"/>
                <w:szCs w:val="24"/>
                <w:lang w:eastAsia="nl-NL"/>
              </w:rPr>
            </w:pPr>
            <w:r w:rsidRPr="00365FA6">
              <w:rPr>
                <w:rFonts w:eastAsia="Times New Roman" w:cstheme="minorHAnsi"/>
                <w:sz w:val="24"/>
                <w:szCs w:val="24"/>
                <w:lang w:eastAsia="nl-NL"/>
              </w:rPr>
              <w:t>Goede vrijdag en 2e Paasdag </w:t>
            </w:r>
          </w:p>
        </w:tc>
        <w:tc>
          <w:tcPr>
            <w:tcW w:w="5245" w:type="dxa"/>
            <w:tcBorders>
              <w:top w:val="single" w:sz="6" w:space="0" w:color="000000"/>
              <w:left w:val="single" w:sz="6" w:space="0" w:color="000000"/>
              <w:bottom w:val="single" w:sz="6" w:space="0" w:color="000000"/>
              <w:right w:val="single" w:sz="6" w:space="0" w:color="000000"/>
            </w:tcBorders>
            <w:shd w:val="clear" w:color="auto" w:fill="auto"/>
            <w:hideMark/>
          </w:tcPr>
          <w:p w14:paraId="7C7F68F1" w14:textId="74213E8D" w:rsidR="005D6935" w:rsidRPr="00365FA6" w:rsidRDefault="005A3D2A" w:rsidP="005D6935">
            <w:pPr>
              <w:spacing w:after="0" w:line="240" w:lineRule="auto"/>
              <w:textAlignment w:val="baseline"/>
              <w:rPr>
                <w:rFonts w:eastAsia="Times New Roman" w:cstheme="minorHAnsi"/>
                <w:sz w:val="24"/>
                <w:szCs w:val="24"/>
                <w:lang w:eastAsia="nl-NL"/>
              </w:rPr>
            </w:pPr>
            <w:r w:rsidRPr="00365FA6">
              <w:rPr>
                <w:rFonts w:eastAsia="Times New Roman" w:cstheme="minorHAnsi"/>
                <w:sz w:val="24"/>
                <w:szCs w:val="24"/>
                <w:lang w:eastAsia="nl-NL"/>
              </w:rPr>
              <w:t>18 april 2025</w:t>
            </w:r>
            <w:r w:rsidR="00EC3E27" w:rsidRPr="00365FA6">
              <w:rPr>
                <w:rFonts w:eastAsia="Times New Roman" w:cstheme="minorHAnsi"/>
                <w:sz w:val="24"/>
                <w:szCs w:val="24"/>
                <w:lang w:eastAsia="nl-NL"/>
              </w:rPr>
              <w:t xml:space="preserve"> en 21 april</w:t>
            </w:r>
            <w:r w:rsidR="00F621BD" w:rsidRPr="00365FA6">
              <w:rPr>
                <w:rFonts w:eastAsia="Times New Roman" w:cstheme="minorHAnsi"/>
                <w:sz w:val="24"/>
                <w:szCs w:val="24"/>
                <w:lang w:eastAsia="nl-NL"/>
              </w:rPr>
              <w:t xml:space="preserve"> 2025</w:t>
            </w:r>
          </w:p>
        </w:tc>
      </w:tr>
      <w:tr w:rsidR="005D6935" w:rsidRPr="00365FA6" w14:paraId="09299941" w14:textId="77777777" w:rsidTr="005D6935">
        <w:tc>
          <w:tcPr>
            <w:tcW w:w="3678" w:type="dxa"/>
            <w:tcBorders>
              <w:top w:val="single" w:sz="6" w:space="0" w:color="000000"/>
              <w:left w:val="single" w:sz="6" w:space="0" w:color="000000"/>
              <w:bottom w:val="single" w:sz="6" w:space="0" w:color="000000"/>
              <w:right w:val="single" w:sz="6" w:space="0" w:color="000000"/>
            </w:tcBorders>
            <w:shd w:val="clear" w:color="auto" w:fill="auto"/>
            <w:hideMark/>
          </w:tcPr>
          <w:p w14:paraId="2ACD2387" w14:textId="466BCC12" w:rsidR="005D6935" w:rsidRPr="00365FA6" w:rsidRDefault="005D6935" w:rsidP="005D6935">
            <w:pPr>
              <w:spacing w:after="0" w:line="240" w:lineRule="auto"/>
              <w:textAlignment w:val="baseline"/>
              <w:rPr>
                <w:rFonts w:eastAsia="Times New Roman" w:cstheme="minorHAnsi"/>
                <w:sz w:val="24"/>
                <w:szCs w:val="24"/>
                <w:lang w:eastAsia="nl-NL"/>
              </w:rPr>
            </w:pPr>
            <w:r w:rsidRPr="00365FA6">
              <w:rPr>
                <w:rFonts w:eastAsia="Times New Roman" w:cstheme="minorHAnsi"/>
                <w:sz w:val="24"/>
                <w:szCs w:val="24"/>
                <w:lang w:eastAsia="nl-NL"/>
              </w:rPr>
              <w:t>Meivakantie (incl. Koningsdag</w:t>
            </w:r>
            <w:r w:rsidR="00B53336" w:rsidRPr="00365FA6">
              <w:rPr>
                <w:rFonts w:eastAsia="Times New Roman" w:cstheme="minorHAnsi"/>
                <w:sz w:val="24"/>
                <w:szCs w:val="24"/>
                <w:lang w:eastAsia="nl-NL"/>
              </w:rPr>
              <w:t>)</w:t>
            </w:r>
          </w:p>
        </w:tc>
        <w:tc>
          <w:tcPr>
            <w:tcW w:w="5245" w:type="dxa"/>
            <w:tcBorders>
              <w:top w:val="single" w:sz="6" w:space="0" w:color="000000"/>
              <w:left w:val="single" w:sz="6" w:space="0" w:color="000000"/>
              <w:bottom w:val="single" w:sz="6" w:space="0" w:color="000000"/>
              <w:right w:val="single" w:sz="6" w:space="0" w:color="000000"/>
            </w:tcBorders>
            <w:shd w:val="clear" w:color="auto" w:fill="auto"/>
            <w:hideMark/>
          </w:tcPr>
          <w:p w14:paraId="1AD8C5D1" w14:textId="173DD78B" w:rsidR="005D6935" w:rsidRPr="00365FA6" w:rsidRDefault="00F621BD" w:rsidP="005D6935">
            <w:pPr>
              <w:spacing w:after="0" w:line="240" w:lineRule="auto"/>
              <w:textAlignment w:val="baseline"/>
              <w:rPr>
                <w:rFonts w:eastAsia="Times New Roman" w:cstheme="minorHAnsi"/>
                <w:sz w:val="24"/>
                <w:szCs w:val="24"/>
                <w:lang w:eastAsia="nl-NL"/>
              </w:rPr>
            </w:pPr>
            <w:r w:rsidRPr="00365FA6">
              <w:rPr>
                <w:rFonts w:eastAsia="Times New Roman" w:cstheme="minorHAnsi"/>
                <w:sz w:val="24"/>
                <w:szCs w:val="24"/>
                <w:lang w:eastAsia="nl-NL"/>
              </w:rPr>
              <w:t>21</w:t>
            </w:r>
            <w:r w:rsidR="005D6935" w:rsidRPr="00365FA6">
              <w:rPr>
                <w:rFonts w:eastAsia="Times New Roman" w:cstheme="minorHAnsi"/>
                <w:sz w:val="24"/>
                <w:szCs w:val="24"/>
                <w:lang w:eastAsia="nl-NL"/>
              </w:rPr>
              <w:t xml:space="preserve"> april 202</w:t>
            </w:r>
            <w:r w:rsidR="00B21EDF" w:rsidRPr="00365FA6">
              <w:rPr>
                <w:rFonts w:eastAsia="Times New Roman" w:cstheme="minorHAnsi"/>
                <w:sz w:val="24"/>
                <w:szCs w:val="24"/>
                <w:lang w:eastAsia="nl-NL"/>
              </w:rPr>
              <w:t>5</w:t>
            </w:r>
            <w:r w:rsidR="005D6935" w:rsidRPr="00365FA6">
              <w:rPr>
                <w:rFonts w:eastAsia="Times New Roman" w:cstheme="minorHAnsi"/>
                <w:sz w:val="24"/>
                <w:szCs w:val="24"/>
                <w:lang w:eastAsia="nl-NL"/>
              </w:rPr>
              <w:t xml:space="preserve"> t/m </w:t>
            </w:r>
            <w:r w:rsidR="00BA3DAC" w:rsidRPr="00365FA6">
              <w:rPr>
                <w:rFonts w:eastAsia="Times New Roman" w:cstheme="minorHAnsi"/>
                <w:sz w:val="24"/>
                <w:szCs w:val="24"/>
                <w:lang w:eastAsia="nl-NL"/>
              </w:rPr>
              <w:t>2</w:t>
            </w:r>
            <w:r w:rsidR="005D6935" w:rsidRPr="00365FA6">
              <w:rPr>
                <w:rFonts w:eastAsia="Times New Roman" w:cstheme="minorHAnsi"/>
                <w:sz w:val="24"/>
                <w:szCs w:val="24"/>
                <w:lang w:eastAsia="nl-NL"/>
              </w:rPr>
              <w:t xml:space="preserve"> mei 202</w:t>
            </w:r>
            <w:r w:rsidR="00B21EDF" w:rsidRPr="00365FA6">
              <w:rPr>
                <w:rFonts w:eastAsia="Times New Roman" w:cstheme="minorHAnsi"/>
                <w:sz w:val="24"/>
                <w:szCs w:val="24"/>
                <w:lang w:eastAsia="nl-NL"/>
              </w:rPr>
              <w:t>5</w:t>
            </w:r>
            <w:r w:rsidR="005D6935" w:rsidRPr="00365FA6">
              <w:rPr>
                <w:rFonts w:eastAsia="Times New Roman" w:cstheme="minorHAnsi"/>
                <w:sz w:val="24"/>
                <w:szCs w:val="24"/>
                <w:lang w:eastAsia="nl-NL"/>
              </w:rPr>
              <w:t> </w:t>
            </w:r>
          </w:p>
        </w:tc>
      </w:tr>
      <w:tr w:rsidR="00B53336" w:rsidRPr="00365FA6" w14:paraId="01E3ECE8" w14:textId="77777777" w:rsidTr="005D6935">
        <w:tc>
          <w:tcPr>
            <w:tcW w:w="3678" w:type="dxa"/>
            <w:tcBorders>
              <w:top w:val="single" w:sz="6" w:space="0" w:color="000000"/>
              <w:left w:val="single" w:sz="6" w:space="0" w:color="000000"/>
              <w:bottom w:val="single" w:sz="6" w:space="0" w:color="000000"/>
              <w:right w:val="single" w:sz="6" w:space="0" w:color="000000"/>
            </w:tcBorders>
            <w:shd w:val="clear" w:color="auto" w:fill="auto"/>
          </w:tcPr>
          <w:p w14:paraId="4851B438" w14:textId="3BF60968" w:rsidR="00B53336" w:rsidRPr="00365FA6" w:rsidRDefault="00B53336" w:rsidP="005D6935">
            <w:pPr>
              <w:spacing w:after="0" w:line="240" w:lineRule="auto"/>
              <w:textAlignment w:val="baseline"/>
              <w:rPr>
                <w:rFonts w:eastAsia="Times New Roman" w:cstheme="minorHAnsi"/>
                <w:sz w:val="24"/>
                <w:szCs w:val="24"/>
                <w:lang w:eastAsia="nl-NL"/>
              </w:rPr>
            </w:pPr>
            <w:r w:rsidRPr="00365FA6">
              <w:rPr>
                <w:rFonts w:eastAsia="Times New Roman" w:cstheme="minorHAnsi"/>
                <w:sz w:val="24"/>
                <w:szCs w:val="24"/>
                <w:lang w:eastAsia="nl-NL"/>
              </w:rPr>
              <w:t>Bevrijdingsdag</w:t>
            </w:r>
          </w:p>
        </w:tc>
        <w:tc>
          <w:tcPr>
            <w:tcW w:w="5245" w:type="dxa"/>
            <w:tcBorders>
              <w:top w:val="single" w:sz="6" w:space="0" w:color="000000"/>
              <w:left w:val="single" w:sz="6" w:space="0" w:color="000000"/>
              <w:bottom w:val="single" w:sz="6" w:space="0" w:color="000000"/>
              <w:right w:val="single" w:sz="6" w:space="0" w:color="000000"/>
            </w:tcBorders>
            <w:shd w:val="clear" w:color="auto" w:fill="auto"/>
          </w:tcPr>
          <w:p w14:paraId="017BB539" w14:textId="7DF63AD6" w:rsidR="00B53336" w:rsidRPr="00365FA6" w:rsidRDefault="00B53336" w:rsidP="005D6935">
            <w:pPr>
              <w:spacing w:after="0" w:line="240" w:lineRule="auto"/>
              <w:textAlignment w:val="baseline"/>
              <w:rPr>
                <w:rFonts w:eastAsia="Times New Roman" w:cstheme="minorHAnsi"/>
                <w:sz w:val="24"/>
                <w:szCs w:val="24"/>
                <w:lang w:eastAsia="nl-NL"/>
              </w:rPr>
            </w:pPr>
            <w:r w:rsidRPr="00365FA6">
              <w:rPr>
                <w:rFonts w:eastAsia="Times New Roman" w:cstheme="minorHAnsi"/>
                <w:sz w:val="24"/>
                <w:szCs w:val="24"/>
                <w:lang w:eastAsia="nl-NL"/>
              </w:rPr>
              <w:t>5 mei 2025</w:t>
            </w:r>
          </w:p>
        </w:tc>
      </w:tr>
      <w:tr w:rsidR="005D6935" w:rsidRPr="00365FA6" w14:paraId="57ADEE2C" w14:textId="77777777" w:rsidTr="005D6935">
        <w:tc>
          <w:tcPr>
            <w:tcW w:w="3678" w:type="dxa"/>
            <w:tcBorders>
              <w:top w:val="single" w:sz="6" w:space="0" w:color="000000"/>
              <w:left w:val="single" w:sz="6" w:space="0" w:color="000000"/>
              <w:bottom w:val="single" w:sz="6" w:space="0" w:color="000000"/>
              <w:right w:val="single" w:sz="6" w:space="0" w:color="000000"/>
            </w:tcBorders>
            <w:shd w:val="clear" w:color="auto" w:fill="auto"/>
            <w:hideMark/>
          </w:tcPr>
          <w:p w14:paraId="7B0B81CE" w14:textId="77777777" w:rsidR="005D6935" w:rsidRPr="00365FA6" w:rsidRDefault="005D6935" w:rsidP="005D6935">
            <w:pPr>
              <w:spacing w:after="0" w:line="240" w:lineRule="auto"/>
              <w:textAlignment w:val="baseline"/>
              <w:rPr>
                <w:rFonts w:eastAsia="Times New Roman" w:cstheme="minorHAnsi"/>
                <w:sz w:val="24"/>
                <w:szCs w:val="24"/>
                <w:lang w:eastAsia="nl-NL"/>
              </w:rPr>
            </w:pPr>
            <w:r w:rsidRPr="00365FA6">
              <w:rPr>
                <w:rFonts w:eastAsia="Times New Roman" w:cstheme="minorHAnsi"/>
                <w:sz w:val="24"/>
                <w:szCs w:val="24"/>
                <w:lang w:eastAsia="nl-NL"/>
              </w:rPr>
              <w:t>2e Pinksterdag </w:t>
            </w:r>
          </w:p>
        </w:tc>
        <w:tc>
          <w:tcPr>
            <w:tcW w:w="5245" w:type="dxa"/>
            <w:tcBorders>
              <w:top w:val="single" w:sz="6" w:space="0" w:color="000000"/>
              <w:left w:val="single" w:sz="6" w:space="0" w:color="000000"/>
              <w:bottom w:val="single" w:sz="6" w:space="0" w:color="000000"/>
              <w:right w:val="single" w:sz="6" w:space="0" w:color="000000"/>
            </w:tcBorders>
            <w:shd w:val="clear" w:color="auto" w:fill="auto"/>
            <w:hideMark/>
          </w:tcPr>
          <w:p w14:paraId="037FC4CF" w14:textId="619404CC" w:rsidR="005D6935" w:rsidRPr="00365FA6" w:rsidRDefault="00B53336" w:rsidP="005D6935">
            <w:pPr>
              <w:spacing w:after="0" w:line="240" w:lineRule="auto"/>
              <w:textAlignment w:val="baseline"/>
              <w:rPr>
                <w:rFonts w:eastAsia="Times New Roman" w:cstheme="minorHAnsi"/>
                <w:sz w:val="24"/>
                <w:szCs w:val="24"/>
                <w:lang w:eastAsia="nl-NL"/>
              </w:rPr>
            </w:pPr>
            <w:r w:rsidRPr="00365FA6">
              <w:rPr>
                <w:rFonts w:eastAsia="Times New Roman" w:cstheme="minorHAnsi"/>
                <w:sz w:val="24"/>
                <w:szCs w:val="24"/>
                <w:lang w:eastAsia="nl-NL"/>
              </w:rPr>
              <w:t>9 juni</w:t>
            </w:r>
            <w:r w:rsidR="005D6935" w:rsidRPr="00365FA6">
              <w:rPr>
                <w:rFonts w:eastAsia="Times New Roman" w:cstheme="minorHAnsi"/>
                <w:sz w:val="24"/>
                <w:szCs w:val="24"/>
                <w:lang w:eastAsia="nl-NL"/>
              </w:rPr>
              <w:t xml:space="preserve"> 202</w:t>
            </w:r>
            <w:r w:rsidRPr="00365FA6">
              <w:rPr>
                <w:rFonts w:eastAsia="Times New Roman" w:cstheme="minorHAnsi"/>
                <w:sz w:val="24"/>
                <w:szCs w:val="24"/>
                <w:lang w:eastAsia="nl-NL"/>
              </w:rPr>
              <w:t>5</w:t>
            </w:r>
            <w:r w:rsidR="005D6935" w:rsidRPr="00365FA6">
              <w:rPr>
                <w:rFonts w:eastAsia="Times New Roman" w:cstheme="minorHAnsi"/>
                <w:sz w:val="24"/>
                <w:szCs w:val="24"/>
                <w:lang w:eastAsia="nl-NL"/>
              </w:rPr>
              <w:t> </w:t>
            </w:r>
          </w:p>
        </w:tc>
      </w:tr>
      <w:tr w:rsidR="005D6935" w:rsidRPr="00365FA6" w14:paraId="5E074708" w14:textId="77777777" w:rsidTr="005D6935">
        <w:tc>
          <w:tcPr>
            <w:tcW w:w="3678" w:type="dxa"/>
            <w:tcBorders>
              <w:top w:val="single" w:sz="6" w:space="0" w:color="000000"/>
              <w:left w:val="single" w:sz="6" w:space="0" w:color="000000"/>
              <w:bottom w:val="single" w:sz="6" w:space="0" w:color="000000"/>
              <w:right w:val="single" w:sz="6" w:space="0" w:color="000000"/>
            </w:tcBorders>
            <w:shd w:val="clear" w:color="auto" w:fill="auto"/>
            <w:hideMark/>
          </w:tcPr>
          <w:p w14:paraId="4696F7EF" w14:textId="77777777" w:rsidR="005D6935" w:rsidRPr="00365FA6" w:rsidRDefault="005D6935" w:rsidP="005D6935">
            <w:pPr>
              <w:spacing w:after="0" w:line="240" w:lineRule="auto"/>
              <w:textAlignment w:val="baseline"/>
              <w:rPr>
                <w:rFonts w:eastAsia="Times New Roman" w:cstheme="minorHAnsi"/>
                <w:sz w:val="24"/>
                <w:szCs w:val="24"/>
                <w:lang w:eastAsia="nl-NL"/>
              </w:rPr>
            </w:pPr>
            <w:r w:rsidRPr="00365FA6">
              <w:rPr>
                <w:rFonts w:eastAsia="Times New Roman" w:cstheme="minorHAnsi"/>
                <w:sz w:val="24"/>
                <w:szCs w:val="24"/>
                <w:lang w:eastAsia="nl-NL"/>
              </w:rPr>
              <w:t>Zomervakantie </w:t>
            </w:r>
          </w:p>
        </w:tc>
        <w:tc>
          <w:tcPr>
            <w:tcW w:w="5245" w:type="dxa"/>
            <w:tcBorders>
              <w:top w:val="single" w:sz="6" w:space="0" w:color="000000"/>
              <w:left w:val="single" w:sz="6" w:space="0" w:color="000000"/>
              <w:bottom w:val="single" w:sz="6" w:space="0" w:color="000000"/>
              <w:right w:val="single" w:sz="6" w:space="0" w:color="000000"/>
            </w:tcBorders>
            <w:shd w:val="clear" w:color="auto" w:fill="auto"/>
            <w:hideMark/>
          </w:tcPr>
          <w:p w14:paraId="28B25F85" w14:textId="7BAAF03D" w:rsidR="005D6935" w:rsidRPr="00365FA6" w:rsidRDefault="00B53336" w:rsidP="005D6935">
            <w:pPr>
              <w:spacing w:after="0" w:line="240" w:lineRule="auto"/>
              <w:textAlignment w:val="baseline"/>
              <w:rPr>
                <w:rFonts w:eastAsia="Times New Roman" w:cstheme="minorHAnsi"/>
                <w:sz w:val="24"/>
                <w:szCs w:val="24"/>
                <w:lang w:eastAsia="nl-NL"/>
              </w:rPr>
            </w:pPr>
            <w:r w:rsidRPr="00365FA6">
              <w:rPr>
                <w:rFonts w:eastAsia="Times New Roman" w:cstheme="minorHAnsi"/>
                <w:sz w:val="24"/>
                <w:szCs w:val="24"/>
                <w:lang w:eastAsia="nl-NL"/>
              </w:rPr>
              <w:t>21</w:t>
            </w:r>
            <w:r w:rsidR="005D6935" w:rsidRPr="00365FA6">
              <w:rPr>
                <w:rFonts w:eastAsia="Times New Roman" w:cstheme="minorHAnsi"/>
                <w:sz w:val="24"/>
                <w:szCs w:val="24"/>
                <w:lang w:eastAsia="nl-NL"/>
              </w:rPr>
              <w:t xml:space="preserve"> juli 202</w:t>
            </w:r>
            <w:r w:rsidRPr="00365FA6">
              <w:rPr>
                <w:rFonts w:eastAsia="Times New Roman" w:cstheme="minorHAnsi"/>
                <w:sz w:val="24"/>
                <w:szCs w:val="24"/>
                <w:lang w:eastAsia="nl-NL"/>
              </w:rPr>
              <w:t>5</w:t>
            </w:r>
            <w:r w:rsidR="005D6935" w:rsidRPr="00365FA6">
              <w:rPr>
                <w:rFonts w:eastAsia="Times New Roman" w:cstheme="minorHAnsi"/>
                <w:sz w:val="24"/>
                <w:szCs w:val="24"/>
                <w:lang w:eastAsia="nl-NL"/>
              </w:rPr>
              <w:t xml:space="preserve"> t/m 2</w:t>
            </w:r>
            <w:r w:rsidRPr="00365FA6">
              <w:rPr>
                <w:rFonts w:eastAsia="Times New Roman" w:cstheme="minorHAnsi"/>
                <w:sz w:val="24"/>
                <w:szCs w:val="24"/>
                <w:lang w:eastAsia="nl-NL"/>
              </w:rPr>
              <w:t>9</w:t>
            </w:r>
            <w:r w:rsidR="005D6935" w:rsidRPr="00365FA6">
              <w:rPr>
                <w:rFonts w:eastAsia="Times New Roman" w:cstheme="minorHAnsi"/>
                <w:sz w:val="24"/>
                <w:szCs w:val="24"/>
                <w:lang w:eastAsia="nl-NL"/>
              </w:rPr>
              <w:t xml:space="preserve"> augustus 202</w:t>
            </w:r>
            <w:r w:rsidRPr="00365FA6">
              <w:rPr>
                <w:rFonts w:eastAsia="Times New Roman" w:cstheme="minorHAnsi"/>
                <w:sz w:val="24"/>
                <w:szCs w:val="24"/>
                <w:lang w:eastAsia="nl-NL"/>
              </w:rPr>
              <w:t>5</w:t>
            </w:r>
            <w:r w:rsidR="005D6935" w:rsidRPr="00365FA6">
              <w:rPr>
                <w:rFonts w:eastAsia="Times New Roman" w:cstheme="minorHAnsi"/>
                <w:sz w:val="24"/>
                <w:szCs w:val="24"/>
                <w:lang w:eastAsia="nl-NL"/>
              </w:rPr>
              <w:t> </w:t>
            </w:r>
          </w:p>
        </w:tc>
      </w:tr>
    </w:tbl>
    <w:p w14:paraId="65E1E66C" w14:textId="77777777" w:rsidR="006E522C" w:rsidRPr="00365FA6" w:rsidRDefault="006E522C" w:rsidP="001E0CC5">
      <w:pPr>
        <w:pStyle w:val="Geenafstand"/>
        <w:rPr>
          <w:rFonts w:cstheme="minorHAnsi"/>
          <w:sz w:val="24"/>
          <w:szCs w:val="24"/>
        </w:rPr>
      </w:pPr>
    </w:p>
    <w:p w14:paraId="26519773" w14:textId="1761C10B" w:rsidR="006E522C" w:rsidRPr="00365FA6" w:rsidRDefault="006E522C" w:rsidP="001E0CC5">
      <w:pPr>
        <w:pStyle w:val="Geenafstand"/>
        <w:rPr>
          <w:rFonts w:cstheme="minorHAnsi"/>
          <w:b/>
          <w:color w:val="002060"/>
          <w:sz w:val="24"/>
          <w:szCs w:val="24"/>
        </w:rPr>
      </w:pPr>
      <w:r w:rsidRPr="00365FA6">
        <w:rPr>
          <w:rFonts w:cstheme="minorHAnsi"/>
          <w:b/>
          <w:color w:val="002060"/>
          <w:sz w:val="24"/>
          <w:szCs w:val="24"/>
        </w:rPr>
        <w:t>Studiedagen (de kinderen zijn lesvrij)</w:t>
      </w:r>
      <w:r w:rsidR="00037033" w:rsidRPr="00365FA6">
        <w:rPr>
          <w:rFonts w:cstheme="minorHAnsi"/>
          <w:b/>
          <w:color w:val="002060"/>
          <w:sz w:val="24"/>
          <w:szCs w:val="24"/>
        </w:rPr>
        <w:t xml:space="preserve"> </w:t>
      </w:r>
    </w:p>
    <w:p w14:paraId="161C5964" w14:textId="77777777" w:rsidR="00037033" w:rsidRPr="00365FA6" w:rsidRDefault="00037033" w:rsidP="001E0CC5">
      <w:pPr>
        <w:pStyle w:val="Geenafstand"/>
        <w:rPr>
          <w:rFonts w:cstheme="minorHAnsi"/>
          <w:b/>
          <w:color w:val="002060"/>
          <w:sz w:val="24"/>
          <w:szCs w:val="24"/>
        </w:rPr>
      </w:pPr>
    </w:p>
    <w:p w14:paraId="1C17C687" w14:textId="0319379D" w:rsidR="006C3A9D" w:rsidRPr="00365FA6" w:rsidRDefault="00710D0B" w:rsidP="006C3A9D">
      <w:pPr>
        <w:pStyle w:val="Geenafstand"/>
        <w:ind w:left="4245" w:hanging="4245"/>
        <w:rPr>
          <w:rFonts w:cstheme="minorHAnsi"/>
          <w:b/>
          <w:sz w:val="24"/>
          <w:szCs w:val="24"/>
        </w:rPr>
      </w:pPr>
      <w:r w:rsidRPr="00365FA6">
        <w:rPr>
          <w:rFonts w:cstheme="minorHAnsi"/>
          <w:b/>
          <w:sz w:val="24"/>
          <w:szCs w:val="24"/>
        </w:rPr>
        <w:t xml:space="preserve">Groep 1 t/m 8 </w:t>
      </w:r>
      <w:r w:rsidRPr="00365FA6">
        <w:rPr>
          <w:rFonts w:cstheme="minorHAnsi"/>
          <w:b/>
          <w:sz w:val="24"/>
          <w:szCs w:val="24"/>
        </w:rPr>
        <w:tab/>
      </w:r>
      <w:r w:rsidRPr="00365FA6">
        <w:rPr>
          <w:rFonts w:cstheme="minorHAnsi"/>
          <w:b/>
          <w:sz w:val="24"/>
          <w:szCs w:val="24"/>
        </w:rPr>
        <w:tab/>
      </w:r>
    </w:p>
    <w:p w14:paraId="6DC0A01B" w14:textId="77777777" w:rsidR="006C3A9D" w:rsidRPr="00365FA6" w:rsidRDefault="006C3A9D" w:rsidP="001110C1">
      <w:pPr>
        <w:pStyle w:val="Geenafstand"/>
        <w:rPr>
          <w:rFonts w:cstheme="minorHAnsi"/>
          <w:sz w:val="24"/>
          <w:szCs w:val="24"/>
        </w:rPr>
      </w:pPr>
    </w:p>
    <w:p w14:paraId="6BA83080" w14:textId="7B9AFD79" w:rsidR="0033567F" w:rsidRPr="00365FA6" w:rsidRDefault="0033567F" w:rsidP="0033567F">
      <w:pPr>
        <w:pStyle w:val="paragraph"/>
        <w:spacing w:before="0" w:beforeAutospacing="0" w:after="0" w:afterAutospacing="0"/>
        <w:textAlignment w:val="baseline"/>
        <w:rPr>
          <w:rFonts w:asciiTheme="minorHAnsi" w:hAnsiTheme="minorHAnsi" w:cstheme="minorHAnsi"/>
        </w:rPr>
      </w:pPr>
      <w:r w:rsidRPr="00365FA6">
        <w:rPr>
          <w:rStyle w:val="normaltextrun"/>
          <w:rFonts w:asciiTheme="minorHAnsi" w:hAnsiTheme="minorHAnsi" w:cstheme="minorHAnsi"/>
          <w:color w:val="000000"/>
        </w:rPr>
        <w:t>Woe</w:t>
      </w:r>
      <w:r w:rsidR="00365FA6" w:rsidRPr="00365FA6">
        <w:rPr>
          <w:rStyle w:val="normaltextrun"/>
          <w:rFonts w:asciiTheme="minorHAnsi" w:hAnsiTheme="minorHAnsi" w:cstheme="minorHAnsi"/>
          <w:color w:val="000000"/>
        </w:rPr>
        <w:t>nsdag</w:t>
      </w:r>
      <w:r w:rsidRPr="00365FA6">
        <w:rPr>
          <w:rStyle w:val="normaltextrun"/>
          <w:rFonts w:asciiTheme="minorHAnsi" w:hAnsiTheme="minorHAnsi" w:cstheme="minorHAnsi"/>
          <w:color w:val="000000"/>
        </w:rPr>
        <w:t xml:space="preserve"> 25 sept</w:t>
      </w:r>
      <w:r w:rsidR="00365FA6" w:rsidRPr="00365FA6">
        <w:rPr>
          <w:rStyle w:val="normaltextrun"/>
          <w:rFonts w:asciiTheme="minorHAnsi" w:hAnsiTheme="minorHAnsi" w:cstheme="minorHAnsi"/>
          <w:color w:val="000000"/>
        </w:rPr>
        <w:t>ember</w:t>
      </w:r>
      <w:r w:rsidRPr="00365FA6">
        <w:rPr>
          <w:rStyle w:val="normaltextrun"/>
          <w:rFonts w:asciiTheme="minorHAnsi" w:hAnsiTheme="minorHAnsi" w:cstheme="minorHAnsi"/>
          <w:color w:val="000000"/>
        </w:rPr>
        <w:t xml:space="preserve"> </w:t>
      </w:r>
    </w:p>
    <w:p w14:paraId="2E598D52" w14:textId="5BCF74CC" w:rsidR="0033567F" w:rsidRPr="00365FA6" w:rsidRDefault="0033567F" w:rsidP="0033567F">
      <w:pPr>
        <w:pStyle w:val="paragraph"/>
        <w:spacing w:before="0" w:beforeAutospacing="0" w:after="0" w:afterAutospacing="0"/>
        <w:textAlignment w:val="baseline"/>
        <w:rPr>
          <w:rFonts w:asciiTheme="minorHAnsi" w:hAnsiTheme="minorHAnsi" w:cstheme="minorHAnsi"/>
        </w:rPr>
      </w:pPr>
      <w:r w:rsidRPr="00365FA6">
        <w:rPr>
          <w:rStyle w:val="normaltextrun"/>
          <w:rFonts w:asciiTheme="minorHAnsi" w:hAnsiTheme="minorHAnsi" w:cstheme="minorHAnsi"/>
          <w:color w:val="000000"/>
        </w:rPr>
        <w:t>Maandag 10 februari </w:t>
      </w:r>
      <w:r w:rsidRPr="00365FA6">
        <w:rPr>
          <w:rStyle w:val="eop"/>
          <w:rFonts w:asciiTheme="minorHAnsi" w:hAnsiTheme="minorHAnsi" w:cstheme="minorHAnsi"/>
          <w:color w:val="000000"/>
        </w:rPr>
        <w:t> </w:t>
      </w:r>
    </w:p>
    <w:p w14:paraId="3C8F4F24" w14:textId="5EE56AE2" w:rsidR="0033567F" w:rsidRPr="00365FA6" w:rsidRDefault="0033567F" w:rsidP="0033567F">
      <w:pPr>
        <w:pStyle w:val="paragraph"/>
        <w:spacing w:before="0" w:beforeAutospacing="0" w:after="0" w:afterAutospacing="0"/>
        <w:textAlignment w:val="baseline"/>
        <w:rPr>
          <w:rFonts w:asciiTheme="minorHAnsi" w:hAnsiTheme="minorHAnsi" w:cstheme="minorHAnsi"/>
        </w:rPr>
      </w:pPr>
      <w:r w:rsidRPr="00365FA6">
        <w:rPr>
          <w:rStyle w:val="normaltextrun"/>
          <w:rFonts w:asciiTheme="minorHAnsi" w:hAnsiTheme="minorHAnsi" w:cstheme="minorHAnsi"/>
          <w:color w:val="000000"/>
        </w:rPr>
        <w:t>Vrijdag 18 april (</w:t>
      </w:r>
      <w:r w:rsidR="000C4EC5" w:rsidRPr="00365FA6">
        <w:rPr>
          <w:rStyle w:val="normaltextrun"/>
          <w:rFonts w:asciiTheme="minorHAnsi" w:hAnsiTheme="minorHAnsi" w:cstheme="minorHAnsi"/>
          <w:color w:val="000000"/>
        </w:rPr>
        <w:t>G</w:t>
      </w:r>
      <w:r w:rsidRPr="00365FA6">
        <w:rPr>
          <w:rStyle w:val="normaltextrun"/>
          <w:rFonts w:asciiTheme="minorHAnsi" w:hAnsiTheme="minorHAnsi" w:cstheme="minorHAnsi"/>
          <w:color w:val="000000"/>
        </w:rPr>
        <w:t>oede vrijdag) </w:t>
      </w:r>
      <w:r w:rsidRPr="00365FA6">
        <w:rPr>
          <w:rStyle w:val="eop"/>
          <w:rFonts w:asciiTheme="minorHAnsi" w:hAnsiTheme="minorHAnsi" w:cstheme="minorHAnsi"/>
          <w:color w:val="000000"/>
        </w:rPr>
        <w:t> </w:t>
      </w:r>
    </w:p>
    <w:p w14:paraId="60DBF570" w14:textId="237227C1" w:rsidR="0033567F" w:rsidRPr="00365FA6" w:rsidRDefault="0033567F" w:rsidP="0033567F">
      <w:pPr>
        <w:pStyle w:val="paragraph"/>
        <w:spacing w:before="0" w:beforeAutospacing="0" w:after="0" w:afterAutospacing="0"/>
        <w:textAlignment w:val="baseline"/>
        <w:rPr>
          <w:rFonts w:asciiTheme="minorHAnsi" w:hAnsiTheme="minorHAnsi" w:cstheme="minorHAnsi"/>
        </w:rPr>
      </w:pPr>
      <w:r w:rsidRPr="00365FA6">
        <w:rPr>
          <w:rStyle w:val="normaltextrun"/>
          <w:rFonts w:asciiTheme="minorHAnsi" w:hAnsiTheme="minorHAnsi" w:cstheme="minorHAnsi"/>
        </w:rPr>
        <w:t xml:space="preserve">Vrijdag 6 juni </w:t>
      </w:r>
    </w:p>
    <w:p w14:paraId="7163AFF6" w14:textId="4997E169" w:rsidR="0033567F" w:rsidRPr="00365FA6" w:rsidRDefault="0033567F" w:rsidP="0033567F">
      <w:pPr>
        <w:pStyle w:val="paragraph"/>
        <w:spacing w:before="0" w:beforeAutospacing="0" w:after="0" w:afterAutospacing="0"/>
        <w:textAlignment w:val="baseline"/>
        <w:rPr>
          <w:rFonts w:asciiTheme="minorHAnsi" w:hAnsiTheme="minorHAnsi" w:cstheme="minorHAnsi"/>
        </w:rPr>
      </w:pPr>
      <w:r w:rsidRPr="00365FA6">
        <w:rPr>
          <w:rStyle w:val="normaltextrun"/>
          <w:rFonts w:asciiTheme="minorHAnsi" w:hAnsiTheme="minorHAnsi" w:cstheme="minorHAnsi"/>
          <w:color w:val="000000"/>
        </w:rPr>
        <w:t>Vrijdag 27 juni</w:t>
      </w:r>
      <w:r w:rsidRPr="00365FA6">
        <w:rPr>
          <w:rStyle w:val="eop"/>
          <w:rFonts w:asciiTheme="minorHAnsi" w:hAnsiTheme="minorHAnsi" w:cstheme="minorHAnsi"/>
          <w:color w:val="000000"/>
        </w:rPr>
        <w:t> </w:t>
      </w:r>
    </w:p>
    <w:p w14:paraId="62DD7F3C" w14:textId="77777777" w:rsidR="0033567F" w:rsidRPr="00365FA6" w:rsidRDefault="0033567F" w:rsidP="001110C1">
      <w:pPr>
        <w:pStyle w:val="Geenafstand"/>
        <w:rPr>
          <w:rFonts w:cstheme="minorHAnsi"/>
          <w:color w:val="002060"/>
          <w:sz w:val="24"/>
          <w:szCs w:val="24"/>
        </w:rPr>
      </w:pPr>
    </w:p>
    <w:p w14:paraId="5DFB850A" w14:textId="77777777" w:rsidR="0033567F" w:rsidRPr="00365FA6" w:rsidRDefault="001110C1" w:rsidP="001110C1">
      <w:pPr>
        <w:pStyle w:val="Geenafstand"/>
        <w:rPr>
          <w:rFonts w:cstheme="minorHAnsi"/>
          <w:b/>
          <w:bCs/>
          <w:sz w:val="24"/>
          <w:szCs w:val="24"/>
        </w:rPr>
      </w:pPr>
      <w:r w:rsidRPr="00365FA6">
        <w:rPr>
          <w:rFonts w:cstheme="minorHAnsi"/>
          <w:b/>
          <w:sz w:val="24"/>
          <w:szCs w:val="24"/>
        </w:rPr>
        <w:t>Groep 1 t/m 3</w:t>
      </w:r>
      <w:r w:rsidRPr="00365FA6">
        <w:rPr>
          <w:rFonts w:cstheme="minorHAnsi"/>
          <w:b/>
          <w:sz w:val="24"/>
          <w:szCs w:val="24"/>
        </w:rPr>
        <w:tab/>
      </w:r>
    </w:p>
    <w:p w14:paraId="7E1C2AAF" w14:textId="64F6935D" w:rsidR="00C56A44" w:rsidRPr="00365FA6" w:rsidRDefault="00C56A44" w:rsidP="00C56A44">
      <w:pPr>
        <w:pStyle w:val="paragraph"/>
        <w:spacing w:before="0" w:beforeAutospacing="0" w:after="0" w:afterAutospacing="0"/>
        <w:textAlignment w:val="baseline"/>
        <w:rPr>
          <w:rFonts w:asciiTheme="minorHAnsi" w:hAnsiTheme="minorHAnsi" w:cstheme="minorHAnsi"/>
        </w:rPr>
      </w:pPr>
      <w:r w:rsidRPr="00365FA6">
        <w:rPr>
          <w:rStyle w:val="normaltextrun"/>
          <w:rFonts w:asciiTheme="minorHAnsi" w:hAnsiTheme="minorHAnsi" w:cstheme="minorHAnsi"/>
          <w:color w:val="000000"/>
        </w:rPr>
        <w:br/>
        <w:t>Ma 14 okt  </w:t>
      </w:r>
      <w:r w:rsidRPr="00365FA6">
        <w:rPr>
          <w:rStyle w:val="eop"/>
          <w:rFonts w:asciiTheme="minorHAnsi" w:hAnsiTheme="minorHAnsi" w:cstheme="minorHAnsi"/>
          <w:color w:val="000000"/>
        </w:rPr>
        <w:t> </w:t>
      </w:r>
    </w:p>
    <w:p w14:paraId="199E6ED1" w14:textId="6DEF194D" w:rsidR="00C56A44" w:rsidRPr="00365FA6" w:rsidRDefault="00C56A44" w:rsidP="00C56A44">
      <w:pPr>
        <w:pStyle w:val="paragraph"/>
        <w:spacing w:before="0" w:beforeAutospacing="0" w:after="0" w:afterAutospacing="0"/>
        <w:textAlignment w:val="baseline"/>
        <w:rPr>
          <w:rFonts w:asciiTheme="minorHAnsi" w:hAnsiTheme="minorHAnsi" w:cstheme="minorHAnsi"/>
        </w:rPr>
      </w:pPr>
      <w:r w:rsidRPr="00365FA6">
        <w:rPr>
          <w:rStyle w:val="normaltextrun"/>
          <w:rFonts w:asciiTheme="minorHAnsi" w:hAnsiTheme="minorHAnsi" w:cstheme="minorHAnsi"/>
          <w:color w:val="000000"/>
        </w:rPr>
        <w:t>Vrijdag 6 dec </w:t>
      </w:r>
      <w:r w:rsidRPr="00365FA6">
        <w:rPr>
          <w:rStyle w:val="eop"/>
          <w:rFonts w:asciiTheme="minorHAnsi" w:hAnsiTheme="minorHAnsi" w:cstheme="minorHAnsi"/>
          <w:color w:val="000000"/>
        </w:rPr>
        <w:t> </w:t>
      </w:r>
    </w:p>
    <w:p w14:paraId="6115F100" w14:textId="6D8518EA" w:rsidR="001110C1" w:rsidRPr="006C6754" w:rsidRDefault="00C56A44" w:rsidP="006C6754">
      <w:pPr>
        <w:pStyle w:val="paragraph"/>
        <w:spacing w:before="0" w:beforeAutospacing="0" w:after="0" w:afterAutospacing="0"/>
        <w:textAlignment w:val="baseline"/>
        <w:rPr>
          <w:rFonts w:asciiTheme="minorHAnsi" w:hAnsiTheme="minorHAnsi" w:cstheme="minorHAnsi"/>
        </w:rPr>
      </w:pPr>
      <w:r w:rsidRPr="00365FA6">
        <w:rPr>
          <w:rStyle w:val="normaltextrun"/>
          <w:rFonts w:asciiTheme="minorHAnsi" w:hAnsiTheme="minorHAnsi" w:cstheme="minorHAnsi"/>
          <w:color w:val="000000"/>
        </w:rPr>
        <w:t>Woensdag 19 maart</w:t>
      </w:r>
      <w:r w:rsidRPr="00365FA6">
        <w:rPr>
          <w:rStyle w:val="eop"/>
          <w:rFonts w:asciiTheme="minorHAnsi" w:hAnsiTheme="minorHAnsi" w:cstheme="minorHAnsi"/>
          <w:color w:val="000000"/>
        </w:rPr>
        <w:t> </w:t>
      </w:r>
    </w:p>
    <w:sectPr w:rsidR="001110C1" w:rsidRPr="006C6754" w:rsidSect="004747A6">
      <w:footerReference w:type="default" r:id="rId6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00C15" w14:textId="77777777" w:rsidR="00C51512" w:rsidRDefault="00C51512" w:rsidP="00D907B0">
      <w:pPr>
        <w:spacing w:after="0" w:line="240" w:lineRule="auto"/>
      </w:pPr>
      <w:r>
        <w:separator/>
      </w:r>
    </w:p>
  </w:endnote>
  <w:endnote w:type="continuationSeparator" w:id="0">
    <w:p w14:paraId="6FCBCFCB" w14:textId="77777777" w:rsidR="00C51512" w:rsidRDefault="00C51512" w:rsidP="00D907B0">
      <w:pPr>
        <w:spacing w:after="0" w:line="240" w:lineRule="auto"/>
      </w:pPr>
      <w:r>
        <w:continuationSeparator/>
      </w:r>
    </w:p>
  </w:endnote>
  <w:endnote w:type="continuationNotice" w:id="1">
    <w:p w14:paraId="1725767B" w14:textId="77777777" w:rsidR="00C51512" w:rsidRDefault="00C515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orbel,Italic">
    <w:altName w:val="Corbe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9782784"/>
      <w:docPartObj>
        <w:docPartGallery w:val="Page Numbers (Bottom of Page)"/>
        <w:docPartUnique/>
      </w:docPartObj>
    </w:sdtPr>
    <w:sdtEndPr>
      <w:rPr>
        <w:color w:val="002060"/>
      </w:rPr>
    </w:sdtEndPr>
    <w:sdtContent>
      <w:p w14:paraId="732F2857" w14:textId="4B57E6B3" w:rsidR="004747A6" w:rsidRDefault="00857F72">
        <w:pPr>
          <w:pStyle w:val="Voettekst"/>
          <w:jc w:val="center"/>
        </w:pPr>
        <w:r w:rsidRPr="004747A6">
          <w:rPr>
            <w:noProof/>
            <w:color w:val="FF0066"/>
          </w:rPr>
          <w:drawing>
            <wp:anchor distT="0" distB="0" distL="114300" distR="114300" simplePos="0" relativeHeight="251658240" behindDoc="0" locked="0" layoutInCell="1" allowOverlap="1" wp14:anchorId="41117C33" wp14:editId="6D64C141">
              <wp:simplePos x="0" y="0"/>
              <wp:positionH relativeFrom="margin">
                <wp:posOffset>4724400</wp:posOffset>
              </wp:positionH>
              <wp:positionV relativeFrom="paragraph">
                <wp:posOffset>7620</wp:posOffset>
              </wp:positionV>
              <wp:extent cx="796290" cy="669290"/>
              <wp:effectExtent l="0" t="0" r="3810" b="0"/>
              <wp:wrapSquare wrapText="bothSides"/>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 cy="669290"/>
                      </a:xfrm>
                      <a:prstGeom prst="rect">
                        <a:avLst/>
                      </a:prstGeom>
                      <a:noFill/>
                    </pic:spPr>
                  </pic:pic>
                </a:graphicData>
              </a:graphic>
              <wp14:sizeRelH relativeFrom="margin">
                <wp14:pctWidth>0</wp14:pctWidth>
              </wp14:sizeRelH>
              <wp14:sizeRelV relativeFrom="margin">
                <wp14:pctHeight>0</wp14:pctHeight>
              </wp14:sizeRelV>
            </wp:anchor>
          </w:drawing>
        </w:r>
        <w:r w:rsidR="00557A0B">
          <w:rPr>
            <w:noProof/>
            <w:color w:val="FF0066"/>
          </w:rPr>
          <mc:AlternateContent>
            <mc:Choice Requires="wps">
              <w:drawing>
                <wp:anchor distT="0" distB="0" distL="114300" distR="114300" simplePos="0" relativeHeight="251658241" behindDoc="0" locked="0" layoutInCell="1" allowOverlap="1" wp14:anchorId="07CC2C7E" wp14:editId="50D386FB">
                  <wp:simplePos x="0" y="0"/>
                  <wp:positionH relativeFrom="column">
                    <wp:posOffset>-533401</wp:posOffset>
                  </wp:positionH>
                  <wp:positionV relativeFrom="paragraph">
                    <wp:posOffset>32385</wp:posOffset>
                  </wp:positionV>
                  <wp:extent cx="6810375" cy="19050"/>
                  <wp:effectExtent l="0" t="0" r="28575" b="19050"/>
                  <wp:wrapNone/>
                  <wp:docPr id="7" name="Rechte verbindingslijn 7"/>
                  <wp:cNvGraphicFramePr/>
                  <a:graphic xmlns:a="http://schemas.openxmlformats.org/drawingml/2006/main">
                    <a:graphicData uri="http://schemas.microsoft.com/office/word/2010/wordprocessingShape">
                      <wps:wsp>
                        <wps:cNvCnPr/>
                        <wps:spPr>
                          <a:xfrm>
                            <a:off x="0" y="0"/>
                            <a:ext cx="6810375" cy="19050"/>
                          </a:xfrm>
                          <a:prstGeom prst="line">
                            <a:avLst/>
                          </a:prstGeom>
                          <a:ln>
                            <a:solidFill>
                              <a:srgbClr val="FF006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6A17AA" id="Rechte verbindingslijn 7"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2.55pt" to="494.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LkCvgEAANkDAAAOAAAAZHJzL2Uyb0RvYy54bWysU01v2zAMvQ/YfxB0X2ynaNYZcXpokV2G&#10;rdi6H6DIVCxAX6C02Pn3o5TEKbYBBYZeaFHieyQf6fX9ZA07AEbtXcebRc0ZOOl77fYd//m8/XDH&#10;WUzC9cJ4Bx0/QuT3m/fv1mNoYekHb3pARiQutmPo+JBSaKsqygGsiAsfwNGj8mhFIhf3VY9iJHZr&#10;qmVdr6rRYx/QS4iRbh9Pj3xT+JUCmb4pFSEx03GqLRWLxe6yrTZr0e5RhEHLcxniP6qwQjtKOlM9&#10;iiTYL9R/UVkt0Uev0kJ6W3mltITSA3XT1H9082MQAUovJE4Ms0zx7Wjl18ODe0KSYQyxjeEJcxeT&#10;Qpu/VB+biljHWSyYEpN0ubpr6puPt5xJems+1bdFzOoKDhjTZ/CW5UPHjXa5F9GKw5eYKCGFXkLy&#10;tXHZRm90v9XGFAf3uweD7CBoetstjXuVB0bAF2HkZWh1rb+c0tHAifY7KKZ7qnhZ0pfVgplWSAku&#10;NWde4yg6wxSVMAPr14Hn+AyFsnYzuHkdPCNKZu/SDLbaefwXQZouJatT/EWBU99Zgp3vj2WyRRra&#10;n6Lcedfzgr70C/z6R25+AwAA//8DAFBLAwQUAAYACAAAACEAkkYHCt8AAAAHAQAADwAAAGRycy9k&#10;b3ducmV2LnhtbEyPwU7DMBBE70j8g7VI3Fon0CI3ZFMVJDgggUSDxNWNt0lovA6x26R/jznBcTSj&#10;mTf5erKdONHgW8cI6TwBQVw503KN8FE+zRQIHzQb3TkmhDN5WBeXF7nOjBv5nU7bUItYwj7TCE0I&#10;fSalrxqy2s9dTxy9vRusDlEOtTSDHmO57eRNktxJq1uOC43u6bGh6rA9WoTxeTov9reb+u11Vb58&#10;P8jyUH1+IV5fTZt7EIGm8BeGX/yIDkVk2rkjGy86hJlaxC8BYZmCiP5KqSWIHYJKQRa5/M9f/AAA&#10;AP//AwBQSwECLQAUAAYACAAAACEAtoM4kv4AAADhAQAAEwAAAAAAAAAAAAAAAAAAAAAAW0NvbnRl&#10;bnRfVHlwZXNdLnhtbFBLAQItABQABgAIAAAAIQA4/SH/1gAAAJQBAAALAAAAAAAAAAAAAAAAAC8B&#10;AABfcmVscy8ucmVsc1BLAQItABQABgAIAAAAIQCytLkCvgEAANkDAAAOAAAAAAAAAAAAAAAAAC4C&#10;AABkcnMvZTJvRG9jLnhtbFBLAQItABQABgAIAAAAIQCSRgcK3wAAAAcBAAAPAAAAAAAAAAAAAAAA&#10;ABgEAABkcnMvZG93bnJldi54bWxQSwUGAAAAAAQABADzAAAAJAUAAAAA&#10;" strokecolor="#f06" strokeweight="1pt">
                  <v:stroke joinstyle="miter"/>
                </v:line>
              </w:pict>
            </mc:Fallback>
          </mc:AlternateContent>
        </w:r>
      </w:p>
      <w:p w14:paraId="7BF16EFA" w14:textId="0AF9F694" w:rsidR="004747A6" w:rsidRPr="004747A6" w:rsidRDefault="00E27FFD" w:rsidP="00E27FFD">
        <w:pPr>
          <w:pStyle w:val="Voettekst"/>
          <w:rPr>
            <w:color w:val="002060"/>
          </w:rPr>
        </w:pPr>
        <w:r w:rsidRPr="004747A6">
          <w:rPr>
            <w:color w:val="002060"/>
          </w:rPr>
          <w:t xml:space="preserve">Schoolgids </w:t>
        </w:r>
        <w:r w:rsidR="005666B0">
          <w:rPr>
            <w:color w:val="002060"/>
          </w:rPr>
          <w:t>2024-2025</w:t>
        </w:r>
        <w:r>
          <w:rPr>
            <w:color w:val="002060"/>
          </w:rPr>
          <w:tab/>
        </w:r>
        <w:r w:rsidR="004747A6" w:rsidRPr="00857F72">
          <w:rPr>
            <w:color w:val="002060"/>
          </w:rPr>
          <w:fldChar w:fldCharType="begin"/>
        </w:r>
        <w:r w:rsidR="004747A6" w:rsidRPr="00857F72">
          <w:rPr>
            <w:color w:val="002060"/>
          </w:rPr>
          <w:instrText>PAGE   \* MERGEFORMAT</w:instrText>
        </w:r>
        <w:r w:rsidR="004747A6" w:rsidRPr="00857F72">
          <w:rPr>
            <w:color w:val="002060"/>
          </w:rPr>
          <w:fldChar w:fldCharType="separate"/>
        </w:r>
        <w:r w:rsidR="004747A6" w:rsidRPr="00857F72">
          <w:rPr>
            <w:color w:val="002060"/>
          </w:rPr>
          <w:t>2</w:t>
        </w:r>
        <w:r w:rsidR="004747A6" w:rsidRPr="00857F72">
          <w:rPr>
            <w:color w:val="00206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4D6B3" w14:textId="77777777" w:rsidR="00C51512" w:rsidRDefault="00C51512" w:rsidP="00D907B0">
      <w:pPr>
        <w:spacing w:after="0" w:line="240" w:lineRule="auto"/>
      </w:pPr>
      <w:r>
        <w:separator/>
      </w:r>
    </w:p>
  </w:footnote>
  <w:footnote w:type="continuationSeparator" w:id="0">
    <w:p w14:paraId="4F527A26" w14:textId="77777777" w:rsidR="00C51512" w:rsidRDefault="00C51512" w:rsidP="00D907B0">
      <w:pPr>
        <w:spacing w:after="0" w:line="240" w:lineRule="auto"/>
      </w:pPr>
      <w:r>
        <w:continuationSeparator/>
      </w:r>
    </w:p>
  </w:footnote>
  <w:footnote w:type="continuationNotice" w:id="1">
    <w:p w14:paraId="639431E5" w14:textId="77777777" w:rsidR="00C51512" w:rsidRDefault="00C5151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4378"/>
    <w:multiLevelType w:val="hybridMultilevel"/>
    <w:tmpl w:val="188CF2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0A03B7A"/>
    <w:multiLevelType w:val="hybridMultilevel"/>
    <w:tmpl w:val="C930BB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2E30D2"/>
    <w:multiLevelType w:val="multilevel"/>
    <w:tmpl w:val="2FA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6A0F64"/>
    <w:multiLevelType w:val="multilevel"/>
    <w:tmpl w:val="251E6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E9662A"/>
    <w:multiLevelType w:val="multilevel"/>
    <w:tmpl w:val="1B6E90C4"/>
    <w:lvl w:ilvl="0">
      <w:start w:val="1"/>
      <w:numFmt w:val="bullet"/>
      <w:lvlText w:val=""/>
      <w:lvlJc w:val="left"/>
      <w:pPr>
        <w:tabs>
          <w:tab w:val="num" w:pos="720"/>
        </w:tabs>
        <w:ind w:left="720" w:hanging="360"/>
      </w:pPr>
      <w:rPr>
        <w:rFonts w:ascii="Wingdings" w:hAnsi="Wingdings" w:hint="default"/>
        <w:b w:val="0"/>
        <w:i w:val="0"/>
        <w:sz w:val="20"/>
        <w:vertAlign w:val="subscrip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0F023A"/>
    <w:multiLevelType w:val="hybridMultilevel"/>
    <w:tmpl w:val="4574D4C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18CD299D"/>
    <w:multiLevelType w:val="hybridMultilevel"/>
    <w:tmpl w:val="480455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CC36AE"/>
    <w:multiLevelType w:val="hybridMultilevel"/>
    <w:tmpl w:val="F2428DEA"/>
    <w:lvl w:ilvl="0" w:tplc="5E509524">
      <w:start w:val="1"/>
      <w:numFmt w:val="bullet"/>
      <w:lvlText w:val=""/>
      <w:lvlJc w:val="left"/>
      <w:pPr>
        <w:ind w:left="720" w:hanging="360"/>
      </w:pPr>
      <w:rPr>
        <w:rFonts w:ascii="Wingdings" w:hAnsi="Wingdings" w:hint="default"/>
        <w:b w:val="0"/>
        <w:i w:val="0"/>
        <w:sz w:val="20"/>
        <w:vertAlign w:val="subscrip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5461F73"/>
    <w:multiLevelType w:val="hybridMultilevel"/>
    <w:tmpl w:val="4D4E08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90B3457"/>
    <w:multiLevelType w:val="hybridMultilevel"/>
    <w:tmpl w:val="E2985F36"/>
    <w:lvl w:ilvl="0" w:tplc="04130001">
      <w:start w:val="1"/>
      <w:numFmt w:val="bullet"/>
      <w:lvlText w:val=""/>
      <w:lvlJc w:val="left"/>
      <w:pPr>
        <w:ind w:left="720" w:hanging="360"/>
      </w:pPr>
      <w:rPr>
        <w:rFonts w:ascii="Symbol" w:hAnsi="Symbol" w:hint="default"/>
        <w:b w:val="0"/>
        <w:i w:val="0"/>
        <w:sz w:val="20"/>
        <w:vertAlign w:val="subscrip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FB26CD6"/>
    <w:multiLevelType w:val="hybridMultilevel"/>
    <w:tmpl w:val="56124C40"/>
    <w:lvl w:ilvl="0" w:tplc="5E509524">
      <w:start w:val="1"/>
      <w:numFmt w:val="bullet"/>
      <w:lvlText w:val=""/>
      <w:lvlJc w:val="left"/>
      <w:pPr>
        <w:ind w:left="720" w:hanging="360"/>
      </w:pPr>
      <w:rPr>
        <w:rFonts w:ascii="Wingdings" w:hAnsi="Wingdings" w:hint="default"/>
        <w:b w:val="0"/>
        <w:i w:val="0"/>
        <w:sz w:val="20"/>
        <w:vertAlign w:val="subscrip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055648D"/>
    <w:multiLevelType w:val="multilevel"/>
    <w:tmpl w:val="93B2A25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85D7BF9"/>
    <w:multiLevelType w:val="hybridMultilevel"/>
    <w:tmpl w:val="C63EE6C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A19117B"/>
    <w:multiLevelType w:val="hybridMultilevel"/>
    <w:tmpl w:val="AF18CC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B741C18"/>
    <w:multiLevelType w:val="hybridMultilevel"/>
    <w:tmpl w:val="6324EAC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BF727F1"/>
    <w:multiLevelType w:val="multilevel"/>
    <w:tmpl w:val="E32ED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F96C1D"/>
    <w:multiLevelType w:val="hybridMultilevel"/>
    <w:tmpl w:val="A6023D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9DA7A1E"/>
    <w:multiLevelType w:val="hybridMultilevel"/>
    <w:tmpl w:val="3DE6EB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A2F4002"/>
    <w:multiLevelType w:val="hybridMultilevel"/>
    <w:tmpl w:val="8FD2F4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B386298"/>
    <w:multiLevelType w:val="hybridMultilevel"/>
    <w:tmpl w:val="6E8C7FEA"/>
    <w:lvl w:ilvl="0" w:tplc="5E509524">
      <w:start w:val="1"/>
      <w:numFmt w:val="bullet"/>
      <w:lvlText w:val=""/>
      <w:lvlJc w:val="left"/>
      <w:pPr>
        <w:ind w:left="720" w:hanging="360"/>
      </w:pPr>
      <w:rPr>
        <w:rFonts w:ascii="Wingdings" w:hAnsi="Wingdings" w:hint="default"/>
        <w:b w:val="0"/>
        <w:i w:val="0"/>
        <w:sz w:val="20"/>
        <w:vertAlign w:val="subscrip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CF7683C"/>
    <w:multiLevelType w:val="hybridMultilevel"/>
    <w:tmpl w:val="10C84D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2357D83"/>
    <w:multiLevelType w:val="hybridMultilevel"/>
    <w:tmpl w:val="AA6C80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2B10D18"/>
    <w:multiLevelType w:val="hybridMultilevel"/>
    <w:tmpl w:val="E61431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4BB631D"/>
    <w:multiLevelType w:val="hybridMultilevel"/>
    <w:tmpl w:val="1D30368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15:restartNumberingAfterBreak="0">
    <w:nsid w:val="564A20DA"/>
    <w:multiLevelType w:val="hybridMultilevel"/>
    <w:tmpl w:val="6EB210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8C5572B"/>
    <w:multiLevelType w:val="multilevel"/>
    <w:tmpl w:val="AD02C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0294FB8"/>
    <w:multiLevelType w:val="hybridMultilevel"/>
    <w:tmpl w:val="33A6E0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24A0C17"/>
    <w:multiLevelType w:val="multilevel"/>
    <w:tmpl w:val="153AA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06F171D"/>
    <w:multiLevelType w:val="hybridMultilevel"/>
    <w:tmpl w:val="E042078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9" w15:restartNumberingAfterBreak="0">
    <w:nsid w:val="75643B8F"/>
    <w:multiLevelType w:val="hybridMultilevel"/>
    <w:tmpl w:val="5BECD2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9A62C7C"/>
    <w:multiLevelType w:val="hybridMultilevel"/>
    <w:tmpl w:val="11CADAAC"/>
    <w:lvl w:ilvl="0" w:tplc="04130001">
      <w:start w:val="1"/>
      <w:numFmt w:val="bullet"/>
      <w:lvlText w:val=""/>
      <w:lvlJc w:val="left"/>
      <w:pPr>
        <w:ind w:left="720" w:hanging="360"/>
      </w:pPr>
      <w:rPr>
        <w:rFonts w:ascii="Symbol" w:hAnsi="Symbol"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9CC4A4B"/>
    <w:multiLevelType w:val="multilevel"/>
    <w:tmpl w:val="B2BE8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6F35D3"/>
    <w:multiLevelType w:val="hybridMultilevel"/>
    <w:tmpl w:val="3A3EF0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77085237">
    <w:abstractNumId w:val="8"/>
  </w:num>
  <w:num w:numId="2" w16cid:durableId="1334256735">
    <w:abstractNumId w:val="24"/>
  </w:num>
  <w:num w:numId="3" w16cid:durableId="1678969061">
    <w:abstractNumId w:val="26"/>
  </w:num>
  <w:num w:numId="4" w16cid:durableId="878279692">
    <w:abstractNumId w:val="27"/>
  </w:num>
  <w:num w:numId="5" w16cid:durableId="1425612678">
    <w:abstractNumId w:val="3"/>
  </w:num>
  <w:num w:numId="6" w16cid:durableId="39980499">
    <w:abstractNumId w:val="19"/>
  </w:num>
  <w:num w:numId="7" w16cid:durableId="949970334">
    <w:abstractNumId w:val="20"/>
  </w:num>
  <w:num w:numId="8" w16cid:durableId="423888633">
    <w:abstractNumId w:val="17"/>
  </w:num>
  <w:num w:numId="9" w16cid:durableId="1041981938">
    <w:abstractNumId w:val="7"/>
  </w:num>
  <w:num w:numId="10" w16cid:durableId="673725708">
    <w:abstractNumId w:val="4"/>
  </w:num>
  <w:num w:numId="11" w16cid:durableId="1009524134">
    <w:abstractNumId w:val="5"/>
  </w:num>
  <w:num w:numId="12" w16cid:durableId="1751459340">
    <w:abstractNumId w:val="10"/>
  </w:num>
  <w:num w:numId="13" w16cid:durableId="736364818">
    <w:abstractNumId w:val="14"/>
  </w:num>
  <w:num w:numId="14" w16cid:durableId="1454471558">
    <w:abstractNumId w:val="28"/>
  </w:num>
  <w:num w:numId="15" w16cid:durableId="302124439">
    <w:abstractNumId w:val="25"/>
  </w:num>
  <w:num w:numId="16" w16cid:durableId="977800409">
    <w:abstractNumId w:val="30"/>
  </w:num>
  <w:num w:numId="17" w16cid:durableId="1271739521">
    <w:abstractNumId w:val="29"/>
  </w:num>
  <w:num w:numId="18" w16cid:durableId="142016794">
    <w:abstractNumId w:val="13"/>
  </w:num>
  <w:num w:numId="19" w16cid:durableId="170923946">
    <w:abstractNumId w:val="1"/>
  </w:num>
  <w:num w:numId="20" w16cid:durableId="1648823412">
    <w:abstractNumId w:val="12"/>
  </w:num>
  <w:num w:numId="21" w16cid:durableId="1624459756">
    <w:abstractNumId w:val="16"/>
  </w:num>
  <w:num w:numId="22" w16cid:durableId="469590849">
    <w:abstractNumId w:val="11"/>
  </w:num>
  <w:num w:numId="23" w16cid:durableId="859078247">
    <w:abstractNumId w:val="6"/>
  </w:num>
  <w:num w:numId="24" w16cid:durableId="581985556">
    <w:abstractNumId w:val="0"/>
  </w:num>
  <w:num w:numId="25" w16cid:durableId="1431393774">
    <w:abstractNumId w:val="21"/>
  </w:num>
  <w:num w:numId="26" w16cid:durableId="547107828">
    <w:abstractNumId w:val="18"/>
  </w:num>
  <w:num w:numId="27" w16cid:durableId="339967449">
    <w:abstractNumId w:val="22"/>
  </w:num>
  <w:num w:numId="28" w16cid:durableId="1875337790">
    <w:abstractNumId w:val="32"/>
  </w:num>
  <w:num w:numId="29" w16cid:durableId="914166109">
    <w:abstractNumId w:val="15"/>
  </w:num>
  <w:num w:numId="30" w16cid:durableId="1813867879">
    <w:abstractNumId w:val="31"/>
  </w:num>
  <w:num w:numId="31" w16cid:durableId="1614555372">
    <w:abstractNumId w:val="2"/>
  </w:num>
  <w:num w:numId="32" w16cid:durableId="754402184">
    <w:abstractNumId w:val="9"/>
  </w:num>
  <w:num w:numId="33" w16cid:durableId="1952711825">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07E5061"/>
    <w:rsid w:val="000030D6"/>
    <w:rsid w:val="00004502"/>
    <w:rsid w:val="00004C1E"/>
    <w:rsid w:val="0000680C"/>
    <w:rsid w:val="00007943"/>
    <w:rsid w:val="00007F44"/>
    <w:rsid w:val="000106AA"/>
    <w:rsid w:val="0001102B"/>
    <w:rsid w:val="000116BA"/>
    <w:rsid w:val="00011EA1"/>
    <w:rsid w:val="00012539"/>
    <w:rsid w:val="00013A1F"/>
    <w:rsid w:val="00013CE3"/>
    <w:rsid w:val="00014C53"/>
    <w:rsid w:val="00017B22"/>
    <w:rsid w:val="000258BB"/>
    <w:rsid w:val="00025ADB"/>
    <w:rsid w:val="00026722"/>
    <w:rsid w:val="00027222"/>
    <w:rsid w:val="000325EE"/>
    <w:rsid w:val="000326A4"/>
    <w:rsid w:val="00033A8E"/>
    <w:rsid w:val="000366E5"/>
    <w:rsid w:val="00036823"/>
    <w:rsid w:val="00037033"/>
    <w:rsid w:val="000372B3"/>
    <w:rsid w:val="000375F8"/>
    <w:rsid w:val="00037E88"/>
    <w:rsid w:val="00040110"/>
    <w:rsid w:val="00040937"/>
    <w:rsid w:val="000442CA"/>
    <w:rsid w:val="00045777"/>
    <w:rsid w:val="000500B9"/>
    <w:rsid w:val="00052B38"/>
    <w:rsid w:val="000544C8"/>
    <w:rsid w:val="00057B5D"/>
    <w:rsid w:val="000635BC"/>
    <w:rsid w:val="00064F2D"/>
    <w:rsid w:val="00064F80"/>
    <w:rsid w:val="000650D9"/>
    <w:rsid w:val="0006762B"/>
    <w:rsid w:val="00070F03"/>
    <w:rsid w:val="00072889"/>
    <w:rsid w:val="00072E35"/>
    <w:rsid w:val="0007394A"/>
    <w:rsid w:val="00073BF4"/>
    <w:rsid w:val="00073FAD"/>
    <w:rsid w:val="00075D1C"/>
    <w:rsid w:val="0007719C"/>
    <w:rsid w:val="000777AC"/>
    <w:rsid w:val="00083AC1"/>
    <w:rsid w:val="00083C78"/>
    <w:rsid w:val="00090B61"/>
    <w:rsid w:val="0009341B"/>
    <w:rsid w:val="00093AF8"/>
    <w:rsid w:val="00094B3F"/>
    <w:rsid w:val="00095821"/>
    <w:rsid w:val="00097DA7"/>
    <w:rsid w:val="000A2612"/>
    <w:rsid w:val="000A2B66"/>
    <w:rsid w:val="000A5442"/>
    <w:rsid w:val="000A7275"/>
    <w:rsid w:val="000B0710"/>
    <w:rsid w:val="000B16A3"/>
    <w:rsid w:val="000B1C80"/>
    <w:rsid w:val="000B2356"/>
    <w:rsid w:val="000B2BC0"/>
    <w:rsid w:val="000B3705"/>
    <w:rsid w:val="000B3A22"/>
    <w:rsid w:val="000B655F"/>
    <w:rsid w:val="000C2F5B"/>
    <w:rsid w:val="000C445C"/>
    <w:rsid w:val="000C4EC5"/>
    <w:rsid w:val="000C4FF2"/>
    <w:rsid w:val="000C5E9F"/>
    <w:rsid w:val="000C657F"/>
    <w:rsid w:val="000C69C1"/>
    <w:rsid w:val="000C6AA9"/>
    <w:rsid w:val="000C6ECF"/>
    <w:rsid w:val="000D11CA"/>
    <w:rsid w:val="000D204C"/>
    <w:rsid w:val="000D36BC"/>
    <w:rsid w:val="000D50F6"/>
    <w:rsid w:val="000D643E"/>
    <w:rsid w:val="000D71B7"/>
    <w:rsid w:val="000E0735"/>
    <w:rsid w:val="000E214D"/>
    <w:rsid w:val="000E2D1D"/>
    <w:rsid w:val="000E374E"/>
    <w:rsid w:val="000E5DAD"/>
    <w:rsid w:val="000F0B78"/>
    <w:rsid w:val="000F0BBD"/>
    <w:rsid w:val="000F1EDE"/>
    <w:rsid w:val="000F1FC2"/>
    <w:rsid w:val="000F2342"/>
    <w:rsid w:val="000F2551"/>
    <w:rsid w:val="000F3F9D"/>
    <w:rsid w:val="000F4761"/>
    <w:rsid w:val="000F6619"/>
    <w:rsid w:val="000F69EC"/>
    <w:rsid w:val="000F7060"/>
    <w:rsid w:val="001003E4"/>
    <w:rsid w:val="001007DD"/>
    <w:rsid w:val="00101A2F"/>
    <w:rsid w:val="00103E35"/>
    <w:rsid w:val="00106C79"/>
    <w:rsid w:val="001110C1"/>
    <w:rsid w:val="00112B0A"/>
    <w:rsid w:val="00113945"/>
    <w:rsid w:val="001139E1"/>
    <w:rsid w:val="00113D41"/>
    <w:rsid w:val="001160F1"/>
    <w:rsid w:val="00117326"/>
    <w:rsid w:val="001219E1"/>
    <w:rsid w:val="001244F4"/>
    <w:rsid w:val="0012568B"/>
    <w:rsid w:val="00130B59"/>
    <w:rsid w:val="0013166B"/>
    <w:rsid w:val="00132346"/>
    <w:rsid w:val="0013525F"/>
    <w:rsid w:val="001352DF"/>
    <w:rsid w:val="00141EEE"/>
    <w:rsid w:val="001429AF"/>
    <w:rsid w:val="001450A7"/>
    <w:rsid w:val="00145A9C"/>
    <w:rsid w:val="00151B36"/>
    <w:rsid w:val="0015216A"/>
    <w:rsid w:val="00153029"/>
    <w:rsid w:val="001554C5"/>
    <w:rsid w:val="001559F7"/>
    <w:rsid w:val="00156991"/>
    <w:rsid w:val="001570A8"/>
    <w:rsid w:val="0015789B"/>
    <w:rsid w:val="001613C3"/>
    <w:rsid w:val="0016144B"/>
    <w:rsid w:val="0016178B"/>
    <w:rsid w:val="001630DA"/>
    <w:rsid w:val="0016626D"/>
    <w:rsid w:val="001728A5"/>
    <w:rsid w:val="00172B9A"/>
    <w:rsid w:val="00174920"/>
    <w:rsid w:val="0017496A"/>
    <w:rsid w:val="00174A76"/>
    <w:rsid w:val="001753B9"/>
    <w:rsid w:val="00175712"/>
    <w:rsid w:val="0017576F"/>
    <w:rsid w:val="00175B01"/>
    <w:rsid w:val="00177D2D"/>
    <w:rsid w:val="00180154"/>
    <w:rsid w:val="00181182"/>
    <w:rsid w:val="00183B89"/>
    <w:rsid w:val="00183D7C"/>
    <w:rsid w:val="00185028"/>
    <w:rsid w:val="001865F2"/>
    <w:rsid w:val="00186651"/>
    <w:rsid w:val="0019229C"/>
    <w:rsid w:val="00197BF8"/>
    <w:rsid w:val="00197C2C"/>
    <w:rsid w:val="001A00E9"/>
    <w:rsid w:val="001A1305"/>
    <w:rsid w:val="001A19BA"/>
    <w:rsid w:val="001A3CA6"/>
    <w:rsid w:val="001A70E3"/>
    <w:rsid w:val="001A742F"/>
    <w:rsid w:val="001A7C39"/>
    <w:rsid w:val="001B146F"/>
    <w:rsid w:val="001B1EBC"/>
    <w:rsid w:val="001B2FD5"/>
    <w:rsid w:val="001B2FE8"/>
    <w:rsid w:val="001B4D20"/>
    <w:rsid w:val="001B6817"/>
    <w:rsid w:val="001C1F33"/>
    <w:rsid w:val="001C38B5"/>
    <w:rsid w:val="001C7F46"/>
    <w:rsid w:val="001D2075"/>
    <w:rsid w:val="001D459A"/>
    <w:rsid w:val="001D4D4F"/>
    <w:rsid w:val="001D4DC8"/>
    <w:rsid w:val="001D62C4"/>
    <w:rsid w:val="001D6802"/>
    <w:rsid w:val="001D7391"/>
    <w:rsid w:val="001E0A59"/>
    <w:rsid w:val="001E0C63"/>
    <w:rsid w:val="001E0CC5"/>
    <w:rsid w:val="001E51EE"/>
    <w:rsid w:val="001E5DF3"/>
    <w:rsid w:val="001E6CB3"/>
    <w:rsid w:val="001E6CFC"/>
    <w:rsid w:val="001E742A"/>
    <w:rsid w:val="001F04EC"/>
    <w:rsid w:val="001F1829"/>
    <w:rsid w:val="001F41A9"/>
    <w:rsid w:val="001F65FE"/>
    <w:rsid w:val="0020024F"/>
    <w:rsid w:val="0020042A"/>
    <w:rsid w:val="00200CD3"/>
    <w:rsid w:val="002031D7"/>
    <w:rsid w:val="002034AC"/>
    <w:rsid w:val="00203D6B"/>
    <w:rsid w:val="002040BE"/>
    <w:rsid w:val="00204DF9"/>
    <w:rsid w:val="00204E9E"/>
    <w:rsid w:val="002111EA"/>
    <w:rsid w:val="0021308C"/>
    <w:rsid w:val="0021369E"/>
    <w:rsid w:val="0021401C"/>
    <w:rsid w:val="00214ED5"/>
    <w:rsid w:val="00215F70"/>
    <w:rsid w:val="00215FCE"/>
    <w:rsid w:val="00216D86"/>
    <w:rsid w:val="00216E8D"/>
    <w:rsid w:val="00221D9D"/>
    <w:rsid w:val="00222A04"/>
    <w:rsid w:val="00224859"/>
    <w:rsid w:val="00224B9C"/>
    <w:rsid w:val="00231C0E"/>
    <w:rsid w:val="0023682C"/>
    <w:rsid w:val="00237191"/>
    <w:rsid w:val="0024294C"/>
    <w:rsid w:val="00243C0A"/>
    <w:rsid w:val="00244800"/>
    <w:rsid w:val="00246AB0"/>
    <w:rsid w:val="00247571"/>
    <w:rsid w:val="00247693"/>
    <w:rsid w:val="00250945"/>
    <w:rsid w:val="00251067"/>
    <w:rsid w:val="00252F5D"/>
    <w:rsid w:val="0025441B"/>
    <w:rsid w:val="00256EB7"/>
    <w:rsid w:val="00257675"/>
    <w:rsid w:val="0026042E"/>
    <w:rsid w:val="002605A8"/>
    <w:rsid w:val="00261487"/>
    <w:rsid w:val="002620E8"/>
    <w:rsid w:val="00262D31"/>
    <w:rsid w:val="00264036"/>
    <w:rsid w:val="00265169"/>
    <w:rsid w:val="0026560B"/>
    <w:rsid w:val="00266445"/>
    <w:rsid w:val="00267515"/>
    <w:rsid w:val="002705A1"/>
    <w:rsid w:val="00271784"/>
    <w:rsid w:val="00274B83"/>
    <w:rsid w:val="002758AB"/>
    <w:rsid w:val="00276F6D"/>
    <w:rsid w:val="00281F1D"/>
    <w:rsid w:val="00281F38"/>
    <w:rsid w:val="002821D6"/>
    <w:rsid w:val="0028230E"/>
    <w:rsid w:val="00282447"/>
    <w:rsid w:val="002834C7"/>
    <w:rsid w:val="00286FF9"/>
    <w:rsid w:val="002878A9"/>
    <w:rsid w:val="00291AE2"/>
    <w:rsid w:val="0029256C"/>
    <w:rsid w:val="00292B48"/>
    <w:rsid w:val="00294438"/>
    <w:rsid w:val="002951B3"/>
    <w:rsid w:val="002A09A6"/>
    <w:rsid w:val="002A2B67"/>
    <w:rsid w:val="002A5AC0"/>
    <w:rsid w:val="002A6B09"/>
    <w:rsid w:val="002A6BB5"/>
    <w:rsid w:val="002A7B96"/>
    <w:rsid w:val="002B0FB4"/>
    <w:rsid w:val="002B17D7"/>
    <w:rsid w:val="002B3755"/>
    <w:rsid w:val="002B4ADB"/>
    <w:rsid w:val="002B6B7C"/>
    <w:rsid w:val="002C1014"/>
    <w:rsid w:val="002C11E9"/>
    <w:rsid w:val="002C1207"/>
    <w:rsid w:val="002C288A"/>
    <w:rsid w:val="002C40F3"/>
    <w:rsid w:val="002C59F0"/>
    <w:rsid w:val="002D004A"/>
    <w:rsid w:val="002E0C27"/>
    <w:rsid w:val="002E4610"/>
    <w:rsid w:val="002E5A10"/>
    <w:rsid w:val="002E6111"/>
    <w:rsid w:val="002E6396"/>
    <w:rsid w:val="002F3710"/>
    <w:rsid w:val="002F3CFD"/>
    <w:rsid w:val="002F5570"/>
    <w:rsid w:val="002F5A9D"/>
    <w:rsid w:val="002F6189"/>
    <w:rsid w:val="002F671C"/>
    <w:rsid w:val="0030204B"/>
    <w:rsid w:val="00304024"/>
    <w:rsid w:val="00304C75"/>
    <w:rsid w:val="00304DF6"/>
    <w:rsid w:val="00305F30"/>
    <w:rsid w:val="00305FCD"/>
    <w:rsid w:val="00306912"/>
    <w:rsid w:val="00310077"/>
    <w:rsid w:val="00315691"/>
    <w:rsid w:val="0032074D"/>
    <w:rsid w:val="00321821"/>
    <w:rsid w:val="00322748"/>
    <w:rsid w:val="003231CE"/>
    <w:rsid w:val="003243B6"/>
    <w:rsid w:val="00325DA5"/>
    <w:rsid w:val="0033070B"/>
    <w:rsid w:val="00330E6E"/>
    <w:rsid w:val="003318B3"/>
    <w:rsid w:val="003320CA"/>
    <w:rsid w:val="003326F2"/>
    <w:rsid w:val="0033567F"/>
    <w:rsid w:val="00337F92"/>
    <w:rsid w:val="00340E83"/>
    <w:rsid w:val="003420AD"/>
    <w:rsid w:val="0034592C"/>
    <w:rsid w:val="00347C25"/>
    <w:rsid w:val="00352C1A"/>
    <w:rsid w:val="00353628"/>
    <w:rsid w:val="00355EE6"/>
    <w:rsid w:val="00356805"/>
    <w:rsid w:val="003618C4"/>
    <w:rsid w:val="00362D9B"/>
    <w:rsid w:val="00363A6A"/>
    <w:rsid w:val="00363CFD"/>
    <w:rsid w:val="00364F92"/>
    <w:rsid w:val="00365FA6"/>
    <w:rsid w:val="00370316"/>
    <w:rsid w:val="00372109"/>
    <w:rsid w:val="003755EE"/>
    <w:rsid w:val="003759F2"/>
    <w:rsid w:val="003805D3"/>
    <w:rsid w:val="00381C4C"/>
    <w:rsid w:val="00382675"/>
    <w:rsid w:val="0038345A"/>
    <w:rsid w:val="00383760"/>
    <w:rsid w:val="003859BB"/>
    <w:rsid w:val="00394836"/>
    <w:rsid w:val="0039561F"/>
    <w:rsid w:val="003956BF"/>
    <w:rsid w:val="003A025F"/>
    <w:rsid w:val="003A1031"/>
    <w:rsid w:val="003A1BC1"/>
    <w:rsid w:val="003A1D25"/>
    <w:rsid w:val="003A2850"/>
    <w:rsid w:val="003A60D6"/>
    <w:rsid w:val="003A73E5"/>
    <w:rsid w:val="003B1188"/>
    <w:rsid w:val="003B14A4"/>
    <w:rsid w:val="003B1F65"/>
    <w:rsid w:val="003B2004"/>
    <w:rsid w:val="003B4870"/>
    <w:rsid w:val="003B555D"/>
    <w:rsid w:val="003B6C9B"/>
    <w:rsid w:val="003C2751"/>
    <w:rsid w:val="003C3D13"/>
    <w:rsid w:val="003C4333"/>
    <w:rsid w:val="003C4BA9"/>
    <w:rsid w:val="003C50C0"/>
    <w:rsid w:val="003D2C1E"/>
    <w:rsid w:val="003D3A75"/>
    <w:rsid w:val="003D7B7B"/>
    <w:rsid w:val="003E1CFF"/>
    <w:rsid w:val="003E1E21"/>
    <w:rsid w:val="003E2396"/>
    <w:rsid w:val="003E34D0"/>
    <w:rsid w:val="003E3637"/>
    <w:rsid w:val="003E3707"/>
    <w:rsid w:val="003E39AF"/>
    <w:rsid w:val="003E5372"/>
    <w:rsid w:val="003E58F0"/>
    <w:rsid w:val="003E5D3D"/>
    <w:rsid w:val="003E7155"/>
    <w:rsid w:val="003F0251"/>
    <w:rsid w:val="003F089F"/>
    <w:rsid w:val="003F1283"/>
    <w:rsid w:val="003F1E63"/>
    <w:rsid w:val="003F450F"/>
    <w:rsid w:val="003F472F"/>
    <w:rsid w:val="003F5292"/>
    <w:rsid w:val="003F55B9"/>
    <w:rsid w:val="003F7396"/>
    <w:rsid w:val="004000F3"/>
    <w:rsid w:val="00404C06"/>
    <w:rsid w:val="00406364"/>
    <w:rsid w:val="00406952"/>
    <w:rsid w:val="00406A17"/>
    <w:rsid w:val="00406B37"/>
    <w:rsid w:val="00407B6D"/>
    <w:rsid w:val="00410308"/>
    <w:rsid w:val="00413B6A"/>
    <w:rsid w:val="004158C9"/>
    <w:rsid w:val="004201F7"/>
    <w:rsid w:val="00421C84"/>
    <w:rsid w:val="004230D9"/>
    <w:rsid w:val="004251BE"/>
    <w:rsid w:val="00425D65"/>
    <w:rsid w:val="00431272"/>
    <w:rsid w:val="004352FF"/>
    <w:rsid w:val="00435A4A"/>
    <w:rsid w:val="00437D34"/>
    <w:rsid w:val="00440DB6"/>
    <w:rsid w:val="00441281"/>
    <w:rsid w:val="00441893"/>
    <w:rsid w:val="00442581"/>
    <w:rsid w:val="004442AF"/>
    <w:rsid w:val="0044559B"/>
    <w:rsid w:val="00446A3D"/>
    <w:rsid w:val="0044715F"/>
    <w:rsid w:val="00447872"/>
    <w:rsid w:val="00447FAB"/>
    <w:rsid w:val="0045052B"/>
    <w:rsid w:val="004519B8"/>
    <w:rsid w:val="00453439"/>
    <w:rsid w:val="00454DE2"/>
    <w:rsid w:val="00455D9F"/>
    <w:rsid w:val="00455DAD"/>
    <w:rsid w:val="004571A6"/>
    <w:rsid w:val="004579B0"/>
    <w:rsid w:val="004621C1"/>
    <w:rsid w:val="0046323C"/>
    <w:rsid w:val="00465A88"/>
    <w:rsid w:val="00465CE7"/>
    <w:rsid w:val="0047243E"/>
    <w:rsid w:val="00473003"/>
    <w:rsid w:val="004730F6"/>
    <w:rsid w:val="00474457"/>
    <w:rsid w:val="004747A6"/>
    <w:rsid w:val="004753C4"/>
    <w:rsid w:val="004753E6"/>
    <w:rsid w:val="004763EB"/>
    <w:rsid w:val="00476807"/>
    <w:rsid w:val="0047716B"/>
    <w:rsid w:val="004774A6"/>
    <w:rsid w:val="004779B7"/>
    <w:rsid w:val="0048327B"/>
    <w:rsid w:val="004844FD"/>
    <w:rsid w:val="004845E8"/>
    <w:rsid w:val="004853BB"/>
    <w:rsid w:val="00493740"/>
    <w:rsid w:val="00494781"/>
    <w:rsid w:val="004954F0"/>
    <w:rsid w:val="004A192F"/>
    <w:rsid w:val="004A1C67"/>
    <w:rsid w:val="004B02F9"/>
    <w:rsid w:val="004B1D5F"/>
    <w:rsid w:val="004B59A0"/>
    <w:rsid w:val="004B5A10"/>
    <w:rsid w:val="004B5CAF"/>
    <w:rsid w:val="004B610E"/>
    <w:rsid w:val="004B62BD"/>
    <w:rsid w:val="004B6A8C"/>
    <w:rsid w:val="004B7727"/>
    <w:rsid w:val="004B781D"/>
    <w:rsid w:val="004B7953"/>
    <w:rsid w:val="004C0C9B"/>
    <w:rsid w:val="004C1263"/>
    <w:rsid w:val="004C17F7"/>
    <w:rsid w:val="004C6CF1"/>
    <w:rsid w:val="004D06ED"/>
    <w:rsid w:val="004D3AB9"/>
    <w:rsid w:val="004D3FBA"/>
    <w:rsid w:val="004D6D3B"/>
    <w:rsid w:val="004D7B96"/>
    <w:rsid w:val="004E0A98"/>
    <w:rsid w:val="004E1631"/>
    <w:rsid w:val="004E1DF2"/>
    <w:rsid w:val="004E3FA8"/>
    <w:rsid w:val="004E4A46"/>
    <w:rsid w:val="004E4A9D"/>
    <w:rsid w:val="004E7571"/>
    <w:rsid w:val="004F13D5"/>
    <w:rsid w:val="004F1833"/>
    <w:rsid w:val="004F18CB"/>
    <w:rsid w:val="004F612D"/>
    <w:rsid w:val="004F6187"/>
    <w:rsid w:val="00500DBF"/>
    <w:rsid w:val="00501FD2"/>
    <w:rsid w:val="0050319F"/>
    <w:rsid w:val="00504257"/>
    <w:rsid w:val="00504BDA"/>
    <w:rsid w:val="0050744E"/>
    <w:rsid w:val="00507E0A"/>
    <w:rsid w:val="00510E6F"/>
    <w:rsid w:val="00512122"/>
    <w:rsid w:val="005133C0"/>
    <w:rsid w:val="00514054"/>
    <w:rsid w:val="00514CA6"/>
    <w:rsid w:val="0051511B"/>
    <w:rsid w:val="005156BD"/>
    <w:rsid w:val="005162AB"/>
    <w:rsid w:val="00521725"/>
    <w:rsid w:val="00521D76"/>
    <w:rsid w:val="00522BCF"/>
    <w:rsid w:val="0052395B"/>
    <w:rsid w:val="00530749"/>
    <w:rsid w:val="00535216"/>
    <w:rsid w:val="0053563D"/>
    <w:rsid w:val="00536756"/>
    <w:rsid w:val="00537609"/>
    <w:rsid w:val="00537E31"/>
    <w:rsid w:val="00540210"/>
    <w:rsid w:val="00542768"/>
    <w:rsid w:val="005441C7"/>
    <w:rsid w:val="005458CC"/>
    <w:rsid w:val="00545C8C"/>
    <w:rsid w:val="005479F3"/>
    <w:rsid w:val="00551119"/>
    <w:rsid w:val="005515AD"/>
    <w:rsid w:val="005527BA"/>
    <w:rsid w:val="00552C7D"/>
    <w:rsid w:val="00557A0B"/>
    <w:rsid w:val="00561490"/>
    <w:rsid w:val="00561C11"/>
    <w:rsid w:val="00563932"/>
    <w:rsid w:val="00564CC4"/>
    <w:rsid w:val="00565257"/>
    <w:rsid w:val="00566484"/>
    <w:rsid w:val="005666B0"/>
    <w:rsid w:val="00566D51"/>
    <w:rsid w:val="00567BA7"/>
    <w:rsid w:val="00570CBC"/>
    <w:rsid w:val="00570E52"/>
    <w:rsid w:val="00572D79"/>
    <w:rsid w:val="00574949"/>
    <w:rsid w:val="00575F7F"/>
    <w:rsid w:val="00577960"/>
    <w:rsid w:val="00581082"/>
    <w:rsid w:val="0058538C"/>
    <w:rsid w:val="00585489"/>
    <w:rsid w:val="00585E50"/>
    <w:rsid w:val="005905CE"/>
    <w:rsid w:val="00591531"/>
    <w:rsid w:val="00591A59"/>
    <w:rsid w:val="00593860"/>
    <w:rsid w:val="00593D3D"/>
    <w:rsid w:val="0059512C"/>
    <w:rsid w:val="005A19FC"/>
    <w:rsid w:val="005A3D2A"/>
    <w:rsid w:val="005A6F27"/>
    <w:rsid w:val="005B2265"/>
    <w:rsid w:val="005C1E5B"/>
    <w:rsid w:val="005D1517"/>
    <w:rsid w:val="005D1791"/>
    <w:rsid w:val="005D182E"/>
    <w:rsid w:val="005D1832"/>
    <w:rsid w:val="005D1B6D"/>
    <w:rsid w:val="005D5FEC"/>
    <w:rsid w:val="005D62F3"/>
    <w:rsid w:val="005D6935"/>
    <w:rsid w:val="005D6B84"/>
    <w:rsid w:val="005D6F23"/>
    <w:rsid w:val="005E35D5"/>
    <w:rsid w:val="005E36C8"/>
    <w:rsid w:val="005E4788"/>
    <w:rsid w:val="005E4A63"/>
    <w:rsid w:val="005E61DE"/>
    <w:rsid w:val="005E6C25"/>
    <w:rsid w:val="005F018E"/>
    <w:rsid w:val="005F10AE"/>
    <w:rsid w:val="005F2B84"/>
    <w:rsid w:val="005F2BDE"/>
    <w:rsid w:val="005F398B"/>
    <w:rsid w:val="005F3FB7"/>
    <w:rsid w:val="005F4858"/>
    <w:rsid w:val="005F4C75"/>
    <w:rsid w:val="005F579E"/>
    <w:rsid w:val="005F5C87"/>
    <w:rsid w:val="005F6173"/>
    <w:rsid w:val="005F69F7"/>
    <w:rsid w:val="0061100A"/>
    <w:rsid w:val="00613EE8"/>
    <w:rsid w:val="00613EE9"/>
    <w:rsid w:val="00616062"/>
    <w:rsid w:val="006173AB"/>
    <w:rsid w:val="00617D41"/>
    <w:rsid w:val="00621D2C"/>
    <w:rsid w:val="00622C22"/>
    <w:rsid w:val="0062302F"/>
    <w:rsid w:val="00623364"/>
    <w:rsid w:val="00630411"/>
    <w:rsid w:val="006334EB"/>
    <w:rsid w:val="00633BE1"/>
    <w:rsid w:val="00634C67"/>
    <w:rsid w:val="0063505A"/>
    <w:rsid w:val="00635D31"/>
    <w:rsid w:val="00635E4F"/>
    <w:rsid w:val="00641EA9"/>
    <w:rsid w:val="00643447"/>
    <w:rsid w:val="00650567"/>
    <w:rsid w:val="00651B1D"/>
    <w:rsid w:val="0065352D"/>
    <w:rsid w:val="006540D2"/>
    <w:rsid w:val="00657AF4"/>
    <w:rsid w:val="00657B78"/>
    <w:rsid w:val="006604DE"/>
    <w:rsid w:val="00664AC6"/>
    <w:rsid w:val="00665087"/>
    <w:rsid w:val="00665B1E"/>
    <w:rsid w:val="0067079B"/>
    <w:rsid w:val="00671453"/>
    <w:rsid w:val="00676FDD"/>
    <w:rsid w:val="00677100"/>
    <w:rsid w:val="00677283"/>
    <w:rsid w:val="006773BB"/>
    <w:rsid w:val="00681024"/>
    <w:rsid w:val="006826A3"/>
    <w:rsid w:val="0068304B"/>
    <w:rsid w:val="00683261"/>
    <w:rsid w:val="0068343E"/>
    <w:rsid w:val="00683908"/>
    <w:rsid w:val="006848BA"/>
    <w:rsid w:val="006857F8"/>
    <w:rsid w:val="006858A3"/>
    <w:rsid w:val="00686B4C"/>
    <w:rsid w:val="00686CDA"/>
    <w:rsid w:val="00690BFA"/>
    <w:rsid w:val="00694345"/>
    <w:rsid w:val="00694AC5"/>
    <w:rsid w:val="00695282"/>
    <w:rsid w:val="006A0CF3"/>
    <w:rsid w:val="006A11E6"/>
    <w:rsid w:val="006A5CCD"/>
    <w:rsid w:val="006A6675"/>
    <w:rsid w:val="006A6D3E"/>
    <w:rsid w:val="006A715A"/>
    <w:rsid w:val="006B27D8"/>
    <w:rsid w:val="006B4C6A"/>
    <w:rsid w:val="006B4F1B"/>
    <w:rsid w:val="006B5231"/>
    <w:rsid w:val="006B5F45"/>
    <w:rsid w:val="006B660E"/>
    <w:rsid w:val="006C097E"/>
    <w:rsid w:val="006C142F"/>
    <w:rsid w:val="006C1C11"/>
    <w:rsid w:val="006C2638"/>
    <w:rsid w:val="006C381E"/>
    <w:rsid w:val="006C3A9D"/>
    <w:rsid w:val="006C48E7"/>
    <w:rsid w:val="006C58E8"/>
    <w:rsid w:val="006C5FBF"/>
    <w:rsid w:val="006C6038"/>
    <w:rsid w:val="006C6397"/>
    <w:rsid w:val="006C65EE"/>
    <w:rsid w:val="006C6754"/>
    <w:rsid w:val="006C6EFA"/>
    <w:rsid w:val="006C763D"/>
    <w:rsid w:val="006D047C"/>
    <w:rsid w:val="006D214A"/>
    <w:rsid w:val="006D587C"/>
    <w:rsid w:val="006D6F89"/>
    <w:rsid w:val="006D7BA5"/>
    <w:rsid w:val="006E0E07"/>
    <w:rsid w:val="006E183A"/>
    <w:rsid w:val="006E220D"/>
    <w:rsid w:val="006E3918"/>
    <w:rsid w:val="006E3CF8"/>
    <w:rsid w:val="006E46F6"/>
    <w:rsid w:val="006E522C"/>
    <w:rsid w:val="006E790D"/>
    <w:rsid w:val="006F077C"/>
    <w:rsid w:val="006F1709"/>
    <w:rsid w:val="006F3A8C"/>
    <w:rsid w:val="006F4935"/>
    <w:rsid w:val="006F4D55"/>
    <w:rsid w:val="006F543F"/>
    <w:rsid w:val="006F667F"/>
    <w:rsid w:val="00702757"/>
    <w:rsid w:val="00706A1B"/>
    <w:rsid w:val="007078C7"/>
    <w:rsid w:val="00710D0B"/>
    <w:rsid w:val="00712537"/>
    <w:rsid w:val="00715B87"/>
    <w:rsid w:val="0071781F"/>
    <w:rsid w:val="00717FD5"/>
    <w:rsid w:val="00721371"/>
    <w:rsid w:val="00722AB7"/>
    <w:rsid w:val="00723059"/>
    <w:rsid w:val="00723CE9"/>
    <w:rsid w:val="0072402F"/>
    <w:rsid w:val="0072630B"/>
    <w:rsid w:val="007304C1"/>
    <w:rsid w:val="00732367"/>
    <w:rsid w:val="00734344"/>
    <w:rsid w:val="0073474E"/>
    <w:rsid w:val="00736491"/>
    <w:rsid w:val="00736A41"/>
    <w:rsid w:val="00736C56"/>
    <w:rsid w:val="007400D0"/>
    <w:rsid w:val="007405F5"/>
    <w:rsid w:val="00741326"/>
    <w:rsid w:val="00741701"/>
    <w:rsid w:val="0074201D"/>
    <w:rsid w:val="00742D95"/>
    <w:rsid w:val="0074642C"/>
    <w:rsid w:val="007466D0"/>
    <w:rsid w:val="007468F3"/>
    <w:rsid w:val="0075166A"/>
    <w:rsid w:val="00754C41"/>
    <w:rsid w:val="00756447"/>
    <w:rsid w:val="00756D1E"/>
    <w:rsid w:val="00756E63"/>
    <w:rsid w:val="00757418"/>
    <w:rsid w:val="0076087C"/>
    <w:rsid w:val="0076288D"/>
    <w:rsid w:val="007640CD"/>
    <w:rsid w:val="00764191"/>
    <w:rsid w:val="007647C7"/>
    <w:rsid w:val="00765101"/>
    <w:rsid w:val="0076523D"/>
    <w:rsid w:val="0076568D"/>
    <w:rsid w:val="00767CC4"/>
    <w:rsid w:val="00770308"/>
    <w:rsid w:val="007718AF"/>
    <w:rsid w:val="00771D9D"/>
    <w:rsid w:val="007735A9"/>
    <w:rsid w:val="00773AD4"/>
    <w:rsid w:val="00773CF9"/>
    <w:rsid w:val="00776A04"/>
    <w:rsid w:val="00776DA5"/>
    <w:rsid w:val="007775F9"/>
    <w:rsid w:val="00777C9F"/>
    <w:rsid w:val="007800A5"/>
    <w:rsid w:val="00780E40"/>
    <w:rsid w:val="007814D8"/>
    <w:rsid w:val="0078329D"/>
    <w:rsid w:val="007839D1"/>
    <w:rsid w:val="007844E2"/>
    <w:rsid w:val="00784B5D"/>
    <w:rsid w:val="007856F4"/>
    <w:rsid w:val="00786181"/>
    <w:rsid w:val="00786702"/>
    <w:rsid w:val="0079017A"/>
    <w:rsid w:val="007904C4"/>
    <w:rsid w:val="00791E0B"/>
    <w:rsid w:val="00794DA8"/>
    <w:rsid w:val="00795A55"/>
    <w:rsid w:val="007A02EB"/>
    <w:rsid w:val="007A349F"/>
    <w:rsid w:val="007A6C31"/>
    <w:rsid w:val="007A7A60"/>
    <w:rsid w:val="007B08EA"/>
    <w:rsid w:val="007B1765"/>
    <w:rsid w:val="007B1958"/>
    <w:rsid w:val="007B1A7D"/>
    <w:rsid w:val="007B2884"/>
    <w:rsid w:val="007B2CAB"/>
    <w:rsid w:val="007B2D84"/>
    <w:rsid w:val="007B3301"/>
    <w:rsid w:val="007B3F75"/>
    <w:rsid w:val="007B5F6E"/>
    <w:rsid w:val="007B65B8"/>
    <w:rsid w:val="007C3CE2"/>
    <w:rsid w:val="007C4182"/>
    <w:rsid w:val="007C778E"/>
    <w:rsid w:val="007D0334"/>
    <w:rsid w:val="007D4456"/>
    <w:rsid w:val="007D4B0F"/>
    <w:rsid w:val="007D4C12"/>
    <w:rsid w:val="007D6785"/>
    <w:rsid w:val="007E0061"/>
    <w:rsid w:val="007E02B9"/>
    <w:rsid w:val="007E0EEF"/>
    <w:rsid w:val="007E1A85"/>
    <w:rsid w:val="007E29A7"/>
    <w:rsid w:val="007E58DC"/>
    <w:rsid w:val="007E6F4E"/>
    <w:rsid w:val="007E7412"/>
    <w:rsid w:val="007F2FBB"/>
    <w:rsid w:val="007F3A04"/>
    <w:rsid w:val="007F5145"/>
    <w:rsid w:val="00800D66"/>
    <w:rsid w:val="0080109F"/>
    <w:rsid w:val="008013E2"/>
    <w:rsid w:val="00803BA7"/>
    <w:rsid w:val="00807BC6"/>
    <w:rsid w:val="00812DBF"/>
    <w:rsid w:val="00814E18"/>
    <w:rsid w:val="008153B0"/>
    <w:rsid w:val="00815A41"/>
    <w:rsid w:val="008160C7"/>
    <w:rsid w:val="00821287"/>
    <w:rsid w:val="00821FA0"/>
    <w:rsid w:val="00822161"/>
    <w:rsid w:val="00825F7C"/>
    <w:rsid w:val="00826898"/>
    <w:rsid w:val="00827531"/>
    <w:rsid w:val="00831685"/>
    <w:rsid w:val="0083220B"/>
    <w:rsid w:val="0083225B"/>
    <w:rsid w:val="00833F9F"/>
    <w:rsid w:val="00840E08"/>
    <w:rsid w:val="0084111D"/>
    <w:rsid w:val="00841B99"/>
    <w:rsid w:val="00842CCD"/>
    <w:rsid w:val="00843523"/>
    <w:rsid w:val="008505AB"/>
    <w:rsid w:val="008526FF"/>
    <w:rsid w:val="00852AE9"/>
    <w:rsid w:val="00857F72"/>
    <w:rsid w:val="0086080A"/>
    <w:rsid w:val="008609CE"/>
    <w:rsid w:val="00863B9D"/>
    <w:rsid w:val="00864712"/>
    <w:rsid w:val="00865B18"/>
    <w:rsid w:val="008661D2"/>
    <w:rsid w:val="00870E87"/>
    <w:rsid w:val="00872142"/>
    <w:rsid w:val="008737B6"/>
    <w:rsid w:val="00874C63"/>
    <w:rsid w:val="00875C7F"/>
    <w:rsid w:val="00876B54"/>
    <w:rsid w:val="008774B7"/>
    <w:rsid w:val="008775D3"/>
    <w:rsid w:val="00877F3C"/>
    <w:rsid w:val="00885C92"/>
    <w:rsid w:val="00885FE9"/>
    <w:rsid w:val="00886315"/>
    <w:rsid w:val="008907E5"/>
    <w:rsid w:val="00890A04"/>
    <w:rsid w:val="00891ACD"/>
    <w:rsid w:val="008927B7"/>
    <w:rsid w:val="0089477F"/>
    <w:rsid w:val="008A0A75"/>
    <w:rsid w:val="008A1CA8"/>
    <w:rsid w:val="008A1DBA"/>
    <w:rsid w:val="008A2083"/>
    <w:rsid w:val="008A31C1"/>
    <w:rsid w:val="008A4D14"/>
    <w:rsid w:val="008A5148"/>
    <w:rsid w:val="008A6393"/>
    <w:rsid w:val="008B0B9F"/>
    <w:rsid w:val="008B1B99"/>
    <w:rsid w:val="008B1D9C"/>
    <w:rsid w:val="008B2E3A"/>
    <w:rsid w:val="008B4199"/>
    <w:rsid w:val="008B4B16"/>
    <w:rsid w:val="008B6B26"/>
    <w:rsid w:val="008C1DF2"/>
    <w:rsid w:val="008C3D53"/>
    <w:rsid w:val="008C42A8"/>
    <w:rsid w:val="008C4687"/>
    <w:rsid w:val="008C4EE6"/>
    <w:rsid w:val="008C5258"/>
    <w:rsid w:val="008C6C14"/>
    <w:rsid w:val="008C7297"/>
    <w:rsid w:val="008C7B63"/>
    <w:rsid w:val="008D4066"/>
    <w:rsid w:val="008D4350"/>
    <w:rsid w:val="008D5294"/>
    <w:rsid w:val="008D64C2"/>
    <w:rsid w:val="008D72CC"/>
    <w:rsid w:val="008D764F"/>
    <w:rsid w:val="008E0E0B"/>
    <w:rsid w:val="008E0F38"/>
    <w:rsid w:val="008E32CE"/>
    <w:rsid w:val="008E3C31"/>
    <w:rsid w:val="008E4024"/>
    <w:rsid w:val="008E5156"/>
    <w:rsid w:val="008E660C"/>
    <w:rsid w:val="008E7717"/>
    <w:rsid w:val="008E7833"/>
    <w:rsid w:val="008F0B4A"/>
    <w:rsid w:val="008F0F22"/>
    <w:rsid w:val="008F2EA7"/>
    <w:rsid w:val="008F3DE8"/>
    <w:rsid w:val="008F3FD3"/>
    <w:rsid w:val="008F4A44"/>
    <w:rsid w:val="008F704D"/>
    <w:rsid w:val="009029FA"/>
    <w:rsid w:val="00903393"/>
    <w:rsid w:val="009102A5"/>
    <w:rsid w:val="009137DE"/>
    <w:rsid w:val="00914B28"/>
    <w:rsid w:val="0092043D"/>
    <w:rsid w:val="00920628"/>
    <w:rsid w:val="00924D05"/>
    <w:rsid w:val="009255E1"/>
    <w:rsid w:val="00925EB6"/>
    <w:rsid w:val="00927D4D"/>
    <w:rsid w:val="0093081C"/>
    <w:rsid w:val="00931493"/>
    <w:rsid w:val="0093264B"/>
    <w:rsid w:val="00933F6C"/>
    <w:rsid w:val="00935B1A"/>
    <w:rsid w:val="00935F6B"/>
    <w:rsid w:val="00936936"/>
    <w:rsid w:val="0094099B"/>
    <w:rsid w:val="00940EBE"/>
    <w:rsid w:val="00943B91"/>
    <w:rsid w:val="00945810"/>
    <w:rsid w:val="00945CEC"/>
    <w:rsid w:val="00946AF3"/>
    <w:rsid w:val="00946DC7"/>
    <w:rsid w:val="009507DB"/>
    <w:rsid w:val="00950E90"/>
    <w:rsid w:val="00951BA1"/>
    <w:rsid w:val="009530E7"/>
    <w:rsid w:val="009540B7"/>
    <w:rsid w:val="00954372"/>
    <w:rsid w:val="00960047"/>
    <w:rsid w:val="009603D2"/>
    <w:rsid w:val="009615BB"/>
    <w:rsid w:val="009618EC"/>
    <w:rsid w:val="009642C9"/>
    <w:rsid w:val="009643E4"/>
    <w:rsid w:val="00964BE4"/>
    <w:rsid w:val="00966DF9"/>
    <w:rsid w:val="00967C73"/>
    <w:rsid w:val="00970BD8"/>
    <w:rsid w:val="00971429"/>
    <w:rsid w:val="00972C57"/>
    <w:rsid w:val="00975635"/>
    <w:rsid w:val="00975B85"/>
    <w:rsid w:val="00975DEB"/>
    <w:rsid w:val="009766E8"/>
    <w:rsid w:val="009768CB"/>
    <w:rsid w:val="00977095"/>
    <w:rsid w:val="00983E17"/>
    <w:rsid w:val="00983E1E"/>
    <w:rsid w:val="009842CF"/>
    <w:rsid w:val="0098582F"/>
    <w:rsid w:val="0099056F"/>
    <w:rsid w:val="00991029"/>
    <w:rsid w:val="00991613"/>
    <w:rsid w:val="009926ED"/>
    <w:rsid w:val="00992840"/>
    <w:rsid w:val="009938EB"/>
    <w:rsid w:val="00997D26"/>
    <w:rsid w:val="009A2766"/>
    <w:rsid w:val="009A2E95"/>
    <w:rsid w:val="009A5CC1"/>
    <w:rsid w:val="009B0253"/>
    <w:rsid w:val="009B0A07"/>
    <w:rsid w:val="009B0B19"/>
    <w:rsid w:val="009B2348"/>
    <w:rsid w:val="009B26F5"/>
    <w:rsid w:val="009B3A81"/>
    <w:rsid w:val="009B4145"/>
    <w:rsid w:val="009B46F2"/>
    <w:rsid w:val="009B4E88"/>
    <w:rsid w:val="009B5E09"/>
    <w:rsid w:val="009B786F"/>
    <w:rsid w:val="009C3E8F"/>
    <w:rsid w:val="009C4439"/>
    <w:rsid w:val="009C472A"/>
    <w:rsid w:val="009C4BFA"/>
    <w:rsid w:val="009C56C1"/>
    <w:rsid w:val="009C7959"/>
    <w:rsid w:val="009D2CCD"/>
    <w:rsid w:val="009D40A6"/>
    <w:rsid w:val="009D65B0"/>
    <w:rsid w:val="009D66BE"/>
    <w:rsid w:val="009D6789"/>
    <w:rsid w:val="009E2833"/>
    <w:rsid w:val="009E28A6"/>
    <w:rsid w:val="009E7A2C"/>
    <w:rsid w:val="009F0E88"/>
    <w:rsid w:val="009F1726"/>
    <w:rsid w:val="009F1DFA"/>
    <w:rsid w:val="009F1E8B"/>
    <w:rsid w:val="009F2CB1"/>
    <w:rsid w:val="009F4F76"/>
    <w:rsid w:val="00A01E12"/>
    <w:rsid w:val="00A03330"/>
    <w:rsid w:val="00A048FF"/>
    <w:rsid w:val="00A06B46"/>
    <w:rsid w:val="00A07285"/>
    <w:rsid w:val="00A076D4"/>
    <w:rsid w:val="00A07C51"/>
    <w:rsid w:val="00A1027C"/>
    <w:rsid w:val="00A11F6A"/>
    <w:rsid w:val="00A1258A"/>
    <w:rsid w:val="00A13D3D"/>
    <w:rsid w:val="00A13E05"/>
    <w:rsid w:val="00A1419A"/>
    <w:rsid w:val="00A143D3"/>
    <w:rsid w:val="00A16A41"/>
    <w:rsid w:val="00A16CA8"/>
    <w:rsid w:val="00A17239"/>
    <w:rsid w:val="00A17EEA"/>
    <w:rsid w:val="00A20169"/>
    <w:rsid w:val="00A22C69"/>
    <w:rsid w:val="00A30855"/>
    <w:rsid w:val="00A335B1"/>
    <w:rsid w:val="00A34C95"/>
    <w:rsid w:val="00A35122"/>
    <w:rsid w:val="00A363A1"/>
    <w:rsid w:val="00A40311"/>
    <w:rsid w:val="00A44C57"/>
    <w:rsid w:val="00A45C5C"/>
    <w:rsid w:val="00A4624C"/>
    <w:rsid w:val="00A46A81"/>
    <w:rsid w:val="00A46D8A"/>
    <w:rsid w:val="00A47323"/>
    <w:rsid w:val="00A47589"/>
    <w:rsid w:val="00A4766B"/>
    <w:rsid w:val="00A47CC9"/>
    <w:rsid w:val="00A519C6"/>
    <w:rsid w:val="00A55718"/>
    <w:rsid w:val="00A56231"/>
    <w:rsid w:val="00A605C3"/>
    <w:rsid w:val="00A63D2F"/>
    <w:rsid w:val="00A64D3A"/>
    <w:rsid w:val="00A670AE"/>
    <w:rsid w:val="00A67CCD"/>
    <w:rsid w:val="00A747B1"/>
    <w:rsid w:val="00A74C7B"/>
    <w:rsid w:val="00A74FD3"/>
    <w:rsid w:val="00A76126"/>
    <w:rsid w:val="00A76393"/>
    <w:rsid w:val="00A772A5"/>
    <w:rsid w:val="00A77CC4"/>
    <w:rsid w:val="00A82EE0"/>
    <w:rsid w:val="00A8300D"/>
    <w:rsid w:val="00A85C54"/>
    <w:rsid w:val="00A8729F"/>
    <w:rsid w:val="00A90C57"/>
    <w:rsid w:val="00A92851"/>
    <w:rsid w:val="00A93EB6"/>
    <w:rsid w:val="00A9466A"/>
    <w:rsid w:val="00A9488F"/>
    <w:rsid w:val="00A94A9C"/>
    <w:rsid w:val="00A9738B"/>
    <w:rsid w:val="00A97F5F"/>
    <w:rsid w:val="00AA0059"/>
    <w:rsid w:val="00AA012E"/>
    <w:rsid w:val="00AA0E5E"/>
    <w:rsid w:val="00AA3F66"/>
    <w:rsid w:val="00AB0390"/>
    <w:rsid w:val="00AB1840"/>
    <w:rsid w:val="00AB29FE"/>
    <w:rsid w:val="00AB6BF7"/>
    <w:rsid w:val="00AC0D72"/>
    <w:rsid w:val="00AC0E30"/>
    <w:rsid w:val="00AC141C"/>
    <w:rsid w:val="00AC17D2"/>
    <w:rsid w:val="00AC55C8"/>
    <w:rsid w:val="00AC6795"/>
    <w:rsid w:val="00AD039F"/>
    <w:rsid w:val="00AD134C"/>
    <w:rsid w:val="00AD2BBD"/>
    <w:rsid w:val="00AD4A81"/>
    <w:rsid w:val="00AD5D67"/>
    <w:rsid w:val="00AE1AD0"/>
    <w:rsid w:val="00AE226A"/>
    <w:rsid w:val="00AE39E1"/>
    <w:rsid w:val="00AE3FAC"/>
    <w:rsid w:val="00AE5181"/>
    <w:rsid w:val="00AE59A4"/>
    <w:rsid w:val="00AE5C54"/>
    <w:rsid w:val="00AE60E7"/>
    <w:rsid w:val="00AF0CB6"/>
    <w:rsid w:val="00AF0E10"/>
    <w:rsid w:val="00AF127D"/>
    <w:rsid w:val="00AF16DD"/>
    <w:rsid w:val="00AF21C7"/>
    <w:rsid w:val="00AF592B"/>
    <w:rsid w:val="00AF6BE1"/>
    <w:rsid w:val="00AF707F"/>
    <w:rsid w:val="00B003FA"/>
    <w:rsid w:val="00B01631"/>
    <w:rsid w:val="00B046B6"/>
    <w:rsid w:val="00B04C11"/>
    <w:rsid w:val="00B04DB8"/>
    <w:rsid w:val="00B072DA"/>
    <w:rsid w:val="00B10764"/>
    <w:rsid w:val="00B17606"/>
    <w:rsid w:val="00B20F62"/>
    <w:rsid w:val="00B21EDF"/>
    <w:rsid w:val="00B244B6"/>
    <w:rsid w:val="00B25688"/>
    <w:rsid w:val="00B25F04"/>
    <w:rsid w:val="00B301B0"/>
    <w:rsid w:val="00B32331"/>
    <w:rsid w:val="00B3294F"/>
    <w:rsid w:val="00B350FB"/>
    <w:rsid w:val="00B35C31"/>
    <w:rsid w:val="00B3631B"/>
    <w:rsid w:val="00B36E28"/>
    <w:rsid w:val="00B37D0C"/>
    <w:rsid w:val="00B41A4C"/>
    <w:rsid w:val="00B41C8E"/>
    <w:rsid w:val="00B42F49"/>
    <w:rsid w:val="00B43501"/>
    <w:rsid w:val="00B455CE"/>
    <w:rsid w:val="00B47ABC"/>
    <w:rsid w:val="00B50344"/>
    <w:rsid w:val="00B50CB4"/>
    <w:rsid w:val="00B51899"/>
    <w:rsid w:val="00B53336"/>
    <w:rsid w:val="00B53713"/>
    <w:rsid w:val="00B5446A"/>
    <w:rsid w:val="00B56F9B"/>
    <w:rsid w:val="00B57B37"/>
    <w:rsid w:val="00B6285E"/>
    <w:rsid w:val="00B64FCF"/>
    <w:rsid w:val="00B653DE"/>
    <w:rsid w:val="00B662EC"/>
    <w:rsid w:val="00B679A1"/>
    <w:rsid w:val="00B73C0B"/>
    <w:rsid w:val="00B745C3"/>
    <w:rsid w:val="00B74EB1"/>
    <w:rsid w:val="00B7557D"/>
    <w:rsid w:val="00B769ED"/>
    <w:rsid w:val="00B77325"/>
    <w:rsid w:val="00B8099A"/>
    <w:rsid w:val="00B80B99"/>
    <w:rsid w:val="00B81EFF"/>
    <w:rsid w:val="00B83FB8"/>
    <w:rsid w:val="00B84A5C"/>
    <w:rsid w:val="00B850AE"/>
    <w:rsid w:val="00B8550C"/>
    <w:rsid w:val="00B869E7"/>
    <w:rsid w:val="00B87690"/>
    <w:rsid w:val="00B87ABD"/>
    <w:rsid w:val="00B956D2"/>
    <w:rsid w:val="00B95C9D"/>
    <w:rsid w:val="00B97928"/>
    <w:rsid w:val="00BA3414"/>
    <w:rsid w:val="00BA385D"/>
    <w:rsid w:val="00BA3DAC"/>
    <w:rsid w:val="00BA4A3F"/>
    <w:rsid w:val="00BB2FE2"/>
    <w:rsid w:val="00BB3D28"/>
    <w:rsid w:val="00BB498A"/>
    <w:rsid w:val="00BB6BF4"/>
    <w:rsid w:val="00BB6D93"/>
    <w:rsid w:val="00BB7234"/>
    <w:rsid w:val="00BC0029"/>
    <w:rsid w:val="00BC025D"/>
    <w:rsid w:val="00BC25A5"/>
    <w:rsid w:val="00BC2FC5"/>
    <w:rsid w:val="00BD0280"/>
    <w:rsid w:val="00BD0A00"/>
    <w:rsid w:val="00BD10F9"/>
    <w:rsid w:val="00BD1164"/>
    <w:rsid w:val="00BD1259"/>
    <w:rsid w:val="00BD34FC"/>
    <w:rsid w:val="00BD716F"/>
    <w:rsid w:val="00BE00C9"/>
    <w:rsid w:val="00BE4550"/>
    <w:rsid w:val="00BE519F"/>
    <w:rsid w:val="00BE56FB"/>
    <w:rsid w:val="00BE7913"/>
    <w:rsid w:val="00BF19CC"/>
    <w:rsid w:val="00BF1D42"/>
    <w:rsid w:val="00BF1EAF"/>
    <w:rsid w:val="00BF2857"/>
    <w:rsid w:val="00BF379B"/>
    <w:rsid w:val="00BF4497"/>
    <w:rsid w:val="00BF5151"/>
    <w:rsid w:val="00BF7271"/>
    <w:rsid w:val="00C01D79"/>
    <w:rsid w:val="00C02082"/>
    <w:rsid w:val="00C02149"/>
    <w:rsid w:val="00C06BDA"/>
    <w:rsid w:val="00C0797A"/>
    <w:rsid w:val="00C10986"/>
    <w:rsid w:val="00C15B79"/>
    <w:rsid w:val="00C17D5F"/>
    <w:rsid w:val="00C201F7"/>
    <w:rsid w:val="00C23275"/>
    <w:rsid w:val="00C24CEE"/>
    <w:rsid w:val="00C30BBD"/>
    <w:rsid w:val="00C30EEB"/>
    <w:rsid w:val="00C32ED4"/>
    <w:rsid w:val="00C33322"/>
    <w:rsid w:val="00C33B8C"/>
    <w:rsid w:val="00C378F6"/>
    <w:rsid w:val="00C4138E"/>
    <w:rsid w:val="00C4276A"/>
    <w:rsid w:val="00C43B1E"/>
    <w:rsid w:val="00C4529A"/>
    <w:rsid w:val="00C46DF7"/>
    <w:rsid w:val="00C47ED7"/>
    <w:rsid w:val="00C50DCE"/>
    <w:rsid w:val="00C513FF"/>
    <w:rsid w:val="00C51505"/>
    <w:rsid w:val="00C51512"/>
    <w:rsid w:val="00C535C6"/>
    <w:rsid w:val="00C53CA2"/>
    <w:rsid w:val="00C54E3D"/>
    <w:rsid w:val="00C55711"/>
    <w:rsid w:val="00C5576F"/>
    <w:rsid w:val="00C560F3"/>
    <w:rsid w:val="00C56A44"/>
    <w:rsid w:val="00C56F6D"/>
    <w:rsid w:val="00C57074"/>
    <w:rsid w:val="00C5726B"/>
    <w:rsid w:val="00C6716F"/>
    <w:rsid w:val="00C702CF"/>
    <w:rsid w:val="00C70ABB"/>
    <w:rsid w:val="00C70BE3"/>
    <w:rsid w:val="00C70E24"/>
    <w:rsid w:val="00C71FE0"/>
    <w:rsid w:val="00C724B6"/>
    <w:rsid w:val="00C745E5"/>
    <w:rsid w:val="00C7684A"/>
    <w:rsid w:val="00C77D91"/>
    <w:rsid w:val="00C81084"/>
    <w:rsid w:val="00C816B5"/>
    <w:rsid w:val="00C82D16"/>
    <w:rsid w:val="00C83345"/>
    <w:rsid w:val="00C833A5"/>
    <w:rsid w:val="00C854F5"/>
    <w:rsid w:val="00C85595"/>
    <w:rsid w:val="00C862E9"/>
    <w:rsid w:val="00C94C94"/>
    <w:rsid w:val="00C9645D"/>
    <w:rsid w:val="00C96EBC"/>
    <w:rsid w:val="00CA12CE"/>
    <w:rsid w:val="00CA2680"/>
    <w:rsid w:val="00CA3239"/>
    <w:rsid w:val="00CA4BD3"/>
    <w:rsid w:val="00CA4FE1"/>
    <w:rsid w:val="00CA530C"/>
    <w:rsid w:val="00CB15DD"/>
    <w:rsid w:val="00CB3698"/>
    <w:rsid w:val="00CB3932"/>
    <w:rsid w:val="00CB4167"/>
    <w:rsid w:val="00CB64C1"/>
    <w:rsid w:val="00CC0F38"/>
    <w:rsid w:val="00CC1E7E"/>
    <w:rsid w:val="00CC2662"/>
    <w:rsid w:val="00CC4419"/>
    <w:rsid w:val="00CC44A5"/>
    <w:rsid w:val="00CC4F7B"/>
    <w:rsid w:val="00CC524A"/>
    <w:rsid w:val="00CC6BE4"/>
    <w:rsid w:val="00CD13F2"/>
    <w:rsid w:val="00CD1A00"/>
    <w:rsid w:val="00CD20B0"/>
    <w:rsid w:val="00CD2472"/>
    <w:rsid w:val="00CD3663"/>
    <w:rsid w:val="00CD674E"/>
    <w:rsid w:val="00CD7E8A"/>
    <w:rsid w:val="00CE03C2"/>
    <w:rsid w:val="00CE2E4C"/>
    <w:rsid w:val="00CE34AF"/>
    <w:rsid w:val="00CE4AE9"/>
    <w:rsid w:val="00CE6568"/>
    <w:rsid w:val="00CE7167"/>
    <w:rsid w:val="00CF22BD"/>
    <w:rsid w:val="00CF35C9"/>
    <w:rsid w:val="00CF515E"/>
    <w:rsid w:val="00D0104C"/>
    <w:rsid w:val="00D015DF"/>
    <w:rsid w:val="00D05BCF"/>
    <w:rsid w:val="00D063A1"/>
    <w:rsid w:val="00D06BAF"/>
    <w:rsid w:val="00D1088F"/>
    <w:rsid w:val="00D11F09"/>
    <w:rsid w:val="00D15598"/>
    <w:rsid w:val="00D20223"/>
    <w:rsid w:val="00D202F6"/>
    <w:rsid w:val="00D20BC0"/>
    <w:rsid w:val="00D212A3"/>
    <w:rsid w:val="00D22C71"/>
    <w:rsid w:val="00D23CBF"/>
    <w:rsid w:val="00D25A5E"/>
    <w:rsid w:val="00D26FA5"/>
    <w:rsid w:val="00D32D81"/>
    <w:rsid w:val="00D3363C"/>
    <w:rsid w:val="00D345C7"/>
    <w:rsid w:val="00D35814"/>
    <w:rsid w:val="00D35E5F"/>
    <w:rsid w:val="00D404FF"/>
    <w:rsid w:val="00D46D41"/>
    <w:rsid w:val="00D478D2"/>
    <w:rsid w:val="00D47C2C"/>
    <w:rsid w:val="00D50107"/>
    <w:rsid w:val="00D54391"/>
    <w:rsid w:val="00D5564F"/>
    <w:rsid w:val="00D56976"/>
    <w:rsid w:val="00D579B5"/>
    <w:rsid w:val="00D57BFE"/>
    <w:rsid w:val="00D602C0"/>
    <w:rsid w:val="00D62023"/>
    <w:rsid w:val="00D62EE5"/>
    <w:rsid w:val="00D63315"/>
    <w:rsid w:val="00D66181"/>
    <w:rsid w:val="00D703C8"/>
    <w:rsid w:val="00D70594"/>
    <w:rsid w:val="00D70985"/>
    <w:rsid w:val="00D70C27"/>
    <w:rsid w:val="00D71731"/>
    <w:rsid w:val="00D74584"/>
    <w:rsid w:val="00D76291"/>
    <w:rsid w:val="00D81B8E"/>
    <w:rsid w:val="00D81C5A"/>
    <w:rsid w:val="00D8345A"/>
    <w:rsid w:val="00D84C22"/>
    <w:rsid w:val="00D86AC0"/>
    <w:rsid w:val="00D87975"/>
    <w:rsid w:val="00D90438"/>
    <w:rsid w:val="00D907B0"/>
    <w:rsid w:val="00D9080E"/>
    <w:rsid w:val="00D97814"/>
    <w:rsid w:val="00DA03AA"/>
    <w:rsid w:val="00DA0682"/>
    <w:rsid w:val="00DA1BA5"/>
    <w:rsid w:val="00DA2DF8"/>
    <w:rsid w:val="00DA33BE"/>
    <w:rsid w:val="00DA4522"/>
    <w:rsid w:val="00DB33C5"/>
    <w:rsid w:val="00DB3649"/>
    <w:rsid w:val="00DB373D"/>
    <w:rsid w:val="00DB39C6"/>
    <w:rsid w:val="00DB5A45"/>
    <w:rsid w:val="00DB5EB7"/>
    <w:rsid w:val="00DB767D"/>
    <w:rsid w:val="00DC1235"/>
    <w:rsid w:val="00DC1826"/>
    <w:rsid w:val="00DC5903"/>
    <w:rsid w:val="00DD09FD"/>
    <w:rsid w:val="00DD4398"/>
    <w:rsid w:val="00DD5DC3"/>
    <w:rsid w:val="00DD611F"/>
    <w:rsid w:val="00DD686D"/>
    <w:rsid w:val="00DE1089"/>
    <w:rsid w:val="00DE179A"/>
    <w:rsid w:val="00DE2CF4"/>
    <w:rsid w:val="00DE3676"/>
    <w:rsid w:val="00DE38B0"/>
    <w:rsid w:val="00DE3AC9"/>
    <w:rsid w:val="00DE6248"/>
    <w:rsid w:val="00DE72AB"/>
    <w:rsid w:val="00DF294C"/>
    <w:rsid w:val="00DF2A04"/>
    <w:rsid w:val="00DF3BC0"/>
    <w:rsid w:val="00DF4681"/>
    <w:rsid w:val="00DF5B29"/>
    <w:rsid w:val="00DF641A"/>
    <w:rsid w:val="00DF6A61"/>
    <w:rsid w:val="00DF7D9C"/>
    <w:rsid w:val="00E03218"/>
    <w:rsid w:val="00E06DC4"/>
    <w:rsid w:val="00E07CFC"/>
    <w:rsid w:val="00E108BB"/>
    <w:rsid w:val="00E11CAD"/>
    <w:rsid w:val="00E137DE"/>
    <w:rsid w:val="00E156C2"/>
    <w:rsid w:val="00E15852"/>
    <w:rsid w:val="00E15FFC"/>
    <w:rsid w:val="00E163CE"/>
    <w:rsid w:val="00E16495"/>
    <w:rsid w:val="00E1692F"/>
    <w:rsid w:val="00E17DB2"/>
    <w:rsid w:val="00E21260"/>
    <w:rsid w:val="00E21B43"/>
    <w:rsid w:val="00E2301A"/>
    <w:rsid w:val="00E255AE"/>
    <w:rsid w:val="00E27FFD"/>
    <w:rsid w:val="00E33B6C"/>
    <w:rsid w:val="00E34F69"/>
    <w:rsid w:val="00E365EB"/>
    <w:rsid w:val="00E37F81"/>
    <w:rsid w:val="00E46442"/>
    <w:rsid w:val="00E47463"/>
    <w:rsid w:val="00E47B16"/>
    <w:rsid w:val="00E47B2D"/>
    <w:rsid w:val="00E47D0B"/>
    <w:rsid w:val="00E47EB0"/>
    <w:rsid w:val="00E517A7"/>
    <w:rsid w:val="00E5325F"/>
    <w:rsid w:val="00E55596"/>
    <w:rsid w:val="00E55928"/>
    <w:rsid w:val="00E57092"/>
    <w:rsid w:val="00E61CD3"/>
    <w:rsid w:val="00E63101"/>
    <w:rsid w:val="00E66BFA"/>
    <w:rsid w:val="00E70D4F"/>
    <w:rsid w:val="00E75A24"/>
    <w:rsid w:val="00E82082"/>
    <w:rsid w:val="00E82359"/>
    <w:rsid w:val="00E83327"/>
    <w:rsid w:val="00E83A94"/>
    <w:rsid w:val="00E850A5"/>
    <w:rsid w:val="00E86140"/>
    <w:rsid w:val="00E861A8"/>
    <w:rsid w:val="00E900A9"/>
    <w:rsid w:val="00E9031B"/>
    <w:rsid w:val="00E908BD"/>
    <w:rsid w:val="00E93D10"/>
    <w:rsid w:val="00EA00AD"/>
    <w:rsid w:val="00EA19DE"/>
    <w:rsid w:val="00EA3406"/>
    <w:rsid w:val="00EA3E3D"/>
    <w:rsid w:val="00EA48AF"/>
    <w:rsid w:val="00EA635E"/>
    <w:rsid w:val="00EB1A33"/>
    <w:rsid w:val="00EB1C15"/>
    <w:rsid w:val="00EB45C5"/>
    <w:rsid w:val="00EB4B14"/>
    <w:rsid w:val="00EB4CEC"/>
    <w:rsid w:val="00EB60F1"/>
    <w:rsid w:val="00EB6CE2"/>
    <w:rsid w:val="00EC2C0C"/>
    <w:rsid w:val="00EC3778"/>
    <w:rsid w:val="00EC3E27"/>
    <w:rsid w:val="00EC41C8"/>
    <w:rsid w:val="00EC4E8F"/>
    <w:rsid w:val="00EC6CE3"/>
    <w:rsid w:val="00EC7F07"/>
    <w:rsid w:val="00ED566E"/>
    <w:rsid w:val="00ED757C"/>
    <w:rsid w:val="00ED7919"/>
    <w:rsid w:val="00EE0613"/>
    <w:rsid w:val="00EE1D42"/>
    <w:rsid w:val="00EE2127"/>
    <w:rsid w:val="00EE2AE8"/>
    <w:rsid w:val="00EE341D"/>
    <w:rsid w:val="00EE36DC"/>
    <w:rsid w:val="00EE3906"/>
    <w:rsid w:val="00EE4F61"/>
    <w:rsid w:val="00EE7719"/>
    <w:rsid w:val="00EF0A01"/>
    <w:rsid w:val="00EF0DFC"/>
    <w:rsid w:val="00EF2CAD"/>
    <w:rsid w:val="00EF3414"/>
    <w:rsid w:val="00EF48AD"/>
    <w:rsid w:val="00EF610E"/>
    <w:rsid w:val="00EF78CC"/>
    <w:rsid w:val="00F01A26"/>
    <w:rsid w:val="00F03127"/>
    <w:rsid w:val="00F03FF2"/>
    <w:rsid w:val="00F0539E"/>
    <w:rsid w:val="00F05ABC"/>
    <w:rsid w:val="00F05E50"/>
    <w:rsid w:val="00F079AB"/>
    <w:rsid w:val="00F11683"/>
    <w:rsid w:val="00F12DF9"/>
    <w:rsid w:val="00F142DD"/>
    <w:rsid w:val="00F153A9"/>
    <w:rsid w:val="00F167B1"/>
    <w:rsid w:val="00F1787E"/>
    <w:rsid w:val="00F17A19"/>
    <w:rsid w:val="00F20C09"/>
    <w:rsid w:val="00F236F0"/>
    <w:rsid w:val="00F23D2C"/>
    <w:rsid w:val="00F24453"/>
    <w:rsid w:val="00F24E55"/>
    <w:rsid w:val="00F252C2"/>
    <w:rsid w:val="00F254F1"/>
    <w:rsid w:val="00F30F8F"/>
    <w:rsid w:val="00F3365F"/>
    <w:rsid w:val="00F35521"/>
    <w:rsid w:val="00F35D2A"/>
    <w:rsid w:val="00F40D21"/>
    <w:rsid w:val="00F41B8F"/>
    <w:rsid w:val="00F41DC4"/>
    <w:rsid w:val="00F4224C"/>
    <w:rsid w:val="00F42EC3"/>
    <w:rsid w:val="00F4384A"/>
    <w:rsid w:val="00F44910"/>
    <w:rsid w:val="00F453A8"/>
    <w:rsid w:val="00F47D46"/>
    <w:rsid w:val="00F5144D"/>
    <w:rsid w:val="00F558A2"/>
    <w:rsid w:val="00F6140C"/>
    <w:rsid w:val="00F621BD"/>
    <w:rsid w:val="00F62E56"/>
    <w:rsid w:val="00F639AC"/>
    <w:rsid w:val="00F63CF6"/>
    <w:rsid w:val="00F63E6E"/>
    <w:rsid w:val="00F64D37"/>
    <w:rsid w:val="00F651A6"/>
    <w:rsid w:val="00F65A76"/>
    <w:rsid w:val="00F66442"/>
    <w:rsid w:val="00F6717B"/>
    <w:rsid w:val="00F704BF"/>
    <w:rsid w:val="00F7091D"/>
    <w:rsid w:val="00F722FE"/>
    <w:rsid w:val="00F73589"/>
    <w:rsid w:val="00F7522C"/>
    <w:rsid w:val="00F75806"/>
    <w:rsid w:val="00F760FA"/>
    <w:rsid w:val="00F850F3"/>
    <w:rsid w:val="00F855DC"/>
    <w:rsid w:val="00F85A35"/>
    <w:rsid w:val="00F86801"/>
    <w:rsid w:val="00F8720E"/>
    <w:rsid w:val="00F9020E"/>
    <w:rsid w:val="00F90331"/>
    <w:rsid w:val="00F94AF8"/>
    <w:rsid w:val="00F94F47"/>
    <w:rsid w:val="00F95893"/>
    <w:rsid w:val="00F95D71"/>
    <w:rsid w:val="00FA0375"/>
    <w:rsid w:val="00FA0D4D"/>
    <w:rsid w:val="00FA1109"/>
    <w:rsid w:val="00FA21F3"/>
    <w:rsid w:val="00FA27A5"/>
    <w:rsid w:val="00FA39DB"/>
    <w:rsid w:val="00FA4579"/>
    <w:rsid w:val="00FA5E9F"/>
    <w:rsid w:val="00FB003E"/>
    <w:rsid w:val="00FC22DD"/>
    <w:rsid w:val="00FC3153"/>
    <w:rsid w:val="00FC513D"/>
    <w:rsid w:val="00FC678D"/>
    <w:rsid w:val="00FC7CC8"/>
    <w:rsid w:val="00FD1055"/>
    <w:rsid w:val="00FD5050"/>
    <w:rsid w:val="00FD5AC4"/>
    <w:rsid w:val="00FD6849"/>
    <w:rsid w:val="00FD74E7"/>
    <w:rsid w:val="00FE15BD"/>
    <w:rsid w:val="00FE2862"/>
    <w:rsid w:val="00FE32B0"/>
    <w:rsid w:val="00FE3E27"/>
    <w:rsid w:val="00FE6721"/>
    <w:rsid w:val="00FE6A65"/>
    <w:rsid w:val="00FF18E8"/>
    <w:rsid w:val="00FF3A59"/>
    <w:rsid w:val="00FF4B5D"/>
    <w:rsid w:val="00FF634A"/>
    <w:rsid w:val="015B4DF0"/>
    <w:rsid w:val="017B66B9"/>
    <w:rsid w:val="01D15941"/>
    <w:rsid w:val="07777774"/>
    <w:rsid w:val="08BD1546"/>
    <w:rsid w:val="09A13E2F"/>
    <w:rsid w:val="09C156F8"/>
    <w:rsid w:val="0E0C9387"/>
    <w:rsid w:val="0F372252"/>
    <w:rsid w:val="140E5CA7"/>
    <w:rsid w:val="186F6679"/>
    <w:rsid w:val="1CE74D68"/>
    <w:rsid w:val="1DF9E025"/>
    <w:rsid w:val="1E4AFBC8"/>
    <w:rsid w:val="1FA09AA9"/>
    <w:rsid w:val="200D36A8"/>
    <w:rsid w:val="235E1269"/>
    <w:rsid w:val="246AB81B"/>
    <w:rsid w:val="26DEDFB5"/>
    <w:rsid w:val="2864428A"/>
    <w:rsid w:val="29335774"/>
    <w:rsid w:val="294C2FCE"/>
    <w:rsid w:val="29CB5E21"/>
    <w:rsid w:val="2D0A8258"/>
    <w:rsid w:val="2DEF5B25"/>
    <w:rsid w:val="38AA8BFF"/>
    <w:rsid w:val="3B88A4A9"/>
    <w:rsid w:val="3C787B45"/>
    <w:rsid w:val="3F72F108"/>
    <w:rsid w:val="408B674E"/>
    <w:rsid w:val="421CD978"/>
    <w:rsid w:val="5185D0A3"/>
    <w:rsid w:val="53BDEACE"/>
    <w:rsid w:val="5575CBBC"/>
    <w:rsid w:val="5B474372"/>
    <w:rsid w:val="5BE64B21"/>
    <w:rsid w:val="5EDB5228"/>
    <w:rsid w:val="606A3A4D"/>
    <w:rsid w:val="60772289"/>
    <w:rsid w:val="6129CE26"/>
    <w:rsid w:val="6283B86B"/>
    <w:rsid w:val="629EF9F9"/>
    <w:rsid w:val="6455D659"/>
    <w:rsid w:val="64EDED45"/>
    <w:rsid w:val="650010EB"/>
    <w:rsid w:val="65C6D082"/>
    <w:rsid w:val="6A18F0BD"/>
    <w:rsid w:val="6B8E01F6"/>
    <w:rsid w:val="707E5061"/>
    <w:rsid w:val="73A8E0B6"/>
    <w:rsid w:val="745D2100"/>
    <w:rsid w:val="7591F9B7"/>
    <w:rsid w:val="762E5B75"/>
    <w:rsid w:val="77515511"/>
    <w:rsid w:val="7AE16986"/>
    <w:rsid w:val="7C7907B3"/>
    <w:rsid w:val="7E2D3B9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E5061"/>
  <w15:chartTrackingRefBased/>
  <w15:docId w15:val="{BB457515-00EF-4F1B-ABB6-C26F75F2B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236F0"/>
    <w:pPr>
      <w:keepNext/>
      <w:keepLines/>
      <w:spacing w:before="240" w:after="0"/>
      <w:outlineLvl w:val="0"/>
    </w:pPr>
    <w:rPr>
      <w:rFonts w:ascii="Arial" w:eastAsiaTheme="majorEastAsia" w:hAnsi="Arial" w:cstheme="majorBidi"/>
      <w:b/>
      <w:color w:val="4472C4" w:themeColor="accent1"/>
      <w:sz w:val="48"/>
      <w:szCs w:val="32"/>
    </w:rPr>
  </w:style>
  <w:style w:type="paragraph" w:styleId="Kop2">
    <w:name w:val="heading 2"/>
    <w:basedOn w:val="Standaard"/>
    <w:next w:val="Standaard"/>
    <w:link w:val="Kop2Char"/>
    <w:uiPriority w:val="9"/>
    <w:unhideWhenUsed/>
    <w:qFormat/>
    <w:rsid w:val="00D86AC0"/>
    <w:pPr>
      <w:keepNext/>
      <w:keepLines/>
      <w:spacing w:before="40" w:after="0"/>
      <w:outlineLvl w:val="1"/>
    </w:pPr>
    <w:rPr>
      <w:rFonts w:ascii="Arial" w:eastAsiaTheme="majorEastAsia" w:hAnsi="Arial" w:cstheme="majorBidi"/>
      <w:b/>
      <w:color w:val="C00000"/>
      <w:sz w:val="24"/>
      <w:szCs w:val="26"/>
    </w:rPr>
  </w:style>
  <w:style w:type="paragraph" w:styleId="Kop3">
    <w:name w:val="heading 3"/>
    <w:basedOn w:val="Standaard"/>
    <w:next w:val="Standaard"/>
    <w:link w:val="Kop3Char"/>
    <w:uiPriority w:val="9"/>
    <w:unhideWhenUsed/>
    <w:qFormat/>
    <w:rsid w:val="000C5E9F"/>
    <w:pPr>
      <w:keepNext/>
      <w:keepLines/>
      <w:spacing w:before="40" w:after="0"/>
      <w:outlineLvl w:val="2"/>
    </w:pPr>
    <w:rPr>
      <w:rFonts w:asciiTheme="majorHAnsi" w:eastAsia="Times New Roman" w:hAnsiTheme="majorHAnsi" w:cstheme="majorBidi"/>
      <w:b/>
      <w:i/>
      <w:color w:val="4472C4" w:themeColor="accent1"/>
      <w:sz w:val="24"/>
      <w:szCs w:val="24"/>
      <w:lang w:eastAsia="nl-NL"/>
    </w:rPr>
  </w:style>
  <w:style w:type="paragraph" w:styleId="Kop4">
    <w:name w:val="heading 4"/>
    <w:basedOn w:val="Standaard"/>
    <w:next w:val="Standaard"/>
    <w:link w:val="Kop4Char"/>
    <w:uiPriority w:val="9"/>
    <w:unhideWhenUsed/>
    <w:qFormat/>
    <w:rsid w:val="00FE672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236F0"/>
    <w:rPr>
      <w:rFonts w:ascii="Arial" w:eastAsiaTheme="majorEastAsia" w:hAnsi="Arial" w:cstheme="majorBidi"/>
      <w:b/>
      <w:color w:val="4472C4" w:themeColor="accent1"/>
      <w:sz w:val="48"/>
      <w:szCs w:val="32"/>
    </w:rPr>
  </w:style>
  <w:style w:type="paragraph" w:customStyle="1" w:styleId="paragraph">
    <w:name w:val="paragraph"/>
    <w:basedOn w:val="Standaard"/>
    <w:rsid w:val="00E2301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E2301A"/>
  </w:style>
  <w:style w:type="character" w:customStyle="1" w:styleId="scxw157780355">
    <w:name w:val="scxw157780355"/>
    <w:basedOn w:val="Standaardalinea-lettertype"/>
    <w:rsid w:val="00E2301A"/>
  </w:style>
  <w:style w:type="character" w:customStyle="1" w:styleId="eop">
    <w:name w:val="eop"/>
    <w:basedOn w:val="Standaardalinea-lettertype"/>
    <w:rsid w:val="00E2301A"/>
  </w:style>
  <w:style w:type="character" w:customStyle="1" w:styleId="tabchar">
    <w:name w:val="tabchar"/>
    <w:basedOn w:val="Standaardalinea-lettertype"/>
    <w:rsid w:val="00E2301A"/>
  </w:style>
  <w:style w:type="character" w:customStyle="1" w:styleId="spellingerror">
    <w:name w:val="spellingerror"/>
    <w:basedOn w:val="Standaardalinea-lettertype"/>
    <w:rsid w:val="00E2301A"/>
  </w:style>
  <w:style w:type="character" w:styleId="Hyperlink">
    <w:name w:val="Hyperlink"/>
    <w:basedOn w:val="Standaardalinea-lettertype"/>
    <w:uiPriority w:val="99"/>
    <w:unhideWhenUsed/>
    <w:rsid w:val="00D05BCF"/>
    <w:rPr>
      <w:color w:val="0563C1" w:themeColor="hyperlink"/>
      <w:u w:val="single"/>
    </w:rPr>
  </w:style>
  <w:style w:type="character" w:styleId="Onopgelostemelding">
    <w:name w:val="Unresolved Mention"/>
    <w:basedOn w:val="Standaardalinea-lettertype"/>
    <w:uiPriority w:val="99"/>
    <w:semiHidden/>
    <w:unhideWhenUsed/>
    <w:rsid w:val="00D05BCF"/>
    <w:rPr>
      <w:color w:val="605E5C"/>
      <w:shd w:val="clear" w:color="auto" w:fill="E1DFDD"/>
    </w:rPr>
  </w:style>
  <w:style w:type="paragraph" w:styleId="Koptekst">
    <w:name w:val="header"/>
    <w:basedOn w:val="Standaard"/>
    <w:link w:val="KoptekstChar"/>
    <w:uiPriority w:val="99"/>
    <w:unhideWhenUsed/>
    <w:rsid w:val="00D907B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907B0"/>
  </w:style>
  <w:style w:type="paragraph" w:styleId="Voettekst">
    <w:name w:val="footer"/>
    <w:basedOn w:val="Standaard"/>
    <w:link w:val="VoettekstChar"/>
    <w:uiPriority w:val="99"/>
    <w:unhideWhenUsed/>
    <w:rsid w:val="00D907B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907B0"/>
  </w:style>
  <w:style w:type="paragraph" w:styleId="Kopvaninhoudsopgave">
    <w:name w:val="TOC Heading"/>
    <w:basedOn w:val="Kop1"/>
    <w:next w:val="Standaard"/>
    <w:uiPriority w:val="39"/>
    <w:unhideWhenUsed/>
    <w:qFormat/>
    <w:rsid w:val="00ED757C"/>
    <w:pPr>
      <w:outlineLvl w:val="9"/>
    </w:pPr>
    <w:rPr>
      <w:b w:val="0"/>
      <w:color w:val="2F5496" w:themeColor="accent1" w:themeShade="BF"/>
      <w:sz w:val="32"/>
      <w:lang w:eastAsia="nl-NL"/>
    </w:rPr>
  </w:style>
  <w:style w:type="paragraph" w:styleId="Inhopg1">
    <w:name w:val="toc 1"/>
    <w:basedOn w:val="Standaard"/>
    <w:next w:val="Standaard"/>
    <w:autoRedefine/>
    <w:uiPriority w:val="39"/>
    <w:unhideWhenUsed/>
    <w:rsid w:val="00ED757C"/>
    <w:pPr>
      <w:spacing w:after="100"/>
    </w:pPr>
  </w:style>
  <w:style w:type="character" w:customStyle="1" w:styleId="scxw142207222">
    <w:name w:val="scxw142207222"/>
    <w:basedOn w:val="Standaardalinea-lettertype"/>
    <w:rsid w:val="00FA27A5"/>
  </w:style>
  <w:style w:type="character" w:customStyle="1" w:styleId="pagebreaktextspan">
    <w:name w:val="pagebreaktextspan"/>
    <w:basedOn w:val="Standaardalinea-lettertype"/>
    <w:rsid w:val="00394836"/>
  </w:style>
  <w:style w:type="character" w:customStyle="1" w:styleId="Kop2Char">
    <w:name w:val="Kop 2 Char"/>
    <w:basedOn w:val="Standaardalinea-lettertype"/>
    <w:link w:val="Kop2"/>
    <w:uiPriority w:val="9"/>
    <w:rsid w:val="00D86AC0"/>
    <w:rPr>
      <w:rFonts w:ascii="Arial" w:eastAsiaTheme="majorEastAsia" w:hAnsi="Arial" w:cstheme="majorBidi"/>
      <w:b/>
      <w:color w:val="C00000"/>
      <w:sz w:val="24"/>
      <w:szCs w:val="26"/>
    </w:rPr>
  </w:style>
  <w:style w:type="paragraph" w:styleId="Geenafstand">
    <w:name w:val="No Spacing"/>
    <w:link w:val="GeenafstandChar"/>
    <w:uiPriority w:val="1"/>
    <w:qFormat/>
    <w:rsid w:val="00DE179A"/>
    <w:pPr>
      <w:spacing w:after="0" w:line="240" w:lineRule="auto"/>
    </w:pPr>
  </w:style>
  <w:style w:type="character" w:customStyle="1" w:styleId="contextualspellingandgrammarerror">
    <w:name w:val="contextualspellingandgrammarerror"/>
    <w:basedOn w:val="Standaardalinea-lettertype"/>
    <w:rsid w:val="001613C3"/>
  </w:style>
  <w:style w:type="character" w:customStyle="1" w:styleId="GeenafstandChar">
    <w:name w:val="Geen afstand Char"/>
    <w:basedOn w:val="Standaardalinea-lettertype"/>
    <w:link w:val="Geenafstand"/>
    <w:uiPriority w:val="1"/>
    <w:locked/>
    <w:rsid w:val="001352DF"/>
  </w:style>
  <w:style w:type="paragraph" w:styleId="Lijstalinea">
    <w:name w:val="List Paragraph"/>
    <w:basedOn w:val="Standaard"/>
    <w:uiPriority w:val="34"/>
    <w:qFormat/>
    <w:rsid w:val="0080109F"/>
    <w:pPr>
      <w:spacing w:after="120" w:line="276" w:lineRule="auto"/>
      <w:ind w:left="720"/>
      <w:contextualSpacing/>
    </w:pPr>
    <w:rPr>
      <w:rFonts w:ascii="Arial" w:hAnsi="Arial"/>
    </w:rPr>
  </w:style>
  <w:style w:type="character" w:customStyle="1" w:styleId="Kop3Char">
    <w:name w:val="Kop 3 Char"/>
    <w:basedOn w:val="Standaardalinea-lettertype"/>
    <w:link w:val="Kop3"/>
    <w:uiPriority w:val="9"/>
    <w:rsid w:val="000C5E9F"/>
    <w:rPr>
      <w:rFonts w:asciiTheme="majorHAnsi" w:eastAsia="Times New Roman" w:hAnsiTheme="majorHAnsi" w:cstheme="majorBidi"/>
      <w:b/>
      <w:i/>
      <w:color w:val="4472C4" w:themeColor="accent1"/>
      <w:sz w:val="24"/>
      <w:szCs w:val="24"/>
      <w:lang w:eastAsia="nl-NL"/>
    </w:rPr>
  </w:style>
  <w:style w:type="paragraph" w:styleId="Inhopg2">
    <w:name w:val="toc 2"/>
    <w:basedOn w:val="Standaard"/>
    <w:next w:val="Standaard"/>
    <w:autoRedefine/>
    <w:uiPriority w:val="39"/>
    <w:unhideWhenUsed/>
    <w:rsid w:val="00F24E55"/>
    <w:pPr>
      <w:spacing w:after="100"/>
      <w:ind w:left="220"/>
    </w:pPr>
  </w:style>
  <w:style w:type="paragraph" w:styleId="Normaalweb">
    <w:name w:val="Normal (Web)"/>
    <w:basedOn w:val="Standaard"/>
    <w:uiPriority w:val="99"/>
    <w:unhideWhenUsed/>
    <w:rsid w:val="0050744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421C84"/>
    <w:rPr>
      <w:b/>
      <w:bCs/>
    </w:rPr>
  </w:style>
  <w:style w:type="character" w:customStyle="1" w:styleId="Kop4Char">
    <w:name w:val="Kop 4 Char"/>
    <w:basedOn w:val="Standaardalinea-lettertype"/>
    <w:link w:val="Kop4"/>
    <w:uiPriority w:val="9"/>
    <w:rsid w:val="00FE6721"/>
    <w:rPr>
      <w:rFonts w:asciiTheme="majorHAnsi" w:eastAsiaTheme="majorEastAsia" w:hAnsiTheme="majorHAnsi" w:cstheme="majorBidi"/>
      <w:i/>
      <w:iCs/>
      <w:color w:val="2F5496" w:themeColor="accent1" w:themeShade="BF"/>
    </w:rPr>
  </w:style>
  <w:style w:type="paragraph" w:customStyle="1" w:styleId="bijschrift">
    <w:name w:val="bijschrift"/>
    <w:basedOn w:val="Standaard"/>
    <w:rsid w:val="00FE6721"/>
    <w:pPr>
      <w:keepLines/>
      <w:tabs>
        <w:tab w:val="left" w:pos="-1440"/>
        <w:tab w:val="left" w:pos="-720"/>
      </w:tabs>
      <w:spacing w:after="120" w:line="240" w:lineRule="auto"/>
    </w:pPr>
    <w:rPr>
      <w:rFonts w:ascii="Times New Roman" w:eastAsia="Times New Roman" w:hAnsi="Times New Roman" w:cs="Times New Roman"/>
      <w:sz w:val="24"/>
      <w:szCs w:val="20"/>
      <w:lang w:eastAsia="nl-NL"/>
    </w:rPr>
  </w:style>
  <w:style w:type="paragraph" w:customStyle="1" w:styleId="Subkop2">
    <w:name w:val="Subkop2"/>
    <w:basedOn w:val="Standaard"/>
    <w:rsid w:val="00FE6721"/>
    <w:pPr>
      <w:keepNext/>
      <w:keepLines/>
      <w:tabs>
        <w:tab w:val="left" w:pos="-426"/>
        <w:tab w:val="left" w:pos="4110"/>
      </w:tabs>
      <w:spacing w:after="120" w:line="240" w:lineRule="auto"/>
    </w:pPr>
    <w:rPr>
      <w:rFonts w:ascii="Times New Roman" w:eastAsia="Times New Roman" w:hAnsi="Times New Roman" w:cs="Times New Roman"/>
      <w:sz w:val="24"/>
      <w:szCs w:val="20"/>
      <w:u w:val="single"/>
      <w:lang w:eastAsia="nl-NL"/>
    </w:rPr>
  </w:style>
  <w:style w:type="paragraph" w:customStyle="1" w:styleId="Arial">
    <w:name w:val="Arial"/>
    <w:basedOn w:val="Standaard"/>
    <w:rsid w:val="08BD1546"/>
    <w:pPr>
      <w:spacing w:after="0"/>
    </w:pPr>
    <w:rPr>
      <w:rFonts w:ascii="Arial" w:eastAsia="Times New Roman" w:hAnsi="Arial" w:cs="Arial"/>
      <w:color w:val="000000" w:themeColor="text1"/>
      <w:sz w:val="20"/>
      <w:szCs w:val="20"/>
      <w:lang w:eastAsia="nl-NL"/>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cxw131642774">
    <w:name w:val="scxw131642774"/>
    <w:basedOn w:val="Standaardalinea-lettertype"/>
    <w:rsid w:val="00304C75"/>
  </w:style>
  <w:style w:type="character" w:customStyle="1" w:styleId="scxw104209336">
    <w:name w:val="scxw104209336"/>
    <w:basedOn w:val="Standaardalinea-lettertype"/>
    <w:rsid w:val="001A70E3"/>
  </w:style>
  <w:style w:type="character" w:customStyle="1" w:styleId="scxw193603079">
    <w:name w:val="scxw193603079"/>
    <w:basedOn w:val="Standaardalinea-lettertype"/>
    <w:rsid w:val="00BC025D"/>
  </w:style>
  <w:style w:type="character" w:customStyle="1" w:styleId="scxw178604626">
    <w:name w:val="scxw178604626"/>
    <w:basedOn w:val="Standaardalinea-lettertype"/>
    <w:rsid w:val="00771D9D"/>
  </w:style>
  <w:style w:type="character" w:customStyle="1" w:styleId="scxw212101828">
    <w:name w:val="scxw212101828"/>
    <w:basedOn w:val="Standaardalinea-lettertype"/>
    <w:rsid w:val="007405F5"/>
  </w:style>
  <w:style w:type="paragraph" w:customStyle="1" w:styleId="Default">
    <w:name w:val="Default"/>
    <w:rsid w:val="0030204B"/>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Subkopje">
    <w:name w:val="Subkopje"/>
    <w:basedOn w:val="Standaard"/>
    <w:rsid w:val="0030204B"/>
    <w:pPr>
      <w:keepNext/>
      <w:keepLines/>
      <w:tabs>
        <w:tab w:val="left" w:pos="-1440"/>
        <w:tab w:val="left" w:pos="-720"/>
      </w:tabs>
      <w:spacing w:before="120" w:after="120" w:line="240" w:lineRule="auto"/>
    </w:pPr>
    <w:rPr>
      <w:rFonts w:ascii="Times New Roman" w:eastAsia="Times New Roman" w:hAnsi="Times New Roman" w:cs="Times New Roman"/>
      <w:b/>
      <w:color w:val="000000"/>
      <w:sz w:val="24"/>
      <w:szCs w:val="20"/>
      <w:lang w:eastAsia="nl-NL"/>
    </w:rPr>
  </w:style>
  <w:style w:type="paragraph" w:styleId="Inhopg3">
    <w:name w:val="toc 3"/>
    <w:basedOn w:val="Standaard"/>
    <w:next w:val="Standaard"/>
    <w:autoRedefine/>
    <w:uiPriority w:val="39"/>
    <w:unhideWhenUsed/>
    <w:rsid w:val="00563932"/>
    <w:pPr>
      <w:spacing w:after="100"/>
      <w:ind w:left="440"/>
    </w:pPr>
  </w:style>
  <w:style w:type="character" w:customStyle="1" w:styleId="scxw257888477">
    <w:name w:val="scxw257888477"/>
    <w:basedOn w:val="Standaardalinea-lettertype"/>
    <w:rsid w:val="002878A9"/>
  </w:style>
  <w:style w:type="paragraph" w:styleId="Inhopg4">
    <w:name w:val="toc 4"/>
    <w:basedOn w:val="Standaard"/>
    <w:next w:val="Standaard"/>
    <w:autoRedefine/>
    <w:uiPriority w:val="39"/>
    <w:unhideWhenUsed/>
    <w:rsid w:val="005F2B84"/>
    <w:pPr>
      <w:spacing w:after="100"/>
      <w:ind w:left="660"/>
    </w:pPr>
    <w:rPr>
      <w:rFonts w:eastAsiaTheme="minorEastAsia"/>
      <w:lang w:eastAsia="nl-NL"/>
    </w:rPr>
  </w:style>
  <w:style w:type="paragraph" w:styleId="Inhopg5">
    <w:name w:val="toc 5"/>
    <w:basedOn w:val="Standaard"/>
    <w:next w:val="Standaard"/>
    <w:autoRedefine/>
    <w:uiPriority w:val="39"/>
    <w:unhideWhenUsed/>
    <w:rsid w:val="005F2B84"/>
    <w:pPr>
      <w:spacing w:after="100"/>
      <w:ind w:left="880"/>
    </w:pPr>
    <w:rPr>
      <w:rFonts w:eastAsiaTheme="minorEastAsia"/>
      <w:lang w:eastAsia="nl-NL"/>
    </w:rPr>
  </w:style>
  <w:style w:type="paragraph" w:styleId="Inhopg6">
    <w:name w:val="toc 6"/>
    <w:basedOn w:val="Standaard"/>
    <w:next w:val="Standaard"/>
    <w:autoRedefine/>
    <w:uiPriority w:val="39"/>
    <w:unhideWhenUsed/>
    <w:rsid w:val="005F2B84"/>
    <w:pPr>
      <w:spacing w:after="100"/>
      <w:ind w:left="1100"/>
    </w:pPr>
    <w:rPr>
      <w:rFonts w:eastAsiaTheme="minorEastAsia"/>
      <w:lang w:eastAsia="nl-NL"/>
    </w:rPr>
  </w:style>
  <w:style w:type="paragraph" w:styleId="Inhopg7">
    <w:name w:val="toc 7"/>
    <w:basedOn w:val="Standaard"/>
    <w:next w:val="Standaard"/>
    <w:autoRedefine/>
    <w:uiPriority w:val="39"/>
    <w:unhideWhenUsed/>
    <w:rsid w:val="005F2B84"/>
    <w:pPr>
      <w:spacing w:after="100"/>
      <w:ind w:left="1320"/>
    </w:pPr>
    <w:rPr>
      <w:rFonts w:eastAsiaTheme="minorEastAsia"/>
      <w:lang w:eastAsia="nl-NL"/>
    </w:rPr>
  </w:style>
  <w:style w:type="paragraph" w:styleId="Inhopg8">
    <w:name w:val="toc 8"/>
    <w:basedOn w:val="Standaard"/>
    <w:next w:val="Standaard"/>
    <w:autoRedefine/>
    <w:uiPriority w:val="39"/>
    <w:unhideWhenUsed/>
    <w:rsid w:val="005F2B84"/>
    <w:pPr>
      <w:spacing w:after="100"/>
      <w:ind w:left="1540"/>
    </w:pPr>
    <w:rPr>
      <w:rFonts w:eastAsiaTheme="minorEastAsia"/>
      <w:lang w:eastAsia="nl-NL"/>
    </w:rPr>
  </w:style>
  <w:style w:type="paragraph" w:styleId="Inhopg9">
    <w:name w:val="toc 9"/>
    <w:basedOn w:val="Standaard"/>
    <w:next w:val="Standaard"/>
    <w:autoRedefine/>
    <w:uiPriority w:val="39"/>
    <w:unhideWhenUsed/>
    <w:rsid w:val="005F2B84"/>
    <w:pPr>
      <w:spacing w:after="100"/>
      <w:ind w:left="1760"/>
    </w:pPr>
    <w:rPr>
      <w:rFonts w:eastAsiaTheme="minorEastAsia"/>
      <w:lang w:eastAsia="nl-NL"/>
    </w:rPr>
  </w:style>
  <w:style w:type="character" w:customStyle="1" w:styleId="scxw69173952">
    <w:name w:val="scxw69173952"/>
    <w:basedOn w:val="Standaardalinea-lettertype"/>
    <w:rsid w:val="001D4DC8"/>
  </w:style>
  <w:style w:type="character" w:styleId="GevolgdeHyperlink">
    <w:name w:val="FollowedHyperlink"/>
    <w:basedOn w:val="Standaardalinea-lettertype"/>
    <w:uiPriority w:val="99"/>
    <w:semiHidden/>
    <w:unhideWhenUsed/>
    <w:rsid w:val="00A201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5059">
      <w:bodyDiv w:val="1"/>
      <w:marLeft w:val="0"/>
      <w:marRight w:val="0"/>
      <w:marTop w:val="0"/>
      <w:marBottom w:val="0"/>
      <w:divBdr>
        <w:top w:val="none" w:sz="0" w:space="0" w:color="auto"/>
        <w:left w:val="none" w:sz="0" w:space="0" w:color="auto"/>
        <w:bottom w:val="none" w:sz="0" w:space="0" w:color="auto"/>
        <w:right w:val="none" w:sz="0" w:space="0" w:color="auto"/>
      </w:divBdr>
      <w:divsChild>
        <w:div w:id="214007495">
          <w:marLeft w:val="0"/>
          <w:marRight w:val="0"/>
          <w:marTop w:val="0"/>
          <w:marBottom w:val="0"/>
          <w:divBdr>
            <w:top w:val="none" w:sz="0" w:space="0" w:color="auto"/>
            <w:left w:val="none" w:sz="0" w:space="0" w:color="auto"/>
            <w:bottom w:val="none" w:sz="0" w:space="0" w:color="auto"/>
            <w:right w:val="none" w:sz="0" w:space="0" w:color="auto"/>
          </w:divBdr>
        </w:div>
        <w:div w:id="1331906336">
          <w:marLeft w:val="0"/>
          <w:marRight w:val="0"/>
          <w:marTop w:val="0"/>
          <w:marBottom w:val="0"/>
          <w:divBdr>
            <w:top w:val="none" w:sz="0" w:space="0" w:color="auto"/>
            <w:left w:val="none" w:sz="0" w:space="0" w:color="auto"/>
            <w:bottom w:val="none" w:sz="0" w:space="0" w:color="auto"/>
            <w:right w:val="none" w:sz="0" w:space="0" w:color="auto"/>
          </w:divBdr>
        </w:div>
        <w:div w:id="745344352">
          <w:marLeft w:val="0"/>
          <w:marRight w:val="0"/>
          <w:marTop w:val="0"/>
          <w:marBottom w:val="0"/>
          <w:divBdr>
            <w:top w:val="none" w:sz="0" w:space="0" w:color="auto"/>
            <w:left w:val="none" w:sz="0" w:space="0" w:color="auto"/>
            <w:bottom w:val="none" w:sz="0" w:space="0" w:color="auto"/>
            <w:right w:val="none" w:sz="0" w:space="0" w:color="auto"/>
          </w:divBdr>
        </w:div>
        <w:div w:id="762647934">
          <w:marLeft w:val="0"/>
          <w:marRight w:val="0"/>
          <w:marTop w:val="0"/>
          <w:marBottom w:val="0"/>
          <w:divBdr>
            <w:top w:val="none" w:sz="0" w:space="0" w:color="auto"/>
            <w:left w:val="none" w:sz="0" w:space="0" w:color="auto"/>
            <w:bottom w:val="none" w:sz="0" w:space="0" w:color="auto"/>
            <w:right w:val="none" w:sz="0" w:space="0" w:color="auto"/>
          </w:divBdr>
        </w:div>
        <w:div w:id="454372292">
          <w:marLeft w:val="0"/>
          <w:marRight w:val="0"/>
          <w:marTop w:val="0"/>
          <w:marBottom w:val="0"/>
          <w:divBdr>
            <w:top w:val="none" w:sz="0" w:space="0" w:color="auto"/>
            <w:left w:val="none" w:sz="0" w:space="0" w:color="auto"/>
            <w:bottom w:val="none" w:sz="0" w:space="0" w:color="auto"/>
            <w:right w:val="none" w:sz="0" w:space="0" w:color="auto"/>
          </w:divBdr>
        </w:div>
      </w:divsChild>
    </w:div>
    <w:div w:id="27221915">
      <w:bodyDiv w:val="1"/>
      <w:marLeft w:val="0"/>
      <w:marRight w:val="0"/>
      <w:marTop w:val="0"/>
      <w:marBottom w:val="0"/>
      <w:divBdr>
        <w:top w:val="none" w:sz="0" w:space="0" w:color="auto"/>
        <w:left w:val="none" w:sz="0" w:space="0" w:color="auto"/>
        <w:bottom w:val="none" w:sz="0" w:space="0" w:color="auto"/>
        <w:right w:val="none" w:sz="0" w:space="0" w:color="auto"/>
      </w:divBdr>
    </w:div>
    <w:div w:id="70782491">
      <w:bodyDiv w:val="1"/>
      <w:marLeft w:val="0"/>
      <w:marRight w:val="0"/>
      <w:marTop w:val="0"/>
      <w:marBottom w:val="0"/>
      <w:divBdr>
        <w:top w:val="none" w:sz="0" w:space="0" w:color="auto"/>
        <w:left w:val="none" w:sz="0" w:space="0" w:color="auto"/>
        <w:bottom w:val="none" w:sz="0" w:space="0" w:color="auto"/>
        <w:right w:val="none" w:sz="0" w:space="0" w:color="auto"/>
      </w:divBdr>
    </w:div>
    <w:div w:id="77987977">
      <w:bodyDiv w:val="1"/>
      <w:marLeft w:val="0"/>
      <w:marRight w:val="0"/>
      <w:marTop w:val="0"/>
      <w:marBottom w:val="0"/>
      <w:divBdr>
        <w:top w:val="none" w:sz="0" w:space="0" w:color="auto"/>
        <w:left w:val="none" w:sz="0" w:space="0" w:color="auto"/>
        <w:bottom w:val="none" w:sz="0" w:space="0" w:color="auto"/>
        <w:right w:val="none" w:sz="0" w:space="0" w:color="auto"/>
      </w:divBdr>
      <w:divsChild>
        <w:div w:id="18896118">
          <w:marLeft w:val="0"/>
          <w:marRight w:val="0"/>
          <w:marTop w:val="0"/>
          <w:marBottom w:val="0"/>
          <w:divBdr>
            <w:top w:val="none" w:sz="0" w:space="0" w:color="auto"/>
            <w:left w:val="none" w:sz="0" w:space="0" w:color="auto"/>
            <w:bottom w:val="none" w:sz="0" w:space="0" w:color="auto"/>
            <w:right w:val="none" w:sz="0" w:space="0" w:color="auto"/>
          </w:divBdr>
          <w:divsChild>
            <w:div w:id="1069155558">
              <w:marLeft w:val="0"/>
              <w:marRight w:val="0"/>
              <w:marTop w:val="0"/>
              <w:marBottom w:val="0"/>
              <w:divBdr>
                <w:top w:val="none" w:sz="0" w:space="0" w:color="auto"/>
                <w:left w:val="none" w:sz="0" w:space="0" w:color="auto"/>
                <w:bottom w:val="none" w:sz="0" w:space="0" w:color="auto"/>
                <w:right w:val="none" w:sz="0" w:space="0" w:color="auto"/>
              </w:divBdr>
            </w:div>
            <w:div w:id="1936552440">
              <w:marLeft w:val="0"/>
              <w:marRight w:val="0"/>
              <w:marTop w:val="0"/>
              <w:marBottom w:val="0"/>
              <w:divBdr>
                <w:top w:val="none" w:sz="0" w:space="0" w:color="auto"/>
                <w:left w:val="none" w:sz="0" w:space="0" w:color="auto"/>
                <w:bottom w:val="none" w:sz="0" w:space="0" w:color="auto"/>
                <w:right w:val="none" w:sz="0" w:space="0" w:color="auto"/>
              </w:divBdr>
            </w:div>
            <w:div w:id="1493452204">
              <w:marLeft w:val="0"/>
              <w:marRight w:val="0"/>
              <w:marTop w:val="0"/>
              <w:marBottom w:val="0"/>
              <w:divBdr>
                <w:top w:val="none" w:sz="0" w:space="0" w:color="auto"/>
                <w:left w:val="none" w:sz="0" w:space="0" w:color="auto"/>
                <w:bottom w:val="none" w:sz="0" w:space="0" w:color="auto"/>
                <w:right w:val="none" w:sz="0" w:space="0" w:color="auto"/>
              </w:divBdr>
            </w:div>
          </w:divsChild>
        </w:div>
        <w:div w:id="2002192485">
          <w:marLeft w:val="0"/>
          <w:marRight w:val="0"/>
          <w:marTop w:val="0"/>
          <w:marBottom w:val="0"/>
          <w:divBdr>
            <w:top w:val="none" w:sz="0" w:space="0" w:color="auto"/>
            <w:left w:val="none" w:sz="0" w:space="0" w:color="auto"/>
            <w:bottom w:val="none" w:sz="0" w:space="0" w:color="auto"/>
            <w:right w:val="none" w:sz="0" w:space="0" w:color="auto"/>
          </w:divBdr>
        </w:div>
        <w:div w:id="629166418">
          <w:marLeft w:val="0"/>
          <w:marRight w:val="0"/>
          <w:marTop w:val="0"/>
          <w:marBottom w:val="0"/>
          <w:divBdr>
            <w:top w:val="none" w:sz="0" w:space="0" w:color="auto"/>
            <w:left w:val="none" w:sz="0" w:space="0" w:color="auto"/>
            <w:bottom w:val="none" w:sz="0" w:space="0" w:color="auto"/>
            <w:right w:val="none" w:sz="0" w:space="0" w:color="auto"/>
          </w:divBdr>
        </w:div>
        <w:div w:id="1437477782">
          <w:marLeft w:val="0"/>
          <w:marRight w:val="0"/>
          <w:marTop w:val="0"/>
          <w:marBottom w:val="0"/>
          <w:divBdr>
            <w:top w:val="none" w:sz="0" w:space="0" w:color="auto"/>
            <w:left w:val="none" w:sz="0" w:space="0" w:color="auto"/>
            <w:bottom w:val="none" w:sz="0" w:space="0" w:color="auto"/>
            <w:right w:val="none" w:sz="0" w:space="0" w:color="auto"/>
          </w:divBdr>
        </w:div>
        <w:div w:id="839806407">
          <w:marLeft w:val="0"/>
          <w:marRight w:val="0"/>
          <w:marTop w:val="0"/>
          <w:marBottom w:val="0"/>
          <w:divBdr>
            <w:top w:val="none" w:sz="0" w:space="0" w:color="auto"/>
            <w:left w:val="none" w:sz="0" w:space="0" w:color="auto"/>
            <w:bottom w:val="none" w:sz="0" w:space="0" w:color="auto"/>
            <w:right w:val="none" w:sz="0" w:space="0" w:color="auto"/>
          </w:divBdr>
        </w:div>
        <w:div w:id="343363532">
          <w:marLeft w:val="0"/>
          <w:marRight w:val="0"/>
          <w:marTop w:val="0"/>
          <w:marBottom w:val="0"/>
          <w:divBdr>
            <w:top w:val="none" w:sz="0" w:space="0" w:color="auto"/>
            <w:left w:val="none" w:sz="0" w:space="0" w:color="auto"/>
            <w:bottom w:val="none" w:sz="0" w:space="0" w:color="auto"/>
            <w:right w:val="none" w:sz="0" w:space="0" w:color="auto"/>
          </w:divBdr>
        </w:div>
        <w:div w:id="1389382696">
          <w:marLeft w:val="0"/>
          <w:marRight w:val="0"/>
          <w:marTop w:val="0"/>
          <w:marBottom w:val="0"/>
          <w:divBdr>
            <w:top w:val="none" w:sz="0" w:space="0" w:color="auto"/>
            <w:left w:val="none" w:sz="0" w:space="0" w:color="auto"/>
            <w:bottom w:val="none" w:sz="0" w:space="0" w:color="auto"/>
            <w:right w:val="none" w:sz="0" w:space="0" w:color="auto"/>
          </w:divBdr>
        </w:div>
        <w:div w:id="1243180968">
          <w:marLeft w:val="0"/>
          <w:marRight w:val="0"/>
          <w:marTop w:val="0"/>
          <w:marBottom w:val="0"/>
          <w:divBdr>
            <w:top w:val="none" w:sz="0" w:space="0" w:color="auto"/>
            <w:left w:val="none" w:sz="0" w:space="0" w:color="auto"/>
            <w:bottom w:val="none" w:sz="0" w:space="0" w:color="auto"/>
            <w:right w:val="none" w:sz="0" w:space="0" w:color="auto"/>
          </w:divBdr>
        </w:div>
        <w:div w:id="449471879">
          <w:marLeft w:val="0"/>
          <w:marRight w:val="0"/>
          <w:marTop w:val="0"/>
          <w:marBottom w:val="0"/>
          <w:divBdr>
            <w:top w:val="none" w:sz="0" w:space="0" w:color="auto"/>
            <w:left w:val="none" w:sz="0" w:space="0" w:color="auto"/>
            <w:bottom w:val="none" w:sz="0" w:space="0" w:color="auto"/>
            <w:right w:val="none" w:sz="0" w:space="0" w:color="auto"/>
          </w:divBdr>
        </w:div>
        <w:div w:id="491290483">
          <w:marLeft w:val="0"/>
          <w:marRight w:val="0"/>
          <w:marTop w:val="0"/>
          <w:marBottom w:val="0"/>
          <w:divBdr>
            <w:top w:val="none" w:sz="0" w:space="0" w:color="auto"/>
            <w:left w:val="none" w:sz="0" w:space="0" w:color="auto"/>
            <w:bottom w:val="none" w:sz="0" w:space="0" w:color="auto"/>
            <w:right w:val="none" w:sz="0" w:space="0" w:color="auto"/>
          </w:divBdr>
        </w:div>
        <w:div w:id="95103579">
          <w:marLeft w:val="0"/>
          <w:marRight w:val="0"/>
          <w:marTop w:val="0"/>
          <w:marBottom w:val="0"/>
          <w:divBdr>
            <w:top w:val="none" w:sz="0" w:space="0" w:color="auto"/>
            <w:left w:val="none" w:sz="0" w:space="0" w:color="auto"/>
            <w:bottom w:val="none" w:sz="0" w:space="0" w:color="auto"/>
            <w:right w:val="none" w:sz="0" w:space="0" w:color="auto"/>
          </w:divBdr>
        </w:div>
        <w:div w:id="1914506378">
          <w:marLeft w:val="0"/>
          <w:marRight w:val="0"/>
          <w:marTop w:val="0"/>
          <w:marBottom w:val="0"/>
          <w:divBdr>
            <w:top w:val="none" w:sz="0" w:space="0" w:color="auto"/>
            <w:left w:val="none" w:sz="0" w:space="0" w:color="auto"/>
            <w:bottom w:val="none" w:sz="0" w:space="0" w:color="auto"/>
            <w:right w:val="none" w:sz="0" w:space="0" w:color="auto"/>
          </w:divBdr>
        </w:div>
        <w:div w:id="190455270">
          <w:marLeft w:val="0"/>
          <w:marRight w:val="0"/>
          <w:marTop w:val="0"/>
          <w:marBottom w:val="0"/>
          <w:divBdr>
            <w:top w:val="none" w:sz="0" w:space="0" w:color="auto"/>
            <w:left w:val="none" w:sz="0" w:space="0" w:color="auto"/>
            <w:bottom w:val="none" w:sz="0" w:space="0" w:color="auto"/>
            <w:right w:val="none" w:sz="0" w:space="0" w:color="auto"/>
          </w:divBdr>
        </w:div>
        <w:div w:id="11491953">
          <w:marLeft w:val="0"/>
          <w:marRight w:val="0"/>
          <w:marTop w:val="0"/>
          <w:marBottom w:val="0"/>
          <w:divBdr>
            <w:top w:val="none" w:sz="0" w:space="0" w:color="auto"/>
            <w:left w:val="none" w:sz="0" w:space="0" w:color="auto"/>
            <w:bottom w:val="none" w:sz="0" w:space="0" w:color="auto"/>
            <w:right w:val="none" w:sz="0" w:space="0" w:color="auto"/>
          </w:divBdr>
        </w:div>
        <w:div w:id="1433622545">
          <w:marLeft w:val="0"/>
          <w:marRight w:val="0"/>
          <w:marTop w:val="0"/>
          <w:marBottom w:val="0"/>
          <w:divBdr>
            <w:top w:val="none" w:sz="0" w:space="0" w:color="auto"/>
            <w:left w:val="none" w:sz="0" w:space="0" w:color="auto"/>
            <w:bottom w:val="none" w:sz="0" w:space="0" w:color="auto"/>
            <w:right w:val="none" w:sz="0" w:space="0" w:color="auto"/>
          </w:divBdr>
        </w:div>
        <w:div w:id="346057332">
          <w:marLeft w:val="0"/>
          <w:marRight w:val="0"/>
          <w:marTop w:val="0"/>
          <w:marBottom w:val="0"/>
          <w:divBdr>
            <w:top w:val="none" w:sz="0" w:space="0" w:color="auto"/>
            <w:left w:val="none" w:sz="0" w:space="0" w:color="auto"/>
            <w:bottom w:val="none" w:sz="0" w:space="0" w:color="auto"/>
            <w:right w:val="none" w:sz="0" w:space="0" w:color="auto"/>
          </w:divBdr>
        </w:div>
        <w:div w:id="508836225">
          <w:marLeft w:val="0"/>
          <w:marRight w:val="0"/>
          <w:marTop w:val="0"/>
          <w:marBottom w:val="0"/>
          <w:divBdr>
            <w:top w:val="none" w:sz="0" w:space="0" w:color="auto"/>
            <w:left w:val="none" w:sz="0" w:space="0" w:color="auto"/>
            <w:bottom w:val="none" w:sz="0" w:space="0" w:color="auto"/>
            <w:right w:val="none" w:sz="0" w:space="0" w:color="auto"/>
          </w:divBdr>
        </w:div>
        <w:div w:id="331221986">
          <w:marLeft w:val="0"/>
          <w:marRight w:val="0"/>
          <w:marTop w:val="0"/>
          <w:marBottom w:val="0"/>
          <w:divBdr>
            <w:top w:val="none" w:sz="0" w:space="0" w:color="auto"/>
            <w:left w:val="none" w:sz="0" w:space="0" w:color="auto"/>
            <w:bottom w:val="none" w:sz="0" w:space="0" w:color="auto"/>
            <w:right w:val="none" w:sz="0" w:space="0" w:color="auto"/>
          </w:divBdr>
        </w:div>
        <w:div w:id="1666392705">
          <w:marLeft w:val="0"/>
          <w:marRight w:val="0"/>
          <w:marTop w:val="0"/>
          <w:marBottom w:val="0"/>
          <w:divBdr>
            <w:top w:val="none" w:sz="0" w:space="0" w:color="auto"/>
            <w:left w:val="none" w:sz="0" w:space="0" w:color="auto"/>
            <w:bottom w:val="none" w:sz="0" w:space="0" w:color="auto"/>
            <w:right w:val="none" w:sz="0" w:space="0" w:color="auto"/>
          </w:divBdr>
        </w:div>
        <w:div w:id="1266812570">
          <w:marLeft w:val="0"/>
          <w:marRight w:val="0"/>
          <w:marTop w:val="0"/>
          <w:marBottom w:val="0"/>
          <w:divBdr>
            <w:top w:val="none" w:sz="0" w:space="0" w:color="auto"/>
            <w:left w:val="none" w:sz="0" w:space="0" w:color="auto"/>
            <w:bottom w:val="none" w:sz="0" w:space="0" w:color="auto"/>
            <w:right w:val="none" w:sz="0" w:space="0" w:color="auto"/>
          </w:divBdr>
        </w:div>
        <w:div w:id="1439569432">
          <w:marLeft w:val="0"/>
          <w:marRight w:val="0"/>
          <w:marTop w:val="0"/>
          <w:marBottom w:val="0"/>
          <w:divBdr>
            <w:top w:val="none" w:sz="0" w:space="0" w:color="auto"/>
            <w:left w:val="none" w:sz="0" w:space="0" w:color="auto"/>
            <w:bottom w:val="none" w:sz="0" w:space="0" w:color="auto"/>
            <w:right w:val="none" w:sz="0" w:space="0" w:color="auto"/>
          </w:divBdr>
        </w:div>
        <w:div w:id="758713945">
          <w:marLeft w:val="0"/>
          <w:marRight w:val="0"/>
          <w:marTop w:val="0"/>
          <w:marBottom w:val="0"/>
          <w:divBdr>
            <w:top w:val="none" w:sz="0" w:space="0" w:color="auto"/>
            <w:left w:val="none" w:sz="0" w:space="0" w:color="auto"/>
            <w:bottom w:val="none" w:sz="0" w:space="0" w:color="auto"/>
            <w:right w:val="none" w:sz="0" w:space="0" w:color="auto"/>
          </w:divBdr>
        </w:div>
        <w:div w:id="185020479">
          <w:marLeft w:val="0"/>
          <w:marRight w:val="0"/>
          <w:marTop w:val="0"/>
          <w:marBottom w:val="0"/>
          <w:divBdr>
            <w:top w:val="none" w:sz="0" w:space="0" w:color="auto"/>
            <w:left w:val="none" w:sz="0" w:space="0" w:color="auto"/>
            <w:bottom w:val="none" w:sz="0" w:space="0" w:color="auto"/>
            <w:right w:val="none" w:sz="0" w:space="0" w:color="auto"/>
          </w:divBdr>
        </w:div>
        <w:div w:id="1886211722">
          <w:marLeft w:val="0"/>
          <w:marRight w:val="0"/>
          <w:marTop w:val="0"/>
          <w:marBottom w:val="0"/>
          <w:divBdr>
            <w:top w:val="none" w:sz="0" w:space="0" w:color="auto"/>
            <w:left w:val="none" w:sz="0" w:space="0" w:color="auto"/>
            <w:bottom w:val="none" w:sz="0" w:space="0" w:color="auto"/>
            <w:right w:val="none" w:sz="0" w:space="0" w:color="auto"/>
          </w:divBdr>
        </w:div>
        <w:div w:id="318121398">
          <w:marLeft w:val="0"/>
          <w:marRight w:val="0"/>
          <w:marTop w:val="0"/>
          <w:marBottom w:val="0"/>
          <w:divBdr>
            <w:top w:val="none" w:sz="0" w:space="0" w:color="auto"/>
            <w:left w:val="none" w:sz="0" w:space="0" w:color="auto"/>
            <w:bottom w:val="none" w:sz="0" w:space="0" w:color="auto"/>
            <w:right w:val="none" w:sz="0" w:space="0" w:color="auto"/>
          </w:divBdr>
        </w:div>
        <w:div w:id="1323391343">
          <w:marLeft w:val="0"/>
          <w:marRight w:val="0"/>
          <w:marTop w:val="0"/>
          <w:marBottom w:val="0"/>
          <w:divBdr>
            <w:top w:val="none" w:sz="0" w:space="0" w:color="auto"/>
            <w:left w:val="none" w:sz="0" w:space="0" w:color="auto"/>
            <w:bottom w:val="none" w:sz="0" w:space="0" w:color="auto"/>
            <w:right w:val="none" w:sz="0" w:space="0" w:color="auto"/>
          </w:divBdr>
        </w:div>
        <w:div w:id="123163326">
          <w:marLeft w:val="0"/>
          <w:marRight w:val="0"/>
          <w:marTop w:val="0"/>
          <w:marBottom w:val="0"/>
          <w:divBdr>
            <w:top w:val="none" w:sz="0" w:space="0" w:color="auto"/>
            <w:left w:val="none" w:sz="0" w:space="0" w:color="auto"/>
            <w:bottom w:val="none" w:sz="0" w:space="0" w:color="auto"/>
            <w:right w:val="none" w:sz="0" w:space="0" w:color="auto"/>
          </w:divBdr>
        </w:div>
        <w:div w:id="1398749990">
          <w:marLeft w:val="0"/>
          <w:marRight w:val="0"/>
          <w:marTop w:val="0"/>
          <w:marBottom w:val="0"/>
          <w:divBdr>
            <w:top w:val="none" w:sz="0" w:space="0" w:color="auto"/>
            <w:left w:val="none" w:sz="0" w:space="0" w:color="auto"/>
            <w:bottom w:val="none" w:sz="0" w:space="0" w:color="auto"/>
            <w:right w:val="none" w:sz="0" w:space="0" w:color="auto"/>
          </w:divBdr>
        </w:div>
        <w:div w:id="755907532">
          <w:marLeft w:val="0"/>
          <w:marRight w:val="0"/>
          <w:marTop w:val="0"/>
          <w:marBottom w:val="0"/>
          <w:divBdr>
            <w:top w:val="none" w:sz="0" w:space="0" w:color="auto"/>
            <w:left w:val="none" w:sz="0" w:space="0" w:color="auto"/>
            <w:bottom w:val="none" w:sz="0" w:space="0" w:color="auto"/>
            <w:right w:val="none" w:sz="0" w:space="0" w:color="auto"/>
          </w:divBdr>
        </w:div>
        <w:div w:id="189220556">
          <w:marLeft w:val="0"/>
          <w:marRight w:val="0"/>
          <w:marTop w:val="0"/>
          <w:marBottom w:val="0"/>
          <w:divBdr>
            <w:top w:val="none" w:sz="0" w:space="0" w:color="auto"/>
            <w:left w:val="none" w:sz="0" w:space="0" w:color="auto"/>
            <w:bottom w:val="none" w:sz="0" w:space="0" w:color="auto"/>
            <w:right w:val="none" w:sz="0" w:space="0" w:color="auto"/>
          </w:divBdr>
        </w:div>
        <w:div w:id="431122710">
          <w:marLeft w:val="0"/>
          <w:marRight w:val="0"/>
          <w:marTop w:val="0"/>
          <w:marBottom w:val="0"/>
          <w:divBdr>
            <w:top w:val="none" w:sz="0" w:space="0" w:color="auto"/>
            <w:left w:val="none" w:sz="0" w:space="0" w:color="auto"/>
            <w:bottom w:val="none" w:sz="0" w:space="0" w:color="auto"/>
            <w:right w:val="none" w:sz="0" w:space="0" w:color="auto"/>
          </w:divBdr>
        </w:div>
        <w:div w:id="237134585">
          <w:marLeft w:val="0"/>
          <w:marRight w:val="0"/>
          <w:marTop w:val="0"/>
          <w:marBottom w:val="0"/>
          <w:divBdr>
            <w:top w:val="none" w:sz="0" w:space="0" w:color="auto"/>
            <w:left w:val="none" w:sz="0" w:space="0" w:color="auto"/>
            <w:bottom w:val="none" w:sz="0" w:space="0" w:color="auto"/>
            <w:right w:val="none" w:sz="0" w:space="0" w:color="auto"/>
          </w:divBdr>
        </w:div>
        <w:div w:id="449513655">
          <w:marLeft w:val="0"/>
          <w:marRight w:val="0"/>
          <w:marTop w:val="0"/>
          <w:marBottom w:val="0"/>
          <w:divBdr>
            <w:top w:val="none" w:sz="0" w:space="0" w:color="auto"/>
            <w:left w:val="none" w:sz="0" w:space="0" w:color="auto"/>
            <w:bottom w:val="none" w:sz="0" w:space="0" w:color="auto"/>
            <w:right w:val="none" w:sz="0" w:space="0" w:color="auto"/>
          </w:divBdr>
        </w:div>
        <w:div w:id="1355157055">
          <w:marLeft w:val="0"/>
          <w:marRight w:val="0"/>
          <w:marTop w:val="0"/>
          <w:marBottom w:val="0"/>
          <w:divBdr>
            <w:top w:val="none" w:sz="0" w:space="0" w:color="auto"/>
            <w:left w:val="none" w:sz="0" w:space="0" w:color="auto"/>
            <w:bottom w:val="none" w:sz="0" w:space="0" w:color="auto"/>
            <w:right w:val="none" w:sz="0" w:space="0" w:color="auto"/>
          </w:divBdr>
        </w:div>
        <w:div w:id="320695974">
          <w:marLeft w:val="0"/>
          <w:marRight w:val="0"/>
          <w:marTop w:val="0"/>
          <w:marBottom w:val="0"/>
          <w:divBdr>
            <w:top w:val="none" w:sz="0" w:space="0" w:color="auto"/>
            <w:left w:val="none" w:sz="0" w:space="0" w:color="auto"/>
            <w:bottom w:val="none" w:sz="0" w:space="0" w:color="auto"/>
            <w:right w:val="none" w:sz="0" w:space="0" w:color="auto"/>
          </w:divBdr>
        </w:div>
        <w:div w:id="148443209">
          <w:marLeft w:val="0"/>
          <w:marRight w:val="0"/>
          <w:marTop w:val="0"/>
          <w:marBottom w:val="0"/>
          <w:divBdr>
            <w:top w:val="none" w:sz="0" w:space="0" w:color="auto"/>
            <w:left w:val="none" w:sz="0" w:space="0" w:color="auto"/>
            <w:bottom w:val="none" w:sz="0" w:space="0" w:color="auto"/>
            <w:right w:val="none" w:sz="0" w:space="0" w:color="auto"/>
          </w:divBdr>
        </w:div>
        <w:div w:id="1278440956">
          <w:marLeft w:val="0"/>
          <w:marRight w:val="0"/>
          <w:marTop w:val="0"/>
          <w:marBottom w:val="0"/>
          <w:divBdr>
            <w:top w:val="none" w:sz="0" w:space="0" w:color="auto"/>
            <w:left w:val="none" w:sz="0" w:space="0" w:color="auto"/>
            <w:bottom w:val="none" w:sz="0" w:space="0" w:color="auto"/>
            <w:right w:val="none" w:sz="0" w:space="0" w:color="auto"/>
          </w:divBdr>
        </w:div>
        <w:div w:id="2145267729">
          <w:marLeft w:val="0"/>
          <w:marRight w:val="0"/>
          <w:marTop w:val="0"/>
          <w:marBottom w:val="0"/>
          <w:divBdr>
            <w:top w:val="none" w:sz="0" w:space="0" w:color="auto"/>
            <w:left w:val="none" w:sz="0" w:space="0" w:color="auto"/>
            <w:bottom w:val="none" w:sz="0" w:space="0" w:color="auto"/>
            <w:right w:val="none" w:sz="0" w:space="0" w:color="auto"/>
          </w:divBdr>
        </w:div>
        <w:div w:id="67577306">
          <w:marLeft w:val="0"/>
          <w:marRight w:val="0"/>
          <w:marTop w:val="0"/>
          <w:marBottom w:val="0"/>
          <w:divBdr>
            <w:top w:val="none" w:sz="0" w:space="0" w:color="auto"/>
            <w:left w:val="none" w:sz="0" w:space="0" w:color="auto"/>
            <w:bottom w:val="none" w:sz="0" w:space="0" w:color="auto"/>
            <w:right w:val="none" w:sz="0" w:space="0" w:color="auto"/>
          </w:divBdr>
        </w:div>
        <w:div w:id="552544696">
          <w:marLeft w:val="0"/>
          <w:marRight w:val="0"/>
          <w:marTop w:val="0"/>
          <w:marBottom w:val="0"/>
          <w:divBdr>
            <w:top w:val="none" w:sz="0" w:space="0" w:color="auto"/>
            <w:left w:val="none" w:sz="0" w:space="0" w:color="auto"/>
            <w:bottom w:val="none" w:sz="0" w:space="0" w:color="auto"/>
            <w:right w:val="none" w:sz="0" w:space="0" w:color="auto"/>
          </w:divBdr>
        </w:div>
        <w:div w:id="256136123">
          <w:marLeft w:val="0"/>
          <w:marRight w:val="0"/>
          <w:marTop w:val="0"/>
          <w:marBottom w:val="0"/>
          <w:divBdr>
            <w:top w:val="none" w:sz="0" w:space="0" w:color="auto"/>
            <w:left w:val="none" w:sz="0" w:space="0" w:color="auto"/>
            <w:bottom w:val="none" w:sz="0" w:space="0" w:color="auto"/>
            <w:right w:val="none" w:sz="0" w:space="0" w:color="auto"/>
          </w:divBdr>
        </w:div>
        <w:div w:id="1605841864">
          <w:marLeft w:val="0"/>
          <w:marRight w:val="0"/>
          <w:marTop w:val="0"/>
          <w:marBottom w:val="0"/>
          <w:divBdr>
            <w:top w:val="none" w:sz="0" w:space="0" w:color="auto"/>
            <w:left w:val="none" w:sz="0" w:space="0" w:color="auto"/>
            <w:bottom w:val="none" w:sz="0" w:space="0" w:color="auto"/>
            <w:right w:val="none" w:sz="0" w:space="0" w:color="auto"/>
          </w:divBdr>
        </w:div>
        <w:div w:id="181286518">
          <w:marLeft w:val="0"/>
          <w:marRight w:val="0"/>
          <w:marTop w:val="0"/>
          <w:marBottom w:val="0"/>
          <w:divBdr>
            <w:top w:val="none" w:sz="0" w:space="0" w:color="auto"/>
            <w:left w:val="none" w:sz="0" w:space="0" w:color="auto"/>
            <w:bottom w:val="none" w:sz="0" w:space="0" w:color="auto"/>
            <w:right w:val="none" w:sz="0" w:space="0" w:color="auto"/>
          </w:divBdr>
        </w:div>
        <w:div w:id="1707486523">
          <w:marLeft w:val="0"/>
          <w:marRight w:val="0"/>
          <w:marTop w:val="0"/>
          <w:marBottom w:val="0"/>
          <w:divBdr>
            <w:top w:val="none" w:sz="0" w:space="0" w:color="auto"/>
            <w:left w:val="none" w:sz="0" w:space="0" w:color="auto"/>
            <w:bottom w:val="none" w:sz="0" w:space="0" w:color="auto"/>
            <w:right w:val="none" w:sz="0" w:space="0" w:color="auto"/>
          </w:divBdr>
        </w:div>
        <w:div w:id="969437103">
          <w:marLeft w:val="0"/>
          <w:marRight w:val="0"/>
          <w:marTop w:val="0"/>
          <w:marBottom w:val="0"/>
          <w:divBdr>
            <w:top w:val="none" w:sz="0" w:space="0" w:color="auto"/>
            <w:left w:val="none" w:sz="0" w:space="0" w:color="auto"/>
            <w:bottom w:val="none" w:sz="0" w:space="0" w:color="auto"/>
            <w:right w:val="none" w:sz="0" w:space="0" w:color="auto"/>
          </w:divBdr>
        </w:div>
        <w:div w:id="1031609628">
          <w:marLeft w:val="0"/>
          <w:marRight w:val="0"/>
          <w:marTop w:val="0"/>
          <w:marBottom w:val="0"/>
          <w:divBdr>
            <w:top w:val="none" w:sz="0" w:space="0" w:color="auto"/>
            <w:left w:val="none" w:sz="0" w:space="0" w:color="auto"/>
            <w:bottom w:val="none" w:sz="0" w:space="0" w:color="auto"/>
            <w:right w:val="none" w:sz="0" w:space="0" w:color="auto"/>
          </w:divBdr>
        </w:div>
        <w:div w:id="1532449644">
          <w:marLeft w:val="0"/>
          <w:marRight w:val="0"/>
          <w:marTop w:val="0"/>
          <w:marBottom w:val="0"/>
          <w:divBdr>
            <w:top w:val="none" w:sz="0" w:space="0" w:color="auto"/>
            <w:left w:val="none" w:sz="0" w:space="0" w:color="auto"/>
            <w:bottom w:val="none" w:sz="0" w:space="0" w:color="auto"/>
            <w:right w:val="none" w:sz="0" w:space="0" w:color="auto"/>
          </w:divBdr>
        </w:div>
      </w:divsChild>
    </w:div>
    <w:div w:id="98573472">
      <w:bodyDiv w:val="1"/>
      <w:marLeft w:val="0"/>
      <w:marRight w:val="0"/>
      <w:marTop w:val="0"/>
      <w:marBottom w:val="0"/>
      <w:divBdr>
        <w:top w:val="none" w:sz="0" w:space="0" w:color="auto"/>
        <w:left w:val="none" w:sz="0" w:space="0" w:color="auto"/>
        <w:bottom w:val="none" w:sz="0" w:space="0" w:color="auto"/>
        <w:right w:val="none" w:sz="0" w:space="0" w:color="auto"/>
      </w:divBdr>
    </w:div>
    <w:div w:id="99225462">
      <w:bodyDiv w:val="1"/>
      <w:marLeft w:val="0"/>
      <w:marRight w:val="0"/>
      <w:marTop w:val="0"/>
      <w:marBottom w:val="0"/>
      <w:divBdr>
        <w:top w:val="none" w:sz="0" w:space="0" w:color="auto"/>
        <w:left w:val="none" w:sz="0" w:space="0" w:color="auto"/>
        <w:bottom w:val="none" w:sz="0" w:space="0" w:color="auto"/>
        <w:right w:val="none" w:sz="0" w:space="0" w:color="auto"/>
      </w:divBdr>
      <w:divsChild>
        <w:div w:id="191310743">
          <w:marLeft w:val="0"/>
          <w:marRight w:val="0"/>
          <w:marTop w:val="0"/>
          <w:marBottom w:val="0"/>
          <w:divBdr>
            <w:top w:val="none" w:sz="0" w:space="0" w:color="auto"/>
            <w:left w:val="none" w:sz="0" w:space="0" w:color="auto"/>
            <w:bottom w:val="none" w:sz="0" w:space="0" w:color="auto"/>
            <w:right w:val="none" w:sz="0" w:space="0" w:color="auto"/>
          </w:divBdr>
        </w:div>
        <w:div w:id="1210067961">
          <w:marLeft w:val="0"/>
          <w:marRight w:val="0"/>
          <w:marTop w:val="0"/>
          <w:marBottom w:val="0"/>
          <w:divBdr>
            <w:top w:val="none" w:sz="0" w:space="0" w:color="auto"/>
            <w:left w:val="none" w:sz="0" w:space="0" w:color="auto"/>
            <w:bottom w:val="none" w:sz="0" w:space="0" w:color="auto"/>
            <w:right w:val="none" w:sz="0" w:space="0" w:color="auto"/>
          </w:divBdr>
        </w:div>
      </w:divsChild>
    </w:div>
    <w:div w:id="103815326">
      <w:bodyDiv w:val="1"/>
      <w:marLeft w:val="0"/>
      <w:marRight w:val="0"/>
      <w:marTop w:val="0"/>
      <w:marBottom w:val="0"/>
      <w:divBdr>
        <w:top w:val="none" w:sz="0" w:space="0" w:color="auto"/>
        <w:left w:val="none" w:sz="0" w:space="0" w:color="auto"/>
        <w:bottom w:val="none" w:sz="0" w:space="0" w:color="auto"/>
        <w:right w:val="none" w:sz="0" w:space="0" w:color="auto"/>
      </w:divBdr>
      <w:divsChild>
        <w:div w:id="1693066822">
          <w:marLeft w:val="0"/>
          <w:marRight w:val="0"/>
          <w:marTop w:val="0"/>
          <w:marBottom w:val="0"/>
          <w:divBdr>
            <w:top w:val="none" w:sz="0" w:space="0" w:color="auto"/>
            <w:left w:val="none" w:sz="0" w:space="0" w:color="auto"/>
            <w:bottom w:val="none" w:sz="0" w:space="0" w:color="auto"/>
            <w:right w:val="none" w:sz="0" w:space="0" w:color="auto"/>
          </w:divBdr>
        </w:div>
        <w:div w:id="1861776006">
          <w:marLeft w:val="0"/>
          <w:marRight w:val="0"/>
          <w:marTop w:val="0"/>
          <w:marBottom w:val="0"/>
          <w:divBdr>
            <w:top w:val="none" w:sz="0" w:space="0" w:color="auto"/>
            <w:left w:val="none" w:sz="0" w:space="0" w:color="auto"/>
            <w:bottom w:val="none" w:sz="0" w:space="0" w:color="auto"/>
            <w:right w:val="none" w:sz="0" w:space="0" w:color="auto"/>
          </w:divBdr>
        </w:div>
        <w:div w:id="614099910">
          <w:marLeft w:val="0"/>
          <w:marRight w:val="0"/>
          <w:marTop w:val="0"/>
          <w:marBottom w:val="0"/>
          <w:divBdr>
            <w:top w:val="none" w:sz="0" w:space="0" w:color="auto"/>
            <w:left w:val="none" w:sz="0" w:space="0" w:color="auto"/>
            <w:bottom w:val="none" w:sz="0" w:space="0" w:color="auto"/>
            <w:right w:val="none" w:sz="0" w:space="0" w:color="auto"/>
          </w:divBdr>
        </w:div>
        <w:div w:id="1173573690">
          <w:marLeft w:val="0"/>
          <w:marRight w:val="0"/>
          <w:marTop w:val="0"/>
          <w:marBottom w:val="0"/>
          <w:divBdr>
            <w:top w:val="none" w:sz="0" w:space="0" w:color="auto"/>
            <w:left w:val="none" w:sz="0" w:space="0" w:color="auto"/>
            <w:bottom w:val="none" w:sz="0" w:space="0" w:color="auto"/>
            <w:right w:val="none" w:sz="0" w:space="0" w:color="auto"/>
          </w:divBdr>
        </w:div>
        <w:div w:id="1602030015">
          <w:marLeft w:val="0"/>
          <w:marRight w:val="0"/>
          <w:marTop w:val="0"/>
          <w:marBottom w:val="0"/>
          <w:divBdr>
            <w:top w:val="none" w:sz="0" w:space="0" w:color="auto"/>
            <w:left w:val="none" w:sz="0" w:space="0" w:color="auto"/>
            <w:bottom w:val="none" w:sz="0" w:space="0" w:color="auto"/>
            <w:right w:val="none" w:sz="0" w:space="0" w:color="auto"/>
          </w:divBdr>
        </w:div>
        <w:div w:id="1981956475">
          <w:marLeft w:val="0"/>
          <w:marRight w:val="0"/>
          <w:marTop w:val="0"/>
          <w:marBottom w:val="0"/>
          <w:divBdr>
            <w:top w:val="none" w:sz="0" w:space="0" w:color="auto"/>
            <w:left w:val="none" w:sz="0" w:space="0" w:color="auto"/>
            <w:bottom w:val="none" w:sz="0" w:space="0" w:color="auto"/>
            <w:right w:val="none" w:sz="0" w:space="0" w:color="auto"/>
          </w:divBdr>
        </w:div>
        <w:div w:id="421801728">
          <w:marLeft w:val="0"/>
          <w:marRight w:val="0"/>
          <w:marTop w:val="0"/>
          <w:marBottom w:val="0"/>
          <w:divBdr>
            <w:top w:val="none" w:sz="0" w:space="0" w:color="auto"/>
            <w:left w:val="none" w:sz="0" w:space="0" w:color="auto"/>
            <w:bottom w:val="none" w:sz="0" w:space="0" w:color="auto"/>
            <w:right w:val="none" w:sz="0" w:space="0" w:color="auto"/>
          </w:divBdr>
        </w:div>
        <w:div w:id="608509090">
          <w:marLeft w:val="0"/>
          <w:marRight w:val="0"/>
          <w:marTop w:val="0"/>
          <w:marBottom w:val="0"/>
          <w:divBdr>
            <w:top w:val="none" w:sz="0" w:space="0" w:color="auto"/>
            <w:left w:val="none" w:sz="0" w:space="0" w:color="auto"/>
            <w:bottom w:val="none" w:sz="0" w:space="0" w:color="auto"/>
            <w:right w:val="none" w:sz="0" w:space="0" w:color="auto"/>
          </w:divBdr>
          <w:divsChild>
            <w:div w:id="394622708">
              <w:marLeft w:val="0"/>
              <w:marRight w:val="0"/>
              <w:marTop w:val="0"/>
              <w:marBottom w:val="0"/>
              <w:divBdr>
                <w:top w:val="none" w:sz="0" w:space="0" w:color="auto"/>
                <w:left w:val="none" w:sz="0" w:space="0" w:color="auto"/>
                <w:bottom w:val="none" w:sz="0" w:space="0" w:color="auto"/>
                <w:right w:val="none" w:sz="0" w:space="0" w:color="auto"/>
              </w:divBdr>
            </w:div>
            <w:div w:id="527842258">
              <w:marLeft w:val="0"/>
              <w:marRight w:val="0"/>
              <w:marTop w:val="0"/>
              <w:marBottom w:val="0"/>
              <w:divBdr>
                <w:top w:val="none" w:sz="0" w:space="0" w:color="auto"/>
                <w:left w:val="none" w:sz="0" w:space="0" w:color="auto"/>
                <w:bottom w:val="none" w:sz="0" w:space="0" w:color="auto"/>
                <w:right w:val="none" w:sz="0" w:space="0" w:color="auto"/>
              </w:divBdr>
            </w:div>
            <w:div w:id="1884973601">
              <w:marLeft w:val="0"/>
              <w:marRight w:val="0"/>
              <w:marTop w:val="0"/>
              <w:marBottom w:val="0"/>
              <w:divBdr>
                <w:top w:val="none" w:sz="0" w:space="0" w:color="auto"/>
                <w:left w:val="none" w:sz="0" w:space="0" w:color="auto"/>
                <w:bottom w:val="none" w:sz="0" w:space="0" w:color="auto"/>
                <w:right w:val="none" w:sz="0" w:space="0" w:color="auto"/>
              </w:divBdr>
            </w:div>
            <w:div w:id="509298959">
              <w:marLeft w:val="0"/>
              <w:marRight w:val="0"/>
              <w:marTop w:val="0"/>
              <w:marBottom w:val="0"/>
              <w:divBdr>
                <w:top w:val="none" w:sz="0" w:space="0" w:color="auto"/>
                <w:left w:val="none" w:sz="0" w:space="0" w:color="auto"/>
                <w:bottom w:val="none" w:sz="0" w:space="0" w:color="auto"/>
                <w:right w:val="none" w:sz="0" w:space="0" w:color="auto"/>
              </w:divBdr>
            </w:div>
            <w:div w:id="660693934">
              <w:marLeft w:val="0"/>
              <w:marRight w:val="0"/>
              <w:marTop w:val="0"/>
              <w:marBottom w:val="0"/>
              <w:divBdr>
                <w:top w:val="none" w:sz="0" w:space="0" w:color="auto"/>
                <w:left w:val="none" w:sz="0" w:space="0" w:color="auto"/>
                <w:bottom w:val="none" w:sz="0" w:space="0" w:color="auto"/>
                <w:right w:val="none" w:sz="0" w:space="0" w:color="auto"/>
              </w:divBdr>
            </w:div>
          </w:divsChild>
        </w:div>
        <w:div w:id="609435405">
          <w:marLeft w:val="0"/>
          <w:marRight w:val="0"/>
          <w:marTop w:val="0"/>
          <w:marBottom w:val="0"/>
          <w:divBdr>
            <w:top w:val="none" w:sz="0" w:space="0" w:color="auto"/>
            <w:left w:val="none" w:sz="0" w:space="0" w:color="auto"/>
            <w:bottom w:val="none" w:sz="0" w:space="0" w:color="auto"/>
            <w:right w:val="none" w:sz="0" w:space="0" w:color="auto"/>
          </w:divBdr>
          <w:divsChild>
            <w:div w:id="339311020">
              <w:marLeft w:val="0"/>
              <w:marRight w:val="0"/>
              <w:marTop w:val="0"/>
              <w:marBottom w:val="0"/>
              <w:divBdr>
                <w:top w:val="none" w:sz="0" w:space="0" w:color="auto"/>
                <w:left w:val="none" w:sz="0" w:space="0" w:color="auto"/>
                <w:bottom w:val="none" w:sz="0" w:space="0" w:color="auto"/>
                <w:right w:val="none" w:sz="0" w:space="0" w:color="auto"/>
              </w:divBdr>
            </w:div>
            <w:div w:id="1738019069">
              <w:marLeft w:val="0"/>
              <w:marRight w:val="0"/>
              <w:marTop w:val="0"/>
              <w:marBottom w:val="0"/>
              <w:divBdr>
                <w:top w:val="none" w:sz="0" w:space="0" w:color="auto"/>
                <w:left w:val="none" w:sz="0" w:space="0" w:color="auto"/>
                <w:bottom w:val="none" w:sz="0" w:space="0" w:color="auto"/>
                <w:right w:val="none" w:sz="0" w:space="0" w:color="auto"/>
              </w:divBdr>
            </w:div>
            <w:div w:id="1357733063">
              <w:marLeft w:val="0"/>
              <w:marRight w:val="0"/>
              <w:marTop w:val="0"/>
              <w:marBottom w:val="0"/>
              <w:divBdr>
                <w:top w:val="none" w:sz="0" w:space="0" w:color="auto"/>
                <w:left w:val="none" w:sz="0" w:space="0" w:color="auto"/>
                <w:bottom w:val="none" w:sz="0" w:space="0" w:color="auto"/>
                <w:right w:val="none" w:sz="0" w:space="0" w:color="auto"/>
              </w:divBdr>
            </w:div>
            <w:div w:id="1748652335">
              <w:marLeft w:val="0"/>
              <w:marRight w:val="0"/>
              <w:marTop w:val="0"/>
              <w:marBottom w:val="0"/>
              <w:divBdr>
                <w:top w:val="none" w:sz="0" w:space="0" w:color="auto"/>
                <w:left w:val="none" w:sz="0" w:space="0" w:color="auto"/>
                <w:bottom w:val="none" w:sz="0" w:space="0" w:color="auto"/>
                <w:right w:val="none" w:sz="0" w:space="0" w:color="auto"/>
              </w:divBdr>
            </w:div>
          </w:divsChild>
        </w:div>
        <w:div w:id="1890453398">
          <w:marLeft w:val="0"/>
          <w:marRight w:val="0"/>
          <w:marTop w:val="0"/>
          <w:marBottom w:val="0"/>
          <w:divBdr>
            <w:top w:val="none" w:sz="0" w:space="0" w:color="auto"/>
            <w:left w:val="none" w:sz="0" w:space="0" w:color="auto"/>
            <w:bottom w:val="none" w:sz="0" w:space="0" w:color="auto"/>
            <w:right w:val="none" w:sz="0" w:space="0" w:color="auto"/>
          </w:divBdr>
        </w:div>
        <w:div w:id="97144493">
          <w:marLeft w:val="0"/>
          <w:marRight w:val="0"/>
          <w:marTop w:val="0"/>
          <w:marBottom w:val="0"/>
          <w:divBdr>
            <w:top w:val="none" w:sz="0" w:space="0" w:color="auto"/>
            <w:left w:val="none" w:sz="0" w:space="0" w:color="auto"/>
            <w:bottom w:val="none" w:sz="0" w:space="0" w:color="auto"/>
            <w:right w:val="none" w:sz="0" w:space="0" w:color="auto"/>
          </w:divBdr>
        </w:div>
        <w:div w:id="1825704314">
          <w:marLeft w:val="0"/>
          <w:marRight w:val="0"/>
          <w:marTop w:val="0"/>
          <w:marBottom w:val="0"/>
          <w:divBdr>
            <w:top w:val="none" w:sz="0" w:space="0" w:color="auto"/>
            <w:left w:val="none" w:sz="0" w:space="0" w:color="auto"/>
            <w:bottom w:val="none" w:sz="0" w:space="0" w:color="auto"/>
            <w:right w:val="none" w:sz="0" w:space="0" w:color="auto"/>
          </w:divBdr>
        </w:div>
        <w:div w:id="53820743">
          <w:marLeft w:val="0"/>
          <w:marRight w:val="0"/>
          <w:marTop w:val="0"/>
          <w:marBottom w:val="0"/>
          <w:divBdr>
            <w:top w:val="none" w:sz="0" w:space="0" w:color="auto"/>
            <w:left w:val="none" w:sz="0" w:space="0" w:color="auto"/>
            <w:bottom w:val="none" w:sz="0" w:space="0" w:color="auto"/>
            <w:right w:val="none" w:sz="0" w:space="0" w:color="auto"/>
          </w:divBdr>
        </w:div>
        <w:div w:id="1814448178">
          <w:marLeft w:val="0"/>
          <w:marRight w:val="0"/>
          <w:marTop w:val="0"/>
          <w:marBottom w:val="0"/>
          <w:divBdr>
            <w:top w:val="none" w:sz="0" w:space="0" w:color="auto"/>
            <w:left w:val="none" w:sz="0" w:space="0" w:color="auto"/>
            <w:bottom w:val="none" w:sz="0" w:space="0" w:color="auto"/>
            <w:right w:val="none" w:sz="0" w:space="0" w:color="auto"/>
          </w:divBdr>
        </w:div>
        <w:div w:id="1291128202">
          <w:marLeft w:val="0"/>
          <w:marRight w:val="0"/>
          <w:marTop w:val="0"/>
          <w:marBottom w:val="0"/>
          <w:divBdr>
            <w:top w:val="none" w:sz="0" w:space="0" w:color="auto"/>
            <w:left w:val="none" w:sz="0" w:space="0" w:color="auto"/>
            <w:bottom w:val="none" w:sz="0" w:space="0" w:color="auto"/>
            <w:right w:val="none" w:sz="0" w:space="0" w:color="auto"/>
          </w:divBdr>
        </w:div>
      </w:divsChild>
    </w:div>
    <w:div w:id="105391910">
      <w:bodyDiv w:val="1"/>
      <w:marLeft w:val="0"/>
      <w:marRight w:val="0"/>
      <w:marTop w:val="0"/>
      <w:marBottom w:val="0"/>
      <w:divBdr>
        <w:top w:val="none" w:sz="0" w:space="0" w:color="auto"/>
        <w:left w:val="none" w:sz="0" w:space="0" w:color="auto"/>
        <w:bottom w:val="none" w:sz="0" w:space="0" w:color="auto"/>
        <w:right w:val="none" w:sz="0" w:space="0" w:color="auto"/>
      </w:divBdr>
      <w:divsChild>
        <w:div w:id="495845648">
          <w:marLeft w:val="0"/>
          <w:marRight w:val="0"/>
          <w:marTop w:val="0"/>
          <w:marBottom w:val="0"/>
          <w:divBdr>
            <w:top w:val="none" w:sz="0" w:space="0" w:color="auto"/>
            <w:left w:val="none" w:sz="0" w:space="0" w:color="auto"/>
            <w:bottom w:val="none" w:sz="0" w:space="0" w:color="auto"/>
            <w:right w:val="none" w:sz="0" w:space="0" w:color="auto"/>
          </w:divBdr>
        </w:div>
        <w:div w:id="1280797077">
          <w:marLeft w:val="0"/>
          <w:marRight w:val="0"/>
          <w:marTop w:val="0"/>
          <w:marBottom w:val="0"/>
          <w:divBdr>
            <w:top w:val="none" w:sz="0" w:space="0" w:color="auto"/>
            <w:left w:val="none" w:sz="0" w:space="0" w:color="auto"/>
            <w:bottom w:val="none" w:sz="0" w:space="0" w:color="auto"/>
            <w:right w:val="none" w:sz="0" w:space="0" w:color="auto"/>
          </w:divBdr>
        </w:div>
        <w:div w:id="313803697">
          <w:marLeft w:val="0"/>
          <w:marRight w:val="0"/>
          <w:marTop w:val="0"/>
          <w:marBottom w:val="0"/>
          <w:divBdr>
            <w:top w:val="none" w:sz="0" w:space="0" w:color="auto"/>
            <w:left w:val="none" w:sz="0" w:space="0" w:color="auto"/>
            <w:bottom w:val="none" w:sz="0" w:space="0" w:color="auto"/>
            <w:right w:val="none" w:sz="0" w:space="0" w:color="auto"/>
          </w:divBdr>
        </w:div>
      </w:divsChild>
    </w:div>
    <w:div w:id="111678413">
      <w:bodyDiv w:val="1"/>
      <w:marLeft w:val="0"/>
      <w:marRight w:val="0"/>
      <w:marTop w:val="0"/>
      <w:marBottom w:val="0"/>
      <w:divBdr>
        <w:top w:val="none" w:sz="0" w:space="0" w:color="auto"/>
        <w:left w:val="none" w:sz="0" w:space="0" w:color="auto"/>
        <w:bottom w:val="none" w:sz="0" w:space="0" w:color="auto"/>
        <w:right w:val="none" w:sz="0" w:space="0" w:color="auto"/>
      </w:divBdr>
      <w:divsChild>
        <w:div w:id="1741636703">
          <w:marLeft w:val="0"/>
          <w:marRight w:val="0"/>
          <w:marTop w:val="0"/>
          <w:marBottom w:val="0"/>
          <w:divBdr>
            <w:top w:val="none" w:sz="0" w:space="0" w:color="auto"/>
            <w:left w:val="none" w:sz="0" w:space="0" w:color="auto"/>
            <w:bottom w:val="none" w:sz="0" w:space="0" w:color="auto"/>
            <w:right w:val="none" w:sz="0" w:space="0" w:color="auto"/>
          </w:divBdr>
        </w:div>
        <w:div w:id="144587430">
          <w:marLeft w:val="0"/>
          <w:marRight w:val="0"/>
          <w:marTop w:val="0"/>
          <w:marBottom w:val="0"/>
          <w:divBdr>
            <w:top w:val="none" w:sz="0" w:space="0" w:color="auto"/>
            <w:left w:val="none" w:sz="0" w:space="0" w:color="auto"/>
            <w:bottom w:val="none" w:sz="0" w:space="0" w:color="auto"/>
            <w:right w:val="none" w:sz="0" w:space="0" w:color="auto"/>
          </w:divBdr>
        </w:div>
        <w:div w:id="178665141">
          <w:marLeft w:val="0"/>
          <w:marRight w:val="0"/>
          <w:marTop w:val="0"/>
          <w:marBottom w:val="0"/>
          <w:divBdr>
            <w:top w:val="none" w:sz="0" w:space="0" w:color="auto"/>
            <w:left w:val="none" w:sz="0" w:space="0" w:color="auto"/>
            <w:bottom w:val="none" w:sz="0" w:space="0" w:color="auto"/>
            <w:right w:val="none" w:sz="0" w:space="0" w:color="auto"/>
          </w:divBdr>
        </w:div>
        <w:div w:id="1304575864">
          <w:marLeft w:val="0"/>
          <w:marRight w:val="0"/>
          <w:marTop w:val="0"/>
          <w:marBottom w:val="0"/>
          <w:divBdr>
            <w:top w:val="none" w:sz="0" w:space="0" w:color="auto"/>
            <w:left w:val="none" w:sz="0" w:space="0" w:color="auto"/>
            <w:bottom w:val="none" w:sz="0" w:space="0" w:color="auto"/>
            <w:right w:val="none" w:sz="0" w:space="0" w:color="auto"/>
          </w:divBdr>
        </w:div>
        <w:div w:id="202595225">
          <w:marLeft w:val="0"/>
          <w:marRight w:val="0"/>
          <w:marTop w:val="0"/>
          <w:marBottom w:val="0"/>
          <w:divBdr>
            <w:top w:val="none" w:sz="0" w:space="0" w:color="auto"/>
            <w:left w:val="none" w:sz="0" w:space="0" w:color="auto"/>
            <w:bottom w:val="none" w:sz="0" w:space="0" w:color="auto"/>
            <w:right w:val="none" w:sz="0" w:space="0" w:color="auto"/>
          </w:divBdr>
        </w:div>
        <w:div w:id="697698425">
          <w:marLeft w:val="0"/>
          <w:marRight w:val="0"/>
          <w:marTop w:val="0"/>
          <w:marBottom w:val="0"/>
          <w:divBdr>
            <w:top w:val="none" w:sz="0" w:space="0" w:color="auto"/>
            <w:left w:val="none" w:sz="0" w:space="0" w:color="auto"/>
            <w:bottom w:val="none" w:sz="0" w:space="0" w:color="auto"/>
            <w:right w:val="none" w:sz="0" w:space="0" w:color="auto"/>
          </w:divBdr>
        </w:div>
        <w:div w:id="419256805">
          <w:marLeft w:val="0"/>
          <w:marRight w:val="0"/>
          <w:marTop w:val="0"/>
          <w:marBottom w:val="0"/>
          <w:divBdr>
            <w:top w:val="none" w:sz="0" w:space="0" w:color="auto"/>
            <w:left w:val="none" w:sz="0" w:space="0" w:color="auto"/>
            <w:bottom w:val="none" w:sz="0" w:space="0" w:color="auto"/>
            <w:right w:val="none" w:sz="0" w:space="0" w:color="auto"/>
          </w:divBdr>
        </w:div>
        <w:div w:id="1302880757">
          <w:marLeft w:val="0"/>
          <w:marRight w:val="0"/>
          <w:marTop w:val="0"/>
          <w:marBottom w:val="0"/>
          <w:divBdr>
            <w:top w:val="none" w:sz="0" w:space="0" w:color="auto"/>
            <w:left w:val="none" w:sz="0" w:space="0" w:color="auto"/>
            <w:bottom w:val="none" w:sz="0" w:space="0" w:color="auto"/>
            <w:right w:val="none" w:sz="0" w:space="0" w:color="auto"/>
          </w:divBdr>
        </w:div>
        <w:div w:id="121047544">
          <w:marLeft w:val="0"/>
          <w:marRight w:val="0"/>
          <w:marTop w:val="0"/>
          <w:marBottom w:val="0"/>
          <w:divBdr>
            <w:top w:val="none" w:sz="0" w:space="0" w:color="auto"/>
            <w:left w:val="none" w:sz="0" w:space="0" w:color="auto"/>
            <w:bottom w:val="none" w:sz="0" w:space="0" w:color="auto"/>
            <w:right w:val="none" w:sz="0" w:space="0" w:color="auto"/>
          </w:divBdr>
        </w:div>
        <w:div w:id="2062553478">
          <w:marLeft w:val="0"/>
          <w:marRight w:val="0"/>
          <w:marTop w:val="0"/>
          <w:marBottom w:val="0"/>
          <w:divBdr>
            <w:top w:val="none" w:sz="0" w:space="0" w:color="auto"/>
            <w:left w:val="none" w:sz="0" w:space="0" w:color="auto"/>
            <w:bottom w:val="none" w:sz="0" w:space="0" w:color="auto"/>
            <w:right w:val="none" w:sz="0" w:space="0" w:color="auto"/>
          </w:divBdr>
        </w:div>
        <w:div w:id="1073237077">
          <w:marLeft w:val="0"/>
          <w:marRight w:val="0"/>
          <w:marTop w:val="0"/>
          <w:marBottom w:val="0"/>
          <w:divBdr>
            <w:top w:val="none" w:sz="0" w:space="0" w:color="auto"/>
            <w:left w:val="none" w:sz="0" w:space="0" w:color="auto"/>
            <w:bottom w:val="none" w:sz="0" w:space="0" w:color="auto"/>
            <w:right w:val="none" w:sz="0" w:space="0" w:color="auto"/>
          </w:divBdr>
        </w:div>
      </w:divsChild>
    </w:div>
    <w:div w:id="211550212">
      <w:bodyDiv w:val="1"/>
      <w:marLeft w:val="0"/>
      <w:marRight w:val="0"/>
      <w:marTop w:val="0"/>
      <w:marBottom w:val="0"/>
      <w:divBdr>
        <w:top w:val="none" w:sz="0" w:space="0" w:color="auto"/>
        <w:left w:val="none" w:sz="0" w:space="0" w:color="auto"/>
        <w:bottom w:val="none" w:sz="0" w:space="0" w:color="auto"/>
        <w:right w:val="none" w:sz="0" w:space="0" w:color="auto"/>
      </w:divBdr>
      <w:divsChild>
        <w:div w:id="1048602864">
          <w:marLeft w:val="0"/>
          <w:marRight w:val="0"/>
          <w:marTop w:val="0"/>
          <w:marBottom w:val="0"/>
          <w:divBdr>
            <w:top w:val="none" w:sz="0" w:space="0" w:color="auto"/>
            <w:left w:val="none" w:sz="0" w:space="0" w:color="auto"/>
            <w:bottom w:val="none" w:sz="0" w:space="0" w:color="auto"/>
            <w:right w:val="none" w:sz="0" w:space="0" w:color="auto"/>
          </w:divBdr>
        </w:div>
        <w:div w:id="1586256541">
          <w:marLeft w:val="0"/>
          <w:marRight w:val="0"/>
          <w:marTop w:val="0"/>
          <w:marBottom w:val="0"/>
          <w:divBdr>
            <w:top w:val="none" w:sz="0" w:space="0" w:color="auto"/>
            <w:left w:val="none" w:sz="0" w:space="0" w:color="auto"/>
            <w:bottom w:val="none" w:sz="0" w:space="0" w:color="auto"/>
            <w:right w:val="none" w:sz="0" w:space="0" w:color="auto"/>
          </w:divBdr>
        </w:div>
        <w:div w:id="1544946967">
          <w:marLeft w:val="0"/>
          <w:marRight w:val="0"/>
          <w:marTop w:val="0"/>
          <w:marBottom w:val="0"/>
          <w:divBdr>
            <w:top w:val="none" w:sz="0" w:space="0" w:color="auto"/>
            <w:left w:val="none" w:sz="0" w:space="0" w:color="auto"/>
            <w:bottom w:val="none" w:sz="0" w:space="0" w:color="auto"/>
            <w:right w:val="none" w:sz="0" w:space="0" w:color="auto"/>
          </w:divBdr>
        </w:div>
        <w:div w:id="1598517673">
          <w:marLeft w:val="0"/>
          <w:marRight w:val="0"/>
          <w:marTop w:val="0"/>
          <w:marBottom w:val="0"/>
          <w:divBdr>
            <w:top w:val="none" w:sz="0" w:space="0" w:color="auto"/>
            <w:left w:val="none" w:sz="0" w:space="0" w:color="auto"/>
            <w:bottom w:val="none" w:sz="0" w:space="0" w:color="auto"/>
            <w:right w:val="none" w:sz="0" w:space="0" w:color="auto"/>
          </w:divBdr>
        </w:div>
        <w:div w:id="447748609">
          <w:marLeft w:val="0"/>
          <w:marRight w:val="0"/>
          <w:marTop w:val="0"/>
          <w:marBottom w:val="0"/>
          <w:divBdr>
            <w:top w:val="none" w:sz="0" w:space="0" w:color="auto"/>
            <w:left w:val="none" w:sz="0" w:space="0" w:color="auto"/>
            <w:bottom w:val="none" w:sz="0" w:space="0" w:color="auto"/>
            <w:right w:val="none" w:sz="0" w:space="0" w:color="auto"/>
          </w:divBdr>
        </w:div>
        <w:div w:id="912349610">
          <w:marLeft w:val="0"/>
          <w:marRight w:val="0"/>
          <w:marTop w:val="0"/>
          <w:marBottom w:val="0"/>
          <w:divBdr>
            <w:top w:val="none" w:sz="0" w:space="0" w:color="auto"/>
            <w:left w:val="none" w:sz="0" w:space="0" w:color="auto"/>
            <w:bottom w:val="none" w:sz="0" w:space="0" w:color="auto"/>
            <w:right w:val="none" w:sz="0" w:space="0" w:color="auto"/>
          </w:divBdr>
        </w:div>
        <w:div w:id="49692880">
          <w:marLeft w:val="0"/>
          <w:marRight w:val="0"/>
          <w:marTop w:val="0"/>
          <w:marBottom w:val="0"/>
          <w:divBdr>
            <w:top w:val="none" w:sz="0" w:space="0" w:color="auto"/>
            <w:left w:val="none" w:sz="0" w:space="0" w:color="auto"/>
            <w:bottom w:val="none" w:sz="0" w:space="0" w:color="auto"/>
            <w:right w:val="none" w:sz="0" w:space="0" w:color="auto"/>
          </w:divBdr>
        </w:div>
      </w:divsChild>
    </w:div>
    <w:div w:id="224684508">
      <w:bodyDiv w:val="1"/>
      <w:marLeft w:val="0"/>
      <w:marRight w:val="0"/>
      <w:marTop w:val="0"/>
      <w:marBottom w:val="0"/>
      <w:divBdr>
        <w:top w:val="none" w:sz="0" w:space="0" w:color="auto"/>
        <w:left w:val="none" w:sz="0" w:space="0" w:color="auto"/>
        <w:bottom w:val="none" w:sz="0" w:space="0" w:color="auto"/>
        <w:right w:val="none" w:sz="0" w:space="0" w:color="auto"/>
      </w:divBdr>
    </w:div>
    <w:div w:id="314922129">
      <w:bodyDiv w:val="1"/>
      <w:marLeft w:val="0"/>
      <w:marRight w:val="0"/>
      <w:marTop w:val="0"/>
      <w:marBottom w:val="0"/>
      <w:divBdr>
        <w:top w:val="none" w:sz="0" w:space="0" w:color="auto"/>
        <w:left w:val="none" w:sz="0" w:space="0" w:color="auto"/>
        <w:bottom w:val="none" w:sz="0" w:space="0" w:color="auto"/>
        <w:right w:val="none" w:sz="0" w:space="0" w:color="auto"/>
      </w:divBdr>
    </w:div>
    <w:div w:id="317810152">
      <w:bodyDiv w:val="1"/>
      <w:marLeft w:val="0"/>
      <w:marRight w:val="0"/>
      <w:marTop w:val="0"/>
      <w:marBottom w:val="0"/>
      <w:divBdr>
        <w:top w:val="none" w:sz="0" w:space="0" w:color="auto"/>
        <w:left w:val="none" w:sz="0" w:space="0" w:color="auto"/>
        <w:bottom w:val="none" w:sz="0" w:space="0" w:color="auto"/>
        <w:right w:val="none" w:sz="0" w:space="0" w:color="auto"/>
      </w:divBdr>
    </w:div>
    <w:div w:id="335348934">
      <w:bodyDiv w:val="1"/>
      <w:marLeft w:val="0"/>
      <w:marRight w:val="0"/>
      <w:marTop w:val="0"/>
      <w:marBottom w:val="0"/>
      <w:divBdr>
        <w:top w:val="none" w:sz="0" w:space="0" w:color="auto"/>
        <w:left w:val="none" w:sz="0" w:space="0" w:color="auto"/>
        <w:bottom w:val="none" w:sz="0" w:space="0" w:color="auto"/>
        <w:right w:val="none" w:sz="0" w:space="0" w:color="auto"/>
      </w:divBdr>
      <w:divsChild>
        <w:div w:id="324819930">
          <w:marLeft w:val="0"/>
          <w:marRight w:val="0"/>
          <w:marTop w:val="0"/>
          <w:marBottom w:val="0"/>
          <w:divBdr>
            <w:top w:val="none" w:sz="0" w:space="0" w:color="auto"/>
            <w:left w:val="none" w:sz="0" w:space="0" w:color="auto"/>
            <w:bottom w:val="none" w:sz="0" w:space="0" w:color="auto"/>
            <w:right w:val="none" w:sz="0" w:space="0" w:color="auto"/>
          </w:divBdr>
        </w:div>
        <w:div w:id="1346206200">
          <w:marLeft w:val="0"/>
          <w:marRight w:val="0"/>
          <w:marTop w:val="0"/>
          <w:marBottom w:val="0"/>
          <w:divBdr>
            <w:top w:val="none" w:sz="0" w:space="0" w:color="auto"/>
            <w:left w:val="none" w:sz="0" w:space="0" w:color="auto"/>
            <w:bottom w:val="none" w:sz="0" w:space="0" w:color="auto"/>
            <w:right w:val="none" w:sz="0" w:space="0" w:color="auto"/>
          </w:divBdr>
        </w:div>
        <w:div w:id="1564370128">
          <w:marLeft w:val="0"/>
          <w:marRight w:val="0"/>
          <w:marTop w:val="0"/>
          <w:marBottom w:val="0"/>
          <w:divBdr>
            <w:top w:val="none" w:sz="0" w:space="0" w:color="auto"/>
            <w:left w:val="none" w:sz="0" w:space="0" w:color="auto"/>
            <w:bottom w:val="none" w:sz="0" w:space="0" w:color="auto"/>
            <w:right w:val="none" w:sz="0" w:space="0" w:color="auto"/>
          </w:divBdr>
        </w:div>
        <w:div w:id="674891314">
          <w:marLeft w:val="0"/>
          <w:marRight w:val="0"/>
          <w:marTop w:val="0"/>
          <w:marBottom w:val="0"/>
          <w:divBdr>
            <w:top w:val="none" w:sz="0" w:space="0" w:color="auto"/>
            <w:left w:val="none" w:sz="0" w:space="0" w:color="auto"/>
            <w:bottom w:val="none" w:sz="0" w:space="0" w:color="auto"/>
            <w:right w:val="none" w:sz="0" w:space="0" w:color="auto"/>
          </w:divBdr>
        </w:div>
        <w:div w:id="963928101">
          <w:marLeft w:val="0"/>
          <w:marRight w:val="0"/>
          <w:marTop w:val="0"/>
          <w:marBottom w:val="0"/>
          <w:divBdr>
            <w:top w:val="none" w:sz="0" w:space="0" w:color="auto"/>
            <w:left w:val="none" w:sz="0" w:space="0" w:color="auto"/>
            <w:bottom w:val="none" w:sz="0" w:space="0" w:color="auto"/>
            <w:right w:val="none" w:sz="0" w:space="0" w:color="auto"/>
          </w:divBdr>
        </w:div>
      </w:divsChild>
    </w:div>
    <w:div w:id="347096504">
      <w:bodyDiv w:val="1"/>
      <w:marLeft w:val="0"/>
      <w:marRight w:val="0"/>
      <w:marTop w:val="0"/>
      <w:marBottom w:val="0"/>
      <w:divBdr>
        <w:top w:val="none" w:sz="0" w:space="0" w:color="auto"/>
        <w:left w:val="none" w:sz="0" w:space="0" w:color="auto"/>
        <w:bottom w:val="none" w:sz="0" w:space="0" w:color="auto"/>
        <w:right w:val="none" w:sz="0" w:space="0" w:color="auto"/>
      </w:divBdr>
      <w:divsChild>
        <w:div w:id="287511195">
          <w:marLeft w:val="0"/>
          <w:marRight w:val="0"/>
          <w:marTop w:val="0"/>
          <w:marBottom w:val="0"/>
          <w:divBdr>
            <w:top w:val="none" w:sz="0" w:space="0" w:color="auto"/>
            <w:left w:val="none" w:sz="0" w:space="0" w:color="auto"/>
            <w:bottom w:val="none" w:sz="0" w:space="0" w:color="auto"/>
            <w:right w:val="none" w:sz="0" w:space="0" w:color="auto"/>
          </w:divBdr>
        </w:div>
        <w:div w:id="1558197385">
          <w:marLeft w:val="0"/>
          <w:marRight w:val="0"/>
          <w:marTop w:val="0"/>
          <w:marBottom w:val="0"/>
          <w:divBdr>
            <w:top w:val="none" w:sz="0" w:space="0" w:color="auto"/>
            <w:left w:val="none" w:sz="0" w:space="0" w:color="auto"/>
            <w:bottom w:val="none" w:sz="0" w:space="0" w:color="auto"/>
            <w:right w:val="none" w:sz="0" w:space="0" w:color="auto"/>
          </w:divBdr>
        </w:div>
        <w:div w:id="247152735">
          <w:marLeft w:val="0"/>
          <w:marRight w:val="0"/>
          <w:marTop w:val="0"/>
          <w:marBottom w:val="0"/>
          <w:divBdr>
            <w:top w:val="none" w:sz="0" w:space="0" w:color="auto"/>
            <w:left w:val="none" w:sz="0" w:space="0" w:color="auto"/>
            <w:bottom w:val="none" w:sz="0" w:space="0" w:color="auto"/>
            <w:right w:val="none" w:sz="0" w:space="0" w:color="auto"/>
          </w:divBdr>
        </w:div>
      </w:divsChild>
    </w:div>
    <w:div w:id="350760613">
      <w:bodyDiv w:val="1"/>
      <w:marLeft w:val="0"/>
      <w:marRight w:val="0"/>
      <w:marTop w:val="0"/>
      <w:marBottom w:val="0"/>
      <w:divBdr>
        <w:top w:val="none" w:sz="0" w:space="0" w:color="auto"/>
        <w:left w:val="none" w:sz="0" w:space="0" w:color="auto"/>
        <w:bottom w:val="none" w:sz="0" w:space="0" w:color="auto"/>
        <w:right w:val="none" w:sz="0" w:space="0" w:color="auto"/>
      </w:divBdr>
      <w:divsChild>
        <w:div w:id="332146826">
          <w:marLeft w:val="0"/>
          <w:marRight w:val="0"/>
          <w:marTop w:val="0"/>
          <w:marBottom w:val="0"/>
          <w:divBdr>
            <w:top w:val="none" w:sz="0" w:space="0" w:color="auto"/>
            <w:left w:val="none" w:sz="0" w:space="0" w:color="auto"/>
            <w:bottom w:val="none" w:sz="0" w:space="0" w:color="auto"/>
            <w:right w:val="none" w:sz="0" w:space="0" w:color="auto"/>
          </w:divBdr>
        </w:div>
        <w:div w:id="1148060018">
          <w:marLeft w:val="0"/>
          <w:marRight w:val="0"/>
          <w:marTop w:val="0"/>
          <w:marBottom w:val="0"/>
          <w:divBdr>
            <w:top w:val="none" w:sz="0" w:space="0" w:color="auto"/>
            <w:left w:val="none" w:sz="0" w:space="0" w:color="auto"/>
            <w:bottom w:val="none" w:sz="0" w:space="0" w:color="auto"/>
            <w:right w:val="none" w:sz="0" w:space="0" w:color="auto"/>
          </w:divBdr>
        </w:div>
        <w:div w:id="454762769">
          <w:marLeft w:val="0"/>
          <w:marRight w:val="0"/>
          <w:marTop w:val="0"/>
          <w:marBottom w:val="0"/>
          <w:divBdr>
            <w:top w:val="none" w:sz="0" w:space="0" w:color="auto"/>
            <w:left w:val="none" w:sz="0" w:space="0" w:color="auto"/>
            <w:bottom w:val="none" w:sz="0" w:space="0" w:color="auto"/>
            <w:right w:val="none" w:sz="0" w:space="0" w:color="auto"/>
          </w:divBdr>
          <w:divsChild>
            <w:div w:id="1261840611">
              <w:marLeft w:val="-75"/>
              <w:marRight w:val="0"/>
              <w:marTop w:val="30"/>
              <w:marBottom w:val="30"/>
              <w:divBdr>
                <w:top w:val="none" w:sz="0" w:space="0" w:color="auto"/>
                <w:left w:val="none" w:sz="0" w:space="0" w:color="auto"/>
                <w:bottom w:val="none" w:sz="0" w:space="0" w:color="auto"/>
                <w:right w:val="none" w:sz="0" w:space="0" w:color="auto"/>
              </w:divBdr>
              <w:divsChild>
                <w:div w:id="810824703">
                  <w:marLeft w:val="0"/>
                  <w:marRight w:val="0"/>
                  <w:marTop w:val="0"/>
                  <w:marBottom w:val="0"/>
                  <w:divBdr>
                    <w:top w:val="none" w:sz="0" w:space="0" w:color="auto"/>
                    <w:left w:val="none" w:sz="0" w:space="0" w:color="auto"/>
                    <w:bottom w:val="none" w:sz="0" w:space="0" w:color="auto"/>
                    <w:right w:val="none" w:sz="0" w:space="0" w:color="auto"/>
                  </w:divBdr>
                  <w:divsChild>
                    <w:div w:id="170263220">
                      <w:marLeft w:val="0"/>
                      <w:marRight w:val="0"/>
                      <w:marTop w:val="0"/>
                      <w:marBottom w:val="0"/>
                      <w:divBdr>
                        <w:top w:val="none" w:sz="0" w:space="0" w:color="auto"/>
                        <w:left w:val="none" w:sz="0" w:space="0" w:color="auto"/>
                        <w:bottom w:val="none" w:sz="0" w:space="0" w:color="auto"/>
                        <w:right w:val="none" w:sz="0" w:space="0" w:color="auto"/>
                      </w:divBdr>
                    </w:div>
                  </w:divsChild>
                </w:div>
                <w:div w:id="1105492573">
                  <w:marLeft w:val="0"/>
                  <w:marRight w:val="0"/>
                  <w:marTop w:val="0"/>
                  <w:marBottom w:val="0"/>
                  <w:divBdr>
                    <w:top w:val="none" w:sz="0" w:space="0" w:color="auto"/>
                    <w:left w:val="none" w:sz="0" w:space="0" w:color="auto"/>
                    <w:bottom w:val="none" w:sz="0" w:space="0" w:color="auto"/>
                    <w:right w:val="none" w:sz="0" w:space="0" w:color="auto"/>
                  </w:divBdr>
                  <w:divsChild>
                    <w:div w:id="1274942504">
                      <w:marLeft w:val="0"/>
                      <w:marRight w:val="0"/>
                      <w:marTop w:val="0"/>
                      <w:marBottom w:val="0"/>
                      <w:divBdr>
                        <w:top w:val="none" w:sz="0" w:space="0" w:color="auto"/>
                        <w:left w:val="none" w:sz="0" w:space="0" w:color="auto"/>
                        <w:bottom w:val="none" w:sz="0" w:space="0" w:color="auto"/>
                        <w:right w:val="none" w:sz="0" w:space="0" w:color="auto"/>
                      </w:divBdr>
                    </w:div>
                  </w:divsChild>
                </w:div>
                <w:div w:id="1269774398">
                  <w:marLeft w:val="0"/>
                  <w:marRight w:val="0"/>
                  <w:marTop w:val="0"/>
                  <w:marBottom w:val="0"/>
                  <w:divBdr>
                    <w:top w:val="none" w:sz="0" w:space="0" w:color="auto"/>
                    <w:left w:val="none" w:sz="0" w:space="0" w:color="auto"/>
                    <w:bottom w:val="none" w:sz="0" w:space="0" w:color="auto"/>
                    <w:right w:val="none" w:sz="0" w:space="0" w:color="auto"/>
                  </w:divBdr>
                  <w:divsChild>
                    <w:div w:id="1565289088">
                      <w:marLeft w:val="0"/>
                      <w:marRight w:val="0"/>
                      <w:marTop w:val="0"/>
                      <w:marBottom w:val="0"/>
                      <w:divBdr>
                        <w:top w:val="none" w:sz="0" w:space="0" w:color="auto"/>
                        <w:left w:val="none" w:sz="0" w:space="0" w:color="auto"/>
                        <w:bottom w:val="none" w:sz="0" w:space="0" w:color="auto"/>
                        <w:right w:val="none" w:sz="0" w:space="0" w:color="auto"/>
                      </w:divBdr>
                    </w:div>
                  </w:divsChild>
                </w:div>
                <w:div w:id="467288809">
                  <w:marLeft w:val="0"/>
                  <w:marRight w:val="0"/>
                  <w:marTop w:val="0"/>
                  <w:marBottom w:val="0"/>
                  <w:divBdr>
                    <w:top w:val="none" w:sz="0" w:space="0" w:color="auto"/>
                    <w:left w:val="none" w:sz="0" w:space="0" w:color="auto"/>
                    <w:bottom w:val="none" w:sz="0" w:space="0" w:color="auto"/>
                    <w:right w:val="none" w:sz="0" w:space="0" w:color="auto"/>
                  </w:divBdr>
                  <w:divsChild>
                    <w:div w:id="1294671821">
                      <w:marLeft w:val="0"/>
                      <w:marRight w:val="0"/>
                      <w:marTop w:val="0"/>
                      <w:marBottom w:val="0"/>
                      <w:divBdr>
                        <w:top w:val="none" w:sz="0" w:space="0" w:color="auto"/>
                        <w:left w:val="none" w:sz="0" w:space="0" w:color="auto"/>
                        <w:bottom w:val="none" w:sz="0" w:space="0" w:color="auto"/>
                        <w:right w:val="none" w:sz="0" w:space="0" w:color="auto"/>
                      </w:divBdr>
                    </w:div>
                  </w:divsChild>
                </w:div>
                <w:div w:id="2019191701">
                  <w:marLeft w:val="0"/>
                  <w:marRight w:val="0"/>
                  <w:marTop w:val="0"/>
                  <w:marBottom w:val="0"/>
                  <w:divBdr>
                    <w:top w:val="none" w:sz="0" w:space="0" w:color="auto"/>
                    <w:left w:val="none" w:sz="0" w:space="0" w:color="auto"/>
                    <w:bottom w:val="none" w:sz="0" w:space="0" w:color="auto"/>
                    <w:right w:val="none" w:sz="0" w:space="0" w:color="auto"/>
                  </w:divBdr>
                  <w:divsChild>
                    <w:div w:id="2094547742">
                      <w:marLeft w:val="0"/>
                      <w:marRight w:val="0"/>
                      <w:marTop w:val="0"/>
                      <w:marBottom w:val="0"/>
                      <w:divBdr>
                        <w:top w:val="none" w:sz="0" w:space="0" w:color="auto"/>
                        <w:left w:val="none" w:sz="0" w:space="0" w:color="auto"/>
                        <w:bottom w:val="none" w:sz="0" w:space="0" w:color="auto"/>
                        <w:right w:val="none" w:sz="0" w:space="0" w:color="auto"/>
                      </w:divBdr>
                    </w:div>
                  </w:divsChild>
                </w:div>
                <w:div w:id="1613587177">
                  <w:marLeft w:val="0"/>
                  <w:marRight w:val="0"/>
                  <w:marTop w:val="0"/>
                  <w:marBottom w:val="0"/>
                  <w:divBdr>
                    <w:top w:val="none" w:sz="0" w:space="0" w:color="auto"/>
                    <w:left w:val="none" w:sz="0" w:space="0" w:color="auto"/>
                    <w:bottom w:val="none" w:sz="0" w:space="0" w:color="auto"/>
                    <w:right w:val="none" w:sz="0" w:space="0" w:color="auto"/>
                  </w:divBdr>
                  <w:divsChild>
                    <w:div w:id="1414354375">
                      <w:marLeft w:val="0"/>
                      <w:marRight w:val="0"/>
                      <w:marTop w:val="0"/>
                      <w:marBottom w:val="0"/>
                      <w:divBdr>
                        <w:top w:val="none" w:sz="0" w:space="0" w:color="auto"/>
                        <w:left w:val="none" w:sz="0" w:space="0" w:color="auto"/>
                        <w:bottom w:val="none" w:sz="0" w:space="0" w:color="auto"/>
                        <w:right w:val="none" w:sz="0" w:space="0" w:color="auto"/>
                      </w:divBdr>
                    </w:div>
                  </w:divsChild>
                </w:div>
                <w:div w:id="2097164616">
                  <w:marLeft w:val="0"/>
                  <w:marRight w:val="0"/>
                  <w:marTop w:val="0"/>
                  <w:marBottom w:val="0"/>
                  <w:divBdr>
                    <w:top w:val="none" w:sz="0" w:space="0" w:color="auto"/>
                    <w:left w:val="none" w:sz="0" w:space="0" w:color="auto"/>
                    <w:bottom w:val="none" w:sz="0" w:space="0" w:color="auto"/>
                    <w:right w:val="none" w:sz="0" w:space="0" w:color="auto"/>
                  </w:divBdr>
                  <w:divsChild>
                    <w:div w:id="661470399">
                      <w:marLeft w:val="0"/>
                      <w:marRight w:val="0"/>
                      <w:marTop w:val="0"/>
                      <w:marBottom w:val="0"/>
                      <w:divBdr>
                        <w:top w:val="none" w:sz="0" w:space="0" w:color="auto"/>
                        <w:left w:val="none" w:sz="0" w:space="0" w:color="auto"/>
                        <w:bottom w:val="none" w:sz="0" w:space="0" w:color="auto"/>
                        <w:right w:val="none" w:sz="0" w:space="0" w:color="auto"/>
                      </w:divBdr>
                    </w:div>
                  </w:divsChild>
                </w:div>
                <w:div w:id="179321294">
                  <w:marLeft w:val="0"/>
                  <w:marRight w:val="0"/>
                  <w:marTop w:val="0"/>
                  <w:marBottom w:val="0"/>
                  <w:divBdr>
                    <w:top w:val="none" w:sz="0" w:space="0" w:color="auto"/>
                    <w:left w:val="none" w:sz="0" w:space="0" w:color="auto"/>
                    <w:bottom w:val="none" w:sz="0" w:space="0" w:color="auto"/>
                    <w:right w:val="none" w:sz="0" w:space="0" w:color="auto"/>
                  </w:divBdr>
                  <w:divsChild>
                    <w:div w:id="654146542">
                      <w:marLeft w:val="0"/>
                      <w:marRight w:val="0"/>
                      <w:marTop w:val="0"/>
                      <w:marBottom w:val="0"/>
                      <w:divBdr>
                        <w:top w:val="none" w:sz="0" w:space="0" w:color="auto"/>
                        <w:left w:val="none" w:sz="0" w:space="0" w:color="auto"/>
                        <w:bottom w:val="none" w:sz="0" w:space="0" w:color="auto"/>
                        <w:right w:val="none" w:sz="0" w:space="0" w:color="auto"/>
                      </w:divBdr>
                    </w:div>
                  </w:divsChild>
                </w:div>
                <w:div w:id="615871563">
                  <w:marLeft w:val="0"/>
                  <w:marRight w:val="0"/>
                  <w:marTop w:val="0"/>
                  <w:marBottom w:val="0"/>
                  <w:divBdr>
                    <w:top w:val="none" w:sz="0" w:space="0" w:color="auto"/>
                    <w:left w:val="none" w:sz="0" w:space="0" w:color="auto"/>
                    <w:bottom w:val="none" w:sz="0" w:space="0" w:color="auto"/>
                    <w:right w:val="none" w:sz="0" w:space="0" w:color="auto"/>
                  </w:divBdr>
                  <w:divsChild>
                    <w:div w:id="1006177932">
                      <w:marLeft w:val="0"/>
                      <w:marRight w:val="0"/>
                      <w:marTop w:val="0"/>
                      <w:marBottom w:val="0"/>
                      <w:divBdr>
                        <w:top w:val="none" w:sz="0" w:space="0" w:color="auto"/>
                        <w:left w:val="none" w:sz="0" w:space="0" w:color="auto"/>
                        <w:bottom w:val="none" w:sz="0" w:space="0" w:color="auto"/>
                        <w:right w:val="none" w:sz="0" w:space="0" w:color="auto"/>
                      </w:divBdr>
                    </w:div>
                  </w:divsChild>
                </w:div>
                <w:div w:id="1452280450">
                  <w:marLeft w:val="0"/>
                  <w:marRight w:val="0"/>
                  <w:marTop w:val="0"/>
                  <w:marBottom w:val="0"/>
                  <w:divBdr>
                    <w:top w:val="none" w:sz="0" w:space="0" w:color="auto"/>
                    <w:left w:val="none" w:sz="0" w:space="0" w:color="auto"/>
                    <w:bottom w:val="none" w:sz="0" w:space="0" w:color="auto"/>
                    <w:right w:val="none" w:sz="0" w:space="0" w:color="auto"/>
                  </w:divBdr>
                  <w:divsChild>
                    <w:div w:id="2108846306">
                      <w:marLeft w:val="0"/>
                      <w:marRight w:val="0"/>
                      <w:marTop w:val="0"/>
                      <w:marBottom w:val="0"/>
                      <w:divBdr>
                        <w:top w:val="none" w:sz="0" w:space="0" w:color="auto"/>
                        <w:left w:val="none" w:sz="0" w:space="0" w:color="auto"/>
                        <w:bottom w:val="none" w:sz="0" w:space="0" w:color="auto"/>
                        <w:right w:val="none" w:sz="0" w:space="0" w:color="auto"/>
                      </w:divBdr>
                    </w:div>
                    <w:div w:id="655110256">
                      <w:marLeft w:val="0"/>
                      <w:marRight w:val="0"/>
                      <w:marTop w:val="0"/>
                      <w:marBottom w:val="0"/>
                      <w:divBdr>
                        <w:top w:val="none" w:sz="0" w:space="0" w:color="auto"/>
                        <w:left w:val="none" w:sz="0" w:space="0" w:color="auto"/>
                        <w:bottom w:val="none" w:sz="0" w:space="0" w:color="auto"/>
                        <w:right w:val="none" w:sz="0" w:space="0" w:color="auto"/>
                      </w:divBdr>
                    </w:div>
                  </w:divsChild>
                </w:div>
                <w:div w:id="39592343">
                  <w:marLeft w:val="0"/>
                  <w:marRight w:val="0"/>
                  <w:marTop w:val="0"/>
                  <w:marBottom w:val="0"/>
                  <w:divBdr>
                    <w:top w:val="none" w:sz="0" w:space="0" w:color="auto"/>
                    <w:left w:val="none" w:sz="0" w:space="0" w:color="auto"/>
                    <w:bottom w:val="none" w:sz="0" w:space="0" w:color="auto"/>
                    <w:right w:val="none" w:sz="0" w:space="0" w:color="auto"/>
                  </w:divBdr>
                  <w:divsChild>
                    <w:div w:id="964771354">
                      <w:marLeft w:val="0"/>
                      <w:marRight w:val="0"/>
                      <w:marTop w:val="0"/>
                      <w:marBottom w:val="0"/>
                      <w:divBdr>
                        <w:top w:val="none" w:sz="0" w:space="0" w:color="auto"/>
                        <w:left w:val="none" w:sz="0" w:space="0" w:color="auto"/>
                        <w:bottom w:val="none" w:sz="0" w:space="0" w:color="auto"/>
                        <w:right w:val="none" w:sz="0" w:space="0" w:color="auto"/>
                      </w:divBdr>
                    </w:div>
                  </w:divsChild>
                </w:div>
                <w:div w:id="754982985">
                  <w:marLeft w:val="0"/>
                  <w:marRight w:val="0"/>
                  <w:marTop w:val="0"/>
                  <w:marBottom w:val="0"/>
                  <w:divBdr>
                    <w:top w:val="none" w:sz="0" w:space="0" w:color="auto"/>
                    <w:left w:val="none" w:sz="0" w:space="0" w:color="auto"/>
                    <w:bottom w:val="none" w:sz="0" w:space="0" w:color="auto"/>
                    <w:right w:val="none" w:sz="0" w:space="0" w:color="auto"/>
                  </w:divBdr>
                  <w:divsChild>
                    <w:div w:id="585767308">
                      <w:marLeft w:val="0"/>
                      <w:marRight w:val="0"/>
                      <w:marTop w:val="0"/>
                      <w:marBottom w:val="0"/>
                      <w:divBdr>
                        <w:top w:val="none" w:sz="0" w:space="0" w:color="auto"/>
                        <w:left w:val="none" w:sz="0" w:space="0" w:color="auto"/>
                        <w:bottom w:val="none" w:sz="0" w:space="0" w:color="auto"/>
                        <w:right w:val="none" w:sz="0" w:space="0" w:color="auto"/>
                      </w:divBdr>
                    </w:div>
                  </w:divsChild>
                </w:div>
                <w:div w:id="1580872107">
                  <w:marLeft w:val="0"/>
                  <w:marRight w:val="0"/>
                  <w:marTop w:val="0"/>
                  <w:marBottom w:val="0"/>
                  <w:divBdr>
                    <w:top w:val="none" w:sz="0" w:space="0" w:color="auto"/>
                    <w:left w:val="none" w:sz="0" w:space="0" w:color="auto"/>
                    <w:bottom w:val="none" w:sz="0" w:space="0" w:color="auto"/>
                    <w:right w:val="none" w:sz="0" w:space="0" w:color="auto"/>
                  </w:divBdr>
                  <w:divsChild>
                    <w:div w:id="708607100">
                      <w:marLeft w:val="0"/>
                      <w:marRight w:val="0"/>
                      <w:marTop w:val="0"/>
                      <w:marBottom w:val="0"/>
                      <w:divBdr>
                        <w:top w:val="none" w:sz="0" w:space="0" w:color="auto"/>
                        <w:left w:val="none" w:sz="0" w:space="0" w:color="auto"/>
                        <w:bottom w:val="none" w:sz="0" w:space="0" w:color="auto"/>
                        <w:right w:val="none" w:sz="0" w:space="0" w:color="auto"/>
                      </w:divBdr>
                    </w:div>
                  </w:divsChild>
                </w:div>
                <w:div w:id="1893615177">
                  <w:marLeft w:val="0"/>
                  <w:marRight w:val="0"/>
                  <w:marTop w:val="0"/>
                  <w:marBottom w:val="0"/>
                  <w:divBdr>
                    <w:top w:val="none" w:sz="0" w:space="0" w:color="auto"/>
                    <w:left w:val="none" w:sz="0" w:space="0" w:color="auto"/>
                    <w:bottom w:val="none" w:sz="0" w:space="0" w:color="auto"/>
                    <w:right w:val="none" w:sz="0" w:space="0" w:color="auto"/>
                  </w:divBdr>
                  <w:divsChild>
                    <w:div w:id="126170856">
                      <w:marLeft w:val="0"/>
                      <w:marRight w:val="0"/>
                      <w:marTop w:val="0"/>
                      <w:marBottom w:val="0"/>
                      <w:divBdr>
                        <w:top w:val="none" w:sz="0" w:space="0" w:color="auto"/>
                        <w:left w:val="none" w:sz="0" w:space="0" w:color="auto"/>
                        <w:bottom w:val="none" w:sz="0" w:space="0" w:color="auto"/>
                        <w:right w:val="none" w:sz="0" w:space="0" w:color="auto"/>
                      </w:divBdr>
                    </w:div>
                  </w:divsChild>
                </w:div>
                <w:div w:id="2026394781">
                  <w:marLeft w:val="0"/>
                  <w:marRight w:val="0"/>
                  <w:marTop w:val="0"/>
                  <w:marBottom w:val="0"/>
                  <w:divBdr>
                    <w:top w:val="none" w:sz="0" w:space="0" w:color="auto"/>
                    <w:left w:val="none" w:sz="0" w:space="0" w:color="auto"/>
                    <w:bottom w:val="none" w:sz="0" w:space="0" w:color="auto"/>
                    <w:right w:val="none" w:sz="0" w:space="0" w:color="auto"/>
                  </w:divBdr>
                  <w:divsChild>
                    <w:div w:id="1996454233">
                      <w:marLeft w:val="0"/>
                      <w:marRight w:val="0"/>
                      <w:marTop w:val="0"/>
                      <w:marBottom w:val="0"/>
                      <w:divBdr>
                        <w:top w:val="none" w:sz="0" w:space="0" w:color="auto"/>
                        <w:left w:val="none" w:sz="0" w:space="0" w:color="auto"/>
                        <w:bottom w:val="none" w:sz="0" w:space="0" w:color="auto"/>
                        <w:right w:val="none" w:sz="0" w:space="0" w:color="auto"/>
                      </w:divBdr>
                    </w:div>
                  </w:divsChild>
                </w:div>
                <w:div w:id="574246243">
                  <w:marLeft w:val="0"/>
                  <w:marRight w:val="0"/>
                  <w:marTop w:val="0"/>
                  <w:marBottom w:val="0"/>
                  <w:divBdr>
                    <w:top w:val="none" w:sz="0" w:space="0" w:color="auto"/>
                    <w:left w:val="none" w:sz="0" w:space="0" w:color="auto"/>
                    <w:bottom w:val="none" w:sz="0" w:space="0" w:color="auto"/>
                    <w:right w:val="none" w:sz="0" w:space="0" w:color="auto"/>
                  </w:divBdr>
                  <w:divsChild>
                    <w:div w:id="532688476">
                      <w:marLeft w:val="0"/>
                      <w:marRight w:val="0"/>
                      <w:marTop w:val="0"/>
                      <w:marBottom w:val="0"/>
                      <w:divBdr>
                        <w:top w:val="none" w:sz="0" w:space="0" w:color="auto"/>
                        <w:left w:val="none" w:sz="0" w:space="0" w:color="auto"/>
                        <w:bottom w:val="none" w:sz="0" w:space="0" w:color="auto"/>
                        <w:right w:val="none" w:sz="0" w:space="0" w:color="auto"/>
                      </w:divBdr>
                    </w:div>
                  </w:divsChild>
                </w:div>
                <w:div w:id="1933584986">
                  <w:marLeft w:val="0"/>
                  <w:marRight w:val="0"/>
                  <w:marTop w:val="0"/>
                  <w:marBottom w:val="0"/>
                  <w:divBdr>
                    <w:top w:val="none" w:sz="0" w:space="0" w:color="auto"/>
                    <w:left w:val="none" w:sz="0" w:space="0" w:color="auto"/>
                    <w:bottom w:val="none" w:sz="0" w:space="0" w:color="auto"/>
                    <w:right w:val="none" w:sz="0" w:space="0" w:color="auto"/>
                  </w:divBdr>
                  <w:divsChild>
                    <w:div w:id="1775713497">
                      <w:marLeft w:val="0"/>
                      <w:marRight w:val="0"/>
                      <w:marTop w:val="0"/>
                      <w:marBottom w:val="0"/>
                      <w:divBdr>
                        <w:top w:val="none" w:sz="0" w:space="0" w:color="auto"/>
                        <w:left w:val="none" w:sz="0" w:space="0" w:color="auto"/>
                        <w:bottom w:val="none" w:sz="0" w:space="0" w:color="auto"/>
                        <w:right w:val="none" w:sz="0" w:space="0" w:color="auto"/>
                      </w:divBdr>
                    </w:div>
                  </w:divsChild>
                </w:div>
                <w:div w:id="333924997">
                  <w:marLeft w:val="0"/>
                  <w:marRight w:val="0"/>
                  <w:marTop w:val="0"/>
                  <w:marBottom w:val="0"/>
                  <w:divBdr>
                    <w:top w:val="none" w:sz="0" w:space="0" w:color="auto"/>
                    <w:left w:val="none" w:sz="0" w:space="0" w:color="auto"/>
                    <w:bottom w:val="none" w:sz="0" w:space="0" w:color="auto"/>
                    <w:right w:val="none" w:sz="0" w:space="0" w:color="auto"/>
                  </w:divBdr>
                  <w:divsChild>
                    <w:div w:id="1459908022">
                      <w:marLeft w:val="0"/>
                      <w:marRight w:val="0"/>
                      <w:marTop w:val="0"/>
                      <w:marBottom w:val="0"/>
                      <w:divBdr>
                        <w:top w:val="none" w:sz="0" w:space="0" w:color="auto"/>
                        <w:left w:val="none" w:sz="0" w:space="0" w:color="auto"/>
                        <w:bottom w:val="none" w:sz="0" w:space="0" w:color="auto"/>
                        <w:right w:val="none" w:sz="0" w:space="0" w:color="auto"/>
                      </w:divBdr>
                    </w:div>
                    <w:div w:id="46683769">
                      <w:marLeft w:val="0"/>
                      <w:marRight w:val="0"/>
                      <w:marTop w:val="0"/>
                      <w:marBottom w:val="0"/>
                      <w:divBdr>
                        <w:top w:val="none" w:sz="0" w:space="0" w:color="auto"/>
                        <w:left w:val="none" w:sz="0" w:space="0" w:color="auto"/>
                        <w:bottom w:val="none" w:sz="0" w:space="0" w:color="auto"/>
                        <w:right w:val="none" w:sz="0" w:space="0" w:color="auto"/>
                      </w:divBdr>
                    </w:div>
                  </w:divsChild>
                </w:div>
                <w:div w:id="115023459">
                  <w:marLeft w:val="0"/>
                  <w:marRight w:val="0"/>
                  <w:marTop w:val="0"/>
                  <w:marBottom w:val="0"/>
                  <w:divBdr>
                    <w:top w:val="none" w:sz="0" w:space="0" w:color="auto"/>
                    <w:left w:val="none" w:sz="0" w:space="0" w:color="auto"/>
                    <w:bottom w:val="none" w:sz="0" w:space="0" w:color="auto"/>
                    <w:right w:val="none" w:sz="0" w:space="0" w:color="auto"/>
                  </w:divBdr>
                  <w:divsChild>
                    <w:div w:id="2055544831">
                      <w:marLeft w:val="0"/>
                      <w:marRight w:val="0"/>
                      <w:marTop w:val="0"/>
                      <w:marBottom w:val="0"/>
                      <w:divBdr>
                        <w:top w:val="none" w:sz="0" w:space="0" w:color="auto"/>
                        <w:left w:val="none" w:sz="0" w:space="0" w:color="auto"/>
                        <w:bottom w:val="none" w:sz="0" w:space="0" w:color="auto"/>
                        <w:right w:val="none" w:sz="0" w:space="0" w:color="auto"/>
                      </w:divBdr>
                    </w:div>
                  </w:divsChild>
                </w:div>
                <w:div w:id="1959530662">
                  <w:marLeft w:val="0"/>
                  <w:marRight w:val="0"/>
                  <w:marTop w:val="0"/>
                  <w:marBottom w:val="0"/>
                  <w:divBdr>
                    <w:top w:val="none" w:sz="0" w:space="0" w:color="auto"/>
                    <w:left w:val="none" w:sz="0" w:space="0" w:color="auto"/>
                    <w:bottom w:val="none" w:sz="0" w:space="0" w:color="auto"/>
                    <w:right w:val="none" w:sz="0" w:space="0" w:color="auto"/>
                  </w:divBdr>
                  <w:divsChild>
                    <w:div w:id="1583636146">
                      <w:marLeft w:val="0"/>
                      <w:marRight w:val="0"/>
                      <w:marTop w:val="0"/>
                      <w:marBottom w:val="0"/>
                      <w:divBdr>
                        <w:top w:val="none" w:sz="0" w:space="0" w:color="auto"/>
                        <w:left w:val="none" w:sz="0" w:space="0" w:color="auto"/>
                        <w:bottom w:val="none" w:sz="0" w:space="0" w:color="auto"/>
                        <w:right w:val="none" w:sz="0" w:space="0" w:color="auto"/>
                      </w:divBdr>
                    </w:div>
                  </w:divsChild>
                </w:div>
                <w:div w:id="655449918">
                  <w:marLeft w:val="0"/>
                  <w:marRight w:val="0"/>
                  <w:marTop w:val="0"/>
                  <w:marBottom w:val="0"/>
                  <w:divBdr>
                    <w:top w:val="none" w:sz="0" w:space="0" w:color="auto"/>
                    <w:left w:val="none" w:sz="0" w:space="0" w:color="auto"/>
                    <w:bottom w:val="none" w:sz="0" w:space="0" w:color="auto"/>
                    <w:right w:val="none" w:sz="0" w:space="0" w:color="auto"/>
                  </w:divBdr>
                  <w:divsChild>
                    <w:div w:id="1281570517">
                      <w:marLeft w:val="0"/>
                      <w:marRight w:val="0"/>
                      <w:marTop w:val="0"/>
                      <w:marBottom w:val="0"/>
                      <w:divBdr>
                        <w:top w:val="none" w:sz="0" w:space="0" w:color="auto"/>
                        <w:left w:val="none" w:sz="0" w:space="0" w:color="auto"/>
                        <w:bottom w:val="none" w:sz="0" w:space="0" w:color="auto"/>
                        <w:right w:val="none" w:sz="0" w:space="0" w:color="auto"/>
                      </w:divBdr>
                    </w:div>
                  </w:divsChild>
                </w:div>
                <w:div w:id="1083450841">
                  <w:marLeft w:val="0"/>
                  <w:marRight w:val="0"/>
                  <w:marTop w:val="0"/>
                  <w:marBottom w:val="0"/>
                  <w:divBdr>
                    <w:top w:val="none" w:sz="0" w:space="0" w:color="auto"/>
                    <w:left w:val="none" w:sz="0" w:space="0" w:color="auto"/>
                    <w:bottom w:val="none" w:sz="0" w:space="0" w:color="auto"/>
                    <w:right w:val="none" w:sz="0" w:space="0" w:color="auto"/>
                  </w:divBdr>
                  <w:divsChild>
                    <w:div w:id="77024046">
                      <w:marLeft w:val="0"/>
                      <w:marRight w:val="0"/>
                      <w:marTop w:val="0"/>
                      <w:marBottom w:val="0"/>
                      <w:divBdr>
                        <w:top w:val="none" w:sz="0" w:space="0" w:color="auto"/>
                        <w:left w:val="none" w:sz="0" w:space="0" w:color="auto"/>
                        <w:bottom w:val="none" w:sz="0" w:space="0" w:color="auto"/>
                        <w:right w:val="none" w:sz="0" w:space="0" w:color="auto"/>
                      </w:divBdr>
                    </w:div>
                  </w:divsChild>
                </w:div>
                <w:div w:id="1749958233">
                  <w:marLeft w:val="0"/>
                  <w:marRight w:val="0"/>
                  <w:marTop w:val="0"/>
                  <w:marBottom w:val="0"/>
                  <w:divBdr>
                    <w:top w:val="none" w:sz="0" w:space="0" w:color="auto"/>
                    <w:left w:val="none" w:sz="0" w:space="0" w:color="auto"/>
                    <w:bottom w:val="none" w:sz="0" w:space="0" w:color="auto"/>
                    <w:right w:val="none" w:sz="0" w:space="0" w:color="auto"/>
                  </w:divBdr>
                  <w:divsChild>
                    <w:div w:id="263197239">
                      <w:marLeft w:val="0"/>
                      <w:marRight w:val="0"/>
                      <w:marTop w:val="0"/>
                      <w:marBottom w:val="0"/>
                      <w:divBdr>
                        <w:top w:val="none" w:sz="0" w:space="0" w:color="auto"/>
                        <w:left w:val="none" w:sz="0" w:space="0" w:color="auto"/>
                        <w:bottom w:val="none" w:sz="0" w:space="0" w:color="auto"/>
                        <w:right w:val="none" w:sz="0" w:space="0" w:color="auto"/>
                      </w:divBdr>
                    </w:div>
                  </w:divsChild>
                </w:div>
                <w:div w:id="182594754">
                  <w:marLeft w:val="0"/>
                  <w:marRight w:val="0"/>
                  <w:marTop w:val="0"/>
                  <w:marBottom w:val="0"/>
                  <w:divBdr>
                    <w:top w:val="none" w:sz="0" w:space="0" w:color="auto"/>
                    <w:left w:val="none" w:sz="0" w:space="0" w:color="auto"/>
                    <w:bottom w:val="none" w:sz="0" w:space="0" w:color="auto"/>
                    <w:right w:val="none" w:sz="0" w:space="0" w:color="auto"/>
                  </w:divBdr>
                  <w:divsChild>
                    <w:div w:id="71859239">
                      <w:marLeft w:val="0"/>
                      <w:marRight w:val="0"/>
                      <w:marTop w:val="0"/>
                      <w:marBottom w:val="0"/>
                      <w:divBdr>
                        <w:top w:val="none" w:sz="0" w:space="0" w:color="auto"/>
                        <w:left w:val="none" w:sz="0" w:space="0" w:color="auto"/>
                        <w:bottom w:val="none" w:sz="0" w:space="0" w:color="auto"/>
                        <w:right w:val="none" w:sz="0" w:space="0" w:color="auto"/>
                      </w:divBdr>
                    </w:div>
                  </w:divsChild>
                </w:div>
                <w:div w:id="1363018191">
                  <w:marLeft w:val="0"/>
                  <w:marRight w:val="0"/>
                  <w:marTop w:val="0"/>
                  <w:marBottom w:val="0"/>
                  <w:divBdr>
                    <w:top w:val="none" w:sz="0" w:space="0" w:color="auto"/>
                    <w:left w:val="none" w:sz="0" w:space="0" w:color="auto"/>
                    <w:bottom w:val="none" w:sz="0" w:space="0" w:color="auto"/>
                    <w:right w:val="none" w:sz="0" w:space="0" w:color="auto"/>
                  </w:divBdr>
                  <w:divsChild>
                    <w:div w:id="856965830">
                      <w:marLeft w:val="0"/>
                      <w:marRight w:val="0"/>
                      <w:marTop w:val="0"/>
                      <w:marBottom w:val="0"/>
                      <w:divBdr>
                        <w:top w:val="none" w:sz="0" w:space="0" w:color="auto"/>
                        <w:left w:val="none" w:sz="0" w:space="0" w:color="auto"/>
                        <w:bottom w:val="none" w:sz="0" w:space="0" w:color="auto"/>
                        <w:right w:val="none" w:sz="0" w:space="0" w:color="auto"/>
                      </w:divBdr>
                    </w:div>
                  </w:divsChild>
                </w:div>
                <w:div w:id="49427200">
                  <w:marLeft w:val="0"/>
                  <w:marRight w:val="0"/>
                  <w:marTop w:val="0"/>
                  <w:marBottom w:val="0"/>
                  <w:divBdr>
                    <w:top w:val="none" w:sz="0" w:space="0" w:color="auto"/>
                    <w:left w:val="none" w:sz="0" w:space="0" w:color="auto"/>
                    <w:bottom w:val="none" w:sz="0" w:space="0" w:color="auto"/>
                    <w:right w:val="none" w:sz="0" w:space="0" w:color="auto"/>
                  </w:divBdr>
                  <w:divsChild>
                    <w:div w:id="1647126275">
                      <w:marLeft w:val="0"/>
                      <w:marRight w:val="0"/>
                      <w:marTop w:val="0"/>
                      <w:marBottom w:val="0"/>
                      <w:divBdr>
                        <w:top w:val="none" w:sz="0" w:space="0" w:color="auto"/>
                        <w:left w:val="none" w:sz="0" w:space="0" w:color="auto"/>
                        <w:bottom w:val="none" w:sz="0" w:space="0" w:color="auto"/>
                        <w:right w:val="none" w:sz="0" w:space="0" w:color="auto"/>
                      </w:divBdr>
                    </w:div>
                    <w:div w:id="983895965">
                      <w:marLeft w:val="0"/>
                      <w:marRight w:val="0"/>
                      <w:marTop w:val="0"/>
                      <w:marBottom w:val="0"/>
                      <w:divBdr>
                        <w:top w:val="none" w:sz="0" w:space="0" w:color="auto"/>
                        <w:left w:val="none" w:sz="0" w:space="0" w:color="auto"/>
                        <w:bottom w:val="none" w:sz="0" w:space="0" w:color="auto"/>
                        <w:right w:val="none" w:sz="0" w:space="0" w:color="auto"/>
                      </w:divBdr>
                    </w:div>
                  </w:divsChild>
                </w:div>
                <w:div w:id="1538349626">
                  <w:marLeft w:val="0"/>
                  <w:marRight w:val="0"/>
                  <w:marTop w:val="0"/>
                  <w:marBottom w:val="0"/>
                  <w:divBdr>
                    <w:top w:val="none" w:sz="0" w:space="0" w:color="auto"/>
                    <w:left w:val="none" w:sz="0" w:space="0" w:color="auto"/>
                    <w:bottom w:val="none" w:sz="0" w:space="0" w:color="auto"/>
                    <w:right w:val="none" w:sz="0" w:space="0" w:color="auto"/>
                  </w:divBdr>
                  <w:divsChild>
                    <w:div w:id="547955513">
                      <w:marLeft w:val="0"/>
                      <w:marRight w:val="0"/>
                      <w:marTop w:val="0"/>
                      <w:marBottom w:val="0"/>
                      <w:divBdr>
                        <w:top w:val="none" w:sz="0" w:space="0" w:color="auto"/>
                        <w:left w:val="none" w:sz="0" w:space="0" w:color="auto"/>
                        <w:bottom w:val="none" w:sz="0" w:space="0" w:color="auto"/>
                        <w:right w:val="none" w:sz="0" w:space="0" w:color="auto"/>
                      </w:divBdr>
                    </w:div>
                  </w:divsChild>
                </w:div>
                <w:div w:id="1513376152">
                  <w:marLeft w:val="0"/>
                  <w:marRight w:val="0"/>
                  <w:marTop w:val="0"/>
                  <w:marBottom w:val="0"/>
                  <w:divBdr>
                    <w:top w:val="none" w:sz="0" w:space="0" w:color="auto"/>
                    <w:left w:val="none" w:sz="0" w:space="0" w:color="auto"/>
                    <w:bottom w:val="none" w:sz="0" w:space="0" w:color="auto"/>
                    <w:right w:val="none" w:sz="0" w:space="0" w:color="auto"/>
                  </w:divBdr>
                  <w:divsChild>
                    <w:div w:id="322781878">
                      <w:marLeft w:val="0"/>
                      <w:marRight w:val="0"/>
                      <w:marTop w:val="0"/>
                      <w:marBottom w:val="0"/>
                      <w:divBdr>
                        <w:top w:val="none" w:sz="0" w:space="0" w:color="auto"/>
                        <w:left w:val="none" w:sz="0" w:space="0" w:color="auto"/>
                        <w:bottom w:val="none" w:sz="0" w:space="0" w:color="auto"/>
                        <w:right w:val="none" w:sz="0" w:space="0" w:color="auto"/>
                      </w:divBdr>
                    </w:div>
                  </w:divsChild>
                </w:div>
                <w:div w:id="1000422890">
                  <w:marLeft w:val="0"/>
                  <w:marRight w:val="0"/>
                  <w:marTop w:val="0"/>
                  <w:marBottom w:val="0"/>
                  <w:divBdr>
                    <w:top w:val="none" w:sz="0" w:space="0" w:color="auto"/>
                    <w:left w:val="none" w:sz="0" w:space="0" w:color="auto"/>
                    <w:bottom w:val="none" w:sz="0" w:space="0" w:color="auto"/>
                    <w:right w:val="none" w:sz="0" w:space="0" w:color="auto"/>
                  </w:divBdr>
                  <w:divsChild>
                    <w:div w:id="1619795394">
                      <w:marLeft w:val="0"/>
                      <w:marRight w:val="0"/>
                      <w:marTop w:val="0"/>
                      <w:marBottom w:val="0"/>
                      <w:divBdr>
                        <w:top w:val="none" w:sz="0" w:space="0" w:color="auto"/>
                        <w:left w:val="none" w:sz="0" w:space="0" w:color="auto"/>
                        <w:bottom w:val="none" w:sz="0" w:space="0" w:color="auto"/>
                        <w:right w:val="none" w:sz="0" w:space="0" w:color="auto"/>
                      </w:divBdr>
                    </w:div>
                  </w:divsChild>
                </w:div>
                <w:div w:id="440609661">
                  <w:marLeft w:val="0"/>
                  <w:marRight w:val="0"/>
                  <w:marTop w:val="0"/>
                  <w:marBottom w:val="0"/>
                  <w:divBdr>
                    <w:top w:val="none" w:sz="0" w:space="0" w:color="auto"/>
                    <w:left w:val="none" w:sz="0" w:space="0" w:color="auto"/>
                    <w:bottom w:val="none" w:sz="0" w:space="0" w:color="auto"/>
                    <w:right w:val="none" w:sz="0" w:space="0" w:color="auto"/>
                  </w:divBdr>
                  <w:divsChild>
                    <w:div w:id="1566181667">
                      <w:marLeft w:val="0"/>
                      <w:marRight w:val="0"/>
                      <w:marTop w:val="0"/>
                      <w:marBottom w:val="0"/>
                      <w:divBdr>
                        <w:top w:val="none" w:sz="0" w:space="0" w:color="auto"/>
                        <w:left w:val="none" w:sz="0" w:space="0" w:color="auto"/>
                        <w:bottom w:val="none" w:sz="0" w:space="0" w:color="auto"/>
                        <w:right w:val="none" w:sz="0" w:space="0" w:color="auto"/>
                      </w:divBdr>
                    </w:div>
                  </w:divsChild>
                </w:div>
                <w:div w:id="2121220007">
                  <w:marLeft w:val="0"/>
                  <w:marRight w:val="0"/>
                  <w:marTop w:val="0"/>
                  <w:marBottom w:val="0"/>
                  <w:divBdr>
                    <w:top w:val="none" w:sz="0" w:space="0" w:color="auto"/>
                    <w:left w:val="none" w:sz="0" w:space="0" w:color="auto"/>
                    <w:bottom w:val="none" w:sz="0" w:space="0" w:color="auto"/>
                    <w:right w:val="none" w:sz="0" w:space="0" w:color="auto"/>
                  </w:divBdr>
                  <w:divsChild>
                    <w:div w:id="1910268982">
                      <w:marLeft w:val="0"/>
                      <w:marRight w:val="0"/>
                      <w:marTop w:val="0"/>
                      <w:marBottom w:val="0"/>
                      <w:divBdr>
                        <w:top w:val="none" w:sz="0" w:space="0" w:color="auto"/>
                        <w:left w:val="none" w:sz="0" w:space="0" w:color="auto"/>
                        <w:bottom w:val="none" w:sz="0" w:space="0" w:color="auto"/>
                        <w:right w:val="none" w:sz="0" w:space="0" w:color="auto"/>
                      </w:divBdr>
                    </w:div>
                  </w:divsChild>
                </w:div>
                <w:div w:id="1339574861">
                  <w:marLeft w:val="0"/>
                  <w:marRight w:val="0"/>
                  <w:marTop w:val="0"/>
                  <w:marBottom w:val="0"/>
                  <w:divBdr>
                    <w:top w:val="none" w:sz="0" w:space="0" w:color="auto"/>
                    <w:left w:val="none" w:sz="0" w:space="0" w:color="auto"/>
                    <w:bottom w:val="none" w:sz="0" w:space="0" w:color="auto"/>
                    <w:right w:val="none" w:sz="0" w:space="0" w:color="auto"/>
                  </w:divBdr>
                  <w:divsChild>
                    <w:div w:id="2097283274">
                      <w:marLeft w:val="0"/>
                      <w:marRight w:val="0"/>
                      <w:marTop w:val="0"/>
                      <w:marBottom w:val="0"/>
                      <w:divBdr>
                        <w:top w:val="none" w:sz="0" w:space="0" w:color="auto"/>
                        <w:left w:val="none" w:sz="0" w:space="0" w:color="auto"/>
                        <w:bottom w:val="none" w:sz="0" w:space="0" w:color="auto"/>
                        <w:right w:val="none" w:sz="0" w:space="0" w:color="auto"/>
                      </w:divBdr>
                    </w:div>
                  </w:divsChild>
                </w:div>
                <w:div w:id="101536923">
                  <w:marLeft w:val="0"/>
                  <w:marRight w:val="0"/>
                  <w:marTop w:val="0"/>
                  <w:marBottom w:val="0"/>
                  <w:divBdr>
                    <w:top w:val="none" w:sz="0" w:space="0" w:color="auto"/>
                    <w:left w:val="none" w:sz="0" w:space="0" w:color="auto"/>
                    <w:bottom w:val="none" w:sz="0" w:space="0" w:color="auto"/>
                    <w:right w:val="none" w:sz="0" w:space="0" w:color="auto"/>
                  </w:divBdr>
                  <w:divsChild>
                    <w:div w:id="166139769">
                      <w:marLeft w:val="0"/>
                      <w:marRight w:val="0"/>
                      <w:marTop w:val="0"/>
                      <w:marBottom w:val="0"/>
                      <w:divBdr>
                        <w:top w:val="none" w:sz="0" w:space="0" w:color="auto"/>
                        <w:left w:val="none" w:sz="0" w:space="0" w:color="auto"/>
                        <w:bottom w:val="none" w:sz="0" w:space="0" w:color="auto"/>
                        <w:right w:val="none" w:sz="0" w:space="0" w:color="auto"/>
                      </w:divBdr>
                    </w:div>
                  </w:divsChild>
                </w:div>
                <w:div w:id="468061840">
                  <w:marLeft w:val="0"/>
                  <w:marRight w:val="0"/>
                  <w:marTop w:val="0"/>
                  <w:marBottom w:val="0"/>
                  <w:divBdr>
                    <w:top w:val="none" w:sz="0" w:space="0" w:color="auto"/>
                    <w:left w:val="none" w:sz="0" w:space="0" w:color="auto"/>
                    <w:bottom w:val="none" w:sz="0" w:space="0" w:color="auto"/>
                    <w:right w:val="none" w:sz="0" w:space="0" w:color="auto"/>
                  </w:divBdr>
                  <w:divsChild>
                    <w:div w:id="1351907747">
                      <w:marLeft w:val="0"/>
                      <w:marRight w:val="0"/>
                      <w:marTop w:val="0"/>
                      <w:marBottom w:val="0"/>
                      <w:divBdr>
                        <w:top w:val="none" w:sz="0" w:space="0" w:color="auto"/>
                        <w:left w:val="none" w:sz="0" w:space="0" w:color="auto"/>
                        <w:bottom w:val="none" w:sz="0" w:space="0" w:color="auto"/>
                        <w:right w:val="none" w:sz="0" w:space="0" w:color="auto"/>
                      </w:divBdr>
                    </w:div>
                  </w:divsChild>
                </w:div>
                <w:div w:id="1319771204">
                  <w:marLeft w:val="0"/>
                  <w:marRight w:val="0"/>
                  <w:marTop w:val="0"/>
                  <w:marBottom w:val="0"/>
                  <w:divBdr>
                    <w:top w:val="none" w:sz="0" w:space="0" w:color="auto"/>
                    <w:left w:val="none" w:sz="0" w:space="0" w:color="auto"/>
                    <w:bottom w:val="none" w:sz="0" w:space="0" w:color="auto"/>
                    <w:right w:val="none" w:sz="0" w:space="0" w:color="auto"/>
                  </w:divBdr>
                  <w:divsChild>
                    <w:div w:id="977032787">
                      <w:marLeft w:val="0"/>
                      <w:marRight w:val="0"/>
                      <w:marTop w:val="0"/>
                      <w:marBottom w:val="0"/>
                      <w:divBdr>
                        <w:top w:val="none" w:sz="0" w:space="0" w:color="auto"/>
                        <w:left w:val="none" w:sz="0" w:space="0" w:color="auto"/>
                        <w:bottom w:val="none" w:sz="0" w:space="0" w:color="auto"/>
                        <w:right w:val="none" w:sz="0" w:space="0" w:color="auto"/>
                      </w:divBdr>
                    </w:div>
                  </w:divsChild>
                </w:div>
                <w:div w:id="1258559581">
                  <w:marLeft w:val="0"/>
                  <w:marRight w:val="0"/>
                  <w:marTop w:val="0"/>
                  <w:marBottom w:val="0"/>
                  <w:divBdr>
                    <w:top w:val="none" w:sz="0" w:space="0" w:color="auto"/>
                    <w:left w:val="none" w:sz="0" w:space="0" w:color="auto"/>
                    <w:bottom w:val="none" w:sz="0" w:space="0" w:color="auto"/>
                    <w:right w:val="none" w:sz="0" w:space="0" w:color="auto"/>
                  </w:divBdr>
                  <w:divsChild>
                    <w:div w:id="1572346784">
                      <w:marLeft w:val="0"/>
                      <w:marRight w:val="0"/>
                      <w:marTop w:val="0"/>
                      <w:marBottom w:val="0"/>
                      <w:divBdr>
                        <w:top w:val="none" w:sz="0" w:space="0" w:color="auto"/>
                        <w:left w:val="none" w:sz="0" w:space="0" w:color="auto"/>
                        <w:bottom w:val="none" w:sz="0" w:space="0" w:color="auto"/>
                        <w:right w:val="none" w:sz="0" w:space="0" w:color="auto"/>
                      </w:divBdr>
                    </w:div>
                  </w:divsChild>
                </w:div>
                <w:div w:id="1624535529">
                  <w:marLeft w:val="0"/>
                  <w:marRight w:val="0"/>
                  <w:marTop w:val="0"/>
                  <w:marBottom w:val="0"/>
                  <w:divBdr>
                    <w:top w:val="none" w:sz="0" w:space="0" w:color="auto"/>
                    <w:left w:val="none" w:sz="0" w:space="0" w:color="auto"/>
                    <w:bottom w:val="none" w:sz="0" w:space="0" w:color="auto"/>
                    <w:right w:val="none" w:sz="0" w:space="0" w:color="auto"/>
                  </w:divBdr>
                  <w:divsChild>
                    <w:div w:id="777288812">
                      <w:marLeft w:val="0"/>
                      <w:marRight w:val="0"/>
                      <w:marTop w:val="0"/>
                      <w:marBottom w:val="0"/>
                      <w:divBdr>
                        <w:top w:val="none" w:sz="0" w:space="0" w:color="auto"/>
                        <w:left w:val="none" w:sz="0" w:space="0" w:color="auto"/>
                        <w:bottom w:val="none" w:sz="0" w:space="0" w:color="auto"/>
                        <w:right w:val="none" w:sz="0" w:space="0" w:color="auto"/>
                      </w:divBdr>
                    </w:div>
                  </w:divsChild>
                </w:div>
                <w:div w:id="214053574">
                  <w:marLeft w:val="0"/>
                  <w:marRight w:val="0"/>
                  <w:marTop w:val="0"/>
                  <w:marBottom w:val="0"/>
                  <w:divBdr>
                    <w:top w:val="none" w:sz="0" w:space="0" w:color="auto"/>
                    <w:left w:val="none" w:sz="0" w:space="0" w:color="auto"/>
                    <w:bottom w:val="none" w:sz="0" w:space="0" w:color="auto"/>
                    <w:right w:val="none" w:sz="0" w:space="0" w:color="auto"/>
                  </w:divBdr>
                  <w:divsChild>
                    <w:div w:id="818184121">
                      <w:marLeft w:val="0"/>
                      <w:marRight w:val="0"/>
                      <w:marTop w:val="0"/>
                      <w:marBottom w:val="0"/>
                      <w:divBdr>
                        <w:top w:val="none" w:sz="0" w:space="0" w:color="auto"/>
                        <w:left w:val="none" w:sz="0" w:space="0" w:color="auto"/>
                        <w:bottom w:val="none" w:sz="0" w:space="0" w:color="auto"/>
                        <w:right w:val="none" w:sz="0" w:space="0" w:color="auto"/>
                      </w:divBdr>
                    </w:div>
                  </w:divsChild>
                </w:div>
                <w:div w:id="101191495">
                  <w:marLeft w:val="0"/>
                  <w:marRight w:val="0"/>
                  <w:marTop w:val="0"/>
                  <w:marBottom w:val="0"/>
                  <w:divBdr>
                    <w:top w:val="none" w:sz="0" w:space="0" w:color="auto"/>
                    <w:left w:val="none" w:sz="0" w:space="0" w:color="auto"/>
                    <w:bottom w:val="none" w:sz="0" w:space="0" w:color="auto"/>
                    <w:right w:val="none" w:sz="0" w:space="0" w:color="auto"/>
                  </w:divBdr>
                  <w:divsChild>
                    <w:div w:id="1898323890">
                      <w:marLeft w:val="0"/>
                      <w:marRight w:val="0"/>
                      <w:marTop w:val="0"/>
                      <w:marBottom w:val="0"/>
                      <w:divBdr>
                        <w:top w:val="none" w:sz="0" w:space="0" w:color="auto"/>
                        <w:left w:val="none" w:sz="0" w:space="0" w:color="auto"/>
                        <w:bottom w:val="none" w:sz="0" w:space="0" w:color="auto"/>
                        <w:right w:val="none" w:sz="0" w:space="0" w:color="auto"/>
                      </w:divBdr>
                    </w:div>
                  </w:divsChild>
                </w:div>
                <w:div w:id="1534919568">
                  <w:marLeft w:val="0"/>
                  <w:marRight w:val="0"/>
                  <w:marTop w:val="0"/>
                  <w:marBottom w:val="0"/>
                  <w:divBdr>
                    <w:top w:val="none" w:sz="0" w:space="0" w:color="auto"/>
                    <w:left w:val="none" w:sz="0" w:space="0" w:color="auto"/>
                    <w:bottom w:val="none" w:sz="0" w:space="0" w:color="auto"/>
                    <w:right w:val="none" w:sz="0" w:space="0" w:color="auto"/>
                  </w:divBdr>
                  <w:divsChild>
                    <w:div w:id="490024445">
                      <w:marLeft w:val="0"/>
                      <w:marRight w:val="0"/>
                      <w:marTop w:val="0"/>
                      <w:marBottom w:val="0"/>
                      <w:divBdr>
                        <w:top w:val="none" w:sz="0" w:space="0" w:color="auto"/>
                        <w:left w:val="none" w:sz="0" w:space="0" w:color="auto"/>
                        <w:bottom w:val="none" w:sz="0" w:space="0" w:color="auto"/>
                        <w:right w:val="none" w:sz="0" w:space="0" w:color="auto"/>
                      </w:divBdr>
                    </w:div>
                  </w:divsChild>
                </w:div>
                <w:div w:id="1603104625">
                  <w:marLeft w:val="0"/>
                  <w:marRight w:val="0"/>
                  <w:marTop w:val="0"/>
                  <w:marBottom w:val="0"/>
                  <w:divBdr>
                    <w:top w:val="none" w:sz="0" w:space="0" w:color="auto"/>
                    <w:left w:val="none" w:sz="0" w:space="0" w:color="auto"/>
                    <w:bottom w:val="none" w:sz="0" w:space="0" w:color="auto"/>
                    <w:right w:val="none" w:sz="0" w:space="0" w:color="auto"/>
                  </w:divBdr>
                  <w:divsChild>
                    <w:div w:id="899636903">
                      <w:marLeft w:val="0"/>
                      <w:marRight w:val="0"/>
                      <w:marTop w:val="0"/>
                      <w:marBottom w:val="0"/>
                      <w:divBdr>
                        <w:top w:val="none" w:sz="0" w:space="0" w:color="auto"/>
                        <w:left w:val="none" w:sz="0" w:space="0" w:color="auto"/>
                        <w:bottom w:val="none" w:sz="0" w:space="0" w:color="auto"/>
                        <w:right w:val="none" w:sz="0" w:space="0" w:color="auto"/>
                      </w:divBdr>
                    </w:div>
                  </w:divsChild>
                </w:div>
                <w:div w:id="790512492">
                  <w:marLeft w:val="0"/>
                  <w:marRight w:val="0"/>
                  <w:marTop w:val="0"/>
                  <w:marBottom w:val="0"/>
                  <w:divBdr>
                    <w:top w:val="none" w:sz="0" w:space="0" w:color="auto"/>
                    <w:left w:val="none" w:sz="0" w:space="0" w:color="auto"/>
                    <w:bottom w:val="none" w:sz="0" w:space="0" w:color="auto"/>
                    <w:right w:val="none" w:sz="0" w:space="0" w:color="auto"/>
                  </w:divBdr>
                  <w:divsChild>
                    <w:div w:id="1818260857">
                      <w:marLeft w:val="0"/>
                      <w:marRight w:val="0"/>
                      <w:marTop w:val="0"/>
                      <w:marBottom w:val="0"/>
                      <w:divBdr>
                        <w:top w:val="none" w:sz="0" w:space="0" w:color="auto"/>
                        <w:left w:val="none" w:sz="0" w:space="0" w:color="auto"/>
                        <w:bottom w:val="none" w:sz="0" w:space="0" w:color="auto"/>
                        <w:right w:val="none" w:sz="0" w:space="0" w:color="auto"/>
                      </w:divBdr>
                    </w:div>
                    <w:div w:id="1228422993">
                      <w:marLeft w:val="0"/>
                      <w:marRight w:val="0"/>
                      <w:marTop w:val="0"/>
                      <w:marBottom w:val="0"/>
                      <w:divBdr>
                        <w:top w:val="none" w:sz="0" w:space="0" w:color="auto"/>
                        <w:left w:val="none" w:sz="0" w:space="0" w:color="auto"/>
                        <w:bottom w:val="none" w:sz="0" w:space="0" w:color="auto"/>
                        <w:right w:val="none" w:sz="0" w:space="0" w:color="auto"/>
                      </w:divBdr>
                    </w:div>
                  </w:divsChild>
                </w:div>
                <w:div w:id="791557874">
                  <w:marLeft w:val="0"/>
                  <w:marRight w:val="0"/>
                  <w:marTop w:val="0"/>
                  <w:marBottom w:val="0"/>
                  <w:divBdr>
                    <w:top w:val="none" w:sz="0" w:space="0" w:color="auto"/>
                    <w:left w:val="none" w:sz="0" w:space="0" w:color="auto"/>
                    <w:bottom w:val="none" w:sz="0" w:space="0" w:color="auto"/>
                    <w:right w:val="none" w:sz="0" w:space="0" w:color="auto"/>
                  </w:divBdr>
                  <w:divsChild>
                    <w:div w:id="269557009">
                      <w:marLeft w:val="0"/>
                      <w:marRight w:val="0"/>
                      <w:marTop w:val="0"/>
                      <w:marBottom w:val="0"/>
                      <w:divBdr>
                        <w:top w:val="none" w:sz="0" w:space="0" w:color="auto"/>
                        <w:left w:val="none" w:sz="0" w:space="0" w:color="auto"/>
                        <w:bottom w:val="none" w:sz="0" w:space="0" w:color="auto"/>
                        <w:right w:val="none" w:sz="0" w:space="0" w:color="auto"/>
                      </w:divBdr>
                    </w:div>
                  </w:divsChild>
                </w:div>
                <w:div w:id="1973751068">
                  <w:marLeft w:val="0"/>
                  <w:marRight w:val="0"/>
                  <w:marTop w:val="0"/>
                  <w:marBottom w:val="0"/>
                  <w:divBdr>
                    <w:top w:val="none" w:sz="0" w:space="0" w:color="auto"/>
                    <w:left w:val="none" w:sz="0" w:space="0" w:color="auto"/>
                    <w:bottom w:val="none" w:sz="0" w:space="0" w:color="auto"/>
                    <w:right w:val="none" w:sz="0" w:space="0" w:color="auto"/>
                  </w:divBdr>
                  <w:divsChild>
                    <w:div w:id="62796119">
                      <w:marLeft w:val="0"/>
                      <w:marRight w:val="0"/>
                      <w:marTop w:val="0"/>
                      <w:marBottom w:val="0"/>
                      <w:divBdr>
                        <w:top w:val="none" w:sz="0" w:space="0" w:color="auto"/>
                        <w:left w:val="none" w:sz="0" w:space="0" w:color="auto"/>
                        <w:bottom w:val="none" w:sz="0" w:space="0" w:color="auto"/>
                        <w:right w:val="none" w:sz="0" w:space="0" w:color="auto"/>
                      </w:divBdr>
                    </w:div>
                  </w:divsChild>
                </w:div>
                <w:div w:id="1736317639">
                  <w:marLeft w:val="0"/>
                  <w:marRight w:val="0"/>
                  <w:marTop w:val="0"/>
                  <w:marBottom w:val="0"/>
                  <w:divBdr>
                    <w:top w:val="none" w:sz="0" w:space="0" w:color="auto"/>
                    <w:left w:val="none" w:sz="0" w:space="0" w:color="auto"/>
                    <w:bottom w:val="none" w:sz="0" w:space="0" w:color="auto"/>
                    <w:right w:val="none" w:sz="0" w:space="0" w:color="auto"/>
                  </w:divBdr>
                  <w:divsChild>
                    <w:div w:id="115226010">
                      <w:marLeft w:val="0"/>
                      <w:marRight w:val="0"/>
                      <w:marTop w:val="0"/>
                      <w:marBottom w:val="0"/>
                      <w:divBdr>
                        <w:top w:val="none" w:sz="0" w:space="0" w:color="auto"/>
                        <w:left w:val="none" w:sz="0" w:space="0" w:color="auto"/>
                        <w:bottom w:val="none" w:sz="0" w:space="0" w:color="auto"/>
                        <w:right w:val="none" w:sz="0" w:space="0" w:color="auto"/>
                      </w:divBdr>
                    </w:div>
                  </w:divsChild>
                </w:div>
                <w:div w:id="1600868397">
                  <w:marLeft w:val="0"/>
                  <w:marRight w:val="0"/>
                  <w:marTop w:val="0"/>
                  <w:marBottom w:val="0"/>
                  <w:divBdr>
                    <w:top w:val="none" w:sz="0" w:space="0" w:color="auto"/>
                    <w:left w:val="none" w:sz="0" w:space="0" w:color="auto"/>
                    <w:bottom w:val="none" w:sz="0" w:space="0" w:color="auto"/>
                    <w:right w:val="none" w:sz="0" w:space="0" w:color="auto"/>
                  </w:divBdr>
                  <w:divsChild>
                    <w:div w:id="1156994146">
                      <w:marLeft w:val="0"/>
                      <w:marRight w:val="0"/>
                      <w:marTop w:val="0"/>
                      <w:marBottom w:val="0"/>
                      <w:divBdr>
                        <w:top w:val="none" w:sz="0" w:space="0" w:color="auto"/>
                        <w:left w:val="none" w:sz="0" w:space="0" w:color="auto"/>
                        <w:bottom w:val="none" w:sz="0" w:space="0" w:color="auto"/>
                        <w:right w:val="none" w:sz="0" w:space="0" w:color="auto"/>
                      </w:divBdr>
                    </w:div>
                  </w:divsChild>
                </w:div>
                <w:div w:id="1599484310">
                  <w:marLeft w:val="0"/>
                  <w:marRight w:val="0"/>
                  <w:marTop w:val="0"/>
                  <w:marBottom w:val="0"/>
                  <w:divBdr>
                    <w:top w:val="none" w:sz="0" w:space="0" w:color="auto"/>
                    <w:left w:val="none" w:sz="0" w:space="0" w:color="auto"/>
                    <w:bottom w:val="none" w:sz="0" w:space="0" w:color="auto"/>
                    <w:right w:val="none" w:sz="0" w:space="0" w:color="auto"/>
                  </w:divBdr>
                  <w:divsChild>
                    <w:div w:id="1629820965">
                      <w:marLeft w:val="0"/>
                      <w:marRight w:val="0"/>
                      <w:marTop w:val="0"/>
                      <w:marBottom w:val="0"/>
                      <w:divBdr>
                        <w:top w:val="none" w:sz="0" w:space="0" w:color="auto"/>
                        <w:left w:val="none" w:sz="0" w:space="0" w:color="auto"/>
                        <w:bottom w:val="none" w:sz="0" w:space="0" w:color="auto"/>
                        <w:right w:val="none" w:sz="0" w:space="0" w:color="auto"/>
                      </w:divBdr>
                    </w:div>
                  </w:divsChild>
                </w:div>
                <w:div w:id="2124306199">
                  <w:marLeft w:val="0"/>
                  <w:marRight w:val="0"/>
                  <w:marTop w:val="0"/>
                  <w:marBottom w:val="0"/>
                  <w:divBdr>
                    <w:top w:val="none" w:sz="0" w:space="0" w:color="auto"/>
                    <w:left w:val="none" w:sz="0" w:space="0" w:color="auto"/>
                    <w:bottom w:val="none" w:sz="0" w:space="0" w:color="auto"/>
                    <w:right w:val="none" w:sz="0" w:space="0" w:color="auto"/>
                  </w:divBdr>
                  <w:divsChild>
                    <w:div w:id="1733769120">
                      <w:marLeft w:val="0"/>
                      <w:marRight w:val="0"/>
                      <w:marTop w:val="0"/>
                      <w:marBottom w:val="0"/>
                      <w:divBdr>
                        <w:top w:val="none" w:sz="0" w:space="0" w:color="auto"/>
                        <w:left w:val="none" w:sz="0" w:space="0" w:color="auto"/>
                        <w:bottom w:val="none" w:sz="0" w:space="0" w:color="auto"/>
                        <w:right w:val="none" w:sz="0" w:space="0" w:color="auto"/>
                      </w:divBdr>
                    </w:div>
                  </w:divsChild>
                </w:div>
                <w:div w:id="925503058">
                  <w:marLeft w:val="0"/>
                  <w:marRight w:val="0"/>
                  <w:marTop w:val="0"/>
                  <w:marBottom w:val="0"/>
                  <w:divBdr>
                    <w:top w:val="none" w:sz="0" w:space="0" w:color="auto"/>
                    <w:left w:val="none" w:sz="0" w:space="0" w:color="auto"/>
                    <w:bottom w:val="none" w:sz="0" w:space="0" w:color="auto"/>
                    <w:right w:val="none" w:sz="0" w:space="0" w:color="auto"/>
                  </w:divBdr>
                  <w:divsChild>
                    <w:div w:id="480737830">
                      <w:marLeft w:val="0"/>
                      <w:marRight w:val="0"/>
                      <w:marTop w:val="0"/>
                      <w:marBottom w:val="0"/>
                      <w:divBdr>
                        <w:top w:val="none" w:sz="0" w:space="0" w:color="auto"/>
                        <w:left w:val="none" w:sz="0" w:space="0" w:color="auto"/>
                        <w:bottom w:val="none" w:sz="0" w:space="0" w:color="auto"/>
                        <w:right w:val="none" w:sz="0" w:space="0" w:color="auto"/>
                      </w:divBdr>
                    </w:div>
                  </w:divsChild>
                </w:div>
                <w:div w:id="712195696">
                  <w:marLeft w:val="0"/>
                  <w:marRight w:val="0"/>
                  <w:marTop w:val="0"/>
                  <w:marBottom w:val="0"/>
                  <w:divBdr>
                    <w:top w:val="none" w:sz="0" w:space="0" w:color="auto"/>
                    <w:left w:val="none" w:sz="0" w:space="0" w:color="auto"/>
                    <w:bottom w:val="none" w:sz="0" w:space="0" w:color="auto"/>
                    <w:right w:val="none" w:sz="0" w:space="0" w:color="auto"/>
                  </w:divBdr>
                  <w:divsChild>
                    <w:div w:id="2041010866">
                      <w:marLeft w:val="0"/>
                      <w:marRight w:val="0"/>
                      <w:marTop w:val="0"/>
                      <w:marBottom w:val="0"/>
                      <w:divBdr>
                        <w:top w:val="none" w:sz="0" w:space="0" w:color="auto"/>
                        <w:left w:val="none" w:sz="0" w:space="0" w:color="auto"/>
                        <w:bottom w:val="none" w:sz="0" w:space="0" w:color="auto"/>
                        <w:right w:val="none" w:sz="0" w:space="0" w:color="auto"/>
                      </w:divBdr>
                    </w:div>
                    <w:div w:id="301346580">
                      <w:marLeft w:val="0"/>
                      <w:marRight w:val="0"/>
                      <w:marTop w:val="0"/>
                      <w:marBottom w:val="0"/>
                      <w:divBdr>
                        <w:top w:val="none" w:sz="0" w:space="0" w:color="auto"/>
                        <w:left w:val="none" w:sz="0" w:space="0" w:color="auto"/>
                        <w:bottom w:val="none" w:sz="0" w:space="0" w:color="auto"/>
                        <w:right w:val="none" w:sz="0" w:space="0" w:color="auto"/>
                      </w:divBdr>
                    </w:div>
                  </w:divsChild>
                </w:div>
                <w:div w:id="1929843205">
                  <w:marLeft w:val="0"/>
                  <w:marRight w:val="0"/>
                  <w:marTop w:val="0"/>
                  <w:marBottom w:val="0"/>
                  <w:divBdr>
                    <w:top w:val="none" w:sz="0" w:space="0" w:color="auto"/>
                    <w:left w:val="none" w:sz="0" w:space="0" w:color="auto"/>
                    <w:bottom w:val="none" w:sz="0" w:space="0" w:color="auto"/>
                    <w:right w:val="none" w:sz="0" w:space="0" w:color="auto"/>
                  </w:divBdr>
                  <w:divsChild>
                    <w:div w:id="1485270994">
                      <w:marLeft w:val="0"/>
                      <w:marRight w:val="0"/>
                      <w:marTop w:val="0"/>
                      <w:marBottom w:val="0"/>
                      <w:divBdr>
                        <w:top w:val="none" w:sz="0" w:space="0" w:color="auto"/>
                        <w:left w:val="none" w:sz="0" w:space="0" w:color="auto"/>
                        <w:bottom w:val="none" w:sz="0" w:space="0" w:color="auto"/>
                        <w:right w:val="none" w:sz="0" w:space="0" w:color="auto"/>
                      </w:divBdr>
                    </w:div>
                  </w:divsChild>
                </w:div>
                <w:div w:id="2008940939">
                  <w:marLeft w:val="0"/>
                  <w:marRight w:val="0"/>
                  <w:marTop w:val="0"/>
                  <w:marBottom w:val="0"/>
                  <w:divBdr>
                    <w:top w:val="none" w:sz="0" w:space="0" w:color="auto"/>
                    <w:left w:val="none" w:sz="0" w:space="0" w:color="auto"/>
                    <w:bottom w:val="none" w:sz="0" w:space="0" w:color="auto"/>
                    <w:right w:val="none" w:sz="0" w:space="0" w:color="auto"/>
                  </w:divBdr>
                  <w:divsChild>
                    <w:div w:id="1200968272">
                      <w:marLeft w:val="0"/>
                      <w:marRight w:val="0"/>
                      <w:marTop w:val="0"/>
                      <w:marBottom w:val="0"/>
                      <w:divBdr>
                        <w:top w:val="none" w:sz="0" w:space="0" w:color="auto"/>
                        <w:left w:val="none" w:sz="0" w:space="0" w:color="auto"/>
                        <w:bottom w:val="none" w:sz="0" w:space="0" w:color="auto"/>
                        <w:right w:val="none" w:sz="0" w:space="0" w:color="auto"/>
                      </w:divBdr>
                    </w:div>
                  </w:divsChild>
                </w:div>
                <w:div w:id="899631401">
                  <w:marLeft w:val="0"/>
                  <w:marRight w:val="0"/>
                  <w:marTop w:val="0"/>
                  <w:marBottom w:val="0"/>
                  <w:divBdr>
                    <w:top w:val="none" w:sz="0" w:space="0" w:color="auto"/>
                    <w:left w:val="none" w:sz="0" w:space="0" w:color="auto"/>
                    <w:bottom w:val="none" w:sz="0" w:space="0" w:color="auto"/>
                    <w:right w:val="none" w:sz="0" w:space="0" w:color="auto"/>
                  </w:divBdr>
                  <w:divsChild>
                    <w:div w:id="966398778">
                      <w:marLeft w:val="0"/>
                      <w:marRight w:val="0"/>
                      <w:marTop w:val="0"/>
                      <w:marBottom w:val="0"/>
                      <w:divBdr>
                        <w:top w:val="none" w:sz="0" w:space="0" w:color="auto"/>
                        <w:left w:val="none" w:sz="0" w:space="0" w:color="auto"/>
                        <w:bottom w:val="none" w:sz="0" w:space="0" w:color="auto"/>
                        <w:right w:val="none" w:sz="0" w:space="0" w:color="auto"/>
                      </w:divBdr>
                    </w:div>
                  </w:divsChild>
                </w:div>
                <w:div w:id="987169455">
                  <w:marLeft w:val="0"/>
                  <w:marRight w:val="0"/>
                  <w:marTop w:val="0"/>
                  <w:marBottom w:val="0"/>
                  <w:divBdr>
                    <w:top w:val="none" w:sz="0" w:space="0" w:color="auto"/>
                    <w:left w:val="none" w:sz="0" w:space="0" w:color="auto"/>
                    <w:bottom w:val="none" w:sz="0" w:space="0" w:color="auto"/>
                    <w:right w:val="none" w:sz="0" w:space="0" w:color="auto"/>
                  </w:divBdr>
                  <w:divsChild>
                    <w:div w:id="1131244543">
                      <w:marLeft w:val="0"/>
                      <w:marRight w:val="0"/>
                      <w:marTop w:val="0"/>
                      <w:marBottom w:val="0"/>
                      <w:divBdr>
                        <w:top w:val="none" w:sz="0" w:space="0" w:color="auto"/>
                        <w:left w:val="none" w:sz="0" w:space="0" w:color="auto"/>
                        <w:bottom w:val="none" w:sz="0" w:space="0" w:color="auto"/>
                        <w:right w:val="none" w:sz="0" w:space="0" w:color="auto"/>
                      </w:divBdr>
                    </w:div>
                  </w:divsChild>
                </w:div>
                <w:div w:id="1223711309">
                  <w:marLeft w:val="0"/>
                  <w:marRight w:val="0"/>
                  <w:marTop w:val="0"/>
                  <w:marBottom w:val="0"/>
                  <w:divBdr>
                    <w:top w:val="none" w:sz="0" w:space="0" w:color="auto"/>
                    <w:left w:val="none" w:sz="0" w:space="0" w:color="auto"/>
                    <w:bottom w:val="none" w:sz="0" w:space="0" w:color="auto"/>
                    <w:right w:val="none" w:sz="0" w:space="0" w:color="auto"/>
                  </w:divBdr>
                  <w:divsChild>
                    <w:div w:id="1780292171">
                      <w:marLeft w:val="0"/>
                      <w:marRight w:val="0"/>
                      <w:marTop w:val="0"/>
                      <w:marBottom w:val="0"/>
                      <w:divBdr>
                        <w:top w:val="none" w:sz="0" w:space="0" w:color="auto"/>
                        <w:left w:val="none" w:sz="0" w:space="0" w:color="auto"/>
                        <w:bottom w:val="none" w:sz="0" w:space="0" w:color="auto"/>
                        <w:right w:val="none" w:sz="0" w:space="0" w:color="auto"/>
                      </w:divBdr>
                    </w:div>
                  </w:divsChild>
                </w:div>
                <w:div w:id="193469953">
                  <w:marLeft w:val="0"/>
                  <w:marRight w:val="0"/>
                  <w:marTop w:val="0"/>
                  <w:marBottom w:val="0"/>
                  <w:divBdr>
                    <w:top w:val="none" w:sz="0" w:space="0" w:color="auto"/>
                    <w:left w:val="none" w:sz="0" w:space="0" w:color="auto"/>
                    <w:bottom w:val="none" w:sz="0" w:space="0" w:color="auto"/>
                    <w:right w:val="none" w:sz="0" w:space="0" w:color="auto"/>
                  </w:divBdr>
                  <w:divsChild>
                    <w:div w:id="1663775371">
                      <w:marLeft w:val="0"/>
                      <w:marRight w:val="0"/>
                      <w:marTop w:val="0"/>
                      <w:marBottom w:val="0"/>
                      <w:divBdr>
                        <w:top w:val="none" w:sz="0" w:space="0" w:color="auto"/>
                        <w:left w:val="none" w:sz="0" w:space="0" w:color="auto"/>
                        <w:bottom w:val="none" w:sz="0" w:space="0" w:color="auto"/>
                        <w:right w:val="none" w:sz="0" w:space="0" w:color="auto"/>
                      </w:divBdr>
                    </w:div>
                  </w:divsChild>
                </w:div>
                <w:div w:id="800347598">
                  <w:marLeft w:val="0"/>
                  <w:marRight w:val="0"/>
                  <w:marTop w:val="0"/>
                  <w:marBottom w:val="0"/>
                  <w:divBdr>
                    <w:top w:val="none" w:sz="0" w:space="0" w:color="auto"/>
                    <w:left w:val="none" w:sz="0" w:space="0" w:color="auto"/>
                    <w:bottom w:val="none" w:sz="0" w:space="0" w:color="auto"/>
                    <w:right w:val="none" w:sz="0" w:space="0" w:color="auto"/>
                  </w:divBdr>
                  <w:divsChild>
                    <w:div w:id="616061716">
                      <w:marLeft w:val="0"/>
                      <w:marRight w:val="0"/>
                      <w:marTop w:val="0"/>
                      <w:marBottom w:val="0"/>
                      <w:divBdr>
                        <w:top w:val="none" w:sz="0" w:space="0" w:color="auto"/>
                        <w:left w:val="none" w:sz="0" w:space="0" w:color="auto"/>
                        <w:bottom w:val="none" w:sz="0" w:space="0" w:color="auto"/>
                        <w:right w:val="none" w:sz="0" w:space="0" w:color="auto"/>
                      </w:divBdr>
                    </w:div>
                  </w:divsChild>
                </w:div>
                <w:div w:id="1001080938">
                  <w:marLeft w:val="0"/>
                  <w:marRight w:val="0"/>
                  <w:marTop w:val="0"/>
                  <w:marBottom w:val="0"/>
                  <w:divBdr>
                    <w:top w:val="none" w:sz="0" w:space="0" w:color="auto"/>
                    <w:left w:val="none" w:sz="0" w:space="0" w:color="auto"/>
                    <w:bottom w:val="none" w:sz="0" w:space="0" w:color="auto"/>
                    <w:right w:val="none" w:sz="0" w:space="0" w:color="auto"/>
                  </w:divBdr>
                  <w:divsChild>
                    <w:div w:id="1540624370">
                      <w:marLeft w:val="0"/>
                      <w:marRight w:val="0"/>
                      <w:marTop w:val="0"/>
                      <w:marBottom w:val="0"/>
                      <w:divBdr>
                        <w:top w:val="none" w:sz="0" w:space="0" w:color="auto"/>
                        <w:left w:val="none" w:sz="0" w:space="0" w:color="auto"/>
                        <w:bottom w:val="none" w:sz="0" w:space="0" w:color="auto"/>
                        <w:right w:val="none" w:sz="0" w:space="0" w:color="auto"/>
                      </w:divBdr>
                    </w:div>
                  </w:divsChild>
                </w:div>
                <w:div w:id="1600796821">
                  <w:marLeft w:val="0"/>
                  <w:marRight w:val="0"/>
                  <w:marTop w:val="0"/>
                  <w:marBottom w:val="0"/>
                  <w:divBdr>
                    <w:top w:val="none" w:sz="0" w:space="0" w:color="auto"/>
                    <w:left w:val="none" w:sz="0" w:space="0" w:color="auto"/>
                    <w:bottom w:val="none" w:sz="0" w:space="0" w:color="auto"/>
                    <w:right w:val="none" w:sz="0" w:space="0" w:color="auto"/>
                  </w:divBdr>
                  <w:divsChild>
                    <w:div w:id="780345313">
                      <w:marLeft w:val="0"/>
                      <w:marRight w:val="0"/>
                      <w:marTop w:val="0"/>
                      <w:marBottom w:val="0"/>
                      <w:divBdr>
                        <w:top w:val="none" w:sz="0" w:space="0" w:color="auto"/>
                        <w:left w:val="none" w:sz="0" w:space="0" w:color="auto"/>
                        <w:bottom w:val="none" w:sz="0" w:space="0" w:color="auto"/>
                        <w:right w:val="none" w:sz="0" w:space="0" w:color="auto"/>
                      </w:divBdr>
                    </w:div>
                    <w:div w:id="2092310913">
                      <w:marLeft w:val="0"/>
                      <w:marRight w:val="0"/>
                      <w:marTop w:val="0"/>
                      <w:marBottom w:val="0"/>
                      <w:divBdr>
                        <w:top w:val="none" w:sz="0" w:space="0" w:color="auto"/>
                        <w:left w:val="none" w:sz="0" w:space="0" w:color="auto"/>
                        <w:bottom w:val="none" w:sz="0" w:space="0" w:color="auto"/>
                        <w:right w:val="none" w:sz="0" w:space="0" w:color="auto"/>
                      </w:divBdr>
                    </w:div>
                  </w:divsChild>
                </w:div>
                <w:div w:id="181403684">
                  <w:marLeft w:val="0"/>
                  <w:marRight w:val="0"/>
                  <w:marTop w:val="0"/>
                  <w:marBottom w:val="0"/>
                  <w:divBdr>
                    <w:top w:val="none" w:sz="0" w:space="0" w:color="auto"/>
                    <w:left w:val="none" w:sz="0" w:space="0" w:color="auto"/>
                    <w:bottom w:val="none" w:sz="0" w:space="0" w:color="auto"/>
                    <w:right w:val="none" w:sz="0" w:space="0" w:color="auto"/>
                  </w:divBdr>
                  <w:divsChild>
                    <w:div w:id="1279215117">
                      <w:marLeft w:val="0"/>
                      <w:marRight w:val="0"/>
                      <w:marTop w:val="0"/>
                      <w:marBottom w:val="0"/>
                      <w:divBdr>
                        <w:top w:val="none" w:sz="0" w:space="0" w:color="auto"/>
                        <w:left w:val="none" w:sz="0" w:space="0" w:color="auto"/>
                        <w:bottom w:val="none" w:sz="0" w:space="0" w:color="auto"/>
                        <w:right w:val="none" w:sz="0" w:space="0" w:color="auto"/>
                      </w:divBdr>
                    </w:div>
                  </w:divsChild>
                </w:div>
                <w:div w:id="1163860001">
                  <w:marLeft w:val="0"/>
                  <w:marRight w:val="0"/>
                  <w:marTop w:val="0"/>
                  <w:marBottom w:val="0"/>
                  <w:divBdr>
                    <w:top w:val="none" w:sz="0" w:space="0" w:color="auto"/>
                    <w:left w:val="none" w:sz="0" w:space="0" w:color="auto"/>
                    <w:bottom w:val="none" w:sz="0" w:space="0" w:color="auto"/>
                    <w:right w:val="none" w:sz="0" w:space="0" w:color="auto"/>
                  </w:divBdr>
                  <w:divsChild>
                    <w:div w:id="2131850503">
                      <w:marLeft w:val="0"/>
                      <w:marRight w:val="0"/>
                      <w:marTop w:val="0"/>
                      <w:marBottom w:val="0"/>
                      <w:divBdr>
                        <w:top w:val="none" w:sz="0" w:space="0" w:color="auto"/>
                        <w:left w:val="none" w:sz="0" w:space="0" w:color="auto"/>
                        <w:bottom w:val="none" w:sz="0" w:space="0" w:color="auto"/>
                        <w:right w:val="none" w:sz="0" w:space="0" w:color="auto"/>
                      </w:divBdr>
                    </w:div>
                    <w:div w:id="943538629">
                      <w:marLeft w:val="0"/>
                      <w:marRight w:val="0"/>
                      <w:marTop w:val="0"/>
                      <w:marBottom w:val="0"/>
                      <w:divBdr>
                        <w:top w:val="none" w:sz="0" w:space="0" w:color="auto"/>
                        <w:left w:val="none" w:sz="0" w:space="0" w:color="auto"/>
                        <w:bottom w:val="none" w:sz="0" w:space="0" w:color="auto"/>
                        <w:right w:val="none" w:sz="0" w:space="0" w:color="auto"/>
                      </w:divBdr>
                    </w:div>
                    <w:div w:id="1089814978">
                      <w:marLeft w:val="0"/>
                      <w:marRight w:val="0"/>
                      <w:marTop w:val="0"/>
                      <w:marBottom w:val="0"/>
                      <w:divBdr>
                        <w:top w:val="none" w:sz="0" w:space="0" w:color="auto"/>
                        <w:left w:val="none" w:sz="0" w:space="0" w:color="auto"/>
                        <w:bottom w:val="none" w:sz="0" w:space="0" w:color="auto"/>
                        <w:right w:val="none" w:sz="0" w:space="0" w:color="auto"/>
                      </w:divBdr>
                    </w:div>
                  </w:divsChild>
                </w:div>
                <w:div w:id="1475099873">
                  <w:marLeft w:val="0"/>
                  <w:marRight w:val="0"/>
                  <w:marTop w:val="0"/>
                  <w:marBottom w:val="0"/>
                  <w:divBdr>
                    <w:top w:val="none" w:sz="0" w:space="0" w:color="auto"/>
                    <w:left w:val="none" w:sz="0" w:space="0" w:color="auto"/>
                    <w:bottom w:val="none" w:sz="0" w:space="0" w:color="auto"/>
                    <w:right w:val="none" w:sz="0" w:space="0" w:color="auto"/>
                  </w:divBdr>
                  <w:divsChild>
                    <w:div w:id="940527447">
                      <w:marLeft w:val="0"/>
                      <w:marRight w:val="0"/>
                      <w:marTop w:val="0"/>
                      <w:marBottom w:val="0"/>
                      <w:divBdr>
                        <w:top w:val="none" w:sz="0" w:space="0" w:color="auto"/>
                        <w:left w:val="none" w:sz="0" w:space="0" w:color="auto"/>
                        <w:bottom w:val="none" w:sz="0" w:space="0" w:color="auto"/>
                        <w:right w:val="none" w:sz="0" w:space="0" w:color="auto"/>
                      </w:divBdr>
                    </w:div>
                    <w:div w:id="1742604406">
                      <w:marLeft w:val="0"/>
                      <w:marRight w:val="0"/>
                      <w:marTop w:val="0"/>
                      <w:marBottom w:val="0"/>
                      <w:divBdr>
                        <w:top w:val="none" w:sz="0" w:space="0" w:color="auto"/>
                        <w:left w:val="none" w:sz="0" w:space="0" w:color="auto"/>
                        <w:bottom w:val="none" w:sz="0" w:space="0" w:color="auto"/>
                        <w:right w:val="none" w:sz="0" w:space="0" w:color="auto"/>
                      </w:divBdr>
                    </w:div>
                    <w:div w:id="405418950">
                      <w:marLeft w:val="0"/>
                      <w:marRight w:val="0"/>
                      <w:marTop w:val="0"/>
                      <w:marBottom w:val="0"/>
                      <w:divBdr>
                        <w:top w:val="none" w:sz="0" w:space="0" w:color="auto"/>
                        <w:left w:val="none" w:sz="0" w:space="0" w:color="auto"/>
                        <w:bottom w:val="none" w:sz="0" w:space="0" w:color="auto"/>
                        <w:right w:val="none" w:sz="0" w:space="0" w:color="auto"/>
                      </w:divBdr>
                    </w:div>
                  </w:divsChild>
                </w:div>
                <w:div w:id="453714934">
                  <w:marLeft w:val="0"/>
                  <w:marRight w:val="0"/>
                  <w:marTop w:val="0"/>
                  <w:marBottom w:val="0"/>
                  <w:divBdr>
                    <w:top w:val="none" w:sz="0" w:space="0" w:color="auto"/>
                    <w:left w:val="none" w:sz="0" w:space="0" w:color="auto"/>
                    <w:bottom w:val="none" w:sz="0" w:space="0" w:color="auto"/>
                    <w:right w:val="none" w:sz="0" w:space="0" w:color="auto"/>
                  </w:divBdr>
                  <w:divsChild>
                    <w:div w:id="504252215">
                      <w:marLeft w:val="0"/>
                      <w:marRight w:val="0"/>
                      <w:marTop w:val="0"/>
                      <w:marBottom w:val="0"/>
                      <w:divBdr>
                        <w:top w:val="none" w:sz="0" w:space="0" w:color="auto"/>
                        <w:left w:val="none" w:sz="0" w:space="0" w:color="auto"/>
                        <w:bottom w:val="none" w:sz="0" w:space="0" w:color="auto"/>
                        <w:right w:val="none" w:sz="0" w:space="0" w:color="auto"/>
                      </w:divBdr>
                    </w:div>
                    <w:div w:id="409429246">
                      <w:marLeft w:val="0"/>
                      <w:marRight w:val="0"/>
                      <w:marTop w:val="0"/>
                      <w:marBottom w:val="0"/>
                      <w:divBdr>
                        <w:top w:val="none" w:sz="0" w:space="0" w:color="auto"/>
                        <w:left w:val="none" w:sz="0" w:space="0" w:color="auto"/>
                        <w:bottom w:val="none" w:sz="0" w:space="0" w:color="auto"/>
                        <w:right w:val="none" w:sz="0" w:space="0" w:color="auto"/>
                      </w:divBdr>
                    </w:div>
                  </w:divsChild>
                </w:div>
                <w:div w:id="92821831">
                  <w:marLeft w:val="0"/>
                  <w:marRight w:val="0"/>
                  <w:marTop w:val="0"/>
                  <w:marBottom w:val="0"/>
                  <w:divBdr>
                    <w:top w:val="none" w:sz="0" w:space="0" w:color="auto"/>
                    <w:left w:val="none" w:sz="0" w:space="0" w:color="auto"/>
                    <w:bottom w:val="none" w:sz="0" w:space="0" w:color="auto"/>
                    <w:right w:val="none" w:sz="0" w:space="0" w:color="auto"/>
                  </w:divBdr>
                  <w:divsChild>
                    <w:div w:id="910844009">
                      <w:marLeft w:val="0"/>
                      <w:marRight w:val="0"/>
                      <w:marTop w:val="0"/>
                      <w:marBottom w:val="0"/>
                      <w:divBdr>
                        <w:top w:val="none" w:sz="0" w:space="0" w:color="auto"/>
                        <w:left w:val="none" w:sz="0" w:space="0" w:color="auto"/>
                        <w:bottom w:val="none" w:sz="0" w:space="0" w:color="auto"/>
                        <w:right w:val="none" w:sz="0" w:space="0" w:color="auto"/>
                      </w:divBdr>
                    </w:div>
                    <w:div w:id="1389840422">
                      <w:marLeft w:val="0"/>
                      <w:marRight w:val="0"/>
                      <w:marTop w:val="0"/>
                      <w:marBottom w:val="0"/>
                      <w:divBdr>
                        <w:top w:val="none" w:sz="0" w:space="0" w:color="auto"/>
                        <w:left w:val="none" w:sz="0" w:space="0" w:color="auto"/>
                        <w:bottom w:val="none" w:sz="0" w:space="0" w:color="auto"/>
                        <w:right w:val="none" w:sz="0" w:space="0" w:color="auto"/>
                      </w:divBdr>
                    </w:div>
                  </w:divsChild>
                </w:div>
                <w:div w:id="727189671">
                  <w:marLeft w:val="0"/>
                  <w:marRight w:val="0"/>
                  <w:marTop w:val="0"/>
                  <w:marBottom w:val="0"/>
                  <w:divBdr>
                    <w:top w:val="none" w:sz="0" w:space="0" w:color="auto"/>
                    <w:left w:val="none" w:sz="0" w:space="0" w:color="auto"/>
                    <w:bottom w:val="none" w:sz="0" w:space="0" w:color="auto"/>
                    <w:right w:val="none" w:sz="0" w:space="0" w:color="auto"/>
                  </w:divBdr>
                  <w:divsChild>
                    <w:div w:id="450056101">
                      <w:marLeft w:val="0"/>
                      <w:marRight w:val="0"/>
                      <w:marTop w:val="0"/>
                      <w:marBottom w:val="0"/>
                      <w:divBdr>
                        <w:top w:val="none" w:sz="0" w:space="0" w:color="auto"/>
                        <w:left w:val="none" w:sz="0" w:space="0" w:color="auto"/>
                        <w:bottom w:val="none" w:sz="0" w:space="0" w:color="auto"/>
                        <w:right w:val="none" w:sz="0" w:space="0" w:color="auto"/>
                      </w:divBdr>
                    </w:div>
                    <w:div w:id="2131702402">
                      <w:marLeft w:val="0"/>
                      <w:marRight w:val="0"/>
                      <w:marTop w:val="0"/>
                      <w:marBottom w:val="0"/>
                      <w:divBdr>
                        <w:top w:val="none" w:sz="0" w:space="0" w:color="auto"/>
                        <w:left w:val="none" w:sz="0" w:space="0" w:color="auto"/>
                        <w:bottom w:val="none" w:sz="0" w:space="0" w:color="auto"/>
                        <w:right w:val="none" w:sz="0" w:space="0" w:color="auto"/>
                      </w:divBdr>
                    </w:div>
                  </w:divsChild>
                </w:div>
                <w:div w:id="401297482">
                  <w:marLeft w:val="0"/>
                  <w:marRight w:val="0"/>
                  <w:marTop w:val="0"/>
                  <w:marBottom w:val="0"/>
                  <w:divBdr>
                    <w:top w:val="none" w:sz="0" w:space="0" w:color="auto"/>
                    <w:left w:val="none" w:sz="0" w:space="0" w:color="auto"/>
                    <w:bottom w:val="none" w:sz="0" w:space="0" w:color="auto"/>
                    <w:right w:val="none" w:sz="0" w:space="0" w:color="auto"/>
                  </w:divBdr>
                  <w:divsChild>
                    <w:div w:id="1888030923">
                      <w:marLeft w:val="0"/>
                      <w:marRight w:val="0"/>
                      <w:marTop w:val="0"/>
                      <w:marBottom w:val="0"/>
                      <w:divBdr>
                        <w:top w:val="none" w:sz="0" w:space="0" w:color="auto"/>
                        <w:left w:val="none" w:sz="0" w:space="0" w:color="auto"/>
                        <w:bottom w:val="none" w:sz="0" w:space="0" w:color="auto"/>
                        <w:right w:val="none" w:sz="0" w:space="0" w:color="auto"/>
                      </w:divBdr>
                    </w:div>
                    <w:div w:id="1177159414">
                      <w:marLeft w:val="0"/>
                      <w:marRight w:val="0"/>
                      <w:marTop w:val="0"/>
                      <w:marBottom w:val="0"/>
                      <w:divBdr>
                        <w:top w:val="none" w:sz="0" w:space="0" w:color="auto"/>
                        <w:left w:val="none" w:sz="0" w:space="0" w:color="auto"/>
                        <w:bottom w:val="none" w:sz="0" w:space="0" w:color="auto"/>
                        <w:right w:val="none" w:sz="0" w:space="0" w:color="auto"/>
                      </w:divBdr>
                    </w:div>
                  </w:divsChild>
                </w:div>
                <w:div w:id="828981600">
                  <w:marLeft w:val="0"/>
                  <w:marRight w:val="0"/>
                  <w:marTop w:val="0"/>
                  <w:marBottom w:val="0"/>
                  <w:divBdr>
                    <w:top w:val="none" w:sz="0" w:space="0" w:color="auto"/>
                    <w:left w:val="none" w:sz="0" w:space="0" w:color="auto"/>
                    <w:bottom w:val="none" w:sz="0" w:space="0" w:color="auto"/>
                    <w:right w:val="none" w:sz="0" w:space="0" w:color="auto"/>
                  </w:divBdr>
                  <w:divsChild>
                    <w:div w:id="905846232">
                      <w:marLeft w:val="0"/>
                      <w:marRight w:val="0"/>
                      <w:marTop w:val="0"/>
                      <w:marBottom w:val="0"/>
                      <w:divBdr>
                        <w:top w:val="none" w:sz="0" w:space="0" w:color="auto"/>
                        <w:left w:val="none" w:sz="0" w:space="0" w:color="auto"/>
                        <w:bottom w:val="none" w:sz="0" w:space="0" w:color="auto"/>
                        <w:right w:val="none" w:sz="0" w:space="0" w:color="auto"/>
                      </w:divBdr>
                    </w:div>
                    <w:div w:id="1708723632">
                      <w:marLeft w:val="0"/>
                      <w:marRight w:val="0"/>
                      <w:marTop w:val="0"/>
                      <w:marBottom w:val="0"/>
                      <w:divBdr>
                        <w:top w:val="none" w:sz="0" w:space="0" w:color="auto"/>
                        <w:left w:val="none" w:sz="0" w:space="0" w:color="auto"/>
                        <w:bottom w:val="none" w:sz="0" w:space="0" w:color="auto"/>
                        <w:right w:val="none" w:sz="0" w:space="0" w:color="auto"/>
                      </w:divBdr>
                    </w:div>
                  </w:divsChild>
                </w:div>
                <w:div w:id="1452824045">
                  <w:marLeft w:val="0"/>
                  <w:marRight w:val="0"/>
                  <w:marTop w:val="0"/>
                  <w:marBottom w:val="0"/>
                  <w:divBdr>
                    <w:top w:val="none" w:sz="0" w:space="0" w:color="auto"/>
                    <w:left w:val="none" w:sz="0" w:space="0" w:color="auto"/>
                    <w:bottom w:val="none" w:sz="0" w:space="0" w:color="auto"/>
                    <w:right w:val="none" w:sz="0" w:space="0" w:color="auto"/>
                  </w:divBdr>
                  <w:divsChild>
                    <w:div w:id="745734997">
                      <w:marLeft w:val="0"/>
                      <w:marRight w:val="0"/>
                      <w:marTop w:val="0"/>
                      <w:marBottom w:val="0"/>
                      <w:divBdr>
                        <w:top w:val="none" w:sz="0" w:space="0" w:color="auto"/>
                        <w:left w:val="none" w:sz="0" w:space="0" w:color="auto"/>
                        <w:bottom w:val="none" w:sz="0" w:space="0" w:color="auto"/>
                        <w:right w:val="none" w:sz="0" w:space="0" w:color="auto"/>
                      </w:divBdr>
                    </w:div>
                  </w:divsChild>
                </w:div>
                <w:div w:id="1627808352">
                  <w:marLeft w:val="0"/>
                  <w:marRight w:val="0"/>
                  <w:marTop w:val="0"/>
                  <w:marBottom w:val="0"/>
                  <w:divBdr>
                    <w:top w:val="none" w:sz="0" w:space="0" w:color="auto"/>
                    <w:left w:val="none" w:sz="0" w:space="0" w:color="auto"/>
                    <w:bottom w:val="none" w:sz="0" w:space="0" w:color="auto"/>
                    <w:right w:val="none" w:sz="0" w:space="0" w:color="auto"/>
                  </w:divBdr>
                  <w:divsChild>
                    <w:div w:id="420564202">
                      <w:marLeft w:val="0"/>
                      <w:marRight w:val="0"/>
                      <w:marTop w:val="0"/>
                      <w:marBottom w:val="0"/>
                      <w:divBdr>
                        <w:top w:val="none" w:sz="0" w:space="0" w:color="auto"/>
                        <w:left w:val="none" w:sz="0" w:space="0" w:color="auto"/>
                        <w:bottom w:val="none" w:sz="0" w:space="0" w:color="auto"/>
                        <w:right w:val="none" w:sz="0" w:space="0" w:color="auto"/>
                      </w:divBdr>
                    </w:div>
                    <w:div w:id="959842167">
                      <w:marLeft w:val="0"/>
                      <w:marRight w:val="0"/>
                      <w:marTop w:val="0"/>
                      <w:marBottom w:val="0"/>
                      <w:divBdr>
                        <w:top w:val="none" w:sz="0" w:space="0" w:color="auto"/>
                        <w:left w:val="none" w:sz="0" w:space="0" w:color="auto"/>
                        <w:bottom w:val="none" w:sz="0" w:space="0" w:color="auto"/>
                        <w:right w:val="none" w:sz="0" w:space="0" w:color="auto"/>
                      </w:divBdr>
                    </w:div>
                  </w:divsChild>
                </w:div>
                <w:div w:id="1631786623">
                  <w:marLeft w:val="0"/>
                  <w:marRight w:val="0"/>
                  <w:marTop w:val="0"/>
                  <w:marBottom w:val="0"/>
                  <w:divBdr>
                    <w:top w:val="none" w:sz="0" w:space="0" w:color="auto"/>
                    <w:left w:val="none" w:sz="0" w:space="0" w:color="auto"/>
                    <w:bottom w:val="none" w:sz="0" w:space="0" w:color="auto"/>
                    <w:right w:val="none" w:sz="0" w:space="0" w:color="auto"/>
                  </w:divBdr>
                  <w:divsChild>
                    <w:div w:id="724566771">
                      <w:marLeft w:val="0"/>
                      <w:marRight w:val="0"/>
                      <w:marTop w:val="0"/>
                      <w:marBottom w:val="0"/>
                      <w:divBdr>
                        <w:top w:val="none" w:sz="0" w:space="0" w:color="auto"/>
                        <w:left w:val="none" w:sz="0" w:space="0" w:color="auto"/>
                        <w:bottom w:val="none" w:sz="0" w:space="0" w:color="auto"/>
                        <w:right w:val="none" w:sz="0" w:space="0" w:color="auto"/>
                      </w:divBdr>
                    </w:div>
                    <w:div w:id="933396148">
                      <w:marLeft w:val="0"/>
                      <w:marRight w:val="0"/>
                      <w:marTop w:val="0"/>
                      <w:marBottom w:val="0"/>
                      <w:divBdr>
                        <w:top w:val="none" w:sz="0" w:space="0" w:color="auto"/>
                        <w:left w:val="none" w:sz="0" w:space="0" w:color="auto"/>
                        <w:bottom w:val="none" w:sz="0" w:space="0" w:color="auto"/>
                        <w:right w:val="none" w:sz="0" w:space="0" w:color="auto"/>
                      </w:divBdr>
                    </w:div>
                  </w:divsChild>
                </w:div>
                <w:div w:id="1858495951">
                  <w:marLeft w:val="0"/>
                  <w:marRight w:val="0"/>
                  <w:marTop w:val="0"/>
                  <w:marBottom w:val="0"/>
                  <w:divBdr>
                    <w:top w:val="none" w:sz="0" w:space="0" w:color="auto"/>
                    <w:left w:val="none" w:sz="0" w:space="0" w:color="auto"/>
                    <w:bottom w:val="none" w:sz="0" w:space="0" w:color="auto"/>
                    <w:right w:val="none" w:sz="0" w:space="0" w:color="auto"/>
                  </w:divBdr>
                  <w:divsChild>
                    <w:div w:id="512452109">
                      <w:marLeft w:val="0"/>
                      <w:marRight w:val="0"/>
                      <w:marTop w:val="0"/>
                      <w:marBottom w:val="0"/>
                      <w:divBdr>
                        <w:top w:val="none" w:sz="0" w:space="0" w:color="auto"/>
                        <w:left w:val="none" w:sz="0" w:space="0" w:color="auto"/>
                        <w:bottom w:val="none" w:sz="0" w:space="0" w:color="auto"/>
                        <w:right w:val="none" w:sz="0" w:space="0" w:color="auto"/>
                      </w:divBdr>
                    </w:div>
                    <w:div w:id="944843161">
                      <w:marLeft w:val="0"/>
                      <w:marRight w:val="0"/>
                      <w:marTop w:val="0"/>
                      <w:marBottom w:val="0"/>
                      <w:divBdr>
                        <w:top w:val="none" w:sz="0" w:space="0" w:color="auto"/>
                        <w:left w:val="none" w:sz="0" w:space="0" w:color="auto"/>
                        <w:bottom w:val="none" w:sz="0" w:space="0" w:color="auto"/>
                        <w:right w:val="none" w:sz="0" w:space="0" w:color="auto"/>
                      </w:divBdr>
                    </w:div>
                  </w:divsChild>
                </w:div>
                <w:div w:id="1448351354">
                  <w:marLeft w:val="0"/>
                  <w:marRight w:val="0"/>
                  <w:marTop w:val="0"/>
                  <w:marBottom w:val="0"/>
                  <w:divBdr>
                    <w:top w:val="none" w:sz="0" w:space="0" w:color="auto"/>
                    <w:left w:val="none" w:sz="0" w:space="0" w:color="auto"/>
                    <w:bottom w:val="none" w:sz="0" w:space="0" w:color="auto"/>
                    <w:right w:val="none" w:sz="0" w:space="0" w:color="auto"/>
                  </w:divBdr>
                  <w:divsChild>
                    <w:div w:id="1788041480">
                      <w:marLeft w:val="0"/>
                      <w:marRight w:val="0"/>
                      <w:marTop w:val="0"/>
                      <w:marBottom w:val="0"/>
                      <w:divBdr>
                        <w:top w:val="none" w:sz="0" w:space="0" w:color="auto"/>
                        <w:left w:val="none" w:sz="0" w:space="0" w:color="auto"/>
                        <w:bottom w:val="none" w:sz="0" w:space="0" w:color="auto"/>
                        <w:right w:val="none" w:sz="0" w:space="0" w:color="auto"/>
                      </w:divBdr>
                    </w:div>
                    <w:div w:id="663509311">
                      <w:marLeft w:val="0"/>
                      <w:marRight w:val="0"/>
                      <w:marTop w:val="0"/>
                      <w:marBottom w:val="0"/>
                      <w:divBdr>
                        <w:top w:val="none" w:sz="0" w:space="0" w:color="auto"/>
                        <w:left w:val="none" w:sz="0" w:space="0" w:color="auto"/>
                        <w:bottom w:val="none" w:sz="0" w:space="0" w:color="auto"/>
                        <w:right w:val="none" w:sz="0" w:space="0" w:color="auto"/>
                      </w:divBdr>
                    </w:div>
                  </w:divsChild>
                </w:div>
                <w:div w:id="1716734267">
                  <w:marLeft w:val="0"/>
                  <w:marRight w:val="0"/>
                  <w:marTop w:val="0"/>
                  <w:marBottom w:val="0"/>
                  <w:divBdr>
                    <w:top w:val="none" w:sz="0" w:space="0" w:color="auto"/>
                    <w:left w:val="none" w:sz="0" w:space="0" w:color="auto"/>
                    <w:bottom w:val="none" w:sz="0" w:space="0" w:color="auto"/>
                    <w:right w:val="none" w:sz="0" w:space="0" w:color="auto"/>
                  </w:divBdr>
                  <w:divsChild>
                    <w:div w:id="1418361417">
                      <w:marLeft w:val="0"/>
                      <w:marRight w:val="0"/>
                      <w:marTop w:val="0"/>
                      <w:marBottom w:val="0"/>
                      <w:divBdr>
                        <w:top w:val="none" w:sz="0" w:space="0" w:color="auto"/>
                        <w:left w:val="none" w:sz="0" w:space="0" w:color="auto"/>
                        <w:bottom w:val="none" w:sz="0" w:space="0" w:color="auto"/>
                        <w:right w:val="none" w:sz="0" w:space="0" w:color="auto"/>
                      </w:divBdr>
                    </w:div>
                  </w:divsChild>
                </w:div>
                <w:div w:id="899439875">
                  <w:marLeft w:val="0"/>
                  <w:marRight w:val="0"/>
                  <w:marTop w:val="0"/>
                  <w:marBottom w:val="0"/>
                  <w:divBdr>
                    <w:top w:val="none" w:sz="0" w:space="0" w:color="auto"/>
                    <w:left w:val="none" w:sz="0" w:space="0" w:color="auto"/>
                    <w:bottom w:val="none" w:sz="0" w:space="0" w:color="auto"/>
                    <w:right w:val="none" w:sz="0" w:space="0" w:color="auto"/>
                  </w:divBdr>
                  <w:divsChild>
                    <w:div w:id="2002540862">
                      <w:marLeft w:val="0"/>
                      <w:marRight w:val="0"/>
                      <w:marTop w:val="0"/>
                      <w:marBottom w:val="0"/>
                      <w:divBdr>
                        <w:top w:val="none" w:sz="0" w:space="0" w:color="auto"/>
                        <w:left w:val="none" w:sz="0" w:space="0" w:color="auto"/>
                        <w:bottom w:val="none" w:sz="0" w:space="0" w:color="auto"/>
                        <w:right w:val="none" w:sz="0" w:space="0" w:color="auto"/>
                      </w:divBdr>
                    </w:div>
                  </w:divsChild>
                </w:div>
                <w:div w:id="605693843">
                  <w:marLeft w:val="0"/>
                  <w:marRight w:val="0"/>
                  <w:marTop w:val="0"/>
                  <w:marBottom w:val="0"/>
                  <w:divBdr>
                    <w:top w:val="none" w:sz="0" w:space="0" w:color="auto"/>
                    <w:left w:val="none" w:sz="0" w:space="0" w:color="auto"/>
                    <w:bottom w:val="none" w:sz="0" w:space="0" w:color="auto"/>
                    <w:right w:val="none" w:sz="0" w:space="0" w:color="auto"/>
                  </w:divBdr>
                  <w:divsChild>
                    <w:div w:id="1558588103">
                      <w:marLeft w:val="0"/>
                      <w:marRight w:val="0"/>
                      <w:marTop w:val="0"/>
                      <w:marBottom w:val="0"/>
                      <w:divBdr>
                        <w:top w:val="none" w:sz="0" w:space="0" w:color="auto"/>
                        <w:left w:val="none" w:sz="0" w:space="0" w:color="auto"/>
                        <w:bottom w:val="none" w:sz="0" w:space="0" w:color="auto"/>
                        <w:right w:val="none" w:sz="0" w:space="0" w:color="auto"/>
                      </w:divBdr>
                    </w:div>
                    <w:div w:id="477959894">
                      <w:marLeft w:val="0"/>
                      <w:marRight w:val="0"/>
                      <w:marTop w:val="0"/>
                      <w:marBottom w:val="0"/>
                      <w:divBdr>
                        <w:top w:val="none" w:sz="0" w:space="0" w:color="auto"/>
                        <w:left w:val="none" w:sz="0" w:space="0" w:color="auto"/>
                        <w:bottom w:val="none" w:sz="0" w:space="0" w:color="auto"/>
                        <w:right w:val="none" w:sz="0" w:space="0" w:color="auto"/>
                      </w:divBdr>
                    </w:div>
                  </w:divsChild>
                </w:div>
                <w:div w:id="1827430621">
                  <w:marLeft w:val="0"/>
                  <w:marRight w:val="0"/>
                  <w:marTop w:val="0"/>
                  <w:marBottom w:val="0"/>
                  <w:divBdr>
                    <w:top w:val="none" w:sz="0" w:space="0" w:color="auto"/>
                    <w:left w:val="none" w:sz="0" w:space="0" w:color="auto"/>
                    <w:bottom w:val="none" w:sz="0" w:space="0" w:color="auto"/>
                    <w:right w:val="none" w:sz="0" w:space="0" w:color="auto"/>
                  </w:divBdr>
                  <w:divsChild>
                    <w:div w:id="1225067772">
                      <w:marLeft w:val="0"/>
                      <w:marRight w:val="0"/>
                      <w:marTop w:val="0"/>
                      <w:marBottom w:val="0"/>
                      <w:divBdr>
                        <w:top w:val="none" w:sz="0" w:space="0" w:color="auto"/>
                        <w:left w:val="none" w:sz="0" w:space="0" w:color="auto"/>
                        <w:bottom w:val="none" w:sz="0" w:space="0" w:color="auto"/>
                        <w:right w:val="none" w:sz="0" w:space="0" w:color="auto"/>
                      </w:divBdr>
                    </w:div>
                    <w:div w:id="878661527">
                      <w:marLeft w:val="0"/>
                      <w:marRight w:val="0"/>
                      <w:marTop w:val="0"/>
                      <w:marBottom w:val="0"/>
                      <w:divBdr>
                        <w:top w:val="none" w:sz="0" w:space="0" w:color="auto"/>
                        <w:left w:val="none" w:sz="0" w:space="0" w:color="auto"/>
                        <w:bottom w:val="none" w:sz="0" w:space="0" w:color="auto"/>
                        <w:right w:val="none" w:sz="0" w:space="0" w:color="auto"/>
                      </w:divBdr>
                    </w:div>
                  </w:divsChild>
                </w:div>
                <w:div w:id="844978781">
                  <w:marLeft w:val="0"/>
                  <w:marRight w:val="0"/>
                  <w:marTop w:val="0"/>
                  <w:marBottom w:val="0"/>
                  <w:divBdr>
                    <w:top w:val="none" w:sz="0" w:space="0" w:color="auto"/>
                    <w:left w:val="none" w:sz="0" w:space="0" w:color="auto"/>
                    <w:bottom w:val="none" w:sz="0" w:space="0" w:color="auto"/>
                    <w:right w:val="none" w:sz="0" w:space="0" w:color="auto"/>
                  </w:divBdr>
                  <w:divsChild>
                    <w:div w:id="544367887">
                      <w:marLeft w:val="0"/>
                      <w:marRight w:val="0"/>
                      <w:marTop w:val="0"/>
                      <w:marBottom w:val="0"/>
                      <w:divBdr>
                        <w:top w:val="none" w:sz="0" w:space="0" w:color="auto"/>
                        <w:left w:val="none" w:sz="0" w:space="0" w:color="auto"/>
                        <w:bottom w:val="none" w:sz="0" w:space="0" w:color="auto"/>
                        <w:right w:val="none" w:sz="0" w:space="0" w:color="auto"/>
                      </w:divBdr>
                    </w:div>
                    <w:div w:id="112406402">
                      <w:marLeft w:val="0"/>
                      <w:marRight w:val="0"/>
                      <w:marTop w:val="0"/>
                      <w:marBottom w:val="0"/>
                      <w:divBdr>
                        <w:top w:val="none" w:sz="0" w:space="0" w:color="auto"/>
                        <w:left w:val="none" w:sz="0" w:space="0" w:color="auto"/>
                        <w:bottom w:val="none" w:sz="0" w:space="0" w:color="auto"/>
                        <w:right w:val="none" w:sz="0" w:space="0" w:color="auto"/>
                      </w:divBdr>
                    </w:div>
                  </w:divsChild>
                </w:div>
                <w:div w:id="1861772938">
                  <w:marLeft w:val="0"/>
                  <w:marRight w:val="0"/>
                  <w:marTop w:val="0"/>
                  <w:marBottom w:val="0"/>
                  <w:divBdr>
                    <w:top w:val="none" w:sz="0" w:space="0" w:color="auto"/>
                    <w:left w:val="none" w:sz="0" w:space="0" w:color="auto"/>
                    <w:bottom w:val="none" w:sz="0" w:space="0" w:color="auto"/>
                    <w:right w:val="none" w:sz="0" w:space="0" w:color="auto"/>
                  </w:divBdr>
                  <w:divsChild>
                    <w:div w:id="1187524083">
                      <w:marLeft w:val="0"/>
                      <w:marRight w:val="0"/>
                      <w:marTop w:val="0"/>
                      <w:marBottom w:val="0"/>
                      <w:divBdr>
                        <w:top w:val="none" w:sz="0" w:space="0" w:color="auto"/>
                        <w:left w:val="none" w:sz="0" w:space="0" w:color="auto"/>
                        <w:bottom w:val="none" w:sz="0" w:space="0" w:color="auto"/>
                        <w:right w:val="none" w:sz="0" w:space="0" w:color="auto"/>
                      </w:divBdr>
                    </w:div>
                    <w:div w:id="1574972048">
                      <w:marLeft w:val="0"/>
                      <w:marRight w:val="0"/>
                      <w:marTop w:val="0"/>
                      <w:marBottom w:val="0"/>
                      <w:divBdr>
                        <w:top w:val="none" w:sz="0" w:space="0" w:color="auto"/>
                        <w:left w:val="none" w:sz="0" w:space="0" w:color="auto"/>
                        <w:bottom w:val="none" w:sz="0" w:space="0" w:color="auto"/>
                        <w:right w:val="none" w:sz="0" w:space="0" w:color="auto"/>
                      </w:divBdr>
                    </w:div>
                  </w:divsChild>
                </w:div>
                <w:div w:id="1211267725">
                  <w:marLeft w:val="0"/>
                  <w:marRight w:val="0"/>
                  <w:marTop w:val="0"/>
                  <w:marBottom w:val="0"/>
                  <w:divBdr>
                    <w:top w:val="none" w:sz="0" w:space="0" w:color="auto"/>
                    <w:left w:val="none" w:sz="0" w:space="0" w:color="auto"/>
                    <w:bottom w:val="none" w:sz="0" w:space="0" w:color="auto"/>
                    <w:right w:val="none" w:sz="0" w:space="0" w:color="auto"/>
                  </w:divBdr>
                  <w:divsChild>
                    <w:div w:id="1427656269">
                      <w:marLeft w:val="0"/>
                      <w:marRight w:val="0"/>
                      <w:marTop w:val="0"/>
                      <w:marBottom w:val="0"/>
                      <w:divBdr>
                        <w:top w:val="none" w:sz="0" w:space="0" w:color="auto"/>
                        <w:left w:val="none" w:sz="0" w:space="0" w:color="auto"/>
                        <w:bottom w:val="none" w:sz="0" w:space="0" w:color="auto"/>
                        <w:right w:val="none" w:sz="0" w:space="0" w:color="auto"/>
                      </w:divBdr>
                    </w:div>
                    <w:div w:id="194470540">
                      <w:marLeft w:val="0"/>
                      <w:marRight w:val="0"/>
                      <w:marTop w:val="0"/>
                      <w:marBottom w:val="0"/>
                      <w:divBdr>
                        <w:top w:val="none" w:sz="0" w:space="0" w:color="auto"/>
                        <w:left w:val="none" w:sz="0" w:space="0" w:color="auto"/>
                        <w:bottom w:val="none" w:sz="0" w:space="0" w:color="auto"/>
                        <w:right w:val="none" w:sz="0" w:space="0" w:color="auto"/>
                      </w:divBdr>
                    </w:div>
                  </w:divsChild>
                </w:div>
                <w:div w:id="1125585506">
                  <w:marLeft w:val="0"/>
                  <w:marRight w:val="0"/>
                  <w:marTop w:val="0"/>
                  <w:marBottom w:val="0"/>
                  <w:divBdr>
                    <w:top w:val="none" w:sz="0" w:space="0" w:color="auto"/>
                    <w:left w:val="none" w:sz="0" w:space="0" w:color="auto"/>
                    <w:bottom w:val="none" w:sz="0" w:space="0" w:color="auto"/>
                    <w:right w:val="none" w:sz="0" w:space="0" w:color="auto"/>
                  </w:divBdr>
                  <w:divsChild>
                    <w:div w:id="252591100">
                      <w:marLeft w:val="0"/>
                      <w:marRight w:val="0"/>
                      <w:marTop w:val="0"/>
                      <w:marBottom w:val="0"/>
                      <w:divBdr>
                        <w:top w:val="none" w:sz="0" w:space="0" w:color="auto"/>
                        <w:left w:val="none" w:sz="0" w:space="0" w:color="auto"/>
                        <w:bottom w:val="none" w:sz="0" w:space="0" w:color="auto"/>
                        <w:right w:val="none" w:sz="0" w:space="0" w:color="auto"/>
                      </w:divBdr>
                    </w:div>
                  </w:divsChild>
                </w:div>
                <w:div w:id="1751809442">
                  <w:marLeft w:val="0"/>
                  <w:marRight w:val="0"/>
                  <w:marTop w:val="0"/>
                  <w:marBottom w:val="0"/>
                  <w:divBdr>
                    <w:top w:val="none" w:sz="0" w:space="0" w:color="auto"/>
                    <w:left w:val="none" w:sz="0" w:space="0" w:color="auto"/>
                    <w:bottom w:val="none" w:sz="0" w:space="0" w:color="auto"/>
                    <w:right w:val="none" w:sz="0" w:space="0" w:color="auto"/>
                  </w:divBdr>
                  <w:divsChild>
                    <w:div w:id="1321544910">
                      <w:marLeft w:val="0"/>
                      <w:marRight w:val="0"/>
                      <w:marTop w:val="0"/>
                      <w:marBottom w:val="0"/>
                      <w:divBdr>
                        <w:top w:val="none" w:sz="0" w:space="0" w:color="auto"/>
                        <w:left w:val="none" w:sz="0" w:space="0" w:color="auto"/>
                        <w:bottom w:val="none" w:sz="0" w:space="0" w:color="auto"/>
                        <w:right w:val="none" w:sz="0" w:space="0" w:color="auto"/>
                      </w:divBdr>
                    </w:div>
                  </w:divsChild>
                </w:div>
                <w:div w:id="1750737579">
                  <w:marLeft w:val="0"/>
                  <w:marRight w:val="0"/>
                  <w:marTop w:val="0"/>
                  <w:marBottom w:val="0"/>
                  <w:divBdr>
                    <w:top w:val="none" w:sz="0" w:space="0" w:color="auto"/>
                    <w:left w:val="none" w:sz="0" w:space="0" w:color="auto"/>
                    <w:bottom w:val="none" w:sz="0" w:space="0" w:color="auto"/>
                    <w:right w:val="none" w:sz="0" w:space="0" w:color="auto"/>
                  </w:divBdr>
                  <w:divsChild>
                    <w:div w:id="1850484925">
                      <w:marLeft w:val="0"/>
                      <w:marRight w:val="0"/>
                      <w:marTop w:val="0"/>
                      <w:marBottom w:val="0"/>
                      <w:divBdr>
                        <w:top w:val="none" w:sz="0" w:space="0" w:color="auto"/>
                        <w:left w:val="none" w:sz="0" w:space="0" w:color="auto"/>
                        <w:bottom w:val="none" w:sz="0" w:space="0" w:color="auto"/>
                        <w:right w:val="none" w:sz="0" w:space="0" w:color="auto"/>
                      </w:divBdr>
                    </w:div>
                  </w:divsChild>
                </w:div>
                <w:div w:id="213935375">
                  <w:marLeft w:val="0"/>
                  <w:marRight w:val="0"/>
                  <w:marTop w:val="0"/>
                  <w:marBottom w:val="0"/>
                  <w:divBdr>
                    <w:top w:val="none" w:sz="0" w:space="0" w:color="auto"/>
                    <w:left w:val="none" w:sz="0" w:space="0" w:color="auto"/>
                    <w:bottom w:val="none" w:sz="0" w:space="0" w:color="auto"/>
                    <w:right w:val="none" w:sz="0" w:space="0" w:color="auto"/>
                  </w:divBdr>
                  <w:divsChild>
                    <w:div w:id="37317823">
                      <w:marLeft w:val="0"/>
                      <w:marRight w:val="0"/>
                      <w:marTop w:val="0"/>
                      <w:marBottom w:val="0"/>
                      <w:divBdr>
                        <w:top w:val="none" w:sz="0" w:space="0" w:color="auto"/>
                        <w:left w:val="none" w:sz="0" w:space="0" w:color="auto"/>
                        <w:bottom w:val="none" w:sz="0" w:space="0" w:color="auto"/>
                        <w:right w:val="none" w:sz="0" w:space="0" w:color="auto"/>
                      </w:divBdr>
                    </w:div>
                  </w:divsChild>
                </w:div>
                <w:div w:id="247276453">
                  <w:marLeft w:val="0"/>
                  <w:marRight w:val="0"/>
                  <w:marTop w:val="0"/>
                  <w:marBottom w:val="0"/>
                  <w:divBdr>
                    <w:top w:val="none" w:sz="0" w:space="0" w:color="auto"/>
                    <w:left w:val="none" w:sz="0" w:space="0" w:color="auto"/>
                    <w:bottom w:val="none" w:sz="0" w:space="0" w:color="auto"/>
                    <w:right w:val="none" w:sz="0" w:space="0" w:color="auto"/>
                  </w:divBdr>
                  <w:divsChild>
                    <w:div w:id="518735630">
                      <w:marLeft w:val="0"/>
                      <w:marRight w:val="0"/>
                      <w:marTop w:val="0"/>
                      <w:marBottom w:val="0"/>
                      <w:divBdr>
                        <w:top w:val="none" w:sz="0" w:space="0" w:color="auto"/>
                        <w:left w:val="none" w:sz="0" w:space="0" w:color="auto"/>
                        <w:bottom w:val="none" w:sz="0" w:space="0" w:color="auto"/>
                        <w:right w:val="none" w:sz="0" w:space="0" w:color="auto"/>
                      </w:divBdr>
                    </w:div>
                  </w:divsChild>
                </w:div>
                <w:div w:id="1095785846">
                  <w:marLeft w:val="0"/>
                  <w:marRight w:val="0"/>
                  <w:marTop w:val="0"/>
                  <w:marBottom w:val="0"/>
                  <w:divBdr>
                    <w:top w:val="none" w:sz="0" w:space="0" w:color="auto"/>
                    <w:left w:val="none" w:sz="0" w:space="0" w:color="auto"/>
                    <w:bottom w:val="none" w:sz="0" w:space="0" w:color="auto"/>
                    <w:right w:val="none" w:sz="0" w:space="0" w:color="auto"/>
                  </w:divBdr>
                  <w:divsChild>
                    <w:div w:id="2140027840">
                      <w:marLeft w:val="0"/>
                      <w:marRight w:val="0"/>
                      <w:marTop w:val="0"/>
                      <w:marBottom w:val="0"/>
                      <w:divBdr>
                        <w:top w:val="none" w:sz="0" w:space="0" w:color="auto"/>
                        <w:left w:val="none" w:sz="0" w:space="0" w:color="auto"/>
                        <w:bottom w:val="none" w:sz="0" w:space="0" w:color="auto"/>
                        <w:right w:val="none" w:sz="0" w:space="0" w:color="auto"/>
                      </w:divBdr>
                    </w:div>
                  </w:divsChild>
                </w:div>
                <w:div w:id="593897165">
                  <w:marLeft w:val="0"/>
                  <w:marRight w:val="0"/>
                  <w:marTop w:val="0"/>
                  <w:marBottom w:val="0"/>
                  <w:divBdr>
                    <w:top w:val="none" w:sz="0" w:space="0" w:color="auto"/>
                    <w:left w:val="none" w:sz="0" w:space="0" w:color="auto"/>
                    <w:bottom w:val="none" w:sz="0" w:space="0" w:color="auto"/>
                    <w:right w:val="none" w:sz="0" w:space="0" w:color="auto"/>
                  </w:divBdr>
                  <w:divsChild>
                    <w:div w:id="326521789">
                      <w:marLeft w:val="0"/>
                      <w:marRight w:val="0"/>
                      <w:marTop w:val="0"/>
                      <w:marBottom w:val="0"/>
                      <w:divBdr>
                        <w:top w:val="none" w:sz="0" w:space="0" w:color="auto"/>
                        <w:left w:val="none" w:sz="0" w:space="0" w:color="auto"/>
                        <w:bottom w:val="none" w:sz="0" w:space="0" w:color="auto"/>
                        <w:right w:val="none" w:sz="0" w:space="0" w:color="auto"/>
                      </w:divBdr>
                    </w:div>
                  </w:divsChild>
                </w:div>
                <w:div w:id="1270088118">
                  <w:marLeft w:val="0"/>
                  <w:marRight w:val="0"/>
                  <w:marTop w:val="0"/>
                  <w:marBottom w:val="0"/>
                  <w:divBdr>
                    <w:top w:val="none" w:sz="0" w:space="0" w:color="auto"/>
                    <w:left w:val="none" w:sz="0" w:space="0" w:color="auto"/>
                    <w:bottom w:val="none" w:sz="0" w:space="0" w:color="auto"/>
                    <w:right w:val="none" w:sz="0" w:space="0" w:color="auto"/>
                  </w:divBdr>
                  <w:divsChild>
                    <w:div w:id="140467182">
                      <w:marLeft w:val="0"/>
                      <w:marRight w:val="0"/>
                      <w:marTop w:val="0"/>
                      <w:marBottom w:val="0"/>
                      <w:divBdr>
                        <w:top w:val="none" w:sz="0" w:space="0" w:color="auto"/>
                        <w:left w:val="none" w:sz="0" w:space="0" w:color="auto"/>
                        <w:bottom w:val="none" w:sz="0" w:space="0" w:color="auto"/>
                        <w:right w:val="none" w:sz="0" w:space="0" w:color="auto"/>
                      </w:divBdr>
                    </w:div>
                  </w:divsChild>
                </w:div>
                <w:div w:id="973755797">
                  <w:marLeft w:val="0"/>
                  <w:marRight w:val="0"/>
                  <w:marTop w:val="0"/>
                  <w:marBottom w:val="0"/>
                  <w:divBdr>
                    <w:top w:val="none" w:sz="0" w:space="0" w:color="auto"/>
                    <w:left w:val="none" w:sz="0" w:space="0" w:color="auto"/>
                    <w:bottom w:val="none" w:sz="0" w:space="0" w:color="auto"/>
                    <w:right w:val="none" w:sz="0" w:space="0" w:color="auto"/>
                  </w:divBdr>
                  <w:divsChild>
                    <w:div w:id="496385233">
                      <w:marLeft w:val="0"/>
                      <w:marRight w:val="0"/>
                      <w:marTop w:val="0"/>
                      <w:marBottom w:val="0"/>
                      <w:divBdr>
                        <w:top w:val="none" w:sz="0" w:space="0" w:color="auto"/>
                        <w:left w:val="none" w:sz="0" w:space="0" w:color="auto"/>
                        <w:bottom w:val="none" w:sz="0" w:space="0" w:color="auto"/>
                        <w:right w:val="none" w:sz="0" w:space="0" w:color="auto"/>
                      </w:divBdr>
                    </w:div>
                  </w:divsChild>
                </w:div>
                <w:div w:id="265578757">
                  <w:marLeft w:val="0"/>
                  <w:marRight w:val="0"/>
                  <w:marTop w:val="0"/>
                  <w:marBottom w:val="0"/>
                  <w:divBdr>
                    <w:top w:val="none" w:sz="0" w:space="0" w:color="auto"/>
                    <w:left w:val="none" w:sz="0" w:space="0" w:color="auto"/>
                    <w:bottom w:val="none" w:sz="0" w:space="0" w:color="auto"/>
                    <w:right w:val="none" w:sz="0" w:space="0" w:color="auto"/>
                  </w:divBdr>
                  <w:divsChild>
                    <w:div w:id="1298223063">
                      <w:marLeft w:val="0"/>
                      <w:marRight w:val="0"/>
                      <w:marTop w:val="0"/>
                      <w:marBottom w:val="0"/>
                      <w:divBdr>
                        <w:top w:val="none" w:sz="0" w:space="0" w:color="auto"/>
                        <w:left w:val="none" w:sz="0" w:space="0" w:color="auto"/>
                        <w:bottom w:val="none" w:sz="0" w:space="0" w:color="auto"/>
                        <w:right w:val="none" w:sz="0" w:space="0" w:color="auto"/>
                      </w:divBdr>
                    </w:div>
                  </w:divsChild>
                </w:div>
                <w:div w:id="294723394">
                  <w:marLeft w:val="0"/>
                  <w:marRight w:val="0"/>
                  <w:marTop w:val="0"/>
                  <w:marBottom w:val="0"/>
                  <w:divBdr>
                    <w:top w:val="none" w:sz="0" w:space="0" w:color="auto"/>
                    <w:left w:val="none" w:sz="0" w:space="0" w:color="auto"/>
                    <w:bottom w:val="none" w:sz="0" w:space="0" w:color="auto"/>
                    <w:right w:val="none" w:sz="0" w:space="0" w:color="auto"/>
                  </w:divBdr>
                  <w:divsChild>
                    <w:div w:id="117336712">
                      <w:marLeft w:val="0"/>
                      <w:marRight w:val="0"/>
                      <w:marTop w:val="0"/>
                      <w:marBottom w:val="0"/>
                      <w:divBdr>
                        <w:top w:val="none" w:sz="0" w:space="0" w:color="auto"/>
                        <w:left w:val="none" w:sz="0" w:space="0" w:color="auto"/>
                        <w:bottom w:val="none" w:sz="0" w:space="0" w:color="auto"/>
                        <w:right w:val="none" w:sz="0" w:space="0" w:color="auto"/>
                      </w:divBdr>
                    </w:div>
                  </w:divsChild>
                </w:div>
                <w:div w:id="2086881402">
                  <w:marLeft w:val="0"/>
                  <w:marRight w:val="0"/>
                  <w:marTop w:val="0"/>
                  <w:marBottom w:val="0"/>
                  <w:divBdr>
                    <w:top w:val="none" w:sz="0" w:space="0" w:color="auto"/>
                    <w:left w:val="none" w:sz="0" w:space="0" w:color="auto"/>
                    <w:bottom w:val="none" w:sz="0" w:space="0" w:color="auto"/>
                    <w:right w:val="none" w:sz="0" w:space="0" w:color="auto"/>
                  </w:divBdr>
                  <w:divsChild>
                    <w:div w:id="712075528">
                      <w:marLeft w:val="0"/>
                      <w:marRight w:val="0"/>
                      <w:marTop w:val="0"/>
                      <w:marBottom w:val="0"/>
                      <w:divBdr>
                        <w:top w:val="none" w:sz="0" w:space="0" w:color="auto"/>
                        <w:left w:val="none" w:sz="0" w:space="0" w:color="auto"/>
                        <w:bottom w:val="none" w:sz="0" w:space="0" w:color="auto"/>
                        <w:right w:val="none" w:sz="0" w:space="0" w:color="auto"/>
                      </w:divBdr>
                    </w:div>
                  </w:divsChild>
                </w:div>
                <w:div w:id="247271138">
                  <w:marLeft w:val="0"/>
                  <w:marRight w:val="0"/>
                  <w:marTop w:val="0"/>
                  <w:marBottom w:val="0"/>
                  <w:divBdr>
                    <w:top w:val="none" w:sz="0" w:space="0" w:color="auto"/>
                    <w:left w:val="none" w:sz="0" w:space="0" w:color="auto"/>
                    <w:bottom w:val="none" w:sz="0" w:space="0" w:color="auto"/>
                    <w:right w:val="none" w:sz="0" w:space="0" w:color="auto"/>
                  </w:divBdr>
                  <w:divsChild>
                    <w:div w:id="55708933">
                      <w:marLeft w:val="0"/>
                      <w:marRight w:val="0"/>
                      <w:marTop w:val="0"/>
                      <w:marBottom w:val="0"/>
                      <w:divBdr>
                        <w:top w:val="none" w:sz="0" w:space="0" w:color="auto"/>
                        <w:left w:val="none" w:sz="0" w:space="0" w:color="auto"/>
                        <w:bottom w:val="none" w:sz="0" w:space="0" w:color="auto"/>
                        <w:right w:val="none" w:sz="0" w:space="0" w:color="auto"/>
                      </w:divBdr>
                    </w:div>
                  </w:divsChild>
                </w:div>
                <w:div w:id="1251692357">
                  <w:marLeft w:val="0"/>
                  <w:marRight w:val="0"/>
                  <w:marTop w:val="0"/>
                  <w:marBottom w:val="0"/>
                  <w:divBdr>
                    <w:top w:val="none" w:sz="0" w:space="0" w:color="auto"/>
                    <w:left w:val="none" w:sz="0" w:space="0" w:color="auto"/>
                    <w:bottom w:val="none" w:sz="0" w:space="0" w:color="auto"/>
                    <w:right w:val="none" w:sz="0" w:space="0" w:color="auto"/>
                  </w:divBdr>
                  <w:divsChild>
                    <w:div w:id="210387684">
                      <w:marLeft w:val="0"/>
                      <w:marRight w:val="0"/>
                      <w:marTop w:val="0"/>
                      <w:marBottom w:val="0"/>
                      <w:divBdr>
                        <w:top w:val="none" w:sz="0" w:space="0" w:color="auto"/>
                        <w:left w:val="none" w:sz="0" w:space="0" w:color="auto"/>
                        <w:bottom w:val="none" w:sz="0" w:space="0" w:color="auto"/>
                        <w:right w:val="none" w:sz="0" w:space="0" w:color="auto"/>
                      </w:divBdr>
                    </w:div>
                  </w:divsChild>
                </w:div>
                <w:div w:id="296306109">
                  <w:marLeft w:val="0"/>
                  <w:marRight w:val="0"/>
                  <w:marTop w:val="0"/>
                  <w:marBottom w:val="0"/>
                  <w:divBdr>
                    <w:top w:val="none" w:sz="0" w:space="0" w:color="auto"/>
                    <w:left w:val="none" w:sz="0" w:space="0" w:color="auto"/>
                    <w:bottom w:val="none" w:sz="0" w:space="0" w:color="auto"/>
                    <w:right w:val="none" w:sz="0" w:space="0" w:color="auto"/>
                  </w:divBdr>
                  <w:divsChild>
                    <w:div w:id="955141780">
                      <w:marLeft w:val="0"/>
                      <w:marRight w:val="0"/>
                      <w:marTop w:val="0"/>
                      <w:marBottom w:val="0"/>
                      <w:divBdr>
                        <w:top w:val="none" w:sz="0" w:space="0" w:color="auto"/>
                        <w:left w:val="none" w:sz="0" w:space="0" w:color="auto"/>
                        <w:bottom w:val="none" w:sz="0" w:space="0" w:color="auto"/>
                        <w:right w:val="none" w:sz="0" w:space="0" w:color="auto"/>
                      </w:divBdr>
                    </w:div>
                  </w:divsChild>
                </w:div>
                <w:div w:id="841942023">
                  <w:marLeft w:val="0"/>
                  <w:marRight w:val="0"/>
                  <w:marTop w:val="0"/>
                  <w:marBottom w:val="0"/>
                  <w:divBdr>
                    <w:top w:val="none" w:sz="0" w:space="0" w:color="auto"/>
                    <w:left w:val="none" w:sz="0" w:space="0" w:color="auto"/>
                    <w:bottom w:val="none" w:sz="0" w:space="0" w:color="auto"/>
                    <w:right w:val="none" w:sz="0" w:space="0" w:color="auto"/>
                  </w:divBdr>
                  <w:divsChild>
                    <w:div w:id="50622380">
                      <w:marLeft w:val="0"/>
                      <w:marRight w:val="0"/>
                      <w:marTop w:val="0"/>
                      <w:marBottom w:val="0"/>
                      <w:divBdr>
                        <w:top w:val="none" w:sz="0" w:space="0" w:color="auto"/>
                        <w:left w:val="none" w:sz="0" w:space="0" w:color="auto"/>
                        <w:bottom w:val="none" w:sz="0" w:space="0" w:color="auto"/>
                        <w:right w:val="none" w:sz="0" w:space="0" w:color="auto"/>
                      </w:divBdr>
                    </w:div>
                  </w:divsChild>
                </w:div>
                <w:div w:id="998656106">
                  <w:marLeft w:val="0"/>
                  <w:marRight w:val="0"/>
                  <w:marTop w:val="0"/>
                  <w:marBottom w:val="0"/>
                  <w:divBdr>
                    <w:top w:val="none" w:sz="0" w:space="0" w:color="auto"/>
                    <w:left w:val="none" w:sz="0" w:space="0" w:color="auto"/>
                    <w:bottom w:val="none" w:sz="0" w:space="0" w:color="auto"/>
                    <w:right w:val="none" w:sz="0" w:space="0" w:color="auto"/>
                  </w:divBdr>
                  <w:divsChild>
                    <w:div w:id="2074160566">
                      <w:marLeft w:val="0"/>
                      <w:marRight w:val="0"/>
                      <w:marTop w:val="0"/>
                      <w:marBottom w:val="0"/>
                      <w:divBdr>
                        <w:top w:val="none" w:sz="0" w:space="0" w:color="auto"/>
                        <w:left w:val="none" w:sz="0" w:space="0" w:color="auto"/>
                        <w:bottom w:val="none" w:sz="0" w:space="0" w:color="auto"/>
                        <w:right w:val="none" w:sz="0" w:space="0" w:color="auto"/>
                      </w:divBdr>
                    </w:div>
                  </w:divsChild>
                </w:div>
                <w:div w:id="822545041">
                  <w:marLeft w:val="0"/>
                  <w:marRight w:val="0"/>
                  <w:marTop w:val="0"/>
                  <w:marBottom w:val="0"/>
                  <w:divBdr>
                    <w:top w:val="none" w:sz="0" w:space="0" w:color="auto"/>
                    <w:left w:val="none" w:sz="0" w:space="0" w:color="auto"/>
                    <w:bottom w:val="none" w:sz="0" w:space="0" w:color="auto"/>
                    <w:right w:val="none" w:sz="0" w:space="0" w:color="auto"/>
                  </w:divBdr>
                  <w:divsChild>
                    <w:div w:id="673269246">
                      <w:marLeft w:val="0"/>
                      <w:marRight w:val="0"/>
                      <w:marTop w:val="0"/>
                      <w:marBottom w:val="0"/>
                      <w:divBdr>
                        <w:top w:val="none" w:sz="0" w:space="0" w:color="auto"/>
                        <w:left w:val="none" w:sz="0" w:space="0" w:color="auto"/>
                        <w:bottom w:val="none" w:sz="0" w:space="0" w:color="auto"/>
                        <w:right w:val="none" w:sz="0" w:space="0" w:color="auto"/>
                      </w:divBdr>
                    </w:div>
                  </w:divsChild>
                </w:div>
                <w:div w:id="89588325">
                  <w:marLeft w:val="0"/>
                  <w:marRight w:val="0"/>
                  <w:marTop w:val="0"/>
                  <w:marBottom w:val="0"/>
                  <w:divBdr>
                    <w:top w:val="none" w:sz="0" w:space="0" w:color="auto"/>
                    <w:left w:val="none" w:sz="0" w:space="0" w:color="auto"/>
                    <w:bottom w:val="none" w:sz="0" w:space="0" w:color="auto"/>
                    <w:right w:val="none" w:sz="0" w:space="0" w:color="auto"/>
                  </w:divBdr>
                  <w:divsChild>
                    <w:div w:id="1978219090">
                      <w:marLeft w:val="0"/>
                      <w:marRight w:val="0"/>
                      <w:marTop w:val="0"/>
                      <w:marBottom w:val="0"/>
                      <w:divBdr>
                        <w:top w:val="none" w:sz="0" w:space="0" w:color="auto"/>
                        <w:left w:val="none" w:sz="0" w:space="0" w:color="auto"/>
                        <w:bottom w:val="none" w:sz="0" w:space="0" w:color="auto"/>
                        <w:right w:val="none" w:sz="0" w:space="0" w:color="auto"/>
                      </w:divBdr>
                    </w:div>
                  </w:divsChild>
                </w:div>
                <w:div w:id="1828935904">
                  <w:marLeft w:val="0"/>
                  <w:marRight w:val="0"/>
                  <w:marTop w:val="0"/>
                  <w:marBottom w:val="0"/>
                  <w:divBdr>
                    <w:top w:val="none" w:sz="0" w:space="0" w:color="auto"/>
                    <w:left w:val="none" w:sz="0" w:space="0" w:color="auto"/>
                    <w:bottom w:val="none" w:sz="0" w:space="0" w:color="auto"/>
                    <w:right w:val="none" w:sz="0" w:space="0" w:color="auto"/>
                  </w:divBdr>
                  <w:divsChild>
                    <w:div w:id="1458795261">
                      <w:marLeft w:val="0"/>
                      <w:marRight w:val="0"/>
                      <w:marTop w:val="0"/>
                      <w:marBottom w:val="0"/>
                      <w:divBdr>
                        <w:top w:val="none" w:sz="0" w:space="0" w:color="auto"/>
                        <w:left w:val="none" w:sz="0" w:space="0" w:color="auto"/>
                        <w:bottom w:val="none" w:sz="0" w:space="0" w:color="auto"/>
                        <w:right w:val="none" w:sz="0" w:space="0" w:color="auto"/>
                      </w:divBdr>
                    </w:div>
                  </w:divsChild>
                </w:div>
                <w:div w:id="1523859788">
                  <w:marLeft w:val="0"/>
                  <w:marRight w:val="0"/>
                  <w:marTop w:val="0"/>
                  <w:marBottom w:val="0"/>
                  <w:divBdr>
                    <w:top w:val="none" w:sz="0" w:space="0" w:color="auto"/>
                    <w:left w:val="none" w:sz="0" w:space="0" w:color="auto"/>
                    <w:bottom w:val="none" w:sz="0" w:space="0" w:color="auto"/>
                    <w:right w:val="none" w:sz="0" w:space="0" w:color="auto"/>
                  </w:divBdr>
                  <w:divsChild>
                    <w:div w:id="464737632">
                      <w:marLeft w:val="0"/>
                      <w:marRight w:val="0"/>
                      <w:marTop w:val="0"/>
                      <w:marBottom w:val="0"/>
                      <w:divBdr>
                        <w:top w:val="none" w:sz="0" w:space="0" w:color="auto"/>
                        <w:left w:val="none" w:sz="0" w:space="0" w:color="auto"/>
                        <w:bottom w:val="none" w:sz="0" w:space="0" w:color="auto"/>
                        <w:right w:val="none" w:sz="0" w:space="0" w:color="auto"/>
                      </w:divBdr>
                    </w:div>
                  </w:divsChild>
                </w:div>
                <w:div w:id="1978413324">
                  <w:marLeft w:val="0"/>
                  <w:marRight w:val="0"/>
                  <w:marTop w:val="0"/>
                  <w:marBottom w:val="0"/>
                  <w:divBdr>
                    <w:top w:val="none" w:sz="0" w:space="0" w:color="auto"/>
                    <w:left w:val="none" w:sz="0" w:space="0" w:color="auto"/>
                    <w:bottom w:val="none" w:sz="0" w:space="0" w:color="auto"/>
                    <w:right w:val="none" w:sz="0" w:space="0" w:color="auto"/>
                  </w:divBdr>
                  <w:divsChild>
                    <w:div w:id="661589189">
                      <w:marLeft w:val="0"/>
                      <w:marRight w:val="0"/>
                      <w:marTop w:val="0"/>
                      <w:marBottom w:val="0"/>
                      <w:divBdr>
                        <w:top w:val="none" w:sz="0" w:space="0" w:color="auto"/>
                        <w:left w:val="none" w:sz="0" w:space="0" w:color="auto"/>
                        <w:bottom w:val="none" w:sz="0" w:space="0" w:color="auto"/>
                        <w:right w:val="none" w:sz="0" w:space="0" w:color="auto"/>
                      </w:divBdr>
                    </w:div>
                  </w:divsChild>
                </w:div>
                <w:div w:id="1623074415">
                  <w:marLeft w:val="0"/>
                  <w:marRight w:val="0"/>
                  <w:marTop w:val="0"/>
                  <w:marBottom w:val="0"/>
                  <w:divBdr>
                    <w:top w:val="none" w:sz="0" w:space="0" w:color="auto"/>
                    <w:left w:val="none" w:sz="0" w:space="0" w:color="auto"/>
                    <w:bottom w:val="none" w:sz="0" w:space="0" w:color="auto"/>
                    <w:right w:val="none" w:sz="0" w:space="0" w:color="auto"/>
                  </w:divBdr>
                  <w:divsChild>
                    <w:div w:id="1028947526">
                      <w:marLeft w:val="0"/>
                      <w:marRight w:val="0"/>
                      <w:marTop w:val="0"/>
                      <w:marBottom w:val="0"/>
                      <w:divBdr>
                        <w:top w:val="none" w:sz="0" w:space="0" w:color="auto"/>
                        <w:left w:val="none" w:sz="0" w:space="0" w:color="auto"/>
                        <w:bottom w:val="none" w:sz="0" w:space="0" w:color="auto"/>
                        <w:right w:val="none" w:sz="0" w:space="0" w:color="auto"/>
                      </w:divBdr>
                    </w:div>
                  </w:divsChild>
                </w:div>
                <w:div w:id="722172709">
                  <w:marLeft w:val="0"/>
                  <w:marRight w:val="0"/>
                  <w:marTop w:val="0"/>
                  <w:marBottom w:val="0"/>
                  <w:divBdr>
                    <w:top w:val="none" w:sz="0" w:space="0" w:color="auto"/>
                    <w:left w:val="none" w:sz="0" w:space="0" w:color="auto"/>
                    <w:bottom w:val="none" w:sz="0" w:space="0" w:color="auto"/>
                    <w:right w:val="none" w:sz="0" w:space="0" w:color="auto"/>
                  </w:divBdr>
                  <w:divsChild>
                    <w:div w:id="349257874">
                      <w:marLeft w:val="0"/>
                      <w:marRight w:val="0"/>
                      <w:marTop w:val="0"/>
                      <w:marBottom w:val="0"/>
                      <w:divBdr>
                        <w:top w:val="none" w:sz="0" w:space="0" w:color="auto"/>
                        <w:left w:val="none" w:sz="0" w:space="0" w:color="auto"/>
                        <w:bottom w:val="none" w:sz="0" w:space="0" w:color="auto"/>
                        <w:right w:val="none" w:sz="0" w:space="0" w:color="auto"/>
                      </w:divBdr>
                    </w:div>
                  </w:divsChild>
                </w:div>
                <w:div w:id="1435324099">
                  <w:marLeft w:val="0"/>
                  <w:marRight w:val="0"/>
                  <w:marTop w:val="0"/>
                  <w:marBottom w:val="0"/>
                  <w:divBdr>
                    <w:top w:val="none" w:sz="0" w:space="0" w:color="auto"/>
                    <w:left w:val="none" w:sz="0" w:space="0" w:color="auto"/>
                    <w:bottom w:val="none" w:sz="0" w:space="0" w:color="auto"/>
                    <w:right w:val="none" w:sz="0" w:space="0" w:color="auto"/>
                  </w:divBdr>
                  <w:divsChild>
                    <w:div w:id="1924798254">
                      <w:marLeft w:val="0"/>
                      <w:marRight w:val="0"/>
                      <w:marTop w:val="0"/>
                      <w:marBottom w:val="0"/>
                      <w:divBdr>
                        <w:top w:val="none" w:sz="0" w:space="0" w:color="auto"/>
                        <w:left w:val="none" w:sz="0" w:space="0" w:color="auto"/>
                        <w:bottom w:val="none" w:sz="0" w:space="0" w:color="auto"/>
                        <w:right w:val="none" w:sz="0" w:space="0" w:color="auto"/>
                      </w:divBdr>
                    </w:div>
                  </w:divsChild>
                </w:div>
                <w:div w:id="1176115563">
                  <w:marLeft w:val="0"/>
                  <w:marRight w:val="0"/>
                  <w:marTop w:val="0"/>
                  <w:marBottom w:val="0"/>
                  <w:divBdr>
                    <w:top w:val="none" w:sz="0" w:space="0" w:color="auto"/>
                    <w:left w:val="none" w:sz="0" w:space="0" w:color="auto"/>
                    <w:bottom w:val="none" w:sz="0" w:space="0" w:color="auto"/>
                    <w:right w:val="none" w:sz="0" w:space="0" w:color="auto"/>
                  </w:divBdr>
                  <w:divsChild>
                    <w:div w:id="937130451">
                      <w:marLeft w:val="0"/>
                      <w:marRight w:val="0"/>
                      <w:marTop w:val="0"/>
                      <w:marBottom w:val="0"/>
                      <w:divBdr>
                        <w:top w:val="none" w:sz="0" w:space="0" w:color="auto"/>
                        <w:left w:val="none" w:sz="0" w:space="0" w:color="auto"/>
                        <w:bottom w:val="none" w:sz="0" w:space="0" w:color="auto"/>
                        <w:right w:val="none" w:sz="0" w:space="0" w:color="auto"/>
                      </w:divBdr>
                    </w:div>
                  </w:divsChild>
                </w:div>
                <w:div w:id="1772703898">
                  <w:marLeft w:val="0"/>
                  <w:marRight w:val="0"/>
                  <w:marTop w:val="0"/>
                  <w:marBottom w:val="0"/>
                  <w:divBdr>
                    <w:top w:val="none" w:sz="0" w:space="0" w:color="auto"/>
                    <w:left w:val="none" w:sz="0" w:space="0" w:color="auto"/>
                    <w:bottom w:val="none" w:sz="0" w:space="0" w:color="auto"/>
                    <w:right w:val="none" w:sz="0" w:space="0" w:color="auto"/>
                  </w:divBdr>
                  <w:divsChild>
                    <w:div w:id="935749011">
                      <w:marLeft w:val="0"/>
                      <w:marRight w:val="0"/>
                      <w:marTop w:val="0"/>
                      <w:marBottom w:val="0"/>
                      <w:divBdr>
                        <w:top w:val="none" w:sz="0" w:space="0" w:color="auto"/>
                        <w:left w:val="none" w:sz="0" w:space="0" w:color="auto"/>
                        <w:bottom w:val="none" w:sz="0" w:space="0" w:color="auto"/>
                        <w:right w:val="none" w:sz="0" w:space="0" w:color="auto"/>
                      </w:divBdr>
                    </w:div>
                  </w:divsChild>
                </w:div>
                <w:div w:id="1603492765">
                  <w:marLeft w:val="0"/>
                  <w:marRight w:val="0"/>
                  <w:marTop w:val="0"/>
                  <w:marBottom w:val="0"/>
                  <w:divBdr>
                    <w:top w:val="none" w:sz="0" w:space="0" w:color="auto"/>
                    <w:left w:val="none" w:sz="0" w:space="0" w:color="auto"/>
                    <w:bottom w:val="none" w:sz="0" w:space="0" w:color="auto"/>
                    <w:right w:val="none" w:sz="0" w:space="0" w:color="auto"/>
                  </w:divBdr>
                  <w:divsChild>
                    <w:div w:id="1348403312">
                      <w:marLeft w:val="0"/>
                      <w:marRight w:val="0"/>
                      <w:marTop w:val="0"/>
                      <w:marBottom w:val="0"/>
                      <w:divBdr>
                        <w:top w:val="none" w:sz="0" w:space="0" w:color="auto"/>
                        <w:left w:val="none" w:sz="0" w:space="0" w:color="auto"/>
                        <w:bottom w:val="none" w:sz="0" w:space="0" w:color="auto"/>
                        <w:right w:val="none" w:sz="0" w:space="0" w:color="auto"/>
                      </w:divBdr>
                    </w:div>
                  </w:divsChild>
                </w:div>
                <w:div w:id="1456678589">
                  <w:marLeft w:val="0"/>
                  <w:marRight w:val="0"/>
                  <w:marTop w:val="0"/>
                  <w:marBottom w:val="0"/>
                  <w:divBdr>
                    <w:top w:val="none" w:sz="0" w:space="0" w:color="auto"/>
                    <w:left w:val="none" w:sz="0" w:space="0" w:color="auto"/>
                    <w:bottom w:val="none" w:sz="0" w:space="0" w:color="auto"/>
                    <w:right w:val="none" w:sz="0" w:space="0" w:color="auto"/>
                  </w:divBdr>
                  <w:divsChild>
                    <w:div w:id="1120883021">
                      <w:marLeft w:val="0"/>
                      <w:marRight w:val="0"/>
                      <w:marTop w:val="0"/>
                      <w:marBottom w:val="0"/>
                      <w:divBdr>
                        <w:top w:val="none" w:sz="0" w:space="0" w:color="auto"/>
                        <w:left w:val="none" w:sz="0" w:space="0" w:color="auto"/>
                        <w:bottom w:val="none" w:sz="0" w:space="0" w:color="auto"/>
                        <w:right w:val="none" w:sz="0" w:space="0" w:color="auto"/>
                      </w:divBdr>
                    </w:div>
                    <w:div w:id="492448600">
                      <w:marLeft w:val="0"/>
                      <w:marRight w:val="0"/>
                      <w:marTop w:val="0"/>
                      <w:marBottom w:val="0"/>
                      <w:divBdr>
                        <w:top w:val="none" w:sz="0" w:space="0" w:color="auto"/>
                        <w:left w:val="none" w:sz="0" w:space="0" w:color="auto"/>
                        <w:bottom w:val="none" w:sz="0" w:space="0" w:color="auto"/>
                        <w:right w:val="none" w:sz="0" w:space="0" w:color="auto"/>
                      </w:divBdr>
                    </w:div>
                  </w:divsChild>
                </w:div>
                <w:div w:id="1341737267">
                  <w:marLeft w:val="0"/>
                  <w:marRight w:val="0"/>
                  <w:marTop w:val="0"/>
                  <w:marBottom w:val="0"/>
                  <w:divBdr>
                    <w:top w:val="none" w:sz="0" w:space="0" w:color="auto"/>
                    <w:left w:val="none" w:sz="0" w:space="0" w:color="auto"/>
                    <w:bottom w:val="none" w:sz="0" w:space="0" w:color="auto"/>
                    <w:right w:val="none" w:sz="0" w:space="0" w:color="auto"/>
                  </w:divBdr>
                  <w:divsChild>
                    <w:div w:id="704255632">
                      <w:marLeft w:val="0"/>
                      <w:marRight w:val="0"/>
                      <w:marTop w:val="0"/>
                      <w:marBottom w:val="0"/>
                      <w:divBdr>
                        <w:top w:val="none" w:sz="0" w:space="0" w:color="auto"/>
                        <w:left w:val="none" w:sz="0" w:space="0" w:color="auto"/>
                        <w:bottom w:val="none" w:sz="0" w:space="0" w:color="auto"/>
                        <w:right w:val="none" w:sz="0" w:space="0" w:color="auto"/>
                      </w:divBdr>
                    </w:div>
                    <w:div w:id="410853080">
                      <w:marLeft w:val="0"/>
                      <w:marRight w:val="0"/>
                      <w:marTop w:val="0"/>
                      <w:marBottom w:val="0"/>
                      <w:divBdr>
                        <w:top w:val="none" w:sz="0" w:space="0" w:color="auto"/>
                        <w:left w:val="none" w:sz="0" w:space="0" w:color="auto"/>
                        <w:bottom w:val="none" w:sz="0" w:space="0" w:color="auto"/>
                        <w:right w:val="none" w:sz="0" w:space="0" w:color="auto"/>
                      </w:divBdr>
                    </w:div>
                  </w:divsChild>
                </w:div>
                <w:div w:id="1504003546">
                  <w:marLeft w:val="0"/>
                  <w:marRight w:val="0"/>
                  <w:marTop w:val="0"/>
                  <w:marBottom w:val="0"/>
                  <w:divBdr>
                    <w:top w:val="none" w:sz="0" w:space="0" w:color="auto"/>
                    <w:left w:val="none" w:sz="0" w:space="0" w:color="auto"/>
                    <w:bottom w:val="none" w:sz="0" w:space="0" w:color="auto"/>
                    <w:right w:val="none" w:sz="0" w:space="0" w:color="auto"/>
                  </w:divBdr>
                  <w:divsChild>
                    <w:div w:id="1088424258">
                      <w:marLeft w:val="0"/>
                      <w:marRight w:val="0"/>
                      <w:marTop w:val="0"/>
                      <w:marBottom w:val="0"/>
                      <w:divBdr>
                        <w:top w:val="none" w:sz="0" w:space="0" w:color="auto"/>
                        <w:left w:val="none" w:sz="0" w:space="0" w:color="auto"/>
                        <w:bottom w:val="none" w:sz="0" w:space="0" w:color="auto"/>
                        <w:right w:val="none" w:sz="0" w:space="0" w:color="auto"/>
                      </w:divBdr>
                    </w:div>
                    <w:div w:id="1179391357">
                      <w:marLeft w:val="0"/>
                      <w:marRight w:val="0"/>
                      <w:marTop w:val="0"/>
                      <w:marBottom w:val="0"/>
                      <w:divBdr>
                        <w:top w:val="none" w:sz="0" w:space="0" w:color="auto"/>
                        <w:left w:val="none" w:sz="0" w:space="0" w:color="auto"/>
                        <w:bottom w:val="none" w:sz="0" w:space="0" w:color="auto"/>
                        <w:right w:val="none" w:sz="0" w:space="0" w:color="auto"/>
                      </w:divBdr>
                    </w:div>
                  </w:divsChild>
                </w:div>
                <w:div w:id="50732427">
                  <w:marLeft w:val="0"/>
                  <w:marRight w:val="0"/>
                  <w:marTop w:val="0"/>
                  <w:marBottom w:val="0"/>
                  <w:divBdr>
                    <w:top w:val="none" w:sz="0" w:space="0" w:color="auto"/>
                    <w:left w:val="none" w:sz="0" w:space="0" w:color="auto"/>
                    <w:bottom w:val="none" w:sz="0" w:space="0" w:color="auto"/>
                    <w:right w:val="none" w:sz="0" w:space="0" w:color="auto"/>
                  </w:divBdr>
                  <w:divsChild>
                    <w:div w:id="1387535741">
                      <w:marLeft w:val="0"/>
                      <w:marRight w:val="0"/>
                      <w:marTop w:val="0"/>
                      <w:marBottom w:val="0"/>
                      <w:divBdr>
                        <w:top w:val="none" w:sz="0" w:space="0" w:color="auto"/>
                        <w:left w:val="none" w:sz="0" w:space="0" w:color="auto"/>
                        <w:bottom w:val="none" w:sz="0" w:space="0" w:color="auto"/>
                        <w:right w:val="none" w:sz="0" w:space="0" w:color="auto"/>
                      </w:divBdr>
                    </w:div>
                    <w:div w:id="1510683391">
                      <w:marLeft w:val="0"/>
                      <w:marRight w:val="0"/>
                      <w:marTop w:val="0"/>
                      <w:marBottom w:val="0"/>
                      <w:divBdr>
                        <w:top w:val="none" w:sz="0" w:space="0" w:color="auto"/>
                        <w:left w:val="none" w:sz="0" w:space="0" w:color="auto"/>
                        <w:bottom w:val="none" w:sz="0" w:space="0" w:color="auto"/>
                        <w:right w:val="none" w:sz="0" w:space="0" w:color="auto"/>
                      </w:divBdr>
                    </w:div>
                  </w:divsChild>
                </w:div>
                <w:div w:id="2121143725">
                  <w:marLeft w:val="0"/>
                  <w:marRight w:val="0"/>
                  <w:marTop w:val="0"/>
                  <w:marBottom w:val="0"/>
                  <w:divBdr>
                    <w:top w:val="none" w:sz="0" w:space="0" w:color="auto"/>
                    <w:left w:val="none" w:sz="0" w:space="0" w:color="auto"/>
                    <w:bottom w:val="none" w:sz="0" w:space="0" w:color="auto"/>
                    <w:right w:val="none" w:sz="0" w:space="0" w:color="auto"/>
                  </w:divBdr>
                  <w:divsChild>
                    <w:div w:id="6642613">
                      <w:marLeft w:val="0"/>
                      <w:marRight w:val="0"/>
                      <w:marTop w:val="0"/>
                      <w:marBottom w:val="0"/>
                      <w:divBdr>
                        <w:top w:val="none" w:sz="0" w:space="0" w:color="auto"/>
                        <w:left w:val="none" w:sz="0" w:space="0" w:color="auto"/>
                        <w:bottom w:val="none" w:sz="0" w:space="0" w:color="auto"/>
                        <w:right w:val="none" w:sz="0" w:space="0" w:color="auto"/>
                      </w:divBdr>
                    </w:div>
                    <w:div w:id="1128817751">
                      <w:marLeft w:val="0"/>
                      <w:marRight w:val="0"/>
                      <w:marTop w:val="0"/>
                      <w:marBottom w:val="0"/>
                      <w:divBdr>
                        <w:top w:val="none" w:sz="0" w:space="0" w:color="auto"/>
                        <w:left w:val="none" w:sz="0" w:space="0" w:color="auto"/>
                        <w:bottom w:val="none" w:sz="0" w:space="0" w:color="auto"/>
                        <w:right w:val="none" w:sz="0" w:space="0" w:color="auto"/>
                      </w:divBdr>
                    </w:div>
                  </w:divsChild>
                </w:div>
                <w:div w:id="848644524">
                  <w:marLeft w:val="0"/>
                  <w:marRight w:val="0"/>
                  <w:marTop w:val="0"/>
                  <w:marBottom w:val="0"/>
                  <w:divBdr>
                    <w:top w:val="none" w:sz="0" w:space="0" w:color="auto"/>
                    <w:left w:val="none" w:sz="0" w:space="0" w:color="auto"/>
                    <w:bottom w:val="none" w:sz="0" w:space="0" w:color="auto"/>
                    <w:right w:val="none" w:sz="0" w:space="0" w:color="auto"/>
                  </w:divBdr>
                  <w:divsChild>
                    <w:div w:id="472139015">
                      <w:marLeft w:val="0"/>
                      <w:marRight w:val="0"/>
                      <w:marTop w:val="0"/>
                      <w:marBottom w:val="0"/>
                      <w:divBdr>
                        <w:top w:val="none" w:sz="0" w:space="0" w:color="auto"/>
                        <w:left w:val="none" w:sz="0" w:space="0" w:color="auto"/>
                        <w:bottom w:val="none" w:sz="0" w:space="0" w:color="auto"/>
                        <w:right w:val="none" w:sz="0" w:space="0" w:color="auto"/>
                      </w:divBdr>
                    </w:div>
                  </w:divsChild>
                </w:div>
                <w:div w:id="511605296">
                  <w:marLeft w:val="0"/>
                  <w:marRight w:val="0"/>
                  <w:marTop w:val="0"/>
                  <w:marBottom w:val="0"/>
                  <w:divBdr>
                    <w:top w:val="none" w:sz="0" w:space="0" w:color="auto"/>
                    <w:left w:val="none" w:sz="0" w:space="0" w:color="auto"/>
                    <w:bottom w:val="none" w:sz="0" w:space="0" w:color="auto"/>
                    <w:right w:val="none" w:sz="0" w:space="0" w:color="auto"/>
                  </w:divBdr>
                  <w:divsChild>
                    <w:div w:id="1551573802">
                      <w:marLeft w:val="0"/>
                      <w:marRight w:val="0"/>
                      <w:marTop w:val="0"/>
                      <w:marBottom w:val="0"/>
                      <w:divBdr>
                        <w:top w:val="none" w:sz="0" w:space="0" w:color="auto"/>
                        <w:left w:val="none" w:sz="0" w:space="0" w:color="auto"/>
                        <w:bottom w:val="none" w:sz="0" w:space="0" w:color="auto"/>
                        <w:right w:val="none" w:sz="0" w:space="0" w:color="auto"/>
                      </w:divBdr>
                    </w:div>
                  </w:divsChild>
                </w:div>
                <w:div w:id="231359148">
                  <w:marLeft w:val="0"/>
                  <w:marRight w:val="0"/>
                  <w:marTop w:val="0"/>
                  <w:marBottom w:val="0"/>
                  <w:divBdr>
                    <w:top w:val="none" w:sz="0" w:space="0" w:color="auto"/>
                    <w:left w:val="none" w:sz="0" w:space="0" w:color="auto"/>
                    <w:bottom w:val="none" w:sz="0" w:space="0" w:color="auto"/>
                    <w:right w:val="none" w:sz="0" w:space="0" w:color="auto"/>
                  </w:divBdr>
                  <w:divsChild>
                    <w:div w:id="566301698">
                      <w:marLeft w:val="0"/>
                      <w:marRight w:val="0"/>
                      <w:marTop w:val="0"/>
                      <w:marBottom w:val="0"/>
                      <w:divBdr>
                        <w:top w:val="none" w:sz="0" w:space="0" w:color="auto"/>
                        <w:left w:val="none" w:sz="0" w:space="0" w:color="auto"/>
                        <w:bottom w:val="none" w:sz="0" w:space="0" w:color="auto"/>
                        <w:right w:val="none" w:sz="0" w:space="0" w:color="auto"/>
                      </w:divBdr>
                    </w:div>
                  </w:divsChild>
                </w:div>
                <w:div w:id="791678761">
                  <w:marLeft w:val="0"/>
                  <w:marRight w:val="0"/>
                  <w:marTop w:val="0"/>
                  <w:marBottom w:val="0"/>
                  <w:divBdr>
                    <w:top w:val="none" w:sz="0" w:space="0" w:color="auto"/>
                    <w:left w:val="none" w:sz="0" w:space="0" w:color="auto"/>
                    <w:bottom w:val="none" w:sz="0" w:space="0" w:color="auto"/>
                    <w:right w:val="none" w:sz="0" w:space="0" w:color="auto"/>
                  </w:divBdr>
                  <w:divsChild>
                    <w:div w:id="1277298666">
                      <w:marLeft w:val="0"/>
                      <w:marRight w:val="0"/>
                      <w:marTop w:val="0"/>
                      <w:marBottom w:val="0"/>
                      <w:divBdr>
                        <w:top w:val="none" w:sz="0" w:space="0" w:color="auto"/>
                        <w:left w:val="none" w:sz="0" w:space="0" w:color="auto"/>
                        <w:bottom w:val="none" w:sz="0" w:space="0" w:color="auto"/>
                        <w:right w:val="none" w:sz="0" w:space="0" w:color="auto"/>
                      </w:divBdr>
                    </w:div>
                  </w:divsChild>
                </w:div>
                <w:div w:id="261109039">
                  <w:marLeft w:val="0"/>
                  <w:marRight w:val="0"/>
                  <w:marTop w:val="0"/>
                  <w:marBottom w:val="0"/>
                  <w:divBdr>
                    <w:top w:val="none" w:sz="0" w:space="0" w:color="auto"/>
                    <w:left w:val="none" w:sz="0" w:space="0" w:color="auto"/>
                    <w:bottom w:val="none" w:sz="0" w:space="0" w:color="auto"/>
                    <w:right w:val="none" w:sz="0" w:space="0" w:color="auto"/>
                  </w:divBdr>
                  <w:divsChild>
                    <w:div w:id="355084815">
                      <w:marLeft w:val="0"/>
                      <w:marRight w:val="0"/>
                      <w:marTop w:val="0"/>
                      <w:marBottom w:val="0"/>
                      <w:divBdr>
                        <w:top w:val="none" w:sz="0" w:space="0" w:color="auto"/>
                        <w:left w:val="none" w:sz="0" w:space="0" w:color="auto"/>
                        <w:bottom w:val="none" w:sz="0" w:space="0" w:color="auto"/>
                        <w:right w:val="none" w:sz="0" w:space="0" w:color="auto"/>
                      </w:divBdr>
                    </w:div>
                  </w:divsChild>
                </w:div>
                <w:div w:id="1901208614">
                  <w:marLeft w:val="0"/>
                  <w:marRight w:val="0"/>
                  <w:marTop w:val="0"/>
                  <w:marBottom w:val="0"/>
                  <w:divBdr>
                    <w:top w:val="none" w:sz="0" w:space="0" w:color="auto"/>
                    <w:left w:val="none" w:sz="0" w:space="0" w:color="auto"/>
                    <w:bottom w:val="none" w:sz="0" w:space="0" w:color="auto"/>
                    <w:right w:val="none" w:sz="0" w:space="0" w:color="auto"/>
                  </w:divBdr>
                  <w:divsChild>
                    <w:div w:id="1496915202">
                      <w:marLeft w:val="0"/>
                      <w:marRight w:val="0"/>
                      <w:marTop w:val="0"/>
                      <w:marBottom w:val="0"/>
                      <w:divBdr>
                        <w:top w:val="none" w:sz="0" w:space="0" w:color="auto"/>
                        <w:left w:val="none" w:sz="0" w:space="0" w:color="auto"/>
                        <w:bottom w:val="none" w:sz="0" w:space="0" w:color="auto"/>
                        <w:right w:val="none" w:sz="0" w:space="0" w:color="auto"/>
                      </w:divBdr>
                    </w:div>
                  </w:divsChild>
                </w:div>
                <w:div w:id="1336496832">
                  <w:marLeft w:val="0"/>
                  <w:marRight w:val="0"/>
                  <w:marTop w:val="0"/>
                  <w:marBottom w:val="0"/>
                  <w:divBdr>
                    <w:top w:val="none" w:sz="0" w:space="0" w:color="auto"/>
                    <w:left w:val="none" w:sz="0" w:space="0" w:color="auto"/>
                    <w:bottom w:val="none" w:sz="0" w:space="0" w:color="auto"/>
                    <w:right w:val="none" w:sz="0" w:space="0" w:color="auto"/>
                  </w:divBdr>
                  <w:divsChild>
                    <w:div w:id="1181622319">
                      <w:marLeft w:val="0"/>
                      <w:marRight w:val="0"/>
                      <w:marTop w:val="0"/>
                      <w:marBottom w:val="0"/>
                      <w:divBdr>
                        <w:top w:val="none" w:sz="0" w:space="0" w:color="auto"/>
                        <w:left w:val="none" w:sz="0" w:space="0" w:color="auto"/>
                        <w:bottom w:val="none" w:sz="0" w:space="0" w:color="auto"/>
                        <w:right w:val="none" w:sz="0" w:space="0" w:color="auto"/>
                      </w:divBdr>
                    </w:div>
                  </w:divsChild>
                </w:div>
                <w:div w:id="2087724363">
                  <w:marLeft w:val="0"/>
                  <w:marRight w:val="0"/>
                  <w:marTop w:val="0"/>
                  <w:marBottom w:val="0"/>
                  <w:divBdr>
                    <w:top w:val="none" w:sz="0" w:space="0" w:color="auto"/>
                    <w:left w:val="none" w:sz="0" w:space="0" w:color="auto"/>
                    <w:bottom w:val="none" w:sz="0" w:space="0" w:color="auto"/>
                    <w:right w:val="none" w:sz="0" w:space="0" w:color="auto"/>
                  </w:divBdr>
                  <w:divsChild>
                    <w:div w:id="1033385624">
                      <w:marLeft w:val="0"/>
                      <w:marRight w:val="0"/>
                      <w:marTop w:val="0"/>
                      <w:marBottom w:val="0"/>
                      <w:divBdr>
                        <w:top w:val="none" w:sz="0" w:space="0" w:color="auto"/>
                        <w:left w:val="none" w:sz="0" w:space="0" w:color="auto"/>
                        <w:bottom w:val="none" w:sz="0" w:space="0" w:color="auto"/>
                        <w:right w:val="none" w:sz="0" w:space="0" w:color="auto"/>
                      </w:divBdr>
                    </w:div>
                  </w:divsChild>
                </w:div>
                <w:div w:id="276179716">
                  <w:marLeft w:val="0"/>
                  <w:marRight w:val="0"/>
                  <w:marTop w:val="0"/>
                  <w:marBottom w:val="0"/>
                  <w:divBdr>
                    <w:top w:val="none" w:sz="0" w:space="0" w:color="auto"/>
                    <w:left w:val="none" w:sz="0" w:space="0" w:color="auto"/>
                    <w:bottom w:val="none" w:sz="0" w:space="0" w:color="auto"/>
                    <w:right w:val="none" w:sz="0" w:space="0" w:color="auto"/>
                  </w:divBdr>
                  <w:divsChild>
                    <w:div w:id="1329289296">
                      <w:marLeft w:val="0"/>
                      <w:marRight w:val="0"/>
                      <w:marTop w:val="0"/>
                      <w:marBottom w:val="0"/>
                      <w:divBdr>
                        <w:top w:val="none" w:sz="0" w:space="0" w:color="auto"/>
                        <w:left w:val="none" w:sz="0" w:space="0" w:color="auto"/>
                        <w:bottom w:val="none" w:sz="0" w:space="0" w:color="auto"/>
                        <w:right w:val="none" w:sz="0" w:space="0" w:color="auto"/>
                      </w:divBdr>
                    </w:div>
                    <w:div w:id="295532079">
                      <w:marLeft w:val="0"/>
                      <w:marRight w:val="0"/>
                      <w:marTop w:val="0"/>
                      <w:marBottom w:val="0"/>
                      <w:divBdr>
                        <w:top w:val="none" w:sz="0" w:space="0" w:color="auto"/>
                        <w:left w:val="none" w:sz="0" w:space="0" w:color="auto"/>
                        <w:bottom w:val="none" w:sz="0" w:space="0" w:color="auto"/>
                        <w:right w:val="none" w:sz="0" w:space="0" w:color="auto"/>
                      </w:divBdr>
                    </w:div>
                  </w:divsChild>
                </w:div>
                <w:div w:id="1777410648">
                  <w:marLeft w:val="0"/>
                  <w:marRight w:val="0"/>
                  <w:marTop w:val="0"/>
                  <w:marBottom w:val="0"/>
                  <w:divBdr>
                    <w:top w:val="none" w:sz="0" w:space="0" w:color="auto"/>
                    <w:left w:val="none" w:sz="0" w:space="0" w:color="auto"/>
                    <w:bottom w:val="none" w:sz="0" w:space="0" w:color="auto"/>
                    <w:right w:val="none" w:sz="0" w:space="0" w:color="auto"/>
                  </w:divBdr>
                  <w:divsChild>
                    <w:div w:id="1497917220">
                      <w:marLeft w:val="0"/>
                      <w:marRight w:val="0"/>
                      <w:marTop w:val="0"/>
                      <w:marBottom w:val="0"/>
                      <w:divBdr>
                        <w:top w:val="none" w:sz="0" w:space="0" w:color="auto"/>
                        <w:left w:val="none" w:sz="0" w:space="0" w:color="auto"/>
                        <w:bottom w:val="none" w:sz="0" w:space="0" w:color="auto"/>
                        <w:right w:val="none" w:sz="0" w:space="0" w:color="auto"/>
                      </w:divBdr>
                    </w:div>
                  </w:divsChild>
                </w:div>
                <w:div w:id="1901019855">
                  <w:marLeft w:val="0"/>
                  <w:marRight w:val="0"/>
                  <w:marTop w:val="0"/>
                  <w:marBottom w:val="0"/>
                  <w:divBdr>
                    <w:top w:val="none" w:sz="0" w:space="0" w:color="auto"/>
                    <w:left w:val="none" w:sz="0" w:space="0" w:color="auto"/>
                    <w:bottom w:val="none" w:sz="0" w:space="0" w:color="auto"/>
                    <w:right w:val="none" w:sz="0" w:space="0" w:color="auto"/>
                  </w:divBdr>
                  <w:divsChild>
                    <w:div w:id="683937993">
                      <w:marLeft w:val="0"/>
                      <w:marRight w:val="0"/>
                      <w:marTop w:val="0"/>
                      <w:marBottom w:val="0"/>
                      <w:divBdr>
                        <w:top w:val="none" w:sz="0" w:space="0" w:color="auto"/>
                        <w:left w:val="none" w:sz="0" w:space="0" w:color="auto"/>
                        <w:bottom w:val="none" w:sz="0" w:space="0" w:color="auto"/>
                        <w:right w:val="none" w:sz="0" w:space="0" w:color="auto"/>
                      </w:divBdr>
                    </w:div>
                  </w:divsChild>
                </w:div>
                <w:div w:id="1835996358">
                  <w:marLeft w:val="0"/>
                  <w:marRight w:val="0"/>
                  <w:marTop w:val="0"/>
                  <w:marBottom w:val="0"/>
                  <w:divBdr>
                    <w:top w:val="none" w:sz="0" w:space="0" w:color="auto"/>
                    <w:left w:val="none" w:sz="0" w:space="0" w:color="auto"/>
                    <w:bottom w:val="none" w:sz="0" w:space="0" w:color="auto"/>
                    <w:right w:val="none" w:sz="0" w:space="0" w:color="auto"/>
                  </w:divBdr>
                  <w:divsChild>
                    <w:div w:id="446899115">
                      <w:marLeft w:val="0"/>
                      <w:marRight w:val="0"/>
                      <w:marTop w:val="0"/>
                      <w:marBottom w:val="0"/>
                      <w:divBdr>
                        <w:top w:val="none" w:sz="0" w:space="0" w:color="auto"/>
                        <w:left w:val="none" w:sz="0" w:space="0" w:color="auto"/>
                        <w:bottom w:val="none" w:sz="0" w:space="0" w:color="auto"/>
                        <w:right w:val="none" w:sz="0" w:space="0" w:color="auto"/>
                      </w:divBdr>
                    </w:div>
                  </w:divsChild>
                </w:div>
                <w:div w:id="1122840660">
                  <w:marLeft w:val="0"/>
                  <w:marRight w:val="0"/>
                  <w:marTop w:val="0"/>
                  <w:marBottom w:val="0"/>
                  <w:divBdr>
                    <w:top w:val="none" w:sz="0" w:space="0" w:color="auto"/>
                    <w:left w:val="none" w:sz="0" w:space="0" w:color="auto"/>
                    <w:bottom w:val="none" w:sz="0" w:space="0" w:color="auto"/>
                    <w:right w:val="none" w:sz="0" w:space="0" w:color="auto"/>
                  </w:divBdr>
                  <w:divsChild>
                    <w:div w:id="1809009694">
                      <w:marLeft w:val="0"/>
                      <w:marRight w:val="0"/>
                      <w:marTop w:val="0"/>
                      <w:marBottom w:val="0"/>
                      <w:divBdr>
                        <w:top w:val="none" w:sz="0" w:space="0" w:color="auto"/>
                        <w:left w:val="none" w:sz="0" w:space="0" w:color="auto"/>
                        <w:bottom w:val="none" w:sz="0" w:space="0" w:color="auto"/>
                        <w:right w:val="none" w:sz="0" w:space="0" w:color="auto"/>
                      </w:divBdr>
                    </w:div>
                  </w:divsChild>
                </w:div>
                <w:div w:id="940530150">
                  <w:marLeft w:val="0"/>
                  <w:marRight w:val="0"/>
                  <w:marTop w:val="0"/>
                  <w:marBottom w:val="0"/>
                  <w:divBdr>
                    <w:top w:val="none" w:sz="0" w:space="0" w:color="auto"/>
                    <w:left w:val="none" w:sz="0" w:space="0" w:color="auto"/>
                    <w:bottom w:val="none" w:sz="0" w:space="0" w:color="auto"/>
                    <w:right w:val="none" w:sz="0" w:space="0" w:color="auto"/>
                  </w:divBdr>
                  <w:divsChild>
                    <w:div w:id="443155167">
                      <w:marLeft w:val="0"/>
                      <w:marRight w:val="0"/>
                      <w:marTop w:val="0"/>
                      <w:marBottom w:val="0"/>
                      <w:divBdr>
                        <w:top w:val="none" w:sz="0" w:space="0" w:color="auto"/>
                        <w:left w:val="none" w:sz="0" w:space="0" w:color="auto"/>
                        <w:bottom w:val="none" w:sz="0" w:space="0" w:color="auto"/>
                        <w:right w:val="none" w:sz="0" w:space="0" w:color="auto"/>
                      </w:divBdr>
                    </w:div>
                  </w:divsChild>
                </w:div>
                <w:div w:id="1233545865">
                  <w:marLeft w:val="0"/>
                  <w:marRight w:val="0"/>
                  <w:marTop w:val="0"/>
                  <w:marBottom w:val="0"/>
                  <w:divBdr>
                    <w:top w:val="none" w:sz="0" w:space="0" w:color="auto"/>
                    <w:left w:val="none" w:sz="0" w:space="0" w:color="auto"/>
                    <w:bottom w:val="none" w:sz="0" w:space="0" w:color="auto"/>
                    <w:right w:val="none" w:sz="0" w:space="0" w:color="auto"/>
                  </w:divBdr>
                  <w:divsChild>
                    <w:div w:id="1676809082">
                      <w:marLeft w:val="0"/>
                      <w:marRight w:val="0"/>
                      <w:marTop w:val="0"/>
                      <w:marBottom w:val="0"/>
                      <w:divBdr>
                        <w:top w:val="none" w:sz="0" w:space="0" w:color="auto"/>
                        <w:left w:val="none" w:sz="0" w:space="0" w:color="auto"/>
                        <w:bottom w:val="none" w:sz="0" w:space="0" w:color="auto"/>
                        <w:right w:val="none" w:sz="0" w:space="0" w:color="auto"/>
                      </w:divBdr>
                    </w:div>
                  </w:divsChild>
                </w:div>
                <w:div w:id="1604453516">
                  <w:marLeft w:val="0"/>
                  <w:marRight w:val="0"/>
                  <w:marTop w:val="0"/>
                  <w:marBottom w:val="0"/>
                  <w:divBdr>
                    <w:top w:val="none" w:sz="0" w:space="0" w:color="auto"/>
                    <w:left w:val="none" w:sz="0" w:space="0" w:color="auto"/>
                    <w:bottom w:val="none" w:sz="0" w:space="0" w:color="auto"/>
                    <w:right w:val="none" w:sz="0" w:space="0" w:color="auto"/>
                  </w:divBdr>
                  <w:divsChild>
                    <w:div w:id="848178842">
                      <w:marLeft w:val="0"/>
                      <w:marRight w:val="0"/>
                      <w:marTop w:val="0"/>
                      <w:marBottom w:val="0"/>
                      <w:divBdr>
                        <w:top w:val="none" w:sz="0" w:space="0" w:color="auto"/>
                        <w:left w:val="none" w:sz="0" w:space="0" w:color="auto"/>
                        <w:bottom w:val="none" w:sz="0" w:space="0" w:color="auto"/>
                        <w:right w:val="none" w:sz="0" w:space="0" w:color="auto"/>
                      </w:divBdr>
                    </w:div>
                  </w:divsChild>
                </w:div>
                <w:div w:id="450516273">
                  <w:marLeft w:val="0"/>
                  <w:marRight w:val="0"/>
                  <w:marTop w:val="0"/>
                  <w:marBottom w:val="0"/>
                  <w:divBdr>
                    <w:top w:val="none" w:sz="0" w:space="0" w:color="auto"/>
                    <w:left w:val="none" w:sz="0" w:space="0" w:color="auto"/>
                    <w:bottom w:val="none" w:sz="0" w:space="0" w:color="auto"/>
                    <w:right w:val="none" w:sz="0" w:space="0" w:color="auto"/>
                  </w:divBdr>
                  <w:divsChild>
                    <w:div w:id="1738238784">
                      <w:marLeft w:val="0"/>
                      <w:marRight w:val="0"/>
                      <w:marTop w:val="0"/>
                      <w:marBottom w:val="0"/>
                      <w:divBdr>
                        <w:top w:val="none" w:sz="0" w:space="0" w:color="auto"/>
                        <w:left w:val="none" w:sz="0" w:space="0" w:color="auto"/>
                        <w:bottom w:val="none" w:sz="0" w:space="0" w:color="auto"/>
                        <w:right w:val="none" w:sz="0" w:space="0" w:color="auto"/>
                      </w:divBdr>
                    </w:div>
                  </w:divsChild>
                </w:div>
                <w:div w:id="1658486269">
                  <w:marLeft w:val="0"/>
                  <w:marRight w:val="0"/>
                  <w:marTop w:val="0"/>
                  <w:marBottom w:val="0"/>
                  <w:divBdr>
                    <w:top w:val="none" w:sz="0" w:space="0" w:color="auto"/>
                    <w:left w:val="none" w:sz="0" w:space="0" w:color="auto"/>
                    <w:bottom w:val="none" w:sz="0" w:space="0" w:color="auto"/>
                    <w:right w:val="none" w:sz="0" w:space="0" w:color="auto"/>
                  </w:divBdr>
                  <w:divsChild>
                    <w:div w:id="1328047971">
                      <w:marLeft w:val="0"/>
                      <w:marRight w:val="0"/>
                      <w:marTop w:val="0"/>
                      <w:marBottom w:val="0"/>
                      <w:divBdr>
                        <w:top w:val="none" w:sz="0" w:space="0" w:color="auto"/>
                        <w:left w:val="none" w:sz="0" w:space="0" w:color="auto"/>
                        <w:bottom w:val="none" w:sz="0" w:space="0" w:color="auto"/>
                        <w:right w:val="none" w:sz="0" w:space="0" w:color="auto"/>
                      </w:divBdr>
                    </w:div>
                  </w:divsChild>
                </w:div>
                <w:div w:id="1816868937">
                  <w:marLeft w:val="0"/>
                  <w:marRight w:val="0"/>
                  <w:marTop w:val="0"/>
                  <w:marBottom w:val="0"/>
                  <w:divBdr>
                    <w:top w:val="none" w:sz="0" w:space="0" w:color="auto"/>
                    <w:left w:val="none" w:sz="0" w:space="0" w:color="auto"/>
                    <w:bottom w:val="none" w:sz="0" w:space="0" w:color="auto"/>
                    <w:right w:val="none" w:sz="0" w:space="0" w:color="auto"/>
                  </w:divBdr>
                  <w:divsChild>
                    <w:div w:id="120733940">
                      <w:marLeft w:val="0"/>
                      <w:marRight w:val="0"/>
                      <w:marTop w:val="0"/>
                      <w:marBottom w:val="0"/>
                      <w:divBdr>
                        <w:top w:val="none" w:sz="0" w:space="0" w:color="auto"/>
                        <w:left w:val="none" w:sz="0" w:space="0" w:color="auto"/>
                        <w:bottom w:val="none" w:sz="0" w:space="0" w:color="auto"/>
                        <w:right w:val="none" w:sz="0" w:space="0" w:color="auto"/>
                      </w:divBdr>
                    </w:div>
                  </w:divsChild>
                </w:div>
                <w:div w:id="950935532">
                  <w:marLeft w:val="0"/>
                  <w:marRight w:val="0"/>
                  <w:marTop w:val="0"/>
                  <w:marBottom w:val="0"/>
                  <w:divBdr>
                    <w:top w:val="none" w:sz="0" w:space="0" w:color="auto"/>
                    <w:left w:val="none" w:sz="0" w:space="0" w:color="auto"/>
                    <w:bottom w:val="none" w:sz="0" w:space="0" w:color="auto"/>
                    <w:right w:val="none" w:sz="0" w:space="0" w:color="auto"/>
                  </w:divBdr>
                  <w:divsChild>
                    <w:div w:id="1873422834">
                      <w:marLeft w:val="0"/>
                      <w:marRight w:val="0"/>
                      <w:marTop w:val="0"/>
                      <w:marBottom w:val="0"/>
                      <w:divBdr>
                        <w:top w:val="none" w:sz="0" w:space="0" w:color="auto"/>
                        <w:left w:val="none" w:sz="0" w:space="0" w:color="auto"/>
                        <w:bottom w:val="none" w:sz="0" w:space="0" w:color="auto"/>
                        <w:right w:val="none" w:sz="0" w:space="0" w:color="auto"/>
                      </w:divBdr>
                    </w:div>
                  </w:divsChild>
                </w:div>
                <w:div w:id="540939947">
                  <w:marLeft w:val="0"/>
                  <w:marRight w:val="0"/>
                  <w:marTop w:val="0"/>
                  <w:marBottom w:val="0"/>
                  <w:divBdr>
                    <w:top w:val="none" w:sz="0" w:space="0" w:color="auto"/>
                    <w:left w:val="none" w:sz="0" w:space="0" w:color="auto"/>
                    <w:bottom w:val="none" w:sz="0" w:space="0" w:color="auto"/>
                    <w:right w:val="none" w:sz="0" w:space="0" w:color="auto"/>
                  </w:divBdr>
                  <w:divsChild>
                    <w:div w:id="590432208">
                      <w:marLeft w:val="0"/>
                      <w:marRight w:val="0"/>
                      <w:marTop w:val="0"/>
                      <w:marBottom w:val="0"/>
                      <w:divBdr>
                        <w:top w:val="none" w:sz="0" w:space="0" w:color="auto"/>
                        <w:left w:val="none" w:sz="0" w:space="0" w:color="auto"/>
                        <w:bottom w:val="none" w:sz="0" w:space="0" w:color="auto"/>
                        <w:right w:val="none" w:sz="0" w:space="0" w:color="auto"/>
                      </w:divBdr>
                    </w:div>
                  </w:divsChild>
                </w:div>
                <w:div w:id="1014304732">
                  <w:marLeft w:val="0"/>
                  <w:marRight w:val="0"/>
                  <w:marTop w:val="0"/>
                  <w:marBottom w:val="0"/>
                  <w:divBdr>
                    <w:top w:val="none" w:sz="0" w:space="0" w:color="auto"/>
                    <w:left w:val="none" w:sz="0" w:space="0" w:color="auto"/>
                    <w:bottom w:val="none" w:sz="0" w:space="0" w:color="auto"/>
                    <w:right w:val="none" w:sz="0" w:space="0" w:color="auto"/>
                  </w:divBdr>
                  <w:divsChild>
                    <w:div w:id="953562768">
                      <w:marLeft w:val="0"/>
                      <w:marRight w:val="0"/>
                      <w:marTop w:val="0"/>
                      <w:marBottom w:val="0"/>
                      <w:divBdr>
                        <w:top w:val="none" w:sz="0" w:space="0" w:color="auto"/>
                        <w:left w:val="none" w:sz="0" w:space="0" w:color="auto"/>
                        <w:bottom w:val="none" w:sz="0" w:space="0" w:color="auto"/>
                        <w:right w:val="none" w:sz="0" w:space="0" w:color="auto"/>
                      </w:divBdr>
                    </w:div>
                  </w:divsChild>
                </w:div>
                <w:div w:id="948781591">
                  <w:marLeft w:val="0"/>
                  <w:marRight w:val="0"/>
                  <w:marTop w:val="0"/>
                  <w:marBottom w:val="0"/>
                  <w:divBdr>
                    <w:top w:val="none" w:sz="0" w:space="0" w:color="auto"/>
                    <w:left w:val="none" w:sz="0" w:space="0" w:color="auto"/>
                    <w:bottom w:val="none" w:sz="0" w:space="0" w:color="auto"/>
                    <w:right w:val="none" w:sz="0" w:space="0" w:color="auto"/>
                  </w:divBdr>
                  <w:divsChild>
                    <w:div w:id="2097819679">
                      <w:marLeft w:val="0"/>
                      <w:marRight w:val="0"/>
                      <w:marTop w:val="0"/>
                      <w:marBottom w:val="0"/>
                      <w:divBdr>
                        <w:top w:val="none" w:sz="0" w:space="0" w:color="auto"/>
                        <w:left w:val="none" w:sz="0" w:space="0" w:color="auto"/>
                        <w:bottom w:val="none" w:sz="0" w:space="0" w:color="auto"/>
                        <w:right w:val="none" w:sz="0" w:space="0" w:color="auto"/>
                      </w:divBdr>
                    </w:div>
                  </w:divsChild>
                </w:div>
                <w:div w:id="640962926">
                  <w:marLeft w:val="0"/>
                  <w:marRight w:val="0"/>
                  <w:marTop w:val="0"/>
                  <w:marBottom w:val="0"/>
                  <w:divBdr>
                    <w:top w:val="none" w:sz="0" w:space="0" w:color="auto"/>
                    <w:left w:val="none" w:sz="0" w:space="0" w:color="auto"/>
                    <w:bottom w:val="none" w:sz="0" w:space="0" w:color="auto"/>
                    <w:right w:val="none" w:sz="0" w:space="0" w:color="auto"/>
                  </w:divBdr>
                  <w:divsChild>
                    <w:div w:id="39932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3922">
          <w:marLeft w:val="0"/>
          <w:marRight w:val="0"/>
          <w:marTop w:val="0"/>
          <w:marBottom w:val="0"/>
          <w:divBdr>
            <w:top w:val="none" w:sz="0" w:space="0" w:color="auto"/>
            <w:left w:val="none" w:sz="0" w:space="0" w:color="auto"/>
            <w:bottom w:val="none" w:sz="0" w:space="0" w:color="auto"/>
            <w:right w:val="none" w:sz="0" w:space="0" w:color="auto"/>
          </w:divBdr>
        </w:div>
        <w:div w:id="496847122">
          <w:marLeft w:val="0"/>
          <w:marRight w:val="0"/>
          <w:marTop w:val="0"/>
          <w:marBottom w:val="0"/>
          <w:divBdr>
            <w:top w:val="none" w:sz="0" w:space="0" w:color="auto"/>
            <w:left w:val="none" w:sz="0" w:space="0" w:color="auto"/>
            <w:bottom w:val="none" w:sz="0" w:space="0" w:color="auto"/>
            <w:right w:val="none" w:sz="0" w:space="0" w:color="auto"/>
          </w:divBdr>
        </w:div>
        <w:div w:id="1270162014">
          <w:marLeft w:val="0"/>
          <w:marRight w:val="0"/>
          <w:marTop w:val="0"/>
          <w:marBottom w:val="0"/>
          <w:divBdr>
            <w:top w:val="none" w:sz="0" w:space="0" w:color="auto"/>
            <w:left w:val="none" w:sz="0" w:space="0" w:color="auto"/>
            <w:bottom w:val="none" w:sz="0" w:space="0" w:color="auto"/>
            <w:right w:val="none" w:sz="0" w:space="0" w:color="auto"/>
          </w:divBdr>
        </w:div>
        <w:div w:id="182519966">
          <w:marLeft w:val="0"/>
          <w:marRight w:val="0"/>
          <w:marTop w:val="0"/>
          <w:marBottom w:val="0"/>
          <w:divBdr>
            <w:top w:val="none" w:sz="0" w:space="0" w:color="auto"/>
            <w:left w:val="none" w:sz="0" w:space="0" w:color="auto"/>
            <w:bottom w:val="none" w:sz="0" w:space="0" w:color="auto"/>
            <w:right w:val="none" w:sz="0" w:space="0" w:color="auto"/>
          </w:divBdr>
        </w:div>
        <w:div w:id="814373141">
          <w:marLeft w:val="0"/>
          <w:marRight w:val="0"/>
          <w:marTop w:val="0"/>
          <w:marBottom w:val="0"/>
          <w:divBdr>
            <w:top w:val="none" w:sz="0" w:space="0" w:color="auto"/>
            <w:left w:val="none" w:sz="0" w:space="0" w:color="auto"/>
            <w:bottom w:val="none" w:sz="0" w:space="0" w:color="auto"/>
            <w:right w:val="none" w:sz="0" w:space="0" w:color="auto"/>
          </w:divBdr>
        </w:div>
      </w:divsChild>
    </w:div>
    <w:div w:id="415832065">
      <w:bodyDiv w:val="1"/>
      <w:marLeft w:val="0"/>
      <w:marRight w:val="0"/>
      <w:marTop w:val="0"/>
      <w:marBottom w:val="0"/>
      <w:divBdr>
        <w:top w:val="none" w:sz="0" w:space="0" w:color="auto"/>
        <w:left w:val="none" w:sz="0" w:space="0" w:color="auto"/>
        <w:bottom w:val="none" w:sz="0" w:space="0" w:color="auto"/>
        <w:right w:val="none" w:sz="0" w:space="0" w:color="auto"/>
      </w:divBdr>
      <w:divsChild>
        <w:div w:id="1570918846">
          <w:marLeft w:val="0"/>
          <w:marRight w:val="0"/>
          <w:marTop w:val="0"/>
          <w:marBottom w:val="0"/>
          <w:divBdr>
            <w:top w:val="none" w:sz="0" w:space="0" w:color="auto"/>
            <w:left w:val="none" w:sz="0" w:space="0" w:color="auto"/>
            <w:bottom w:val="none" w:sz="0" w:space="0" w:color="auto"/>
            <w:right w:val="none" w:sz="0" w:space="0" w:color="auto"/>
          </w:divBdr>
        </w:div>
        <w:div w:id="363528741">
          <w:marLeft w:val="0"/>
          <w:marRight w:val="0"/>
          <w:marTop w:val="0"/>
          <w:marBottom w:val="0"/>
          <w:divBdr>
            <w:top w:val="none" w:sz="0" w:space="0" w:color="auto"/>
            <w:left w:val="none" w:sz="0" w:space="0" w:color="auto"/>
            <w:bottom w:val="none" w:sz="0" w:space="0" w:color="auto"/>
            <w:right w:val="none" w:sz="0" w:space="0" w:color="auto"/>
          </w:divBdr>
        </w:div>
        <w:div w:id="1269503968">
          <w:marLeft w:val="0"/>
          <w:marRight w:val="0"/>
          <w:marTop w:val="0"/>
          <w:marBottom w:val="0"/>
          <w:divBdr>
            <w:top w:val="none" w:sz="0" w:space="0" w:color="auto"/>
            <w:left w:val="none" w:sz="0" w:space="0" w:color="auto"/>
            <w:bottom w:val="none" w:sz="0" w:space="0" w:color="auto"/>
            <w:right w:val="none" w:sz="0" w:space="0" w:color="auto"/>
          </w:divBdr>
        </w:div>
        <w:div w:id="1826362417">
          <w:marLeft w:val="0"/>
          <w:marRight w:val="0"/>
          <w:marTop w:val="0"/>
          <w:marBottom w:val="0"/>
          <w:divBdr>
            <w:top w:val="none" w:sz="0" w:space="0" w:color="auto"/>
            <w:left w:val="none" w:sz="0" w:space="0" w:color="auto"/>
            <w:bottom w:val="none" w:sz="0" w:space="0" w:color="auto"/>
            <w:right w:val="none" w:sz="0" w:space="0" w:color="auto"/>
          </w:divBdr>
        </w:div>
        <w:div w:id="996034416">
          <w:marLeft w:val="0"/>
          <w:marRight w:val="0"/>
          <w:marTop w:val="0"/>
          <w:marBottom w:val="0"/>
          <w:divBdr>
            <w:top w:val="none" w:sz="0" w:space="0" w:color="auto"/>
            <w:left w:val="none" w:sz="0" w:space="0" w:color="auto"/>
            <w:bottom w:val="none" w:sz="0" w:space="0" w:color="auto"/>
            <w:right w:val="none" w:sz="0" w:space="0" w:color="auto"/>
          </w:divBdr>
        </w:div>
        <w:div w:id="1007364721">
          <w:marLeft w:val="0"/>
          <w:marRight w:val="0"/>
          <w:marTop w:val="0"/>
          <w:marBottom w:val="0"/>
          <w:divBdr>
            <w:top w:val="none" w:sz="0" w:space="0" w:color="auto"/>
            <w:left w:val="none" w:sz="0" w:space="0" w:color="auto"/>
            <w:bottom w:val="none" w:sz="0" w:space="0" w:color="auto"/>
            <w:right w:val="none" w:sz="0" w:space="0" w:color="auto"/>
          </w:divBdr>
        </w:div>
        <w:div w:id="1309096071">
          <w:marLeft w:val="0"/>
          <w:marRight w:val="0"/>
          <w:marTop w:val="0"/>
          <w:marBottom w:val="0"/>
          <w:divBdr>
            <w:top w:val="none" w:sz="0" w:space="0" w:color="auto"/>
            <w:left w:val="none" w:sz="0" w:space="0" w:color="auto"/>
            <w:bottom w:val="none" w:sz="0" w:space="0" w:color="auto"/>
            <w:right w:val="none" w:sz="0" w:space="0" w:color="auto"/>
          </w:divBdr>
        </w:div>
        <w:div w:id="963581024">
          <w:marLeft w:val="0"/>
          <w:marRight w:val="0"/>
          <w:marTop w:val="0"/>
          <w:marBottom w:val="0"/>
          <w:divBdr>
            <w:top w:val="none" w:sz="0" w:space="0" w:color="auto"/>
            <w:left w:val="none" w:sz="0" w:space="0" w:color="auto"/>
            <w:bottom w:val="none" w:sz="0" w:space="0" w:color="auto"/>
            <w:right w:val="none" w:sz="0" w:space="0" w:color="auto"/>
          </w:divBdr>
        </w:div>
        <w:div w:id="796338647">
          <w:marLeft w:val="0"/>
          <w:marRight w:val="0"/>
          <w:marTop w:val="0"/>
          <w:marBottom w:val="0"/>
          <w:divBdr>
            <w:top w:val="none" w:sz="0" w:space="0" w:color="auto"/>
            <w:left w:val="none" w:sz="0" w:space="0" w:color="auto"/>
            <w:bottom w:val="none" w:sz="0" w:space="0" w:color="auto"/>
            <w:right w:val="none" w:sz="0" w:space="0" w:color="auto"/>
          </w:divBdr>
        </w:div>
        <w:div w:id="737442341">
          <w:marLeft w:val="0"/>
          <w:marRight w:val="0"/>
          <w:marTop w:val="0"/>
          <w:marBottom w:val="0"/>
          <w:divBdr>
            <w:top w:val="none" w:sz="0" w:space="0" w:color="auto"/>
            <w:left w:val="none" w:sz="0" w:space="0" w:color="auto"/>
            <w:bottom w:val="none" w:sz="0" w:space="0" w:color="auto"/>
            <w:right w:val="none" w:sz="0" w:space="0" w:color="auto"/>
          </w:divBdr>
        </w:div>
        <w:div w:id="2013292431">
          <w:marLeft w:val="0"/>
          <w:marRight w:val="0"/>
          <w:marTop w:val="0"/>
          <w:marBottom w:val="0"/>
          <w:divBdr>
            <w:top w:val="none" w:sz="0" w:space="0" w:color="auto"/>
            <w:left w:val="none" w:sz="0" w:space="0" w:color="auto"/>
            <w:bottom w:val="none" w:sz="0" w:space="0" w:color="auto"/>
            <w:right w:val="none" w:sz="0" w:space="0" w:color="auto"/>
          </w:divBdr>
        </w:div>
        <w:div w:id="1930773532">
          <w:marLeft w:val="0"/>
          <w:marRight w:val="0"/>
          <w:marTop w:val="0"/>
          <w:marBottom w:val="0"/>
          <w:divBdr>
            <w:top w:val="none" w:sz="0" w:space="0" w:color="auto"/>
            <w:left w:val="none" w:sz="0" w:space="0" w:color="auto"/>
            <w:bottom w:val="none" w:sz="0" w:space="0" w:color="auto"/>
            <w:right w:val="none" w:sz="0" w:space="0" w:color="auto"/>
          </w:divBdr>
        </w:div>
        <w:div w:id="2008945369">
          <w:marLeft w:val="0"/>
          <w:marRight w:val="0"/>
          <w:marTop w:val="0"/>
          <w:marBottom w:val="0"/>
          <w:divBdr>
            <w:top w:val="none" w:sz="0" w:space="0" w:color="auto"/>
            <w:left w:val="none" w:sz="0" w:space="0" w:color="auto"/>
            <w:bottom w:val="none" w:sz="0" w:space="0" w:color="auto"/>
            <w:right w:val="none" w:sz="0" w:space="0" w:color="auto"/>
          </w:divBdr>
        </w:div>
      </w:divsChild>
    </w:div>
    <w:div w:id="447353029">
      <w:bodyDiv w:val="1"/>
      <w:marLeft w:val="0"/>
      <w:marRight w:val="0"/>
      <w:marTop w:val="0"/>
      <w:marBottom w:val="0"/>
      <w:divBdr>
        <w:top w:val="none" w:sz="0" w:space="0" w:color="auto"/>
        <w:left w:val="none" w:sz="0" w:space="0" w:color="auto"/>
        <w:bottom w:val="none" w:sz="0" w:space="0" w:color="auto"/>
        <w:right w:val="none" w:sz="0" w:space="0" w:color="auto"/>
      </w:divBdr>
    </w:div>
    <w:div w:id="454523184">
      <w:bodyDiv w:val="1"/>
      <w:marLeft w:val="0"/>
      <w:marRight w:val="0"/>
      <w:marTop w:val="0"/>
      <w:marBottom w:val="0"/>
      <w:divBdr>
        <w:top w:val="none" w:sz="0" w:space="0" w:color="auto"/>
        <w:left w:val="none" w:sz="0" w:space="0" w:color="auto"/>
        <w:bottom w:val="none" w:sz="0" w:space="0" w:color="auto"/>
        <w:right w:val="none" w:sz="0" w:space="0" w:color="auto"/>
      </w:divBdr>
    </w:div>
    <w:div w:id="511456968">
      <w:bodyDiv w:val="1"/>
      <w:marLeft w:val="0"/>
      <w:marRight w:val="0"/>
      <w:marTop w:val="0"/>
      <w:marBottom w:val="0"/>
      <w:divBdr>
        <w:top w:val="none" w:sz="0" w:space="0" w:color="auto"/>
        <w:left w:val="none" w:sz="0" w:space="0" w:color="auto"/>
        <w:bottom w:val="none" w:sz="0" w:space="0" w:color="auto"/>
        <w:right w:val="none" w:sz="0" w:space="0" w:color="auto"/>
      </w:divBdr>
      <w:divsChild>
        <w:div w:id="1155681311">
          <w:marLeft w:val="0"/>
          <w:marRight w:val="0"/>
          <w:marTop w:val="0"/>
          <w:marBottom w:val="0"/>
          <w:divBdr>
            <w:top w:val="none" w:sz="0" w:space="0" w:color="auto"/>
            <w:left w:val="none" w:sz="0" w:space="0" w:color="auto"/>
            <w:bottom w:val="none" w:sz="0" w:space="0" w:color="auto"/>
            <w:right w:val="none" w:sz="0" w:space="0" w:color="auto"/>
          </w:divBdr>
        </w:div>
        <w:div w:id="1824661622">
          <w:marLeft w:val="0"/>
          <w:marRight w:val="0"/>
          <w:marTop w:val="0"/>
          <w:marBottom w:val="0"/>
          <w:divBdr>
            <w:top w:val="none" w:sz="0" w:space="0" w:color="auto"/>
            <w:left w:val="none" w:sz="0" w:space="0" w:color="auto"/>
            <w:bottom w:val="none" w:sz="0" w:space="0" w:color="auto"/>
            <w:right w:val="none" w:sz="0" w:space="0" w:color="auto"/>
          </w:divBdr>
        </w:div>
        <w:div w:id="1504130786">
          <w:marLeft w:val="0"/>
          <w:marRight w:val="0"/>
          <w:marTop w:val="0"/>
          <w:marBottom w:val="0"/>
          <w:divBdr>
            <w:top w:val="none" w:sz="0" w:space="0" w:color="auto"/>
            <w:left w:val="none" w:sz="0" w:space="0" w:color="auto"/>
            <w:bottom w:val="none" w:sz="0" w:space="0" w:color="auto"/>
            <w:right w:val="none" w:sz="0" w:space="0" w:color="auto"/>
          </w:divBdr>
        </w:div>
        <w:div w:id="562527286">
          <w:marLeft w:val="0"/>
          <w:marRight w:val="0"/>
          <w:marTop w:val="0"/>
          <w:marBottom w:val="0"/>
          <w:divBdr>
            <w:top w:val="none" w:sz="0" w:space="0" w:color="auto"/>
            <w:left w:val="none" w:sz="0" w:space="0" w:color="auto"/>
            <w:bottom w:val="none" w:sz="0" w:space="0" w:color="auto"/>
            <w:right w:val="none" w:sz="0" w:space="0" w:color="auto"/>
          </w:divBdr>
        </w:div>
        <w:div w:id="1546483853">
          <w:marLeft w:val="0"/>
          <w:marRight w:val="0"/>
          <w:marTop w:val="0"/>
          <w:marBottom w:val="0"/>
          <w:divBdr>
            <w:top w:val="none" w:sz="0" w:space="0" w:color="auto"/>
            <w:left w:val="none" w:sz="0" w:space="0" w:color="auto"/>
            <w:bottom w:val="none" w:sz="0" w:space="0" w:color="auto"/>
            <w:right w:val="none" w:sz="0" w:space="0" w:color="auto"/>
          </w:divBdr>
        </w:div>
        <w:div w:id="1505971612">
          <w:marLeft w:val="0"/>
          <w:marRight w:val="0"/>
          <w:marTop w:val="0"/>
          <w:marBottom w:val="0"/>
          <w:divBdr>
            <w:top w:val="none" w:sz="0" w:space="0" w:color="auto"/>
            <w:left w:val="none" w:sz="0" w:space="0" w:color="auto"/>
            <w:bottom w:val="none" w:sz="0" w:space="0" w:color="auto"/>
            <w:right w:val="none" w:sz="0" w:space="0" w:color="auto"/>
          </w:divBdr>
        </w:div>
        <w:div w:id="1998799056">
          <w:marLeft w:val="0"/>
          <w:marRight w:val="0"/>
          <w:marTop w:val="0"/>
          <w:marBottom w:val="0"/>
          <w:divBdr>
            <w:top w:val="none" w:sz="0" w:space="0" w:color="auto"/>
            <w:left w:val="none" w:sz="0" w:space="0" w:color="auto"/>
            <w:bottom w:val="none" w:sz="0" w:space="0" w:color="auto"/>
            <w:right w:val="none" w:sz="0" w:space="0" w:color="auto"/>
          </w:divBdr>
        </w:div>
        <w:div w:id="1995184577">
          <w:marLeft w:val="0"/>
          <w:marRight w:val="0"/>
          <w:marTop w:val="0"/>
          <w:marBottom w:val="0"/>
          <w:divBdr>
            <w:top w:val="none" w:sz="0" w:space="0" w:color="auto"/>
            <w:left w:val="none" w:sz="0" w:space="0" w:color="auto"/>
            <w:bottom w:val="none" w:sz="0" w:space="0" w:color="auto"/>
            <w:right w:val="none" w:sz="0" w:space="0" w:color="auto"/>
          </w:divBdr>
        </w:div>
        <w:div w:id="583879003">
          <w:marLeft w:val="0"/>
          <w:marRight w:val="0"/>
          <w:marTop w:val="0"/>
          <w:marBottom w:val="0"/>
          <w:divBdr>
            <w:top w:val="none" w:sz="0" w:space="0" w:color="auto"/>
            <w:left w:val="none" w:sz="0" w:space="0" w:color="auto"/>
            <w:bottom w:val="none" w:sz="0" w:space="0" w:color="auto"/>
            <w:right w:val="none" w:sz="0" w:space="0" w:color="auto"/>
          </w:divBdr>
        </w:div>
        <w:div w:id="1058088243">
          <w:marLeft w:val="0"/>
          <w:marRight w:val="0"/>
          <w:marTop w:val="0"/>
          <w:marBottom w:val="0"/>
          <w:divBdr>
            <w:top w:val="none" w:sz="0" w:space="0" w:color="auto"/>
            <w:left w:val="none" w:sz="0" w:space="0" w:color="auto"/>
            <w:bottom w:val="none" w:sz="0" w:space="0" w:color="auto"/>
            <w:right w:val="none" w:sz="0" w:space="0" w:color="auto"/>
          </w:divBdr>
        </w:div>
        <w:div w:id="528299668">
          <w:marLeft w:val="0"/>
          <w:marRight w:val="0"/>
          <w:marTop w:val="0"/>
          <w:marBottom w:val="0"/>
          <w:divBdr>
            <w:top w:val="none" w:sz="0" w:space="0" w:color="auto"/>
            <w:left w:val="none" w:sz="0" w:space="0" w:color="auto"/>
            <w:bottom w:val="none" w:sz="0" w:space="0" w:color="auto"/>
            <w:right w:val="none" w:sz="0" w:space="0" w:color="auto"/>
          </w:divBdr>
        </w:div>
        <w:div w:id="1745757909">
          <w:marLeft w:val="0"/>
          <w:marRight w:val="0"/>
          <w:marTop w:val="0"/>
          <w:marBottom w:val="0"/>
          <w:divBdr>
            <w:top w:val="none" w:sz="0" w:space="0" w:color="auto"/>
            <w:left w:val="none" w:sz="0" w:space="0" w:color="auto"/>
            <w:bottom w:val="none" w:sz="0" w:space="0" w:color="auto"/>
            <w:right w:val="none" w:sz="0" w:space="0" w:color="auto"/>
          </w:divBdr>
        </w:div>
        <w:div w:id="1288732040">
          <w:marLeft w:val="0"/>
          <w:marRight w:val="0"/>
          <w:marTop w:val="0"/>
          <w:marBottom w:val="0"/>
          <w:divBdr>
            <w:top w:val="none" w:sz="0" w:space="0" w:color="auto"/>
            <w:left w:val="none" w:sz="0" w:space="0" w:color="auto"/>
            <w:bottom w:val="none" w:sz="0" w:space="0" w:color="auto"/>
            <w:right w:val="none" w:sz="0" w:space="0" w:color="auto"/>
          </w:divBdr>
        </w:div>
        <w:div w:id="1761754242">
          <w:marLeft w:val="0"/>
          <w:marRight w:val="0"/>
          <w:marTop w:val="0"/>
          <w:marBottom w:val="0"/>
          <w:divBdr>
            <w:top w:val="none" w:sz="0" w:space="0" w:color="auto"/>
            <w:left w:val="none" w:sz="0" w:space="0" w:color="auto"/>
            <w:bottom w:val="none" w:sz="0" w:space="0" w:color="auto"/>
            <w:right w:val="none" w:sz="0" w:space="0" w:color="auto"/>
          </w:divBdr>
        </w:div>
        <w:div w:id="1832793480">
          <w:marLeft w:val="0"/>
          <w:marRight w:val="0"/>
          <w:marTop w:val="0"/>
          <w:marBottom w:val="0"/>
          <w:divBdr>
            <w:top w:val="none" w:sz="0" w:space="0" w:color="auto"/>
            <w:left w:val="none" w:sz="0" w:space="0" w:color="auto"/>
            <w:bottom w:val="none" w:sz="0" w:space="0" w:color="auto"/>
            <w:right w:val="none" w:sz="0" w:space="0" w:color="auto"/>
          </w:divBdr>
        </w:div>
        <w:div w:id="1125275571">
          <w:marLeft w:val="0"/>
          <w:marRight w:val="0"/>
          <w:marTop w:val="0"/>
          <w:marBottom w:val="0"/>
          <w:divBdr>
            <w:top w:val="none" w:sz="0" w:space="0" w:color="auto"/>
            <w:left w:val="none" w:sz="0" w:space="0" w:color="auto"/>
            <w:bottom w:val="none" w:sz="0" w:space="0" w:color="auto"/>
            <w:right w:val="none" w:sz="0" w:space="0" w:color="auto"/>
          </w:divBdr>
        </w:div>
      </w:divsChild>
    </w:div>
    <w:div w:id="590548576">
      <w:bodyDiv w:val="1"/>
      <w:marLeft w:val="0"/>
      <w:marRight w:val="0"/>
      <w:marTop w:val="0"/>
      <w:marBottom w:val="0"/>
      <w:divBdr>
        <w:top w:val="none" w:sz="0" w:space="0" w:color="auto"/>
        <w:left w:val="none" w:sz="0" w:space="0" w:color="auto"/>
        <w:bottom w:val="none" w:sz="0" w:space="0" w:color="auto"/>
        <w:right w:val="none" w:sz="0" w:space="0" w:color="auto"/>
      </w:divBdr>
    </w:div>
    <w:div w:id="619537230">
      <w:bodyDiv w:val="1"/>
      <w:marLeft w:val="0"/>
      <w:marRight w:val="0"/>
      <w:marTop w:val="0"/>
      <w:marBottom w:val="0"/>
      <w:divBdr>
        <w:top w:val="none" w:sz="0" w:space="0" w:color="auto"/>
        <w:left w:val="none" w:sz="0" w:space="0" w:color="auto"/>
        <w:bottom w:val="none" w:sz="0" w:space="0" w:color="auto"/>
        <w:right w:val="none" w:sz="0" w:space="0" w:color="auto"/>
      </w:divBdr>
      <w:divsChild>
        <w:div w:id="2118938478">
          <w:marLeft w:val="0"/>
          <w:marRight w:val="0"/>
          <w:marTop w:val="0"/>
          <w:marBottom w:val="0"/>
          <w:divBdr>
            <w:top w:val="none" w:sz="0" w:space="0" w:color="auto"/>
            <w:left w:val="none" w:sz="0" w:space="0" w:color="auto"/>
            <w:bottom w:val="none" w:sz="0" w:space="0" w:color="auto"/>
            <w:right w:val="none" w:sz="0" w:space="0" w:color="auto"/>
          </w:divBdr>
        </w:div>
        <w:div w:id="102115902">
          <w:marLeft w:val="0"/>
          <w:marRight w:val="0"/>
          <w:marTop w:val="0"/>
          <w:marBottom w:val="0"/>
          <w:divBdr>
            <w:top w:val="none" w:sz="0" w:space="0" w:color="auto"/>
            <w:left w:val="none" w:sz="0" w:space="0" w:color="auto"/>
            <w:bottom w:val="none" w:sz="0" w:space="0" w:color="auto"/>
            <w:right w:val="none" w:sz="0" w:space="0" w:color="auto"/>
          </w:divBdr>
        </w:div>
      </w:divsChild>
    </w:div>
    <w:div w:id="643893857">
      <w:bodyDiv w:val="1"/>
      <w:marLeft w:val="0"/>
      <w:marRight w:val="0"/>
      <w:marTop w:val="0"/>
      <w:marBottom w:val="0"/>
      <w:divBdr>
        <w:top w:val="none" w:sz="0" w:space="0" w:color="auto"/>
        <w:left w:val="none" w:sz="0" w:space="0" w:color="auto"/>
        <w:bottom w:val="none" w:sz="0" w:space="0" w:color="auto"/>
        <w:right w:val="none" w:sz="0" w:space="0" w:color="auto"/>
      </w:divBdr>
      <w:divsChild>
        <w:div w:id="2057705493">
          <w:marLeft w:val="0"/>
          <w:marRight w:val="0"/>
          <w:marTop w:val="0"/>
          <w:marBottom w:val="0"/>
          <w:divBdr>
            <w:top w:val="none" w:sz="0" w:space="0" w:color="auto"/>
            <w:left w:val="none" w:sz="0" w:space="0" w:color="auto"/>
            <w:bottom w:val="none" w:sz="0" w:space="0" w:color="auto"/>
            <w:right w:val="none" w:sz="0" w:space="0" w:color="auto"/>
          </w:divBdr>
        </w:div>
        <w:div w:id="1719207215">
          <w:marLeft w:val="0"/>
          <w:marRight w:val="0"/>
          <w:marTop w:val="0"/>
          <w:marBottom w:val="0"/>
          <w:divBdr>
            <w:top w:val="none" w:sz="0" w:space="0" w:color="auto"/>
            <w:left w:val="none" w:sz="0" w:space="0" w:color="auto"/>
            <w:bottom w:val="none" w:sz="0" w:space="0" w:color="auto"/>
            <w:right w:val="none" w:sz="0" w:space="0" w:color="auto"/>
          </w:divBdr>
        </w:div>
        <w:div w:id="1586457645">
          <w:marLeft w:val="0"/>
          <w:marRight w:val="0"/>
          <w:marTop w:val="0"/>
          <w:marBottom w:val="0"/>
          <w:divBdr>
            <w:top w:val="none" w:sz="0" w:space="0" w:color="auto"/>
            <w:left w:val="none" w:sz="0" w:space="0" w:color="auto"/>
            <w:bottom w:val="none" w:sz="0" w:space="0" w:color="auto"/>
            <w:right w:val="none" w:sz="0" w:space="0" w:color="auto"/>
          </w:divBdr>
        </w:div>
        <w:div w:id="291448170">
          <w:marLeft w:val="0"/>
          <w:marRight w:val="0"/>
          <w:marTop w:val="0"/>
          <w:marBottom w:val="0"/>
          <w:divBdr>
            <w:top w:val="none" w:sz="0" w:space="0" w:color="auto"/>
            <w:left w:val="none" w:sz="0" w:space="0" w:color="auto"/>
            <w:bottom w:val="none" w:sz="0" w:space="0" w:color="auto"/>
            <w:right w:val="none" w:sz="0" w:space="0" w:color="auto"/>
          </w:divBdr>
        </w:div>
        <w:div w:id="1620795474">
          <w:marLeft w:val="0"/>
          <w:marRight w:val="0"/>
          <w:marTop w:val="0"/>
          <w:marBottom w:val="0"/>
          <w:divBdr>
            <w:top w:val="none" w:sz="0" w:space="0" w:color="auto"/>
            <w:left w:val="none" w:sz="0" w:space="0" w:color="auto"/>
            <w:bottom w:val="none" w:sz="0" w:space="0" w:color="auto"/>
            <w:right w:val="none" w:sz="0" w:space="0" w:color="auto"/>
          </w:divBdr>
        </w:div>
        <w:div w:id="1193691208">
          <w:marLeft w:val="0"/>
          <w:marRight w:val="0"/>
          <w:marTop w:val="0"/>
          <w:marBottom w:val="0"/>
          <w:divBdr>
            <w:top w:val="none" w:sz="0" w:space="0" w:color="auto"/>
            <w:left w:val="none" w:sz="0" w:space="0" w:color="auto"/>
            <w:bottom w:val="none" w:sz="0" w:space="0" w:color="auto"/>
            <w:right w:val="none" w:sz="0" w:space="0" w:color="auto"/>
          </w:divBdr>
        </w:div>
        <w:div w:id="379792786">
          <w:marLeft w:val="0"/>
          <w:marRight w:val="0"/>
          <w:marTop w:val="0"/>
          <w:marBottom w:val="0"/>
          <w:divBdr>
            <w:top w:val="none" w:sz="0" w:space="0" w:color="auto"/>
            <w:left w:val="none" w:sz="0" w:space="0" w:color="auto"/>
            <w:bottom w:val="none" w:sz="0" w:space="0" w:color="auto"/>
            <w:right w:val="none" w:sz="0" w:space="0" w:color="auto"/>
          </w:divBdr>
        </w:div>
        <w:div w:id="1373967458">
          <w:marLeft w:val="0"/>
          <w:marRight w:val="0"/>
          <w:marTop w:val="0"/>
          <w:marBottom w:val="0"/>
          <w:divBdr>
            <w:top w:val="none" w:sz="0" w:space="0" w:color="auto"/>
            <w:left w:val="none" w:sz="0" w:space="0" w:color="auto"/>
            <w:bottom w:val="none" w:sz="0" w:space="0" w:color="auto"/>
            <w:right w:val="none" w:sz="0" w:space="0" w:color="auto"/>
          </w:divBdr>
        </w:div>
        <w:div w:id="1872835220">
          <w:marLeft w:val="0"/>
          <w:marRight w:val="0"/>
          <w:marTop w:val="0"/>
          <w:marBottom w:val="0"/>
          <w:divBdr>
            <w:top w:val="none" w:sz="0" w:space="0" w:color="auto"/>
            <w:left w:val="none" w:sz="0" w:space="0" w:color="auto"/>
            <w:bottom w:val="none" w:sz="0" w:space="0" w:color="auto"/>
            <w:right w:val="none" w:sz="0" w:space="0" w:color="auto"/>
          </w:divBdr>
        </w:div>
        <w:div w:id="235016459">
          <w:marLeft w:val="0"/>
          <w:marRight w:val="0"/>
          <w:marTop w:val="0"/>
          <w:marBottom w:val="0"/>
          <w:divBdr>
            <w:top w:val="none" w:sz="0" w:space="0" w:color="auto"/>
            <w:left w:val="none" w:sz="0" w:space="0" w:color="auto"/>
            <w:bottom w:val="none" w:sz="0" w:space="0" w:color="auto"/>
            <w:right w:val="none" w:sz="0" w:space="0" w:color="auto"/>
          </w:divBdr>
          <w:divsChild>
            <w:div w:id="693843458">
              <w:marLeft w:val="-75"/>
              <w:marRight w:val="0"/>
              <w:marTop w:val="30"/>
              <w:marBottom w:val="30"/>
              <w:divBdr>
                <w:top w:val="none" w:sz="0" w:space="0" w:color="auto"/>
                <w:left w:val="none" w:sz="0" w:space="0" w:color="auto"/>
                <w:bottom w:val="none" w:sz="0" w:space="0" w:color="auto"/>
                <w:right w:val="none" w:sz="0" w:space="0" w:color="auto"/>
              </w:divBdr>
              <w:divsChild>
                <w:div w:id="498036130">
                  <w:marLeft w:val="0"/>
                  <w:marRight w:val="0"/>
                  <w:marTop w:val="0"/>
                  <w:marBottom w:val="0"/>
                  <w:divBdr>
                    <w:top w:val="none" w:sz="0" w:space="0" w:color="auto"/>
                    <w:left w:val="none" w:sz="0" w:space="0" w:color="auto"/>
                    <w:bottom w:val="none" w:sz="0" w:space="0" w:color="auto"/>
                    <w:right w:val="none" w:sz="0" w:space="0" w:color="auto"/>
                  </w:divBdr>
                  <w:divsChild>
                    <w:div w:id="1907691502">
                      <w:marLeft w:val="0"/>
                      <w:marRight w:val="0"/>
                      <w:marTop w:val="0"/>
                      <w:marBottom w:val="0"/>
                      <w:divBdr>
                        <w:top w:val="none" w:sz="0" w:space="0" w:color="auto"/>
                        <w:left w:val="none" w:sz="0" w:space="0" w:color="auto"/>
                        <w:bottom w:val="none" w:sz="0" w:space="0" w:color="auto"/>
                        <w:right w:val="none" w:sz="0" w:space="0" w:color="auto"/>
                      </w:divBdr>
                    </w:div>
                  </w:divsChild>
                </w:div>
                <w:div w:id="419840238">
                  <w:marLeft w:val="0"/>
                  <w:marRight w:val="0"/>
                  <w:marTop w:val="0"/>
                  <w:marBottom w:val="0"/>
                  <w:divBdr>
                    <w:top w:val="none" w:sz="0" w:space="0" w:color="auto"/>
                    <w:left w:val="none" w:sz="0" w:space="0" w:color="auto"/>
                    <w:bottom w:val="none" w:sz="0" w:space="0" w:color="auto"/>
                    <w:right w:val="none" w:sz="0" w:space="0" w:color="auto"/>
                  </w:divBdr>
                  <w:divsChild>
                    <w:div w:id="254558406">
                      <w:marLeft w:val="0"/>
                      <w:marRight w:val="0"/>
                      <w:marTop w:val="0"/>
                      <w:marBottom w:val="0"/>
                      <w:divBdr>
                        <w:top w:val="none" w:sz="0" w:space="0" w:color="auto"/>
                        <w:left w:val="none" w:sz="0" w:space="0" w:color="auto"/>
                        <w:bottom w:val="none" w:sz="0" w:space="0" w:color="auto"/>
                        <w:right w:val="none" w:sz="0" w:space="0" w:color="auto"/>
                      </w:divBdr>
                    </w:div>
                  </w:divsChild>
                </w:div>
                <w:div w:id="2046439684">
                  <w:marLeft w:val="0"/>
                  <w:marRight w:val="0"/>
                  <w:marTop w:val="0"/>
                  <w:marBottom w:val="0"/>
                  <w:divBdr>
                    <w:top w:val="none" w:sz="0" w:space="0" w:color="auto"/>
                    <w:left w:val="none" w:sz="0" w:space="0" w:color="auto"/>
                    <w:bottom w:val="none" w:sz="0" w:space="0" w:color="auto"/>
                    <w:right w:val="none" w:sz="0" w:space="0" w:color="auto"/>
                  </w:divBdr>
                  <w:divsChild>
                    <w:div w:id="2043245456">
                      <w:marLeft w:val="0"/>
                      <w:marRight w:val="0"/>
                      <w:marTop w:val="0"/>
                      <w:marBottom w:val="0"/>
                      <w:divBdr>
                        <w:top w:val="none" w:sz="0" w:space="0" w:color="auto"/>
                        <w:left w:val="none" w:sz="0" w:space="0" w:color="auto"/>
                        <w:bottom w:val="none" w:sz="0" w:space="0" w:color="auto"/>
                        <w:right w:val="none" w:sz="0" w:space="0" w:color="auto"/>
                      </w:divBdr>
                    </w:div>
                  </w:divsChild>
                </w:div>
                <w:div w:id="1472407458">
                  <w:marLeft w:val="0"/>
                  <w:marRight w:val="0"/>
                  <w:marTop w:val="0"/>
                  <w:marBottom w:val="0"/>
                  <w:divBdr>
                    <w:top w:val="none" w:sz="0" w:space="0" w:color="auto"/>
                    <w:left w:val="none" w:sz="0" w:space="0" w:color="auto"/>
                    <w:bottom w:val="none" w:sz="0" w:space="0" w:color="auto"/>
                    <w:right w:val="none" w:sz="0" w:space="0" w:color="auto"/>
                  </w:divBdr>
                  <w:divsChild>
                    <w:div w:id="2122065278">
                      <w:marLeft w:val="0"/>
                      <w:marRight w:val="0"/>
                      <w:marTop w:val="0"/>
                      <w:marBottom w:val="0"/>
                      <w:divBdr>
                        <w:top w:val="none" w:sz="0" w:space="0" w:color="auto"/>
                        <w:left w:val="none" w:sz="0" w:space="0" w:color="auto"/>
                        <w:bottom w:val="none" w:sz="0" w:space="0" w:color="auto"/>
                        <w:right w:val="none" w:sz="0" w:space="0" w:color="auto"/>
                      </w:divBdr>
                    </w:div>
                  </w:divsChild>
                </w:div>
                <w:div w:id="239102533">
                  <w:marLeft w:val="0"/>
                  <w:marRight w:val="0"/>
                  <w:marTop w:val="0"/>
                  <w:marBottom w:val="0"/>
                  <w:divBdr>
                    <w:top w:val="none" w:sz="0" w:space="0" w:color="auto"/>
                    <w:left w:val="none" w:sz="0" w:space="0" w:color="auto"/>
                    <w:bottom w:val="none" w:sz="0" w:space="0" w:color="auto"/>
                    <w:right w:val="none" w:sz="0" w:space="0" w:color="auto"/>
                  </w:divBdr>
                  <w:divsChild>
                    <w:div w:id="204567487">
                      <w:marLeft w:val="0"/>
                      <w:marRight w:val="0"/>
                      <w:marTop w:val="0"/>
                      <w:marBottom w:val="0"/>
                      <w:divBdr>
                        <w:top w:val="none" w:sz="0" w:space="0" w:color="auto"/>
                        <w:left w:val="none" w:sz="0" w:space="0" w:color="auto"/>
                        <w:bottom w:val="none" w:sz="0" w:space="0" w:color="auto"/>
                        <w:right w:val="none" w:sz="0" w:space="0" w:color="auto"/>
                      </w:divBdr>
                    </w:div>
                  </w:divsChild>
                </w:div>
                <w:div w:id="637494795">
                  <w:marLeft w:val="0"/>
                  <w:marRight w:val="0"/>
                  <w:marTop w:val="0"/>
                  <w:marBottom w:val="0"/>
                  <w:divBdr>
                    <w:top w:val="none" w:sz="0" w:space="0" w:color="auto"/>
                    <w:left w:val="none" w:sz="0" w:space="0" w:color="auto"/>
                    <w:bottom w:val="none" w:sz="0" w:space="0" w:color="auto"/>
                    <w:right w:val="none" w:sz="0" w:space="0" w:color="auto"/>
                  </w:divBdr>
                  <w:divsChild>
                    <w:div w:id="328483015">
                      <w:marLeft w:val="0"/>
                      <w:marRight w:val="0"/>
                      <w:marTop w:val="0"/>
                      <w:marBottom w:val="0"/>
                      <w:divBdr>
                        <w:top w:val="none" w:sz="0" w:space="0" w:color="auto"/>
                        <w:left w:val="none" w:sz="0" w:space="0" w:color="auto"/>
                        <w:bottom w:val="none" w:sz="0" w:space="0" w:color="auto"/>
                        <w:right w:val="none" w:sz="0" w:space="0" w:color="auto"/>
                      </w:divBdr>
                    </w:div>
                  </w:divsChild>
                </w:div>
                <w:div w:id="2081898139">
                  <w:marLeft w:val="0"/>
                  <w:marRight w:val="0"/>
                  <w:marTop w:val="0"/>
                  <w:marBottom w:val="0"/>
                  <w:divBdr>
                    <w:top w:val="none" w:sz="0" w:space="0" w:color="auto"/>
                    <w:left w:val="none" w:sz="0" w:space="0" w:color="auto"/>
                    <w:bottom w:val="none" w:sz="0" w:space="0" w:color="auto"/>
                    <w:right w:val="none" w:sz="0" w:space="0" w:color="auto"/>
                  </w:divBdr>
                  <w:divsChild>
                    <w:div w:id="1644306317">
                      <w:marLeft w:val="0"/>
                      <w:marRight w:val="0"/>
                      <w:marTop w:val="0"/>
                      <w:marBottom w:val="0"/>
                      <w:divBdr>
                        <w:top w:val="none" w:sz="0" w:space="0" w:color="auto"/>
                        <w:left w:val="none" w:sz="0" w:space="0" w:color="auto"/>
                        <w:bottom w:val="none" w:sz="0" w:space="0" w:color="auto"/>
                        <w:right w:val="none" w:sz="0" w:space="0" w:color="auto"/>
                      </w:divBdr>
                    </w:div>
                  </w:divsChild>
                </w:div>
                <w:div w:id="94328482">
                  <w:marLeft w:val="0"/>
                  <w:marRight w:val="0"/>
                  <w:marTop w:val="0"/>
                  <w:marBottom w:val="0"/>
                  <w:divBdr>
                    <w:top w:val="none" w:sz="0" w:space="0" w:color="auto"/>
                    <w:left w:val="none" w:sz="0" w:space="0" w:color="auto"/>
                    <w:bottom w:val="none" w:sz="0" w:space="0" w:color="auto"/>
                    <w:right w:val="none" w:sz="0" w:space="0" w:color="auto"/>
                  </w:divBdr>
                  <w:divsChild>
                    <w:div w:id="1532960393">
                      <w:marLeft w:val="0"/>
                      <w:marRight w:val="0"/>
                      <w:marTop w:val="0"/>
                      <w:marBottom w:val="0"/>
                      <w:divBdr>
                        <w:top w:val="none" w:sz="0" w:space="0" w:color="auto"/>
                        <w:left w:val="none" w:sz="0" w:space="0" w:color="auto"/>
                        <w:bottom w:val="none" w:sz="0" w:space="0" w:color="auto"/>
                        <w:right w:val="none" w:sz="0" w:space="0" w:color="auto"/>
                      </w:divBdr>
                    </w:div>
                  </w:divsChild>
                </w:div>
                <w:div w:id="900091709">
                  <w:marLeft w:val="0"/>
                  <w:marRight w:val="0"/>
                  <w:marTop w:val="0"/>
                  <w:marBottom w:val="0"/>
                  <w:divBdr>
                    <w:top w:val="none" w:sz="0" w:space="0" w:color="auto"/>
                    <w:left w:val="none" w:sz="0" w:space="0" w:color="auto"/>
                    <w:bottom w:val="none" w:sz="0" w:space="0" w:color="auto"/>
                    <w:right w:val="none" w:sz="0" w:space="0" w:color="auto"/>
                  </w:divBdr>
                  <w:divsChild>
                    <w:div w:id="487792020">
                      <w:marLeft w:val="0"/>
                      <w:marRight w:val="0"/>
                      <w:marTop w:val="0"/>
                      <w:marBottom w:val="0"/>
                      <w:divBdr>
                        <w:top w:val="none" w:sz="0" w:space="0" w:color="auto"/>
                        <w:left w:val="none" w:sz="0" w:space="0" w:color="auto"/>
                        <w:bottom w:val="none" w:sz="0" w:space="0" w:color="auto"/>
                        <w:right w:val="none" w:sz="0" w:space="0" w:color="auto"/>
                      </w:divBdr>
                    </w:div>
                  </w:divsChild>
                </w:div>
                <w:div w:id="1671373628">
                  <w:marLeft w:val="0"/>
                  <w:marRight w:val="0"/>
                  <w:marTop w:val="0"/>
                  <w:marBottom w:val="0"/>
                  <w:divBdr>
                    <w:top w:val="none" w:sz="0" w:space="0" w:color="auto"/>
                    <w:left w:val="none" w:sz="0" w:space="0" w:color="auto"/>
                    <w:bottom w:val="none" w:sz="0" w:space="0" w:color="auto"/>
                    <w:right w:val="none" w:sz="0" w:space="0" w:color="auto"/>
                  </w:divBdr>
                  <w:divsChild>
                    <w:div w:id="2022587756">
                      <w:marLeft w:val="0"/>
                      <w:marRight w:val="0"/>
                      <w:marTop w:val="0"/>
                      <w:marBottom w:val="0"/>
                      <w:divBdr>
                        <w:top w:val="none" w:sz="0" w:space="0" w:color="auto"/>
                        <w:left w:val="none" w:sz="0" w:space="0" w:color="auto"/>
                        <w:bottom w:val="none" w:sz="0" w:space="0" w:color="auto"/>
                        <w:right w:val="none" w:sz="0" w:space="0" w:color="auto"/>
                      </w:divBdr>
                    </w:div>
                  </w:divsChild>
                </w:div>
                <w:div w:id="456526988">
                  <w:marLeft w:val="0"/>
                  <w:marRight w:val="0"/>
                  <w:marTop w:val="0"/>
                  <w:marBottom w:val="0"/>
                  <w:divBdr>
                    <w:top w:val="none" w:sz="0" w:space="0" w:color="auto"/>
                    <w:left w:val="none" w:sz="0" w:space="0" w:color="auto"/>
                    <w:bottom w:val="none" w:sz="0" w:space="0" w:color="auto"/>
                    <w:right w:val="none" w:sz="0" w:space="0" w:color="auto"/>
                  </w:divBdr>
                  <w:divsChild>
                    <w:div w:id="1076168905">
                      <w:marLeft w:val="0"/>
                      <w:marRight w:val="0"/>
                      <w:marTop w:val="0"/>
                      <w:marBottom w:val="0"/>
                      <w:divBdr>
                        <w:top w:val="none" w:sz="0" w:space="0" w:color="auto"/>
                        <w:left w:val="none" w:sz="0" w:space="0" w:color="auto"/>
                        <w:bottom w:val="none" w:sz="0" w:space="0" w:color="auto"/>
                        <w:right w:val="none" w:sz="0" w:space="0" w:color="auto"/>
                      </w:divBdr>
                    </w:div>
                  </w:divsChild>
                </w:div>
                <w:div w:id="1671634607">
                  <w:marLeft w:val="0"/>
                  <w:marRight w:val="0"/>
                  <w:marTop w:val="0"/>
                  <w:marBottom w:val="0"/>
                  <w:divBdr>
                    <w:top w:val="none" w:sz="0" w:space="0" w:color="auto"/>
                    <w:left w:val="none" w:sz="0" w:space="0" w:color="auto"/>
                    <w:bottom w:val="none" w:sz="0" w:space="0" w:color="auto"/>
                    <w:right w:val="none" w:sz="0" w:space="0" w:color="auto"/>
                  </w:divBdr>
                  <w:divsChild>
                    <w:div w:id="1892497631">
                      <w:marLeft w:val="0"/>
                      <w:marRight w:val="0"/>
                      <w:marTop w:val="0"/>
                      <w:marBottom w:val="0"/>
                      <w:divBdr>
                        <w:top w:val="none" w:sz="0" w:space="0" w:color="auto"/>
                        <w:left w:val="none" w:sz="0" w:space="0" w:color="auto"/>
                        <w:bottom w:val="none" w:sz="0" w:space="0" w:color="auto"/>
                        <w:right w:val="none" w:sz="0" w:space="0" w:color="auto"/>
                      </w:divBdr>
                    </w:div>
                  </w:divsChild>
                </w:div>
                <w:div w:id="584345918">
                  <w:marLeft w:val="0"/>
                  <w:marRight w:val="0"/>
                  <w:marTop w:val="0"/>
                  <w:marBottom w:val="0"/>
                  <w:divBdr>
                    <w:top w:val="none" w:sz="0" w:space="0" w:color="auto"/>
                    <w:left w:val="none" w:sz="0" w:space="0" w:color="auto"/>
                    <w:bottom w:val="none" w:sz="0" w:space="0" w:color="auto"/>
                    <w:right w:val="none" w:sz="0" w:space="0" w:color="auto"/>
                  </w:divBdr>
                  <w:divsChild>
                    <w:div w:id="793062938">
                      <w:marLeft w:val="0"/>
                      <w:marRight w:val="0"/>
                      <w:marTop w:val="0"/>
                      <w:marBottom w:val="0"/>
                      <w:divBdr>
                        <w:top w:val="none" w:sz="0" w:space="0" w:color="auto"/>
                        <w:left w:val="none" w:sz="0" w:space="0" w:color="auto"/>
                        <w:bottom w:val="none" w:sz="0" w:space="0" w:color="auto"/>
                        <w:right w:val="none" w:sz="0" w:space="0" w:color="auto"/>
                      </w:divBdr>
                    </w:div>
                  </w:divsChild>
                </w:div>
                <w:div w:id="319771975">
                  <w:marLeft w:val="0"/>
                  <w:marRight w:val="0"/>
                  <w:marTop w:val="0"/>
                  <w:marBottom w:val="0"/>
                  <w:divBdr>
                    <w:top w:val="none" w:sz="0" w:space="0" w:color="auto"/>
                    <w:left w:val="none" w:sz="0" w:space="0" w:color="auto"/>
                    <w:bottom w:val="none" w:sz="0" w:space="0" w:color="auto"/>
                    <w:right w:val="none" w:sz="0" w:space="0" w:color="auto"/>
                  </w:divBdr>
                  <w:divsChild>
                    <w:div w:id="98109464">
                      <w:marLeft w:val="0"/>
                      <w:marRight w:val="0"/>
                      <w:marTop w:val="0"/>
                      <w:marBottom w:val="0"/>
                      <w:divBdr>
                        <w:top w:val="none" w:sz="0" w:space="0" w:color="auto"/>
                        <w:left w:val="none" w:sz="0" w:space="0" w:color="auto"/>
                        <w:bottom w:val="none" w:sz="0" w:space="0" w:color="auto"/>
                        <w:right w:val="none" w:sz="0" w:space="0" w:color="auto"/>
                      </w:divBdr>
                    </w:div>
                  </w:divsChild>
                </w:div>
                <w:div w:id="1809669031">
                  <w:marLeft w:val="0"/>
                  <w:marRight w:val="0"/>
                  <w:marTop w:val="0"/>
                  <w:marBottom w:val="0"/>
                  <w:divBdr>
                    <w:top w:val="none" w:sz="0" w:space="0" w:color="auto"/>
                    <w:left w:val="none" w:sz="0" w:space="0" w:color="auto"/>
                    <w:bottom w:val="none" w:sz="0" w:space="0" w:color="auto"/>
                    <w:right w:val="none" w:sz="0" w:space="0" w:color="auto"/>
                  </w:divBdr>
                  <w:divsChild>
                    <w:div w:id="658192384">
                      <w:marLeft w:val="0"/>
                      <w:marRight w:val="0"/>
                      <w:marTop w:val="0"/>
                      <w:marBottom w:val="0"/>
                      <w:divBdr>
                        <w:top w:val="none" w:sz="0" w:space="0" w:color="auto"/>
                        <w:left w:val="none" w:sz="0" w:space="0" w:color="auto"/>
                        <w:bottom w:val="none" w:sz="0" w:space="0" w:color="auto"/>
                        <w:right w:val="none" w:sz="0" w:space="0" w:color="auto"/>
                      </w:divBdr>
                    </w:div>
                  </w:divsChild>
                </w:div>
                <w:div w:id="501744037">
                  <w:marLeft w:val="0"/>
                  <w:marRight w:val="0"/>
                  <w:marTop w:val="0"/>
                  <w:marBottom w:val="0"/>
                  <w:divBdr>
                    <w:top w:val="none" w:sz="0" w:space="0" w:color="auto"/>
                    <w:left w:val="none" w:sz="0" w:space="0" w:color="auto"/>
                    <w:bottom w:val="none" w:sz="0" w:space="0" w:color="auto"/>
                    <w:right w:val="none" w:sz="0" w:space="0" w:color="auto"/>
                  </w:divBdr>
                  <w:divsChild>
                    <w:div w:id="1084768122">
                      <w:marLeft w:val="0"/>
                      <w:marRight w:val="0"/>
                      <w:marTop w:val="0"/>
                      <w:marBottom w:val="0"/>
                      <w:divBdr>
                        <w:top w:val="none" w:sz="0" w:space="0" w:color="auto"/>
                        <w:left w:val="none" w:sz="0" w:space="0" w:color="auto"/>
                        <w:bottom w:val="none" w:sz="0" w:space="0" w:color="auto"/>
                        <w:right w:val="none" w:sz="0" w:space="0" w:color="auto"/>
                      </w:divBdr>
                    </w:div>
                    <w:div w:id="897283881">
                      <w:marLeft w:val="0"/>
                      <w:marRight w:val="0"/>
                      <w:marTop w:val="0"/>
                      <w:marBottom w:val="0"/>
                      <w:divBdr>
                        <w:top w:val="none" w:sz="0" w:space="0" w:color="auto"/>
                        <w:left w:val="none" w:sz="0" w:space="0" w:color="auto"/>
                        <w:bottom w:val="none" w:sz="0" w:space="0" w:color="auto"/>
                        <w:right w:val="none" w:sz="0" w:space="0" w:color="auto"/>
                      </w:divBdr>
                    </w:div>
                    <w:div w:id="2106267373">
                      <w:marLeft w:val="0"/>
                      <w:marRight w:val="0"/>
                      <w:marTop w:val="0"/>
                      <w:marBottom w:val="0"/>
                      <w:divBdr>
                        <w:top w:val="none" w:sz="0" w:space="0" w:color="auto"/>
                        <w:left w:val="none" w:sz="0" w:space="0" w:color="auto"/>
                        <w:bottom w:val="none" w:sz="0" w:space="0" w:color="auto"/>
                        <w:right w:val="none" w:sz="0" w:space="0" w:color="auto"/>
                      </w:divBdr>
                    </w:div>
                  </w:divsChild>
                </w:div>
                <w:div w:id="378167132">
                  <w:marLeft w:val="0"/>
                  <w:marRight w:val="0"/>
                  <w:marTop w:val="0"/>
                  <w:marBottom w:val="0"/>
                  <w:divBdr>
                    <w:top w:val="none" w:sz="0" w:space="0" w:color="auto"/>
                    <w:left w:val="none" w:sz="0" w:space="0" w:color="auto"/>
                    <w:bottom w:val="none" w:sz="0" w:space="0" w:color="auto"/>
                    <w:right w:val="none" w:sz="0" w:space="0" w:color="auto"/>
                  </w:divBdr>
                  <w:divsChild>
                    <w:div w:id="601256985">
                      <w:marLeft w:val="0"/>
                      <w:marRight w:val="0"/>
                      <w:marTop w:val="0"/>
                      <w:marBottom w:val="0"/>
                      <w:divBdr>
                        <w:top w:val="none" w:sz="0" w:space="0" w:color="auto"/>
                        <w:left w:val="none" w:sz="0" w:space="0" w:color="auto"/>
                        <w:bottom w:val="none" w:sz="0" w:space="0" w:color="auto"/>
                        <w:right w:val="none" w:sz="0" w:space="0" w:color="auto"/>
                      </w:divBdr>
                    </w:div>
                  </w:divsChild>
                </w:div>
                <w:div w:id="937906034">
                  <w:marLeft w:val="0"/>
                  <w:marRight w:val="0"/>
                  <w:marTop w:val="0"/>
                  <w:marBottom w:val="0"/>
                  <w:divBdr>
                    <w:top w:val="none" w:sz="0" w:space="0" w:color="auto"/>
                    <w:left w:val="none" w:sz="0" w:space="0" w:color="auto"/>
                    <w:bottom w:val="none" w:sz="0" w:space="0" w:color="auto"/>
                    <w:right w:val="none" w:sz="0" w:space="0" w:color="auto"/>
                  </w:divBdr>
                  <w:divsChild>
                    <w:div w:id="1941449142">
                      <w:marLeft w:val="0"/>
                      <w:marRight w:val="0"/>
                      <w:marTop w:val="0"/>
                      <w:marBottom w:val="0"/>
                      <w:divBdr>
                        <w:top w:val="none" w:sz="0" w:space="0" w:color="auto"/>
                        <w:left w:val="none" w:sz="0" w:space="0" w:color="auto"/>
                        <w:bottom w:val="none" w:sz="0" w:space="0" w:color="auto"/>
                        <w:right w:val="none" w:sz="0" w:space="0" w:color="auto"/>
                      </w:divBdr>
                    </w:div>
                    <w:div w:id="769395115">
                      <w:marLeft w:val="0"/>
                      <w:marRight w:val="0"/>
                      <w:marTop w:val="0"/>
                      <w:marBottom w:val="0"/>
                      <w:divBdr>
                        <w:top w:val="none" w:sz="0" w:space="0" w:color="auto"/>
                        <w:left w:val="none" w:sz="0" w:space="0" w:color="auto"/>
                        <w:bottom w:val="none" w:sz="0" w:space="0" w:color="auto"/>
                        <w:right w:val="none" w:sz="0" w:space="0" w:color="auto"/>
                      </w:divBdr>
                    </w:div>
                    <w:div w:id="2083210456">
                      <w:marLeft w:val="0"/>
                      <w:marRight w:val="0"/>
                      <w:marTop w:val="0"/>
                      <w:marBottom w:val="0"/>
                      <w:divBdr>
                        <w:top w:val="none" w:sz="0" w:space="0" w:color="auto"/>
                        <w:left w:val="none" w:sz="0" w:space="0" w:color="auto"/>
                        <w:bottom w:val="none" w:sz="0" w:space="0" w:color="auto"/>
                        <w:right w:val="none" w:sz="0" w:space="0" w:color="auto"/>
                      </w:divBdr>
                    </w:div>
                  </w:divsChild>
                </w:div>
                <w:div w:id="1681158276">
                  <w:marLeft w:val="0"/>
                  <w:marRight w:val="0"/>
                  <w:marTop w:val="0"/>
                  <w:marBottom w:val="0"/>
                  <w:divBdr>
                    <w:top w:val="none" w:sz="0" w:space="0" w:color="auto"/>
                    <w:left w:val="none" w:sz="0" w:space="0" w:color="auto"/>
                    <w:bottom w:val="none" w:sz="0" w:space="0" w:color="auto"/>
                    <w:right w:val="none" w:sz="0" w:space="0" w:color="auto"/>
                  </w:divBdr>
                  <w:divsChild>
                    <w:div w:id="1463499035">
                      <w:marLeft w:val="0"/>
                      <w:marRight w:val="0"/>
                      <w:marTop w:val="0"/>
                      <w:marBottom w:val="0"/>
                      <w:divBdr>
                        <w:top w:val="none" w:sz="0" w:space="0" w:color="auto"/>
                        <w:left w:val="none" w:sz="0" w:space="0" w:color="auto"/>
                        <w:bottom w:val="none" w:sz="0" w:space="0" w:color="auto"/>
                        <w:right w:val="none" w:sz="0" w:space="0" w:color="auto"/>
                      </w:divBdr>
                    </w:div>
                  </w:divsChild>
                </w:div>
                <w:div w:id="800729378">
                  <w:marLeft w:val="0"/>
                  <w:marRight w:val="0"/>
                  <w:marTop w:val="0"/>
                  <w:marBottom w:val="0"/>
                  <w:divBdr>
                    <w:top w:val="none" w:sz="0" w:space="0" w:color="auto"/>
                    <w:left w:val="none" w:sz="0" w:space="0" w:color="auto"/>
                    <w:bottom w:val="none" w:sz="0" w:space="0" w:color="auto"/>
                    <w:right w:val="none" w:sz="0" w:space="0" w:color="auto"/>
                  </w:divBdr>
                  <w:divsChild>
                    <w:div w:id="274756440">
                      <w:marLeft w:val="0"/>
                      <w:marRight w:val="0"/>
                      <w:marTop w:val="0"/>
                      <w:marBottom w:val="0"/>
                      <w:divBdr>
                        <w:top w:val="none" w:sz="0" w:space="0" w:color="auto"/>
                        <w:left w:val="none" w:sz="0" w:space="0" w:color="auto"/>
                        <w:bottom w:val="none" w:sz="0" w:space="0" w:color="auto"/>
                        <w:right w:val="none" w:sz="0" w:space="0" w:color="auto"/>
                      </w:divBdr>
                    </w:div>
                  </w:divsChild>
                </w:div>
                <w:div w:id="1042244383">
                  <w:marLeft w:val="0"/>
                  <w:marRight w:val="0"/>
                  <w:marTop w:val="0"/>
                  <w:marBottom w:val="0"/>
                  <w:divBdr>
                    <w:top w:val="none" w:sz="0" w:space="0" w:color="auto"/>
                    <w:left w:val="none" w:sz="0" w:space="0" w:color="auto"/>
                    <w:bottom w:val="none" w:sz="0" w:space="0" w:color="auto"/>
                    <w:right w:val="none" w:sz="0" w:space="0" w:color="auto"/>
                  </w:divBdr>
                  <w:divsChild>
                    <w:div w:id="123472414">
                      <w:marLeft w:val="0"/>
                      <w:marRight w:val="0"/>
                      <w:marTop w:val="0"/>
                      <w:marBottom w:val="0"/>
                      <w:divBdr>
                        <w:top w:val="none" w:sz="0" w:space="0" w:color="auto"/>
                        <w:left w:val="none" w:sz="0" w:space="0" w:color="auto"/>
                        <w:bottom w:val="none" w:sz="0" w:space="0" w:color="auto"/>
                        <w:right w:val="none" w:sz="0" w:space="0" w:color="auto"/>
                      </w:divBdr>
                    </w:div>
                  </w:divsChild>
                </w:div>
                <w:div w:id="1862932432">
                  <w:marLeft w:val="0"/>
                  <w:marRight w:val="0"/>
                  <w:marTop w:val="0"/>
                  <w:marBottom w:val="0"/>
                  <w:divBdr>
                    <w:top w:val="none" w:sz="0" w:space="0" w:color="auto"/>
                    <w:left w:val="none" w:sz="0" w:space="0" w:color="auto"/>
                    <w:bottom w:val="none" w:sz="0" w:space="0" w:color="auto"/>
                    <w:right w:val="none" w:sz="0" w:space="0" w:color="auto"/>
                  </w:divBdr>
                  <w:divsChild>
                    <w:div w:id="1274366307">
                      <w:marLeft w:val="0"/>
                      <w:marRight w:val="0"/>
                      <w:marTop w:val="0"/>
                      <w:marBottom w:val="0"/>
                      <w:divBdr>
                        <w:top w:val="none" w:sz="0" w:space="0" w:color="auto"/>
                        <w:left w:val="none" w:sz="0" w:space="0" w:color="auto"/>
                        <w:bottom w:val="none" w:sz="0" w:space="0" w:color="auto"/>
                        <w:right w:val="none" w:sz="0" w:space="0" w:color="auto"/>
                      </w:divBdr>
                    </w:div>
                  </w:divsChild>
                </w:div>
                <w:div w:id="1827283206">
                  <w:marLeft w:val="0"/>
                  <w:marRight w:val="0"/>
                  <w:marTop w:val="0"/>
                  <w:marBottom w:val="0"/>
                  <w:divBdr>
                    <w:top w:val="none" w:sz="0" w:space="0" w:color="auto"/>
                    <w:left w:val="none" w:sz="0" w:space="0" w:color="auto"/>
                    <w:bottom w:val="none" w:sz="0" w:space="0" w:color="auto"/>
                    <w:right w:val="none" w:sz="0" w:space="0" w:color="auto"/>
                  </w:divBdr>
                  <w:divsChild>
                    <w:div w:id="383796912">
                      <w:marLeft w:val="0"/>
                      <w:marRight w:val="0"/>
                      <w:marTop w:val="0"/>
                      <w:marBottom w:val="0"/>
                      <w:divBdr>
                        <w:top w:val="none" w:sz="0" w:space="0" w:color="auto"/>
                        <w:left w:val="none" w:sz="0" w:space="0" w:color="auto"/>
                        <w:bottom w:val="none" w:sz="0" w:space="0" w:color="auto"/>
                        <w:right w:val="none" w:sz="0" w:space="0" w:color="auto"/>
                      </w:divBdr>
                    </w:div>
                  </w:divsChild>
                </w:div>
                <w:div w:id="754086075">
                  <w:marLeft w:val="0"/>
                  <w:marRight w:val="0"/>
                  <w:marTop w:val="0"/>
                  <w:marBottom w:val="0"/>
                  <w:divBdr>
                    <w:top w:val="none" w:sz="0" w:space="0" w:color="auto"/>
                    <w:left w:val="none" w:sz="0" w:space="0" w:color="auto"/>
                    <w:bottom w:val="none" w:sz="0" w:space="0" w:color="auto"/>
                    <w:right w:val="none" w:sz="0" w:space="0" w:color="auto"/>
                  </w:divBdr>
                  <w:divsChild>
                    <w:div w:id="82726033">
                      <w:marLeft w:val="0"/>
                      <w:marRight w:val="0"/>
                      <w:marTop w:val="0"/>
                      <w:marBottom w:val="0"/>
                      <w:divBdr>
                        <w:top w:val="none" w:sz="0" w:space="0" w:color="auto"/>
                        <w:left w:val="none" w:sz="0" w:space="0" w:color="auto"/>
                        <w:bottom w:val="none" w:sz="0" w:space="0" w:color="auto"/>
                        <w:right w:val="none" w:sz="0" w:space="0" w:color="auto"/>
                      </w:divBdr>
                    </w:div>
                    <w:div w:id="2019691081">
                      <w:marLeft w:val="0"/>
                      <w:marRight w:val="0"/>
                      <w:marTop w:val="0"/>
                      <w:marBottom w:val="0"/>
                      <w:divBdr>
                        <w:top w:val="none" w:sz="0" w:space="0" w:color="auto"/>
                        <w:left w:val="none" w:sz="0" w:space="0" w:color="auto"/>
                        <w:bottom w:val="none" w:sz="0" w:space="0" w:color="auto"/>
                        <w:right w:val="none" w:sz="0" w:space="0" w:color="auto"/>
                      </w:divBdr>
                    </w:div>
                  </w:divsChild>
                </w:div>
                <w:div w:id="1392775762">
                  <w:marLeft w:val="0"/>
                  <w:marRight w:val="0"/>
                  <w:marTop w:val="0"/>
                  <w:marBottom w:val="0"/>
                  <w:divBdr>
                    <w:top w:val="none" w:sz="0" w:space="0" w:color="auto"/>
                    <w:left w:val="none" w:sz="0" w:space="0" w:color="auto"/>
                    <w:bottom w:val="none" w:sz="0" w:space="0" w:color="auto"/>
                    <w:right w:val="none" w:sz="0" w:space="0" w:color="auto"/>
                  </w:divBdr>
                  <w:divsChild>
                    <w:div w:id="1868834988">
                      <w:marLeft w:val="0"/>
                      <w:marRight w:val="0"/>
                      <w:marTop w:val="0"/>
                      <w:marBottom w:val="0"/>
                      <w:divBdr>
                        <w:top w:val="none" w:sz="0" w:space="0" w:color="auto"/>
                        <w:left w:val="none" w:sz="0" w:space="0" w:color="auto"/>
                        <w:bottom w:val="none" w:sz="0" w:space="0" w:color="auto"/>
                        <w:right w:val="none" w:sz="0" w:space="0" w:color="auto"/>
                      </w:divBdr>
                    </w:div>
                  </w:divsChild>
                </w:div>
                <w:div w:id="1331446977">
                  <w:marLeft w:val="0"/>
                  <w:marRight w:val="0"/>
                  <w:marTop w:val="0"/>
                  <w:marBottom w:val="0"/>
                  <w:divBdr>
                    <w:top w:val="none" w:sz="0" w:space="0" w:color="auto"/>
                    <w:left w:val="none" w:sz="0" w:space="0" w:color="auto"/>
                    <w:bottom w:val="none" w:sz="0" w:space="0" w:color="auto"/>
                    <w:right w:val="none" w:sz="0" w:space="0" w:color="auto"/>
                  </w:divBdr>
                  <w:divsChild>
                    <w:div w:id="1383096939">
                      <w:marLeft w:val="0"/>
                      <w:marRight w:val="0"/>
                      <w:marTop w:val="0"/>
                      <w:marBottom w:val="0"/>
                      <w:divBdr>
                        <w:top w:val="none" w:sz="0" w:space="0" w:color="auto"/>
                        <w:left w:val="none" w:sz="0" w:space="0" w:color="auto"/>
                        <w:bottom w:val="none" w:sz="0" w:space="0" w:color="auto"/>
                        <w:right w:val="none" w:sz="0" w:space="0" w:color="auto"/>
                      </w:divBdr>
                    </w:div>
                  </w:divsChild>
                </w:div>
                <w:div w:id="785078170">
                  <w:marLeft w:val="0"/>
                  <w:marRight w:val="0"/>
                  <w:marTop w:val="0"/>
                  <w:marBottom w:val="0"/>
                  <w:divBdr>
                    <w:top w:val="none" w:sz="0" w:space="0" w:color="auto"/>
                    <w:left w:val="none" w:sz="0" w:space="0" w:color="auto"/>
                    <w:bottom w:val="none" w:sz="0" w:space="0" w:color="auto"/>
                    <w:right w:val="none" w:sz="0" w:space="0" w:color="auto"/>
                  </w:divBdr>
                  <w:divsChild>
                    <w:div w:id="981347522">
                      <w:marLeft w:val="0"/>
                      <w:marRight w:val="0"/>
                      <w:marTop w:val="0"/>
                      <w:marBottom w:val="0"/>
                      <w:divBdr>
                        <w:top w:val="none" w:sz="0" w:space="0" w:color="auto"/>
                        <w:left w:val="none" w:sz="0" w:space="0" w:color="auto"/>
                        <w:bottom w:val="none" w:sz="0" w:space="0" w:color="auto"/>
                        <w:right w:val="none" w:sz="0" w:space="0" w:color="auto"/>
                      </w:divBdr>
                    </w:div>
                  </w:divsChild>
                </w:div>
                <w:div w:id="73550851">
                  <w:marLeft w:val="0"/>
                  <w:marRight w:val="0"/>
                  <w:marTop w:val="0"/>
                  <w:marBottom w:val="0"/>
                  <w:divBdr>
                    <w:top w:val="none" w:sz="0" w:space="0" w:color="auto"/>
                    <w:left w:val="none" w:sz="0" w:space="0" w:color="auto"/>
                    <w:bottom w:val="none" w:sz="0" w:space="0" w:color="auto"/>
                    <w:right w:val="none" w:sz="0" w:space="0" w:color="auto"/>
                  </w:divBdr>
                  <w:divsChild>
                    <w:div w:id="1572930243">
                      <w:marLeft w:val="0"/>
                      <w:marRight w:val="0"/>
                      <w:marTop w:val="0"/>
                      <w:marBottom w:val="0"/>
                      <w:divBdr>
                        <w:top w:val="none" w:sz="0" w:space="0" w:color="auto"/>
                        <w:left w:val="none" w:sz="0" w:space="0" w:color="auto"/>
                        <w:bottom w:val="none" w:sz="0" w:space="0" w:color="auto"/>
                        <w:right w:val="none" w:sz="0" w:space="0" w:color="auto"/>
                      </w:divBdr>
                    </w:div>
                  </w:divsChild>
                </w:div>
                <w:div w:id="1119296434">
                  <w:marLeft w:val="0"/>
                  <w:marRight w:val="0"/>
                  <w:marTop w:val="0"/>
                  <w:marBottom w:val="0"/>
                  <w:divBdr>
                    <w:top w:val="none" w:sz="0" w:space="0" w:color="auto"/>
                    <w:left w:val="none" w:sz="0" w:space="0" w:color="auto"/>
                    <w:bottom w:val="none" w:sz="0" w:space="0" w:color="auto"/>
                    <w:right w:val="none" w:sz="0" w:space="0" w:color="auto"/>
                  </w:divBdr>
                  <w:divsChild>
                    <w:div w:id="922183385">
                      <w:marLeft w:val="0"/>
                      <w:marRight w:val="0"/>
                      <w:marTop w:val="0"/>
                      <w:marBottom w:val="0"/>
                      <w:divBdr>
                        <w:top w:val="none" w:sz="0" w:space="0" w:color="auto"/>
                        <w:left w:val="none" w:sz="0" w:space="0" w:color="auto"/>
                        <w:bottom w:val="none" w:sz="0" w:space="0" w:color="auto"/>
                        <w:right w:val="none" w:sz="0" w:space="0" w:color="auto"/>
                      </w:divBdr>
                    </w:div>
                  </w:divsChild>
                </w:div>
                <w:div w:id="988637306">
                  <w:marLeft w:val="0"/>
                  <w:marRight w:val="0"/>
                  <w:marTop w:val="0"/>
                  <w:marBottom w:val="0"/>
                  <w:divBdr>
                    <w:top w:val="none" w:sz="0" w:space="0" w:color="auto"/>
                    <w:left w:val="none" w:sz="0" w:space="0" w:color="auto"/>
                    <w:bottom w:val="none" w:sz="0" w:space="0" w:color="auto"/>
                    <w:right w:val="none" w:sz="0" w:space="0" w:color="auto"/>
                  </w:divBdr>
                  <w:divsChild>
                    <w:div w:id="109324539">
                      <w:marLeft w:val="0"/>
                      <w:marRight w:val="0"/>
                      <w:marTop w:val="0"/>
                      <w:marBottom w:val="0"/>
                      <w:divBdr>
                        <w:top w:val="none" w:sz="0" w:space="0" w:color="auto"/>
                        <w:left w:val="none" w:sz="0" w:space="0" w:color="auto"/>
                        <w:bottom w:val="none" w:sz="0" w:space="0" w:color="auto"/>
                        <w:right w:val="none" w:sz="0" w:space="0" w:color="auto"/>
                      </w:divBdr>
                    </w:div>
                  </w:divsChild>
                </w:div>
                <w:div w:id="948319850">
                  <w:marLeft w:val="0"/>
                  <w:marRight w:val="0"/>
                  <w:marTop w:val="0"/>
                  <w:marBottom w:val="0"/>
                  <w:divBdr>
                    <w:top w:val="none" w:sz="0" w:space="0" w:color="auto"/>
                    <w:left w:val="none" w:sz="0" w:space="0" w:color="auto"/>
                    <w:bottom w:val="none" w:sz="0" w:space="0" w:color="auto"/>
                    <w:right w:val="none" w:sz="0" w:space="0" w:color="auto"/>
                  </w:divBdr>
                  <w:divsChild>
                    <w:div w:id="808863000">
                      <w:marLeft w:val="0"/>
                      <w:marRight w:val="0"/>
                      <w:marTop w:val="0"/>
                      <w:marBottom w:val="0"/>
                      <w:divBdr>
                        <w:top w:val="none" w:sz="0" w:space="0" w:color="auto"/>
                        <w:left w:val="none" w:sz="0" w:space="0" w:color="auto"/>
                        <w:bottom w:val="none" w:sz="0" w:space="0" w:color="auto"/>
                        <w:right w:val="none" w:sz="0" w:space="0" w:color="auto"/>
                      </w:divBdr>
                    </w:div>
                  </w:divsChild>
                </w:div>
                <w:div w:id="279263017">
                  <w:marLeft w:val="0"/>
                  <w:marRight w:val="0"/>
                  <w:marTop w:val="0"/>
                  <w:marBottom w:val="0"/>
                  <w:divBdr>
                    <w:top w:val="none" w:sz="0" w:space="0" w:color="auto"/>
                    <w:left w:val="none" w:sz="0" w:space="0" w:color="auto"/>
                    <w:bottom w:val="none" w:sz="0" w:space="0" w:color="auto"/>
                    <w:right w:val="none" w:sz="0" w:space="0" w:color="auto"/>
                  </w:divBdr>
                  <w:divsChild>
                    <w:div w:id="708722152">
                      <w:marLeft w:val="0"/>
                      <w:marRight w:val="0"/>
                      <w:marTop w:val="0"/>
                      <w:marBottom w:val="0"/>
                      <w:divBdr>
                        <w:top w:val="none" w:sz="0" w:space="0" w:color="auto"/>
                        <w:left w:val="none" w:sz="0" w:space="0" w:color="auto"/>
                        <w:bottom w:val="none" w:sz="0" w:space="0" w:color="auto"/>
                        <w:right w:val="none" w:sz="0" w:space="0" w:color="auto"/>
                      </w:divBdr>
                    </w:div>
                  </w:divsChild>
                </w:div>
                <w:div w:id="161895791">
                  <w:marLeft w:val="0"/>
                  <w:marRight w:val="0"/>
                  <w:marTop w:val="0"/>
                  <w:marBottom w:val="0"/>
                  <w:divBdr>
                    <w:top w:val="none" w:sz="0" w:space="0" w:color="auto"/>
                    <w:left w:val="none" w:sz="0" w:space="0" w:color="auto"/>
                    <w:bottom w:val="none" w:sz="0" w:space="0" w:color="auto"/>
                    <w:right w:val="none" w:sz="0" w:space="0" w:color="auto"/>
                  </w:divBdr>
                  <w:divsChild>
                    <w:div w:id="1151365718">
                      <w:marLeft w:val="0"/>
                      <w:marRight w:val="0"/>
                      <w:marTop w:val="0"/>
                      <w:marBottom w:val="0"/>
                      <w:divBdr>
                        <w:top w:val="none" w:sz="0" w:space="0" w:color="auto"/>
                        <w:left w:val="none" w:sz="0" w:space="0" w:color="auto"/>
                        <w:bottom w:val="none" w:sz="0" w:space="0" w:color="auto"/>
                        <w:right w:val="none" w:sz="0" w:space="0" w:color="auto"/>
                      </w:divBdr>
                    </w:div>
                  </w:divsChild>
                </w:div>
                <w:div w:id="1186479814">
                  <w:marLeft w:val="0"/>
                  <w:marRight w:val="0"/>
                  <w:marTop w:val="0"/>
                  <w:marBottom w:val="0"/>
                  <w:divBdr>
                    <w:top w:val="none" w:sz="0" w:space="0" w:color="auto"/>
                    <w:left w:val="none" w:sz="0" w:space="0" w:color="auto"/>
                    <w:bottom w:val="none" w:sz="0" w:space="0" w:color="auto"/>
                    <w:right w:val="none" w:sz="0" w:space="0" w:color="auto"/>
                  </w:divBdr>
                  <w:divsChild>
                    <w:div w:id="680471357">
                      <w:marLeft w:val="0"/>
                      <w:marRight w:val="0"/>
                      <w:marTop w:val="0"/>
                      <w:marBottom w:val="0"/>
                      <w:divBdr>
                        <w:top w:val="none" w:sz="0" w:space="0" w:color="auto"/>
                        <w:left w:val="none" w:sz="0" w:space="0" w:color="auto"/>
                        <w:bottom w:val="none" w:sz="0" w:space="0" w:color="auto"/>
                        <w:right w:val="none" w:sz="0" w:space="0" w:color="auto"/>
                      </w:divBdr>
                    </w:div>
                  </w:divsChild>
                </w:div>
                <w:div w:id="971403014">
                  <w:marLeft w:val="0"/>
                  <w:marRight w:val="0"/>
                  <w:marTop w:val="0"/>
                  <w:marBottom w:val="0"/>
                  <w:divBdr>
                    <w:top w:val="none" w:sz="0" w:space="0" w:color="auto"/>
                    <w:left w:val="none" w:sz="0" w:space="0" w:color="auto"/>
                    <w:bottom w:val="none" w:sz="0" w:space="0" w:color="auto"/>
                    <w:right w:val="none" w:sz="0" w:space="0" w:color="auto"/>
                  </w:divBdr>
                  <w:divsChild>
                    <w:div w:id="1004816100">
                      <w:marLeft w:val="0"/>
                      <w:marRight w:val="0"/>
                      <w:marTop w:val="0"/>
                      <w:marBottom w:val="0"/>
                      <w:divBdr>
                        <w:top w:val="none" w:sz="0" w:space="0" w:color="auto"/>
                        <w:left w:val="none" w:sz="0" w:space="0" w:color="auto"/>
                        <w:bottom w:val="none" w:sz="0" w:space="0" w:color="auto"/>
                        <w:right w:val="none" w:sz="0" w:space="0" w:color="auto"/>
                      </w:divBdr>
                    </w:div>
                  </w:divsChild>
                </w:div>
                <w:div w:id="1609317107">
                  <w:marLeft w:val="0"/>
                  <w:marRight w:val="0"/>
                  <w:marTop w:val="0"/>
                  <w:marBottom w:val="0"/>
                  <w:divBdr>
                    <w:top w:val="none" w:sz="0" w:space="0" w:color="auto"/>
                    <w:left w:val="none" w:sz="0" w:space="0" w:color="auto"/>
                    <w:bottom w:val="none" w:sz="0" w:space="0" w:color="auto"/>
                    <w:right w:val="none" w:sz="0" w:space="0" w:color="auto"/>
                  </w:divBdr>
                  <w:divsChild>
                    <w:div w:id="1384593875">
                      <w:marLeft w:val="0"/>
                      <w:marRight w:val="0"/>
                      <w:marTop w:val="0"/>
                      <w:marBottom w:val="0"/>
                      <w:divBdr>
                        <w:top w:val="none" w:sz="0" w:space="0" w:color="auto"/>
                        <w:left w:val="none" w:sz="0" w:space="0" w:color="auto"/>
                        <w:bottom w:val="none" w:sz="0" w:space="0" w:color="auto"/>
                        <w:right w:val="none" w:sz="0" w:space="0" w:color="auto"/>
                      </w:divBdr>
                    </w:div>
                  </w:divsChild>
                </w:div>
                <w:div w:id="1249071906">
                  <w:marLeft w:val="0"/>
                  <w:marRight w:val="0"/>
                  <w:marTop w:val="0"/>
                  <w:marBottom w:val="0"/>
                  <w:divBdr>
                    <w:top w:val="none" w:sz="0" w:space="0" w:color="auto"/>
                    <w:left w:val="none" w:sz="0" w:space="0" w:color="auto"/>
                    <w:bottom w:val="none" w:sz="0" w:space="0" w:color="auto"/>
                    <w:right w:val="none" w:sz="0" w:space="0" w:color="auto"/>
                  </w:divBdr>
                  <w:divsChild>
                    <w:div w:id="431510185">
                      <w:marLeft w:val="0"/>
                      <w:marRight w:val="0"/>
                      <w:marTop w:val="0"/>
                      <w:marBottom w:val="0"/>
                      <w:divBdr>
                        <w:top w:val="none" w:sz="0" w:space="0" w:color="auto"/>
                        <w:left w:val="none" w:sz="0" w:space="0" w:color="auto"/>
                        <w:bottom w:val="none" w:sz="0" w:space="0" w:color="auto"/>
                        <w:right w:val="none" w:sz="0" w:space="0" w:color="auto"/>
                      </w:divBdr>
                    </w:div>
                  </w:divsChild>
                </w:div>
                <w:div w:id="1372420369">
                  <w:marLeft w:val="0"/>
                  <w:marRight w:val="0"/>
                  <w:marTop w:val="0"/>
                  <w:marBottom w:val="0"/>
                  <w:divBdr>
                    <w:top w:val="none" w:sz="0" w:space="0" w:color="auto"/>
                    <w:left w:val="none" w:sz="0" w:space="0" w:color="auto"/>
                    <w:bottom w:val="none" w:sz="0" w:space="0" w:color="auto"/>
                    <w:right w:val="none" w:sz="0" w:space="0" w:color="auto"/>
                  </w:divBdr>
                  <w:divsChild>
                    <w:div w:id="1479305425">
                      <w:marLeft w:val="0"/>
                      <w:marRight w:val="0"/>
                      <w:marTop w:val="0"/>
                      <w:marBottom w:val="0"/>
                      <w:divBdr>
                        <w:top w:val="none" w:sz="0" w:space="0" w:color="auto"/>
                        <w:left w:val="none" w:sz="0" w:space="0" w:color="auto"/>
                        <w:bottom w:val="none" w:sz="0" w:space="0" w:color="auto"/>
                        <w:right w:val="none" w:sz="0" w:space="0" w:color="auto"/>
                      </w:divBdr>
                    </w:div>
                  </w:divsChild>
                </w:div>
                <w:div w:id="1935895124">
                  <w:marLeft w:val="0"/>
                  <w:marRight w:val="0"/>
                  <w:marTop w:val="0"/>
                  <w:marBottom w:val="0"/>
                  <w:divBdr>
                    <w:top w:val="none" w:sz="0" w:space="0" w:color="auto"/>
                    <w:left w:val="none" w:sz="0" w:space="0" w:color="auto"/>
                    <w:bottom w:val="none" w:sz="0" w:space="0" w:color="auto"/>
                    <w:right w:val="none" w:sz="0" w:space="0" w:color="auto"/>
                  </w:divBdr>
                  <w:divsChild>
                    <w:div w:id="521480244">
                      <w:marLeft w:val="0"/>
                      <w:marRight w:val="0"/>
                      <w:marTop w:val="0"/>
                      <w:marBottom w:val="0"/>
                      <w:divBdr>
                        <w:top w:val="none" w:sz="0" w:space="0" w:color="auto"/>
                        <w:left w:val="none" w:sz="0" w:space="0" w:color="auto"/>
                        <w:bottom w:val="none" w:sz="0" w:space="0" w:color="auto"/>
                        <w:right w:val="none" w:sz="0" w:space="0" w:color="auto"/>
                      </w:divBdr>
                    </w:div>
                  </w:divsChild>
                </w:div>
                <w:div w:id="1680737790">
                  <w:marLeft w:val="0"/>
                  <w:marRight w:val="0"/>
                  <w:marTop w:val="0"/>
                  <w:marBottom w:val="0"/>
                  <w:divBdr>
                    <w:top w:val="none" w:sz="0" w:space="0" w:color="auto"/>
                    <w:left w:val="none" w:sz="0" w:space="0" w:color="auto"/>
                    <w:bottom w:val="none" w:sz="0" w:space="0" w:color="auto"/>
                    <w:right w:val="none" w:sz="0" w:space="0" w:color="auto"/>
                  </w:divBdr>
                  <w:divsChild>
                    <w:div w:id="824469033">
                      <w:marLeft w:val="0"/>
                      <w:marRight w:val="0"/>
                      <w:marTop w:val="0"/>
                      <w:marBottom w:val="0"/>
                      <w:divBdr>
                        <w:top w:val="none" w:sz="0" w:space="0" w:color="auto"/>
                        <w:left w:val="none" w:sz="0" w:space="0" w:color="auto"/>
                        <w:bottom w:val="none" w:sz="0" w:space="0" w:color="auto"/>
                        <w:right w:val="none" w:sz="0" w:space="0" w:color="auto"/>
                      </w:divBdr>
                    </w:div>
                  </w:divsChild>
                </w:div>
                <w:div w:id="456609546">
                  <w:marLeft w:val="0"/>
                  <w:marRight w:val="0"/>
                  <w:marTop w:val="0"/>
                  <w:marBottom w:val="0"/>
                  <w:divBdr>
                    <w:top w:val="none" w:sz="0" w:space="0" w:color="auto"/>
                    <w:left w:val="none" w:sz="0" w:space="0" w:color="auto"/>
                    <w:bottom w:val="none" w:sz="0" w:space="0" w:color="auto"/>
                    <w:right w:val="none" w:sz="0" w:space="0" w:color="auto"/>
                  </w:divBdr>
                  <w:divsChild>
                    <w:div w:id="2077780269">
                      <w:marLeft w:val="0"/>
                      <w:marRight w:val="0"/>
                      <w:marTop w:val="0"/>
                      <w:marBottom w:val="0"/>
                      <w:divBdr>
                        <w:top w:val="none" w:sz="0" w:space="0" w:color="auto"/>
                        <w:left w:val="none" w:sz="0" w:space="0" w:color="auto"/>
                        <w:bottom w:val="none" w:sz="0" w:space="0" w:color="auto"/>
                        <w:right w:val="none" w:sz="0" w:space="0" w:color="auto"/>
                      </w:divBdr>
                    </w:div>
                  </w:divsChild>
                </w:div>
                <w:div w:id="2081948124">
                  <w:marLeft w:val="0"/>
                  <w:marRight w:val="0"/>
                  <w:marTop w:val="0"/>
                  <w:marBottom w:val="0"/>
                  <w:divBdr>
                    <w:top w:val="none" w:sz="0" w:space="0" w:color="auto"/>
                    <w:left w:val="none" w:sz="0" w:space="0" w:color="auto"/>
                    <w:bottom w:val="none" w:sz="0" w:space="0" w:color="auto"/>
                    <w:right w:val="none" w:sz="0" w:space="0" w:color="auto"/>
                  </w:divBdr>
                  <w:divsChild>
                    <w:div w:id="1104039878">
                      <w:marLeft w:val="0"/>
                      <w:marRight w:val="0"/>
                      <w:marTop w:val="0"/>
                      <w:marBottom w:val="0"/>
                      <w:divBdr>
                        <w:top w:val="none" w:sz="0" w:space="0" w:color="auto"/>
                        <w:left w:val="none" w:sz="0" w:space="0" w:color="auto"/>
                        <w:bottom w:val="none" w:sz="0" w:space="0" w:color="auto"/>
                        <w:right w:val="none" w:sz="0" w:space="0" w:color="auto"/>
                      </w:divBdr>
                    </w:div>
                  </w:divsChild>
                </w:div>
                <w:div w:id="1443497953">
                  <w:marLeft w:val="0"/>
                  <w:marRight w:val="0"/>
                  <w:marTop w:val="0"/>
                  <w:marBottom w:val="0"/>
                  <w:divBdr>
                    <w:top w:val="none" w:sz="0" w:space="0" w:color="auto"/>
                    <w:left w:val="none" w:sz="0" w:space="0" w:color="auto"/>
                    <w:bottom w:val="none" w:sz="0" w:space="0" w:color="auto"/>
                    <w:right w:val="none" w:sz="0" w:space="0" w:color="auto"/>
                  </w:divBdr>
                  <w:divsChild>
                    <w:div w:id="1798718717">
                      <w:marLeft w:val="0"/>
                      <w:marRight w:val="0"/>
                      <w:marTop w:val="0"/>
                      <w:marBottom w:val="0"/>
                      <w:divBdr>
                        <w:top w:val="none" w:sz="0" w:space="0" w:color="auto"/>
                        <w:left w:val="none" w:sz="0" w:space="0" w:color="auto"/>
                        <w:bottom w:val="none" w:sz="0" w:space="0" w:color="auto"/>
                        <w:right w:val="none" w:sz="0" w:space="0" w:color="auto"/>
                      </w:divBdr>
                    </w:div>
                    <w:div w:id="821894562">
                      <w:marLeft w:val="0"/>
                      <w:marRight w:val="0"/>
                      <w:marTop w:val="0"/>
                      <w:marBottom w:val="0"/>
                      <w:divBdr>
                        <w:top w:val="none" w:sz="0" w:space="0" w:color="auto"/>
                        <w:left w:val="none" w:sz="0" w:space="0" w:color="auto"/>
                        <w:bottom w:val="none" w:sz="0" w:space="0" w:color="auto"/>
                        <w:right w:val="none" w:sz="0" w:space="0" w:color="auto"/>
                      </w:divBdr>
                    </w:div>
                    <w:div w:id="1336226852">
                      <w:marLeft w:val="0"/>
                      <w:marRight w:val="0"/>
                      <w:marTop w:val="0"/>
                      <w:marBottom w:val="0"/>
                      <w:divBdr>
                        <w:top w:val="none" w:sz="0" w:space="0" w:color="auto"/>
                        <w:left w:val="none" w:sz="0" w:space="0" w:color="auto"/>
                        <w:bottom w:val="none" w:sz="0" w:space="0" w:color="auto"/>
                        <w:right w:val="none" w:sz="0" w:space="0" w:color="auto"/>
                      </w:divBdr>
                    </w:div>
                    <w:div w:id="1758285436">
                      <w:marLeft w:val="0"/>
                      <w:marRight w:val="0"/>
                      <w:marTop w:val="0"/>
                      <w:marBottom w:val="0"/>
                      <w:divBdr>
                        <w:top w:val="none" w:sz="0" w:space="0" w:color="auto"/>
                        <w:left w:val="none" w:sz="0" w:space="0" w:color="auto"/>
                        <w:bottom w:val="none" w:sz="0" w:space="0" w:color="auto"/>
                        <w:right w:val="none" w:sz="0" w:space="0" w:color="auto"/>
                      </w:divBdr>
                    </w:div>
                    <w:div w:id="282272619">
                      <w:marLeft w:val="0"/>
                      <w:marRight w:val="0"/>
                      <w:marTop w:val="0"/>
                      <w:marBottom w:val="0"/>
                      <w:divBdr>
                        <w:top w:val="none" w:sz="0" w:space="0" w:color="auto"/>
                        <w:left w:val="none" w:sz="0" w:space="0" w:color="auto"/>
                        <w:bottom w:val="none" w:sz="0" w:space="0" w:color="auto"/>
                        <w:right w:val="none" w:sz="0" w:space="0" w:color="auto"/>
                      </w:divBdr>
                    </w:div>
                  </w:divsChild>
                </w:div>
                <w:div w:id="1691028494">
                  <w:marLeft w:val="0"/>
                  <w:marRight w:val="0"/>
                  <w:marTop w:val="0"/>
                  <w:marBottom w:val="0"/>
                  <w:divBdr>
                    <w:top w:val="none" w:sz="0" w:space="0" w:color="auto"/>
                    <w:left w:val="none" w:sz="0" w:space="0" w:color="auto"/>
                    <w:bottom w:val="none" w:sz="0" w:space="0" w:color="auto"/>
                    <w:right w:val="none" w:sz="0" w:space="0" w:color="auto"/>
                  </w:divBdr>
                  <w:divsChild>
                    <w:div w:id="1402095714">
                      <w:marLeft w:val="0"/>
                      <w:marRight w:val="0"/>
                      <w:marTop w:val="0"/>
                      <w:marBottom w:val="0"/>
                      <w:divBdr>
                        <w:top w:val="none" w:sz="0" w:space="0" w:color="auto"/>
                        <w:left w:val="none" w:sz="0" w:space="0" w:color="auto"/>
                        <w:bottom w:val="none" w:sz="0" w:space="0" w:color="auto"/>
                        <w:right w:val="none" w:sz="0" w:space="0" w:color="auto"/>
                      </w:divBdr>
                    </w:div>
                  </w:divsChild>
                </w:div>
                <w:div w:id="787161779">
                  <w:marLeft w:val="0"/>
                  <w:marRight w:val="0"/>
                  <w:marTop w:val="0"/>
                  <w:marBottom w:val="0"/>
                  <w:divBdr>
                    <w:top w:val="none" w:sz="0" w:space="0" w:color="auto"/>
                    <w:left w:val="none" w:sz="0" w:space="0" w:color="auto"/>
                    <w:bottom w:val="none" w:sz="0" w:space="0" w:color="auto"/>
                    <w:right w:val="none" w:sz="0" w:space="0" w:color="auto"/>
                  </w:divBdr>
                  <w:divsChild>
                    <w:div w:id="2082290813">
                      <w:marLeft w:val="0"/>
                      <w:marRight w:val="0"/>
                      <w:marTop w:val="0"/>
                      <w:marBottom w:val="0"/>
                      <w:divBdr>
                        <w:top w:val="none" w:sz="0" w:space="0" w:color="auto"/>
                        <w:left w:val="none" w:sz="0" w:space="0" w:color="auto"/>
                        <w:bottom w:val="none" w:sz="0" w:space="0" w:color="auto"/>
                        <w:right w:val="none" w:sz="0" w:space="0" w:color="auto"/>
                      </w:divBdr>
                    </w:div>
                  </w:divsChild>
                </w:div>
                <w:div w:id="1058817108">
                  <w:marLeft w:val="0"/>
                  <w:marRight w:val="0"/>
                  <w:marTop w:val="0"/>
                  <w:marBottom w:val="0"/>
                  <w:divBdr>
                    <w:top w:val="none" w:sz="0" w:space="0" w:color="auto"/>
                    <w:left w:val="none" w:sz="0" w:space="0" w:color="auto"/>
                    <w:bottom w:val="none" w:sz="0" w:space="0" w:color="auto"/>
                    <w:right w:val="none" w:sz="0" w:space="0" w:color="auto"/>
                  </w:divBdr>
                  <w:divsChild>
                    <w:div w:id="1036471610">
                      <w:marLeft w:val="0"/>
                      <w:marRight w:val="0"/>
                      <w:marTop w:val="0"/>
                      <w:marBottom w:val="0"/>
                      <w:divBdr>
                        <w:top w:val="none" w:sz="0" w:space="0" w:color="auto"/>
                        <w:left w:val="none" w:sz="0" w:space="0" w:color="auto"/>
                        <w:bottom w:val="none" w:sz="0" w:space="0" w:color="auto"/>
                        <w:right w:val="none" w:sz="0" w:space="0" w:color="auto"/>
                      </w:divBdr>
                    </w:div>
                  </w:divsChild>
                </w:div>
                <w:div w:id="895894870">
                  <w:marLeft w:val="0"/>
                  <w:marRight w:val="0"/>
                  <w:marTop w:val="0"/>
                  <w:marBottom w:val="0"/>
                  <w:divBdr>
                    <w:top w:val="none" w:sz="0" w:space="0" w:color="auto"/>
                    <w:left w:val="none" w:sz="0" w:space="0" w:color="auto"/>
                    <w:bottom w:val="none" w:sz="0" w:space="0" w:color="auto"/>
                    <w:right w:val="none" w:sz="0" w:space="0" w:color="auto"/>
                  </w:divBdr>
                  <w:divsChild>
                    <w:div w:id="171365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6845">
          <w:marLeft w:val="0"/>
          <w:marRight w:val="0"/>
          <w:marTop w:val="0"/>
          <w:marBottom w:val="0"/>
          <w:divBdr>
            <w:top w:val="none" w:sz="0" w:space="0" w:color="auto"/>
            <w:left w:val="none" w:sz="0" w:space="0" w:color="auto"/>
            <w:bottom w:val="none" w:sz="0" w:space="0" w:color="auto"/>
            <w:right w:val="none" w:sz="0" w:space="0" w:color="auto"/>
          </w:divBdr>
        </w:div>
      </w:divsChild>
    </w:div>
    <w:div w:id="732168211">
      <w:bodyDiv w:val="1"/>
      <w:marLeft w:val="0"/>
      <w:marRight w:val="0"/>
      <w:marTop w:val="0"/>
      <w:marBottom w:val="0"/>
      <w:divBdr>
        <w:top w:val="none" w:sz="0" w:space="0" w:color="auto"/>
        <w:left w:val="none" w:sz="0" w:space="0" w:color="auto"/>
        <w:bottom w:val="none" w:sz="0" w:space="0" w:color="auto"/>
        <w:right w:val="none" w:sz="0" w:space="0" w:color="auto"/>
      </w:divBdr>
      <w:divsChild>
        <w:div w:id="242763475">
          <w:marLeft w:val="0"/>
          <w:marRight w:val="0"/>
          <w:marTop w:val="0"/>
          <w:marBottom w:val="0"/>
          <w:divBdr>
            <w:top w:val="none" w:sz="0" w:space="0" w:color="auto"/>
            <w:left w:val="none" w:sz="0" w:space="0" w:color="auto"/>
            <w:bottom w:val="none" w:sz="0" w:space="0" w:color="auto"/>
            <w:right w:val="none" w:sz="0" w:space="0" w:color="auto"/>
          </w:divBdr>
        </w:div>
        <w:div w:id="886599998">
          <w:marLeft w:val="0"/>
          <w:marRight w:val="0"/>
          <w:marTop w:val="0"/>
          <w:marBottom w:val="0"/>
          <w:divBdr>
            <w:top w:val="none" w:sz="0" w:space="0" w:color="auto"/>
            <w:left w:val="none" w:sz="0" w:space="0" w:color="auto"/>
            <w:bottom w:val="none" w:sz="0" w:space="0" w:color="auto"/>
            <w:right w:val="none" w:sz="0" w:space="0" w:color="auto"/>
          </w:divBdr>
        </w:div>
        <w:div w:id="1462308653">
          <w:marLeft w:val="0"/>
          <w:marRight w:val="0"/>
          <w:marTop w:val="0"/>
          <w:marBottom w:val="0"/>
          <w:divBdr>
            <w:top w:val="none" w:sz="0" w:space="0" w:color="auto"/>
            <w:left w:val="none" w:sz="0" w:space="0" w:color="auto"/>
            <w:bottom w:val="none" w:sz="0" w:space="0" w:color="auto"/>
            <w:right w:val="none" w:sz="0" w:space="0" w:color="auto"/>
          </w:divBdr>
        </w:div>
      </w:divsChild>
    </w:div>
    <w:div w:id="749502321">
      <w:bodyDiv w:val="1"/>
      <w:marLeft w:val="0"/>
      <w:marRight w:val="0"/>
      <w:marTop w:val="0"/>
      <w:marBottom w:val="0"/>
      <w:divBdr>
        <w:top w:val="none" w:sz="0" w:space="0" w:color="auto"/>
        <w:left w:val="none" w:sz="0" w:space="0" w:color="auto"/>
        <w:bottom w:val="none" w:sz="0" w:space="0" w:color="auto"/>
        <w:right w:val="none" w:sz="0" w:space="0" w:color="auto"/>
      </w:divBdr>
    </w:div>
    <w:div w:id="806777490">
      <w:bodyDiv w:val="1"/>
      <w:marLeft w:val="0"/>
      <w:marRight w:val="0"/>
      <w:marTop w:val="0"/>
      <w:marBottom w:val="0"/>
      <w:divBdr>
        <w:top w:val="none" w:sz="0" w:space="0" w:color="auto"/>
        <w:left w:val="none" w:sz="0" w:space="0" w:color="auto"/>
        <w:bottom w:val="none" w:sz="0" w:space="0" w:color="auto"/>
        <w:right w:val="none" w:sz="0" w:space="0" w:color="auto"/>
      </w:divBdr>
      <w:divsChild>
        <w:div w:id="2094663015">
          <w:marLeft w:val="0"/>
          <w:marRight w:val="0"/>
          <w:marTop w:val="0"/>
          <w:marBottom w:val="0"/>
          <w:divBdr>
            <w:top w:val="none" w:sz="0" w:space="0" w:color="auto"/>
            <w:left w:val="none" w:sz="0" w:space="0" w:color="auto"/>
            <w:bottom w:val="none" w:sz="0" w:space="0" w:color="auto"/>
            <w:right w:val="none" w:sz="0" w:space="0" w:color="auto"/>
          </w:divBdr>
        </w:div>
        <w:div w:id="1462269116">
          <w:marLeft w:val="0"/>
          <w:marRight w:val="0"/>
          <w:marTop w:val="0"/>
          <w:marBottom w:val="0"/>
          <w:divBdr>
            <w:top w:val="none" w:sz="0" w:space="0" w:color="auto"/>
            <w:left w:val="none" w:sz="0" w:space="0" w:color="auto"/>
            <w:bottom w:val="none" w:sz="0" w:space="0" w:color="auto"/>
            <w:right w:val="none" w:sz="0" w:space="0" w:color="auto"/>
          </w:divBdr>
        </w:div>
        <w:div w:id="1945965077">
          <w:marLeft w:val="0"/>
          <w:marRight w:val="0"/>
          <w:marTop w:val="0"/>
          <w:marBottom w:val="0"/>
          <w:divBdr>
            <w:top w:val="none" w:sz="0" w:space="0" w:color="auto"/>
            <w:left w:val="none" w:sz="0" w:space="0" w:color="auto"/>
            <w:bottom w:val="none" w:sz="0" w:space="0" w:color="auto"/>
            <w:right w:val="none" w:sz="0" w:space="0" w:color="auto"/>
          </w:divBdr>
        </w:div>
      </w:divsChild>
    </w:div>
    <w:div w:id="866022317">
      <w:bodyDiv w:val="1"/>
      <w:marLeft w:val="0"/>
      <w:marRight w:val="0"/>
      <w:marTop w:val="0"/>
      <w:marBottom w:val="0"/>
      <w:divBdr>
        <w:top w:val="none" w:sz="0" w:space="0" w:color="auto"/>
        <w:left w:val="none" w:sz="0" w:space="0" w:color="auto"/>
        <w:bottom w:val="none" w:sz="0" w:space="0" w:color="auto"/>
        <w:right w:val="none" w:sz="0" w:space="0" w:color="auto"/>
      </w:divBdr>
      <w:divsChild>
        <w:div w:id="1281372748">
          <w:marLeft w:val="0"/>
          <w:marRight w:val="0"/>
          <w:marTop w:val="0"/>
          <w:marBottom w:val="0"/>
          <w:divBdr>
            <w:top w:val="none" w:sz="0" w:space="0" w:color="auto"/>
            <w:left w:val="none" w:sz="0" w:space="0" w:color="auto"/>
            <w:bottom w:val="none" w:sz="0" w:space="0" w:color="auto"/>
            <w:right w:val="none" w:sz="0" w:space="0" w:color="auto"/>
          </w:divBdr>
        </w:div>
        <w:div w:id="497380435">
          <w:marLeft w:val="0"/>
          <w:marRight w:val="0"/>
          <w:marTop w:val="0"/>
          <w:marBottom w:val="0"/>
          <w:divBdr>
            <w:top w:val="none" w:sz="0" w:space="0" w:color="auto"/>
            <w:left w:val="none" w:sz="0" w:space="0" w:color="auto"/>
            <w:bottom w:val="none" w:sz="0" w:space="0" w:color="auto"/>
            <w:right w:val="none" w:sz="0" w:space="0" w:color="auto"/>
          </w:divBdr>
        </w:div>
        <w:div w:id="1612740891">
          <w:marLeft w:val="0"/>
          <w:marRight w:val="0"/>
          <w:marTop w:val="0"/>
          <w:marBottom w:val="0"/>
          <w:divBdr>
            <w:top w:val="none" w:sz="0" w:space="0" w:color="auto"/>
            <w:left w:val="none" w:sz="0" w:space="0" w:color="auto"/>
            <w:bottom w:val="none" w:sz="0" w:space="0" w:color="auto"/>
            <w:right w:val="none" w:sz="0" w:space="0" w:color="auto"/>
          </w:divBdr>
        </w:div>
      </w:divsChild>
    </w:div>
    <w:div w:id="953828814">
      <w:bodyDiv w:val="1"/>
      <w:marLeft w:val="0"/>
      <w:marRight w:val="0"/>
      <w:marTop w:val="0"/>
      <w:marBottom w:val="0"/>
      <w:divBdr>
        <w:top w:val="none" w:sz="0" w:space="0" w:color="auto"/>
        <w:left w:val="none" w:sz="0" w:space="0" w:color="auto"/>
        <w:bottom w:val="none" w:sz="0" w:space="0" w:color="auto"/>
        <w:right w:val="none" w:sz="0" w:space="0" w:color="auto"/>
      </w:divBdr>
      <w:divsChild>
        <w:div w:id="2090157631">
          <w:marLeft w:val="0"/>
          <w:marRight w:val="0"/>
          <w:marTop w:val="0"/>
          <w:marBottom w:val="0"/>
          <w:divBdr>
            <w:top w:val="none" w:sz="0" w:space="0" w:color="auto"/>
            <w:left w:val="none" w:sz="0" w:space="0" w:color="auto"/>
            <w:bottom w:val="none" w:sz="0" w:space="0" w:color="auto"/>
            <w:right w:val="none" w:sz="0" w:space="0" w:color="auto"/>
          </w:divBdr>
        </w:div>
        <w:div w:id="1876115739">
          <w:marLeft w:val="0"/>
          <w:marRight w:val="0"/>
          <w:marTop w:val="0"/>
          <w:marBottom w:val="0"/>
          <w:divBdr>
            <w:top w:val="none" w:sz="0" w:space="0" w:color="auto"/>
            <w:left w:val="none" w:sz="0" w:space="0" w:color="auto"/>
            <w:bottom w:val="none" w:sz="0" w:space="0" w:color="auto"/>
            <w:right w:val="none" w:sz="0" w:space="0" w:color="auto"/>
          </w:divBdr>
        </w:div>
        <w:div w:id="1207374606">
          <w:marLeft w:val="0"/>
          <w:marRight w:val="0"/>
          <w:marTop w:val="0"/>
          <w:marBottom w:val="0"/>
          <w:divBdr>
            <w:top w:val="none" w:sz="0" w:space="0" w:color="auto"/>
            <w:left w:val="none" w:sz="0" w:space="0" w:color="auto"/>
            <w:bottom w:val="none" w:sz="0" w:space="0" w:color="auto"/>
            <w:right w:val="none" w:sz="0" w:space="0" w:color="auto"/>
          </w:divBdr>
        </w:div>
        <w:div w:id="284626581">
          <w:marLeft w:val="0"/>
          <w:marRight w:val="0"/>
          <w:marTop w:val="0"/>
          <w:marBottom w:val="0"/>
          <w:divBdr>
            <w:top w:val="none" w:sz="0" w:space="0" w:color="auto"/>
            <w:left w:val="none" w:sz="0" w:space="0" w:color="auto"/>
            <w:bottom w:val="none" w:sz="0" w:space="0" w:color="auto"/>
            <w:right w:val="none" w:sz="0" w:space="0" w:color="auto"/>
          </w:divBdr>
        </w:div>
        <w:div w:id="1863593158">
          <w:marLeft w:val="0"/>
          <w:marRight w:val="0"/>
          <w:marTop w:val="0"/>
          <w:marBottom w:val="0"/>
          <w:divBdr>
            <w:top w:val="none" w:sz="0" w:space="0" w:color="auto"/>
            <w:left w:val="none" w:sz="0" w:space="0" w:color="auto"/>
            <w:bottom w:val="none" w:sz="0" w:space="0" w:color="auto"/>
            <w:right w:val="none" w:sz="0" w:space="0" w:color="auto"/>
          </w:divBdr>
        </w:div>
        <w:div w:id="1084688888">
          <w:marLeft w:val="0"/>
          <w:marRight w:val="0"/>
          <w:marTop w:val="0"/>
          <w:marBottom w:val="0"/>
          <w:divBdr>
            <w:top w:val="none" w:sz="0" w:space="0" w:color="auto"/>
            <w:left w:val="none" w:sz="0" w:space="0" w:color="auto"/>
            <w:bottom w:val="none" w:sz="0" w:space="0" w:color="auto"/>
            <w:right w:val="none" w:sz="0" w:space="0" w:color="auto"/>
          </w:divBdr>
        </w:div>
        <w:div w:id="1992753945">
          <w:marLeft w:val="0"/>
          <w:marRight w:val="0"/>
          <w:marTop w:val="0"/>
          <w:marBottom w:val="0"/>
          <w:divBdr>
            <w:top w:val="none" w:sz="0" w:space="0" w:color="auto"/>
            <w:left w:val="none" w:sz="0" w:space="0" w:color="auto"/>
            <w:bottom w:val="none" w:sz="0" w:space="0" w:color="auto"/>
            <w:right w:val="none" w:sz="0" w:space="0" w:color="auto"/>
          </w:divBdr>
        </w:div>
        <w:div w:id="1472822097">
          <w:marLeft w:val="0"/>
          <w:marRight w:val="0"/>
          <w:marTop w:val="0"/>
          <w:marBottom w:val="0"/>
          <w:divBdr>
            <w:top w:val="none" w:sz="0" w:space="0" w:color="auto"/>
            <w:left w:val="none" w:sz="0" w:space="0" w:color="auto"/>
            <w:bottom w:val="none" w:sz="0" w:space="0" w:color="auto"/>
            <w:right w:val="none" w:sz="0" w:space="0" w:color="auto"/>
          </w:divBdr>
        </w:div>
        <w:div w:id="2078438223">
          <w:marLeft w:val="0"/>
          <w:marRight w:val="0"/>
          <w:marTop w:val="0"/>
          <w:marBottom w:val="0"/>
          <w:divBdr>
            <w:top w:val="none" w:sz="0" w:space="0" w:color="auto"/>
            <w:left w:val="none" w:sz="0" w:space="0" w:color="auto"/>
            <w:bottom w:val="none" w:sz="0" w:space="0" w:color="auto"/>
            <w:right w:val="none" w:sz="0" w:space="0" w:color="auto"/>
          </w:divBdr>
        </w:div>
        <w:div w:id="1361204431">
          <w:marLeft w:val="0"/>
          <w:marRight w:val="0"/>
          <w:marTop w:val="0"/>
          <w:marBottom w:val="0"/>
          <w:divBdr>
            <w:top w:val="none" w:sz="0" w:space="0" w:color="auto"/>
            <w:left w:val="none" w:sz="0" w:space="0" w:color="auto"/>
            <w:bottom w:val="none" w:sz="0" w:space="0" w:color="auto"/>
            <w:right w:val="none" w:sz="0" w:space="0" w:color="auto"/>
          </w:divBdr>
        </w:div>
        <w:div w:id="667750836">
          <w:marLeft w:val="0"/>
          <w:marRight w:val="0"/>
          <w:marTop w:val="0"/>
          <w:marBottom w:val="0"/>
          <w:divBdr>
            <w:top w:val="none" w:sz="0" w:space="0" w:color="auto"/>
            <w:left w:val="none" w:sz="0" w:space="0" w:color="auto"/>
            <w:bottom w:val="none" w:sz="0" w:space="0" w:color="auto"/>
            <w:right w:val="none" w:sz="0" w:space="0" w:color="auto"/>
          </w:divBdr>
        </w:div>
        <w:div w:id="740906536">
          <w:marLeft w:val="0"/>
          <w:marRight w:val="0"/>
          <w:marTop w:val="0"/>
          <w:marBottom w:val="0"/>
          <w:divBdr>
            <w:top w:val="none" w:sz="0" w:space="0" w:color="auto"/>
            <w:left w:val="none" w:sz="0" w:space="0" w:color="auto"/>
            <w:bottom w:val="none" w:sz="0" w:space="0" w:color="auto"/>
            <w:right w:val="none" w:sz="0" w:space="0" w:color="auto"/>
          </w:divBdr>
        </w:div>
        <w:div w:id="1866208136">
          <w:marLeft w:val="0"/>
          <w:marRight w:val="0"/>
          <w:marTop w:val="0"/>
          <w:marBottom w:val="0"/>
          <w:divBdr>
            <w:top w:val="none" w:sz="0" w:space="0" w:color="auto"/>
            <w:left w:val="none" w:sz="0" w:space="0" w:color="auto"/>
            <w:bottom w:val="none" w:sz="0" w:space="0" w:color="auto"/>
            <w:right w:val="none" w:sz="0" w:space="0" w:color="auto"/>
          </w:divBdr>
          <w:divsChild>
            <w:div w:id="545263171">
              <w:marLeft w:val="0"/>
              <w:marRight w:val="0"/>
              <w:marTop w:val="0"/>
              <w:marBottom w:val="0"/>
              <w:divBdr>
                <w:top w:val="none" w:sz="0" w:space="0" w:color="auto"/>
                <w:left w:val="none" w:sz="0" w:space="0" w:color="auto"/>
                <w:bottom w:val="none" w:sz="0" w:space="0" w:color="auto"/>
                <w:right w:val="none" w:sz="0" w:space="0" w:color="auto"/>
              </w:divBdr>
            </w:div>
            <w:div w:id="579408630">
              <w:marLeft w:val="0"/>
              <w:marRight w:val="0"/>
              <w:marTop w:val="0"/>
              <w:marBottom w:val="0"/>
              <w:divBdr>
                <w:top w:val="none" w:sz="0" w:space="0" w:color="auto"/>
                <w:left w:val="none" w:sz="0" w:space="0" w:color="auto"/>
                <w:bottom w:val="none" w:sz="0" w:space="0" w:color="auto"/>
                <w:right w:val="none" w:sz="0" w:space="0" w:color="auto"/>
              </w:divBdr>
            </w:div>
          </w:divsChild>
        </w:div>
        <w:div w:id="1228103122">
          <w:marLeft w:val="0"/>
          <w:marRight w:val="0"/>
          <w:marTop w:val="0"/>
          <w:marBottom w:val="0"/>
          <w:divBdr>
            <w:top w:val="none" w:sz="0" w:space="0" w:color="auto"/>
            <w:left w:val="none" w:sz="0" w:space="0" w:color="auto"/>
            <w:bottom w:val="none" w:sz="0" w:space="0" w:color="auto"/>
            <w:right w:val="none" w:sz="0" w:space="0" w:color="auto"/>
          </w:divBdr>
        </w:div>
        <w:div w:id="1785803104">
          <w:marLeft w:val="0"/>
          <w:marRight w:val="0"/>
          <w:marTop w:val="0"/>
          <w:marBottom w:val="0"/>
          <w:divBdr>
            <w:top w:val="none" w:sz="0" w:space="0" w:color="auto"/>
            <w:left w:val="none" w:sz="0" w:space="0" w:color="auto"/>
            <w:bottom w:val="none" w:sz="0" w:space="0" w:color="auto"/>
            <w:right w:val="none" w:sz="0" w:space="0" w:color="auto"/>
          </w:divBdr>
        </w:div>
        <w:div w:id="994992253">
          <w:marLeft w:val="0"/>
          <w:marRight w:val="0"/>
          <w:marTop w:val="0"/>
          <w:marBottom w:val="0"/>
          <w:divBdr>
            <w:top w:val="none" w:sz="0" w:space="0" w:color="auto"/>
            <w:left w:val="none" w:sz="0" w:space="0" w:color="auto"/>
            <w:bottom w:val="none" w:sz="0" w:space="0" w:color="auto"/>
            <w:right w:val="none" w:sz="0" w:space="0" w:color="auto"/>
          </w:divBdr>
        </w:div>
        <w:div w:id="1173572936">
          <w:marLeft w:val="0"/>
          <w:marRight w:val="0"/>
          <w:marTop w:val="0"/>
          <w:marBottom w:val="0"/>
          <w:divBdr>
            <w:top w:val="none" w:sz="0" w:space="0" w:color="auto"/>
            <w:left w:val="none" w:sz="0" w:space="0" w:color="auto"/>
            <w:bottom w:val="none" w:sz="0" w:space="0" w:color="auto"/>
            <w:right w:val="none" w:sz="0" w:space="0" w:color="auto"/>
          </w:divBdr>
        </w:div>
        <w:div w:id="1946687116">
          <w:marLeft w:val="0"/>
          <w:marRight w:val="0"/>
          <w:marTop w:val="0"/>
          <w:marBottom w:val="0"/>
          <w:divBdr>
            <w:top w:val="none" w:sz="0" w:space="0" w:color="auto"/>
            <w:left w:val="none" w:sz="0" w:space="0" w:color="auto"/>
            <w:bottom w:val="none" w:sz="0" w:space="0" w:color="auto"/>
            <w:right w:val="none" w:sz="0" w:space="0" w:color="auto"/>
          </w:divBdr>
        </w:div>
        <w:div w:id="64301425">
          <w:marLeft w:val="0"/>
          <w:marRight w:val="0"/>
          <w:marTop w:val="0"/>
          <w:marBottom w:val="0"/>
          <w:divBdr>
            <w:top w:val="none" w:sz="0" w:space="0" w:color="auto"/>
            <w:left w:val="none" w:sz="0" w:space="0" w:color="auto"/>
            <w:bottom w:val="none" w:sz="0" w:space="0" w:color="auto"/>
            <w:right w:val="none" w:sz="0" w:space="0" w:color="auto"/>
          </w:divBdr>
        </w:div>
        <w:div w:id="1715352785">
          <w:marLeft w:val="0"/>
          <w:marRight w:val="0"/>
          <w:marTop w:val="0"/>
          <w:marBottom w:val="0"/>
          <w:divBdr>
            <w:top w:val="none" w:sz="0" w:space="0" w:color="auto"/>
            <w:left w:val="none" w:sz="0" w:space="0" w:color="auto"/>
            <w:bottom w:val="none" w:sz="0" w:space="0" w:color="auto"/>
            <w:right w:val="none" w:sz="0" w:space="0" w:color="auto"/>
          </w:divBdr>
        </w:div>
        <w:div w:id="1027098418">
          <w:marLeft w:val="0"/>
          <w:marRight w:val="0"/>
          <w:marTop w:val="0"/>
          <w:marBottom w:val="0"/>
          <w:divBdr>
            <w:top w:val="none" w:sz="0" w:space="0" w:color="auto"/>
            <w:left w:val="none" w:sz="0" w:space="0" w:color="auto"/>
            <w:bottom w:val="none" w:sz="0" w:space="0" w:color="auto"/>
            <w:right w:val="none" w:sz="0" w:space="0" w:color="auto"/>
          </w:divBdr>
        </w:div>
        <w:div w:id="1316030592">
          <w:marLeft w:val="0"/>
          <w:marRight w:val="0"/>
          <w:marTop w:val="0"/>
          <w:marBottom w:val="0"/>
          <w:divBdr>
            <w:top w:val="none" w:sz="0" w:space="0" w:color="auto"/>
            <w:left w:val="none" w:sz="0" w:space="0" w:color="auto"/>
            <w:bottom w:val="none" w:sz="0" w:space="0" w:color="auto"/>
            <w:right w:val="none" w:sz="0" w:space="0" w:color="auto"/>
          </w:divBdr>
        </w:div>
        <w:div w:id="494103123">
          <w:marLeft w:val="0"/>
          <w:marRight w:val="0"/>
          <w:marTop w:val="0"/>
          <w:marBottom w:val="0"/>
          <w:divBdr>
            <w:top w:val="none" w:sz="0" w:space="0" w:color="auto"/>
            <w:left w:val="none" w:sz="0" w:space="0" w:color="auto"/>
            <w:bottom w:val="none" w:sz="0" w:space="0" w:color="auto"/>
            <w:right w:val="none" w:sz="0" w:space="0" w:color="auto"/>
          </w:divBdr>
        </w:div>
        <w:div w:id="696151780">
          <w:marLeft w:val="0"/>
          <w:marRight w:val="0"/>
          <w:marTop w:val="0"/>
          <w:marBottom w:val="0"/>
          <w:divBdr>
            <w:top w:val="none" w:sz="0" w:space="0" w:color="auto"/>
            <w:left w:val="none" w:sz="0" w:space="0" w:color="auto"/>
            <w:bottom w:val="none" w:sz="0" w:space="0" w:color="auto"/>
            <w:right w:val="none" w:sz="0" w:space="0" w:color="auto"/>
          </w:divBdr>
        </w:div>
        <w:div w:id="1481966798">
          <w:marLeft w:val="0"/>
          <w:marRight w:val="0"/>
          <w:marTop w:val="0"/>
          <w:marBottom w:val="0"/>
          <w:divBdr>
            <w:top w:val="none" w:sz="0" w:space="0" w:color="auto"/>
            <w:left w:val="none" w:sz="0" w:space="0" w:color="auto"/>
            <w:bottom w:val="none" w:sz="0" w:space="0" w:color="auto"/>
            <w:right w:val="none" w:sz="0" w:space="0" w:color="auto"/>
          </w:divBdr>
        </w:div>
        <w:div w:id="1334989254">
          <w:marLeft w:val="0"/>
          <w:marRight w:val="0"/>
          <w:marTop w:val="0"/>
          <w:marBottom w:val="0"/>
          <w:divBdr>
            <w:top w:val="none" w:sz="0" w:space="0" w:color="auto"/>
            <w:left w:val="none" w:sz="0" w:space="0" w:color="auto"/>
            <w:bottom w:val="none" w:sz="0" w:space="0" w:color="auto"/>
            <w:right w:val="none" w:sz="0" w:space="0" w:color="auto"/>
          </w:divBdr>
        </w:div>
      </w:divsChild>
    </w:div>
    <w:div w:id="955410999">
      <w:bodyDiv w:val="1"/>
      <w:marLeft w:val="0"/>
      <w:marRight w:val="0"/>
      <w:marTop w:val="0"/>
      <w:marBottom w:val="0"/>
      <w:divBdr>
        <w:top w:val="none" w:sz="0" w:space="0" w:color="auto"/>
        <w:left w:val="none" w:sz="0" w:space="0" w:color="auto"/>
        <w:bottom w:val="none" w:sz="0" w:space="0" w:color="auto"/>
        <w:right w:val="none" w:sz="0" w:space="0" w:color="auto"/>
      </w:divBdr>
      <w:divsChild>
        <w:div w:id="719136288">
          <w:marLeft w:val="0"/>
          <w:marRight w:val="0"/>
          <w:marTop w:val="0"/>
          <w:marBottom w:val="0"/>
          <w:divBdr>
            <w:top w:val="none" w:sz="0" w:space="0" w:color="auto"/>
            <w:left w:val="none" w:sz="0" w:space="0" w:color="auto"/>
            <w:bottom w:val="none" w:sz="0" w:space="0" w:color="auto"/>
            <w:right w:val="none" w:sz="0" w:space="0" w:color="auto"/>
          </w:divBdr>
          <w:divsChild>
            <w:div w:id="1229337521">
              <w:marLeft w:val="0"/>
              <w:marRight w:val="0"/>
              <w:marTop w:val="0"/>
              <w:marBottom w:val="0"/>
              <w:divBdr>
                <w:top w:val="none" w:sz="0" w:space="0" w:color="auto"/>
                <w:left w:val="none" w:sz="0" w:space="0" w:color="auto"/>
                <w:bottom w:val="none" w:sz="0" w:space="0" w:color="auto"/>
                <w:right w:val="none" w:sz="0" w:space="0" w:color="auto"/>
              </w:divBdr>
            </w:div>
          </w:divsChild>
        </w:div>
        <w:div w:id="640966044">
          <w:marLeft w:val="0"/>
          <w:marRight w:val="0"/>
          <w:marTop w:val="0"/>
          <w:marBottom w:val="0"/>
          <w:divBdr>
            <w:top w:val="none" w:sz="0" w:space="0" w:color="auto"/>
            <w:left w:val="none" w:sz="0" w:space="0" w:color="auto"/>
            <w:bottom w:val="none" w:sz="0" w:space="0" w:color="auto"/>
            <w:right w:val="none" w:sz="0" w:space="0" w:color="auto"/>
          </w:divBdr>
        </w:div>
        <w:div w:id="1185636636">
          <w:marLeft w:val="0"/>
          <w:marRight w:val="0"/>
          <w:marTop w:val="0"/>
          <w:marBottom w:val="0"/>
          <w:divBdr>
            <w:top w:val="none" w:sz="0" w:space="0" w:color="auto"/>
            <w:left w:val="none" w:sz="0" w:space="0" w:color="auto"/>
            <w:bottom w:val="none" w:sz="0" w:space="0" w:color="auto"/>
            <w:right w:val="none" w:sz="0" w:space="0" w:color="auto"/>
          </w:divBdr>
        </w:div>
        <w:div w:id="43142223">
          <w:marLeft w:val="0"/>
          <w:marRight w:val="0"/>
          <w:marTop w:val="0"/>
          <w:marBottom w:val="0"/>
          <w:divBdr>
            <w:top w:val="none" w:sz="0" w:space="0" w:color="auto"/>
            <w:left w:val="none" w:sz="0" w:space="0" w:color="auto"/>
            <w:bottom w:val="none" w:sz="0" w:space="0" w:color="auto"/>
            <w:right w:val="none" w:sz="0" w:space="0" w:color="auto"/>
          </w:divBdr>
        </w:div>
        <w:div w:id="126441045">
          <w:marLeft w:val="0"/>
          <w:marRight w:val="0"/>
          <w:marTop w:val="0"/>
          <w:marBottom w:val="0"/>
          <w:divBdr>
            <w:top w:val="none" w:sz="0" w:space="0" w:color="auto"/>
            <w:left w:val="none" w:sz="0" w:space="0" w:color="auto"/>
            <w:bottom w:val="none" w:sz="0" w:space="0" w:color="auto"/>
            <w:right w:val="none" w:sz="0" w:space="0" w:color="auto"/>
          </w:divBdr>
        </w:div>
        <w:div w:id="167527504">
          <w:marLeft w:val="0"/>
          <w:marRight w:val="0"/>
          <w:marTop w:val="0"/>
          <w:marBottom w:val="0"/>
          <w:divBdr>
            <w:top w:val="none" w:sz="0" w:space="0" w:color="auto"/>
            <w:left w:val="none" w:sz="0" w:space="0" w:color="auto"/>
            <w:bottom w:val="none" w:sz="0" w:space="0" w:color="auto"/>
            <w:right w:val="none" w:sz="0" w:space="0" w:color="auto"/>
          </w:divBdr>
        </w:div>
        <w:div w:id="584270353">
          <w:marLeft w:val="0"/>
          <w:marRight w:val="0"/>
          <w:marTop w:val="0"/>
          <w:marBottom w:val="0"/>
          <w:divBdr>
            <w:top w:val="none" w:sz="0" w:space="0" w:color="auto"/>
            <w:left w:val="none" w:sz="0" w:space="0" w:color="auto"/>
            <w:bottom w:val="none" w:sz="0" w:space="0" w:color="auto"/>
            <w:right w:val="none" w:sz="0" w:space="0" w:color="auto"/>
          </w:divBdr>
          <w:divsChild>
            <w:div w:id="1186602524">
              <w:marLeft w:val="0"/>
              <w:marRight w:val="0"/>
              <w:marTop w:val="0"/>
              <w:marBottom w:val="0"/>
              <w:divBdr>
                <w:top w:val="none" w:sz="0" w:space="0" w:color="auto"/>
                <w:left w:val="none" w:sz="0" w:space="0" w:color="auto"/>
                <w:bottom w:val="none" w:sz="0" w:space="0" w:color="auto"/>
                <w:right w:val="none" w:sz="0" w:space="0" w:color="auto"/>
              </w:divBdr>
            </w:div>
            <w:div w:id="684938729">
              <w:marLeft w:val="0"/>
              <w:marRight w:val="0"/>
              <w:marTop w:val="0"/>
              <w:marBottom w:val="0"/>
              <w:divBdr>
                <w:top w:val="none" w:sz="0" w:space="0" w:color="auto"/>
                <w:left w:val="none" w:sz="0" w:space="0" w:color="auto"/>
                <w:bottom w:val="none" w:sz="0" w:space="0" w:color="auto"/>
                <w:right w:val="none" w:sz="0" w:space="0" w:color="auto"/>
              </w:divBdr>
            </w:div>
            <w:div w:id="931083629">
              <w:marLeft w:val="0"/>
              <w:marRight w:val="0"/>
              <w:marTop w:val="0"/>
              <w:marBottom w:val="0"/>
              <w:divBdr>
                <w:top w:val="none" w:sz="0" w:space="0" w:color="auto"/>
                <w:left w:val="none" w:sz="0" w:space="0" w:color="auto"/>
                <w:bottom w:val="none" w:sz="0" w:space="0" w:color="auto"/>
                <w:right w:val="none" w:sz="0" w:space="0" w:color="auto"/>
              </w:divBdr>
            </w:div>
          </w:divsChild>
        </w:div>
        <w:div w:id="118914155">
          <w:marLeft w:val="0"/>
          <w:marRight w:val="0"/>
          <w:marTop w:val="0"/>
          <w:marBottom w:val="0"/>
          <w:divBdr>
            <w:top w:val="none" w:sz="0" w:space="0" w:color="auto"/>
            <w:left w:val="none" w:sz="0" w:space="0" w:color="auto"/>
            <w:bottom w:val="none" w:sz="0" w:space="0" w:color="auto"/>
            <w:right w:val="none" w:sz="0" w:space="0" w:color="auto"/>
          </w:divBdr>
          <w:divsChild>
            <w:div w:id="1697468107">
              <w:marLeft w:val="0"/>
              <w:marRight w:val="0"/>
              <w:marTop w:val="0"/>
              <w:marBottom w:val="0"/>
              <w:divBdr>
                <w:top w:val="none" w:sz="0" w:space="0" w:color="auto"/>
                <w:left w:val="none" w:sz="0" w:space="0" w:color="auto"/>
                <w:bottom w:val="none" w:sz="0" w:space="0" w:color="auto"/>
                <w:right w:val="none" w:sz="0" w:space="0" w:color="auto"/>
              </w:divBdr>
            </w:div>
            <w:div w:id="1803647497">
              <w:marLeft w:val="0"/>
              <w:marRight w:val="0"/>
              <w:marTop w:val="0"/>
              <w:marBottom w:val="0"/>
              <w:divBdr>
                <w:top w:val="none" w:sz="0" w:space="0" w:color="auto"/>
                <w:left w:val="none" w:sz="0" w:space="0" w:color="auto"/>
                <w:bottom w:val="none" w:sz="0" w:space="0" w:color="auto"/>
                <w:right w:val="none" w:sz="0" w:space="0" w:color="auto"/>
              </w:divBdr>
            </w:div>
            <w:div w:id="1212225833">
              <w:marLeft w:val="0"/>
              <w:marRight w:val="0"/>
              <w:marTop w:val="0"/>
              <w:marBottom w:val="0"/>
              <w:divBdr>
                <w:top w:val="none" w:sz="0" w:space="0" w:color="auto"/>
                <w:left w:val="none" w:sz="0" w:space="0" w:color="auto"/>
                <w:bottom w:val="none" w:sz="0" w:space="0" w:color="auto"/>
                <w:right w:val="none" w:sz="0" w:space="0" w:color="auto"/>
              </w:divBdr>
            </w:div>
            <w:div w:id="1195584098">
              <w:marLeft w:val="0"/>
              <w:marRight w:val="0"/>
              <w:marTop w:val="0"/>
              <w:marBottom w:val="0"/>
              <w:divBdr>
                <w:top w:val="none" w:sz="0" w:space="0" w:color="auto"/>
                <w:left w:val="none" w:sz="0" w:space="0" w:color="auto"/>
                <w:bottom w:val="none" w:sz="0" w:space="0" w:color="auto"/>
                <w:right w:val="none" w:sz="0" w:space="0" w:color="auto"/>
              </w:divBdr>
            </w:div>
            <w:div w:id="77334188">
              <w:marLeft w:val="0"/>
              <w:marRight w:val="0"/>
              <w:marTop w:val="0"/>
              <w:marBottom w:val="0"/>
              <w:divBdr>
                <w:top w:val="none" w:sz="0" w:space="0" w:color="auto"/>
                <w:left w:val="none" w:sz="0" w:space="0" w:color="auto"/>
                <w:bottom w:val="none" w:sz="0" w:space="0" w:color="auto"/>
                <w:right w:val="none" w:sz="0" w:space="0" w:color="auto"/>
              </w:divBdr>
            </w:div>
          </w:divsChild>
        </w:div>
        <w:div w:id="1189441718">
          <w:marLeft w:val="0"/>
          <w:marRight w:val="0"/>
          <w:marTop w:val="0"/>
          <w:marBottom w:val="0"/>
          <w:divBdr>
            <w:top w:val="none" w:sz="0" w:space="0" w:color="auto"/>
            <w:left w:val="none" w:sz="0" w:space="0" w:color="auto"/>
            <w:bottom w:val="none" w:sz="0" w:space="0" w:color="auto"/>
            <w:right w:val="none" w:sz="0" w:space="0" w:color="auto"/>
          </w:divBdr>
        </w:div>
        <w:div w:id="222720661">
          <w:marLeft w:val="0"/>
          <w:marRight w:val="0"/>
          <w:marTop w:val="0"/>
          <w:marBottom w:val="0"/>
          <w:divBdr>
            <w:top w:val="none" w:sz="0" w:space="0" w:color="auto"/>
            <w:left w:val="none" w:sz="0" w:space="0" w:color="auto"/>
            <w:bottom w:val="none" w:sz="0" w:space="0" w:color="auto"/>
            <w:right w:val="none" w:sz="0" w:space="0" w:color="auto"/>
          </w:divBdr>
        </w:div>
        <w:div w:id="1860730277">
          <w:marLeft w:val="0"/>
          <w:marRight w:val="0"/>
          <w:marTop w:val="0"/>
          <w:marBottom w:val="0"/>
          <w:divBdr>
            <w:top w:val="none" w:sz="0" w:space="0" w:color="auto"/>
            <w:left w:val="none" w:sz="0" w:space="0" w:color="auto"/>
            <w:bottom w:val="none" w:sz="0" w:space="0" w:color="auto"/>
            <w:right w:val="none" w:sz="0" w:space="0" w:color="auto"/>
          </w:divBdr>
        </w:div>
        <w:div w:id="1644122298">
          <w:marLeft w:val="0"/>
          <w:marRight w:val="0"/>
          <w:marTop w:val="0"/>
          <w:marBottom w:val="0"/>
          <w:divBdr>
            <w:top w:val="none" w:sz="0" w:space="0" w:color="auto"/>
            <w:left w:val="none" w:sz="0" w:space="0" w:color="auto"/>
            <w:bottom w:val="none" w:sz="0" w:space="0" w:color="auto"/>
            <w:right w:val="none" w:sz="0" w:space="0" w:color="auto"/>
          </w:divBdr>
        </w:div>
        <w:div w:id="2095975692">
          <w:marLeft w:val="0"/>
          <w:marRight w:val="0"/>
          <w:marTop w:val="0"/>
          <w:marBottom w:val="0"/>
          <w:divBdr>
            <w:top w:val="none" w:sz="0" w:space="0" w:color="auto"/>
            <w:left w:val="none" w:sz="0" w:space="0" w:color="auto"/>
            <w:bottom w:val="none" w:sz="0" w:space="0" w:color="auto"/>
            <w:right w:val="none" w:sz="0" w:space="0" w:color="auto"/>
          </w:divBdr>
        </w:div>
        <w:div w:id="11499261">
          <w:marLeft w:val="0"/>
          <w:marRight w:val="0"/>
          <w:marTop w:val="0"/>
          <w:marBottom w:val="0"/>
          <w:divBdr>
            <w:top w:val="none" w:sz="0" w:space="0" w:color="auto"/>
            <w:left w:val="none" w:sz="0" w:space="0" w:color="auto"/>
            <w:bottom w:val="none" w:sz="0" w:space="0" w:color="auto"/>
            <w:right w:val="none" w:sz="0" w:space="0" w:color="auto"/>
          </w:divBdr>
        </w:div>
        <w:div w:id="60295707">
          <w:marLeft w:val="0"/>
          <w:marRight w:val="0"/>
          <w:marTop w:val="0"/>
          <w:marBottom w:val="0"/>
          <w:divBdr>
            <w:top w:val="none" w:sz="0" w:space="0" w:color="auto"/>
            <w:left w:val="none" w:sz="0" w:space="0" w:color="auto"/>
            <w:bottom w:val="none" w:sz="0" w:space="0" w:color="auto"/>
            <w:right w:val="none" w:sz="0" w:space="0" w:color="auto"/>
          </w:divBdr>
        </w:div>
        <w:div w:id="1181119980">
          <w:marLeft w:val="0"/>
          <w:marRight w:val="0"/>
          <w:marTop w:val="0"/>
          <w:marBottom w:val="0"/>
          <w:divBdr>
            <w:top w:val="none" w:sz="0" w:space="0" w:color="auto"/>
            <w:left w:val="none" w:sz="0" w:space="0" w:color="auto"/>
            <w:bottom w:val="none" w:sz="0" w:space="0" w:color="auto"/>
            <w:right w:val="none" w:sz="0" w:space="0" w:color="auto"/>
          </w:divBdr>
        </w:div>
        <w:div w:id="58868068">
          <w:marLeft w:val="0"/>
          <w:marRight w:val="0"/>
          <w:marTop w:val="0"/>
          <w:marBottom w:val="0"/>
          <w:divBdr>
            <w:top w:val="none" w:sz="0" w:space="0" w:color="auto"/>
            <w:left w:val="none" w:sz="0" w:space="0" w:color="auto"/>
            <w:bottom w:val="none" w:sz="0" w:space="0" w:color="auto"/>
            <w:right w:val="none" w:sz="0" w:space="0" w:color="auto"/>
          </w:divBdr>
        </w:div>
        <w:div w:id="1091857586">
          <w:marLeft w:val="0"/>
          <w:marRight w:val="0"/>
          <w:marTop w:val="0"/>
          <w:marBottom w:val="0"/>
          <w:divBdr>
            <w:top w:val="none" w:sz="0" w:space="0" w:color="auto"/>
            <w:left w:val="none" w:sz="0" w:space="0" w:color="auto"/>
            <w:bottom w:val="none" w:sz="0" w:space="0" w:color="auto"/>
            <w:right w:val="none" w:sz="0" w:space="0" w:color="auto"/>
          </w:divBdr>
        </w:div>
        <w:div w:id="143090021">
          <w:marLeft w:val="0"/>
          <w:marRight w:val="0"/>
          <w:marTop w:val="0"/>
          <w:marBottom w:val="0"/>
          <w:divBdr>
            <w:top w:val="none" w:sz="0" w:space="0" w:color="auto"/>
            <w:left w:val="none" w:sz="0" w:space="0" w:color="auto"/>
            <w:bottom w:val="none" w:sz="0" w:space="0" w:color="auto"/>
            <w:right w:val="none" w:sz="0" w:space="0" w:color="auto"/>
          </w:divBdr>
        </w:div>
        <w:div w:id="216405006">
          <w:marLeft w:val="0"/>
          <w:marRight w:val="0"/>
          <w:marTop w:val="0"/>
          <w:marBottom w:val="0"/>
          <w:divBdr>
            <w:top w:val="none" w:sz="0" w:space="0" w:color="auto"/>
            <w:left w:val="none" w:sz="0" w:space="0" w:color="auto"/>
            <w:bottom w:val="none" w:sz="0" w:space="0" w:color="auto"/>
            <w:right w:val="none" w:sz="0" w:space="0" w:color="auto"/>
          </w:divBdr>
        </w:div>
        <w:div w:id="2097087767">
          <w:marLeft w:val="0"/>
          <w:marRight w:val="0"/>
          <w:marTop w:val="0"/>
          <w:marBottom w:val="0"/>
          <w:divBdr>
            <w:top w:val="none" w:sz="0" w:space="0" w:color="auto"/>
            <w:left w:val="none" w:sz="0" w:space="0" w:color="auto"/>
            <w:bottom w:val="none" w:sz="0" w:space="0" w:color="auto"/>
            <w:right w:val="none" w:sz="0" w:space="0" w:color="auto"/>
          </w:divBdr>
        </w:div>
        <w:div w:id="989864124">
          <w:marLeft w:val="0"/>
          <w:marRight w:val="0"/>
          <w:marTop w:val="0"/>
          <w:marBottom w:val="0"/>
          <w:divBdr>
            <w:top w:val="none" w:sz="0" w:space="0" w:color="auto"/>
            <w:left w:val="none" w:sz="0" w:space="0" w:color="auto"/>
            <w:bottom w:val="none" w:sz="0" w:space="0" w:color="auto"/>
            <w:right w:val="none" w:sz="0" w:space="0" w:color="auto"/>
          </w:divBdr>
        </w:div>
        <w:div w:id="1742752657">
          <w:marLeft w:val="0"/>
          <w:marRight w:val="0"/>
          <w:marTop w:val="0"/>
          <w:marBottom w:val="0"/>
          <w:divBdr>
            <w:top w:val="none" w:sz="0" w:space="0" w:color="auto"/>
            <w:left w:val="none" w:sz="0" w:space="0" w:color="auto"/>
            <w:bottom w:val="none" w:sz="0" w:space="0" w:color="auto"/>
            <w:right w:val="none" w:sz="0" w:space="0" w:color="auto"/>
          </w:divBdr>
        </w:div>
        <w:div w:id="352651980">
          <w:marLeft w:val="0"/>
          <w:marRight w:val="0"/>
          <w:marTop w:val="0"/>
          <w:marBottom w:val="0"/>
          <w:divBdr>
            <w:top w:val="none" w:sz="0" w:space="0" w:color="auto"/>
            <w:left w:val="none" w:sz="0" w:space="0" w:color="auto"/>
            <w:bottom w:val="none" w:sz="0" w:space="0" w:color="auto"/>
            <w:right w:val="none" w:sz="0" w:space="0" w:color="auto"/>
          </w:divBdr>
        </w:div>
        <w:div w:id="1322582716">
          <w:marLeft w:val="0"/>
          <w:marRight w:val="0"/>
          <w:marTop w:val="0"/>
          <w:marBottom w:val="0"/>
          <w:divBdr>
            <w:top w:val="none" w:sz="0" w:space="0" w:color="auto"/>
            <w:left w:val="none" w:sz="0" w:space="0" w:color="auto"/>
            <w:bottom w:val="none" w:sz="0" w:space="0" w:color="auto"/>
            <w:right w:val="none" w:sz="0" w:space="0" w:color="auto"/>
          </w:divBdr>
        </w:div>
        <w:div w:id="1605764698">
          <w:marLeft w:val="0"/>
          <w:marRight w:val="0"/>
          <w:marTop w:val="0"/>
          <w:marBottom w:val="0"/>
          <w:divBdr>
            <w:top w:val="none" w:sz="0" w:space="0" w:color="auto"/>
            <w:left w:val="none" w:sz="0" w:space="0" w:color="auto"/>
            <w:bottom w:val="none" w:sz="0" w:space="0" w:color="auto"/>
            <w:right w:val="none" w:sz="0" w:space="0" w:color="auto"/>
          </w:divBdr>
        </w:div>
        <w:div w:id="925961330">
          <w:marLeft w:val="0"/>
          <w:marRight w:val="0"/>
          <w:marTop w:val="0"/>
          <w:marBottom w:val="0"/>
          <w:divBdr>
            <w:top w:val="none" w:sz="0" w:space="0" w:color="auto"/>
            <w:left w:val="none" w:sz="0" w:space="0" w:color="auto"/>
            <w:bottom w:val="none" w:sz="0" w:space="0" w:color="auto"/>
            <w:right w:val="none" w:sz="0" w:space="0" w:color="auto"/>
          </w:divBdr>
        </w:div>
        <w:div w:id="2144155455">
          <w:marLeft w:val="0"/>
          <w:marRight w:val="0"/>
          <w:marTop w:val="0"/>
          <w:marBottom w:val="0"/>
          <w:divBdr>
            <w:top w:val="none" w:sz="0" w:space="0" w:color="auto"/>
            <w:left w:val="none" w:sz="0" w:space="0" w:color="auto"/>
            <w:bottom w:val="none" w:sz="0" w:space="0" w:color="auto"/>
            <w:right w:val="none" w:sz="0" w:space="0" w:color="auto"/>
          </w:divBdr>
        </w:div>
        <w:div w:id="1943804768">
          <w:marLeft w:val="0"/>
          <w:marRight w:val="0"/>
          <w:marTop w:val="0"/>
          <w:marBottom w:val="0"/>
          <w:divBdr>
            <w:top w:val="none" w:sz="0" w:space="0" w:color="auto"/>
            <w:left w:val="none" w:sz="0" w:space="0" w:color="auto"/>
            <w:bottom w:val="none" w:sz="0" w:space="0" w:color="auto"/>
            <w:right w:val="none" w:sz="0" w:space="0" w:color="auto"/>
          </w:divBdr>
        </w:div>
        <w:div w:id="1407341407">
          <w:marLeft w:val="0"/>
          <w:marRight w:val="0"/>
          <w:marTop w:val="0"/>
          <w:marBottom w:val="0"/>
          <w:divBdr>
            <w:top w:val="none" w:sz="0" w:space="0" w:color="auto"/>
            <w:left w:val="none" w:sz="0" w:space="0" w:color="auto"/>
            <w:bottom w:val="none" w:sz="0" w:space="0" w:color="auto"/>
            <w:right w:val="none" w:sz="0" w:space="0" w:color="auto"/>
          </w:divBdr>
        </w:div>
        <w:div w:id="2001544603">
          <w:marLeft w:val="0"/>
          <w:marRight w:val="0"/>
          <w:marTop w:val="0"/>
          <w:marBottom w:val="0"/>
          <w:divBdr>
            <w:top w:val="none" w:sz="0" w:space="0" w:color="auto"/>
            <w:left w:val="none" w:sz="0" w:space="0" w:color="auto"/>
            <w:bottom w:val="none" w:sz="0" w:space="0" w:color="auto"/>
            <w:right w:val="none" w:sz="0" w:space="0" w:color="auto"/>
          </w:divBdr>
        </w:div>
        <w:div w:id="767039449">
          <w:marLeft w:val="0"/>
          <w:marRight w:val="0"/>
          <w:marTop w:val="0"/>
          <w:marBottom w:val="0"/>
          <w:divBdr>
            <w:top w:val="none" w:sz="0" w:space="0" w:color="auto"/>
            <w:left w:val="none" w:sz="0" w:space="0" w:color="auto"/>
            <w:bottom w:val="none" w:sz="0" w:space="0" w:color="auto"/>
            <w:right w:val="none" w:sz="0" w:space="0" w:color="auto"/>
          </w:divBdr>
        </w:div>
        <w:div w:id="1693844043">
          <w:marLeft w:val="0"/>
          <w:marRight w:val="0"/>
          <w:marTop w:val="0"/>
          <w:marBottom w:val="0"/>
          <w:divBdr>
            <w:top w:val="none" w:sz="0" w:space="0" w:color="auto"/>
            <w:left w:val="none" w:sz="0" w:space="0" w:color="auto"/>
            <w:bottom w:val="none" w:sz="0" w:space="0" w:color="auto"/>
            <w:right w:val="none" w:sz="0" w:space="0" w:color="auto"/>
          </w:divBdr>
        </w:div>
        <w:div w:id="1955478600">
          <w:marLeft w:val="0"/>
          <w:marRight w:val="0"/>
          <w:marTop w:val="0"/>
          <w:marBottom w:val="0"/>
          <w:divBdr>
            <w:top w:val="none" w:sz="0" w:space="0" w:color="auto"/>
            <w:left w:val="none" w:sz="0" w:space="0" w:color="auto"/>
            <w:bottom w:val="none" w:sz="0" w:space="0" w:color="auto"/>
            <w:right w:val="none" w:sz="0" w:space="0" w:color="auto"/>
          </w:divBdr>
        </w:div>
        <w:div w:id="1100758769">
          <w:marLeft w:val="0"/>
          <w:marRight w:val="0"/>
          <w:marTop w:val="0"/>
          <w:marBottom w:val="0"/>
          <w:divBdr>
            <w:top w:val="none" w:sz="0" w:space="0" w:color="auto"/>
            <w:left w:val="none" w:sz="0" w:space="0" w:color="auto"/>
            <w:bottom w:val="none" w:sz="0" w:space="0" w:color="auto"/>
            <w:right w:val="none" w:sz="0" w:space="0" w:color="auto"/>
          </w:divBdr>
        </w:div>
        <w:div w:id="1171876691">
          <w:marLeft w:val="0"/>
          <w:marRight w:val="0"/>
          <w:marTop w:val="0"/>
          <w:marBottom w:val="0"/>
          <w:divBdr>
            <w:top w:val="none" w:sz="0" w:space="0" w:color="auto"/>
            <w:left w:val="none" w:sz="0" w:space="0" w:color="auto"/>
            <w:bottom w:val="none" w:sz="0" w:space="0" w:color="auto"/>
            <w:right w:val="none" w:sz="0" w:space="0" w:color="auto"/>
          </w:divBdr>
        </w:div>
        <w:div w:id="124784047">
          <w:marLeft w:val="0"/>
          <w:marRight w:val="0"/>
          <w:marTop w:val="0"/>
          <w:marBottom w:val="0"/>
          <w:divBdr>
            <w:top w:val="none" w:sz="0" w:space="0" w:color="auto"/>
            <w:left w:val="none" w:sz="0" w:space="0" w:color="auto"/>
            <w:bottom w:val="none" w:sz="0" w:space="0" w:color="auto"/>
            <w:right w:val="none" w:sz="0" w:space="0" w:color="auto"/>
          </w:divBdr>
        </w:div>
        <w:div w:id="1810977485">
          <w:marLeft w:val="0"/>
          <w:marRight w:val="0"/>
          <w:marTop w:val="0"/>
          <w:marBottom w:val="0"/>
          <w:divBdr>
            <w:top w:val="none" w:sz="0" w:space="0" w:color="auto"/>
            <w:left w:val="none" w:sz="0" w:space="0" w:color="auto"/>
            <w:bottom w:val="none" w:sz="0" w:space="0" w:color="auto"/>
            <w:right w:val="none" w:sz="0" w:space="0" w:color="auto"/>
          </w:divBdr>
        </w:div>
        <w:div w:id="869875662">
          <w:marLeft w:val="0"/>
          <w:marRight w:val="0"/>
          <w:marTop w:val="0"/>
          <w:marBottom w:val="0"/>
          <w:divBdr>
            <w:top w:val="none" w:sz="0" w:space="0" w:color="auto"/>
            <w:left w:val="none" w:sz="0" w:space="0" w:color="auto"/>
            <w:bottom w:val="none" w:sz="0" w:space="0" w:color="auto"/>
            <w:right w:val="none" w:sz="0" w:space="0" w:color="auto"/>
          </w:divBdr>
        </w:div>
        <w:div w:id="1833988186">
          <w:marLeft w:val="0"/>
          <w:marRight w:val="0"/>
          <w:marTop w:val="0"/>
          <w:marBottom w:val="0"/>
          <w:divBdr>
            <w:top w:val="none" w:sz="0" w:space="0" w:color="auto"/>
            <w:left w:val="none" w:sz="0" w:space="0" w:color="auto"/>
            <w:bottom w:val="none" w:sz="0" w:space="0" w:color="auto"/>
            <w:right w:val="none" w:sz="0" w:space="0" w:color="auto"/>
          </w:divBdr>
        </w:div>
        <w:div w:id="1658848491">
          <w:marLeft w:val="0"/>
          <w:marRight w:val="0"/>
          <w:marTop w:val="0"/>
          <w:marBottom w:val="0"/>
          <w:divBdr>
            <w:top w:val="none" w:sz="0" w:space="0" w:color="auto"/>
            <w:left w:val="none" w:sz="0" w:space="0" w:color="auto"/>
            <w:bottom w:val="none" w:sz="0" w:space="0" w:color="auto"/>
            <w:right w:val="none" w:sz="0" w:space="0" w:color="auto"/>
          </w:divBdr>
        </w:div>
        <w:div w:id="707947246">
          <w:marLeft w:val="0"/>
          <w:marRight w:val="0"/>
          <w:marTop w:val="0"/>
          <w:marBottom w:val="0"/>
          <w:divBdr>
            <w:top w:val="none" w:sz="0" w:space="0" w:color="auto"/>
            <w:left w:val="none" w:sz="0" w:space="0" w:color="auto"/>
            <w:bottom w:val="none" w:sz="0" w:space="0" w:color="auto"/>
            <w:right w:val="none" w:sz="0" w:space="0" w:color="auto"/>
          </w:divBdr>
        </w:div>
        <w:div w:id="1568422430">
          <w:marLeft w:val="0"/>
          <w:marRight w:val="0"/>
          <w:marTop w:val="0"/>
          <w:marBottom w:val="0"/>
          <w:divBdr>
            <w:top w:val="none" w:sz="0" w:space="0" w:color="auto"/>
            <w:left w:val="none" w:sz="0" w:space="0" w:color="auto"/>
            <w:bottom w:val="none" w:sz="0" w:space="0" w:color="auto"/>
            <w:right w:val="none" w:sz="0" w:space="0" w:color="auto"/>
          </w:divBdr>
        </w:div>
      </w:divsChild>
    </w:div>
    <w:div w:id="972832922">
      <w:bodyDiv w:val="1"/>
      <w:marLeft w:val="0"/>
      <w:marRight w:val="0"/>
      <w:marTop w:val="0"/>
      <w:marBottom w:val="0"/>
      <w:divBdr>
        <w:top w:val="none" w:sz="0" w:space="0" w:color="auto"/>
        <w:left w:val="none" w:sz="0" w:space="0" w:color="auto"/>
        <w:bottom w:val="none" w:sz="0" w:space="0" w:color="auto"/>
        <w:right w:val="none" w:sz="0" w:space="0" w:color="auto"/>
      </w:divBdr>
    </w:div>
    <w:div w:id="978993093">
      <w:bodyDiv w:val="1"/>
      <w:marLeft w:val="0"/>
      <w:marRight w:val="0"/>
      <w:marTop w:val="0"/>
      <w:marBottom w:val="0"/>
      <w:divBdr>
        <w:top w:val="none" w:sz="0" w:space="0" w:color="auto"/>
        <w:left w:val="none" w:sz="0" w:space="0" w:color="auto"/>
        <w:bottom w:val="none" w:sz="0" w:space="0" w:color="auto"/>
        <w:right w:val="none" w:sz="0" w:space="0" w:color="auto"/>
      </w:divBdr>
      <w:divsChild>
        <w:div w:id="1048072875">
          <w:marLeft w:val="0"/>
          <w:marRight w:val="0"/>
          <w:marTop w:val="0"/>
          <w:marBottom w:val="0"/>
          <w:divBdr>
            <w:top w:val="none" w:sz="0" w:space="0" w:color="auto"/>
            <w:left w:val="none" w:sz="0" w:space="0" w:color="auto"/>
            <w:bottom w:val="none" w:sz="0" w:space="0" w:color="auto"/>
            <w:right w:val="none" w:sz="0" w:space="0" w:color="auto"/>
          </w:divBdr>
        </w:div>
        <w:div w:id="209154915">
          <w:marLeft w:val="0"/>
          <w:marRight w:val="0"/>
          <w:marTop w:val="0"/>
          <w:marBottom w:val="0"/>
          <w:divBdr>
            <w:top w:val="none" w:sz="0" w:space="0" w:color="auto"/>
            <w:left w:val="none" w:sz="0" w:space="0" w:color="auto"/>
            <w:bottom w:val="none" w:sz="0" w:space="0" w:color="auto"/>
            <w:right w:val="none" w:sz="0" w:space="0" w:color="auto"/>
          </w:divBdr>
        </w:div>
        <w:div w:id="1129710070">
          <w:marLeft w:val="0"/>
          <w:marRight w:val="0"/>
          <w:marTop w:val="0"/>
          <w:marBottom w:val="0"/>
          <w:divBdr>
            <w:top w:val="none" w:sz="0" w:space="0" w:color="auto"/>
            <w:left w:val="none" w:sz="0" w:space="0" w:color="auto"/>
            <w:bottom w:val="none" w:sz="0" w:space="0" w:color="auto"/>
            <w:right w:val="none" w:sz="0" w:space="0" w:color="auto"/>
          </w:divBdr>
        </w:div>
      </w:divsChild>
    </w:div>
    <w:div w:id="979768690">
      <w:bodyDiv w:val="1"/>
      <w:marLeft w:val="0"/>
      <w:marRight w:val="0"/>
      <w:marTop w:val="0"/>
      <w:marBottom w:val="0"/>
      <w:divBdr>
        <w:top w:val="none" w:sz="0" w:space="0" w:color="auto"/>
        <w:left w:val="none" w:sz="0" w:space="0" w:color="auto"/>
        <w:bottom w:val="none" w:sz="0" w:space="0" w:color="auto"/>
        <w:right w:val="none" w:sz="0" w:space="0" w:color="auto"/>
      </w:divBdr>
    </w:div>
    <w:div w:id="984774979">
      <w:bodyDiv w:val="1"/>
      <w:marLeft w:val="0"/>
      <w:marRight w:val="0"/>
      <w:marTop w:val="0"/>
      <w:marBottom w:val="0"/>
      <w:divBdr>
        <w:top w:val="none" w:sz="0" w:space="0" w:color="auto"/>
        <w:left w:val="none" w:sz="0" w:space="0" w:color="auto"/>
        <w:bottom w:val="none" w:sz="0" w:space="0" w:color="auto"/>
        <w:right w:val="none" w:sz="0" w:space="0" w:color="auto"/>
      </w:divBdr>
      <w:divsChild>
        <w:div w:id="2069914262">
          <w:marLeft w:val="0"/>
          <w:marRight w:val="0"/>
          <w:marTop w:val="0"/>
          <w:marBottom w:val="0"/>
          <w:divBdr>
            <w:top w:val="none" w:sz="0" w:space="0" w:color="auto"/>
            <w:left w:val="none" w:sz="0" w:space="0" w:color="auto"/>
            <w:bottom w:val="none" w:sz="0" w:space="0" w:color="auto"/>
            <w:right w:val="none" w:sz="0" w:space="0" w:color="auto"/>
          </w:divBdr>
        </w:div>
        <w:div w:id="1269236059">
          <w:marLeft w:val="0"/>
          <w:marRight w:val="0"/>
          <w:marTop w:val="0"/>
          <w:marBottom w:val="0"/>
          <w:divBdr>
            <w:top w:val="none" w:sz="0" w:space="0" w:color="auto"/>
            <w:left w:val="none" w:sz="0" w:space="0" w:color="auto"/>
            <w:bottom w:val="none" w:sz="0" w:space="0" w:color="auto"/>
            <w:right w:val="none" w:sz="0" w:space="0" w:color="auto"/>
          </w:divBdr>
        </w:div>
        <w:div w:id="379016880">
          <w:marLeft w:val="0"/>
          <w:marRight w:val="0"/>
          <w:marTop w:val="0"/>
          <w:marBottom w:val="0"/>
          <w:divBdr>
            <w:top w:val="none" w:sz="0" w:space="0" w:color="auto"/>
            <w:left w:val="none" w:sz="0" w:space="0" w:color="auto"/>
            <w:bottom w:val="none" w:sz="0" w:space="0" w:color="auto"/>
            <w:right w:val="none" w:sz="0" w:space="0" w:color="auto"/>
          </w:divBdr>
        </w:div>
      </w:divsChild>
    </w:div>
    <w:div w:id="985399817">
      <w:bodyDiv w:val="1"/>
      <w:marLeft w:val="0"/>
      <w:marRight w:val="0"/>
      <w:marTop w:val="0"/>
      <w:marBottom w:val="0"/>
      <w:divBdr>
        <w:top w:val="none" w:sz="0" w:space="0" w:color="auto"/>
        <w:left w:val="none" w:sz="0" w:space="0" w:color="auto"/>
        <w:bottom w:val="none" w:sz="0" w:space="0" w:color="auto"/>
        <w:right w:val="none" w:sz="0" w:space="0" w:color="auto"/>
      </w:divBdr>
      <w:divsChild>
        <w:div w:id="1080909312">
          <w:marLeft w:val="0"/>
          <w:marRight w:val="0"/>
          <w:marTop w:val="0"/>
          <w:marBottom w:val="0"/>
          <w:divBdr>
            <w:top w:val="none" w:sz="0" w:space="0" w:color="auto"/>
            <w:left w:val="none" w:sz="0" w:space="0" w:color="auto"/>
            <w:bottom w:val="none" w:sz="0" w:space="0" w:color="auto"/>
            <w:right w:val="none" w:sz="0" w:space="0" w:color="auto"/>
          </w:divBdr>
          <w:divsChild>
            <w:div w:id="533538630">
              <w:marLeft w:val="0"/>
              <w:marRight w:val="0"/>
              <w:marTop w:val="0"/>
              <w:marBottom w:val="0"/>
              <w:divBdr>
                <w:top w:val="none" w:sz="0" w:space="0" w:color="auto"/>
                <w:left w:val="none" w:sz="0" w:space="0" w:color="auto"/>
                <w:bottom w:val="none" w:sz="0" w:space="0" w:color="auto"/>
                <w:right w:val="none" w:sz="0" w:space="0" w:color="auto"/>
              </w:divBdr>
            </w:div>
          </w:divsChild>
        </w:div>
        <w:div w:id="600114316">
          <w:marLeft w:val="0"/>
          <w:marRight w:val="0"/>
          <w:marTop w:val="0"/>
          <w:marBottom w:val="0"/>
          <w:divBdr>
            <w:top w:val="none" w:sz="0" w:space="0" w:color="auto"/>
            <w:left w:val="none" w:sz="0" w:space="0" w:color="auto"/>
            <w:bottom w:val="none" w:sz="0" w:space="0" w:color="auto"/>
            <w:right w:val="none" w:sz="0" w:space="0" w:color="auto"/>
          </w:divBdr>
          <w:divsChild>
            <w:div w:id="1365328902">
              <w:marLeft w:val="0"/>
              <w:marRight w:val="0"/>
              <w:marTop w:val="0"/>
              <w:marBottom w:val="0"/>
              <w:divBdr>
                <w:top w:val="none" w:sz="0" w:space="0" w:color="auto"/>
                <w:left w:val="none" w:sz="0" w:space="0" w:color="auto"/>
                <w:bottom w:val="none" w:sz="0" w:space="0" w:color="auto"/>
                <w:right w:val="none" w:sz="0" w:space="0" w:color="auto"/>
              </w:divBdr>
            </w:div>
          </w:divsChild>
        </w:div>
        <w:div w:id="1635869586">
          <w:marLeft w:val="0"/>
          <w:marRight w:val="0"/>
          <w:marTop w:val="0"/>
          <w:marBottom w:val="0"/>
          <w:divBdr>
            <w:top w:val="none" w:sz="0" w:space="0" w:color="auto"/>
            <w:left w:val="none" w:sz="0" w:space="0" w:color="auto"/>
            <w:bottom w:val="none" w:sz="0" w:space="0" w:color="auto"/>
            <w:right w:val="none" w:sz="0" w:space="0" w:color="auto"/>
          </w:divBdr>
          <w:divsChild>
            <w:div w:id="1937588941">
              <w:marLeft w:val="0"/>
              <w:marRight w:val="0"/>
              <w:marTop w:val="0"/>
              <w:marBottom w:val="0"/>
              <w:divBdr>
                <w:top w:val="none" w:sz="0" w:space="0" w:color="auto"/>
                <w:left w:val="none" w:sz="0" w:space="0" w:color="auto"/>
                <w:bottom w:val="none" w:sz="0" w:space="0" w:color="auto"/>
                <w:right w:val="none" w:sz="0" w:space="0" w:color="auto"/>
              </w:divBdr>
            </w:div>
          </w:divsChild>
        </w:div>
        <w:div w:id="417094890">
          <w:marLeft w:val="0"/>
          <w:marRight w:val="0"/>
          <w:marTop w:val="0"/>
          <w:marBottom w:val="0"/>
          <w:divBdr>
            <w:top w:val="none" w:sz="0" w:space="0" w:color="auto"/>
            <w:left w:val="none" w:sz="0" w:space="0" w:color="auto"/>
            <w:bottom w:val="none" w:sz="0" w:space="0" w:color="auto"/>
            <w:right w:val="none" w:sz="0" w:space="0" w:color="auto"/>
          </w:divBdr>
          <w:divsChild>
            <w:div w:id="225997596">
              <w:marLeft w:val="0"/>
              <w:marRight w:val="0"/>
              <w:marTop w:val="0"/>
              <w:marBottom w:val="0"/>
              <w:divBdr>
                <w:top w:val="none" w:sz="0" w:space="0" w:color="auto"/>
                <w:left w:val="none" w:sz="0" w:space="0" w:color="auto"/>
                <w:bottom w:val="none" w:sz="0" w:space="0" w:color="auto"/>
                <w:right w:val="none" w:sz="0" w:space="0" w:color="auto"/>
              </w:divBdr>
            </w:div>
          </w:divsChild>
        </w:div>
        <w:div w:id="2046251768">
          <w:marLeft w:val="0"/>
          <w:marRight w:val="0"/>
          <w:marTop w:val="0"/>
          <w:marBottom w:val="0"/>
          <w:divBdr>
            <w:top w:val="none" w:sz="0" w:space="0" w:color="auto"/>
            <w:left w:val="none" w:sz="0" w:space="0" w:color="auto"/>
            <w:bottom w:val="none" w:sz="0" w:space="0" w:color="auto"/>
            <w:right w:val="none" w:sz="0" w:space="0" w:color="auto"/>
          </w:divBdr>
          <w:divsChild>
            <w:div w:id="757217591">
              <w:marLeft w:val="0"/>
              <w:marRight w:val="0"/>
              <w:marTop w:val="0"/>
              <w:marBottom w:val="0"/>
              <w:divBdr>
                <w:top w:val="none" w:sz="0" w:space="0" w:color="auto"/>
                <w:left w:val="none" w:sz="0" w:space="0" w:color="auto"/>
                <w:bottom w:val="none" w:sz="0" w:space="0" w:color="auto"/>
                <w:right w:val="none" w:sz="0" w:space="0" w:color="auto"/>
              </w:divBdr>
            </w:div>
          </w:divsChild>
        </w:div>
        <w:div w:id="1807701907">
          <w:marLeft w:val="0"/>
          <w:marRight w:val="0"/>
          <w:marTop w:val="0"/>
          <w:marBottom w:val="0"/>
          <w:divBdr>
            <w:top w:val="none" w:sz="0" w:space="0" w:color="auto"/>
            <w:left w:val="none" w:sz="0" w:space="0" w:color="auto"/>
            <w:bottom w:val="none" w:sz="0" w:space="0" w:color="auto"/>
            <w:right w:val="none" w:sz="0" w:space="0" w:color="auto"/>
          </w:divBdr>
          <w:divsChild>
            <w:div w:id="629239942">
              <w:marLeft w:val="0"/>
              <w:marRight w:val="0"/>
              <w:marTop w:val="0"/>
              <w:marBottom w:val="0"/>
              <w:divBdr>
                <w:top w:val="none" w:sz="0" w:space="0" w:color="auto"/>
                <w:left w:val="none" w:sz="0" w:space="0" w:color="auto"/>
                <w:bottom w:val="none" w:sz="0" w:space="0" w:color="auto"/>
                <w:right w:val="none" w:sz="0" w:space="0" w:color="auto"/>
              </w:divBdr>
            </w:div>
          </w:divsChild>
        </w:div>
        <w:div w:id="2105684403">
          <w:marLeft w:val="0"/>
          <w:marRight w:val="0"/>
          <w:marTop w:val="0"/>
          <w:marBottom w:val="0"/>
          <w:divBdr>
            <w:top w:val="none" w:sz="0" w:space="0" w:color="auto"/>
            <w:left w:val="none" w:sz="0" w:space="0" w:color="auto"/>
            <w:bottom w:val="none" w:sz="0" w:space="0" w:color="auto"/>
            <w:right w:val="none" w:sz="0" w:space="0" w:color="auto"/>
          </w:divBdr>
          <w:divsChild>
            <w:div w:id="1292244787">
              <w:marLeft w:val="0"/>
              <w:marRight w:val="0"/>
              <w:marTop w:val="0"/>
              <w:marBottom w:val="0"/>
              <w:divBdr>
                <w:top w:val="none" w:sz="0" w:space="0" w:color="auto"/>
                <w:left w:val="none" w:sz="0" w:space="0" w:color="auto"/>
                <w:bottom w:val="none" w:sz="0" w:space="0" w:color="auto"/>
                <w:right w:val="none" w:sz="0" w:space="0" w:color="auto"/>
              </w:divBdr>
            </w:div>
          </w:divsChild>
        </w:div>
        <w:div w:id="733432282">
          <w:marLeft w:val="0"/>
          <w:marRight w:val="0"/>
          <w:marTop w:val="0"/>
          <w:marBottom w:val="0"/>
          <w:divBdr>
            <w:top w:val="none" w:sz="0" w:space="0" w:color="auto"/>
            <w:left w:val="none" w:sz="0" w:space="0" w:color="auto"/>
            <w:bottom w:val="none" w:sz="0" w:space="0" w:color="auto"/>
            <w:right w:val="none" w:sz="0" w:space="0" w:color="auto"/>
          </w:divBdr>
          <w:divsChild>
            <w:div w:id="799036059">
              <w:marLeft w:val="0"/>
              <w:marRight w:val="0"/>
              <w:marTop w:val="0"/>
              <w:marBottom w:val="0"/>
              <w:divBdr>
                <w:top w:val="none" w:sz="0" w:space="0" w:color="auto"/>
                <w:left w:val="none" w:sz="0" w:space="0" w:color="auto"/>
                <w:bottom w:val="none" w:sz="0" w:space="0" w:color="auto"/>
                <w:right w:val="none" w:sz="0" w:space="0" w:color="auto"/>
              </w:divBdr>
            </w:div>
          </w:divsChild>
        </w:div>
        <w:div w:id="458957448">
          <w:marLeft w:val="0"/>
          <w:marRight w:val="0"/>
          <w:marTop w:val="0"/>
          <w:marBottom w:val="0"/>
          <w:divBdr>
            <w:top w:val="none" w:sz="0" w:space="0" w:color="auto"/>
            <w:left w:val="none" w:sz="0" w:space="0" w:color="auto"/>
            <w:bottom w:val="none" w:sz="0" w:space="0" w:color="auto"/>
            <w:right w:val="none" w:sz="0" w:space="0" w:color="auto"/>
          </w:divBdr>
          <w:divsChild>
            <w:div w:id="1552375622">
              <w:marLeft w:val="0"/>
              <w:marRight w:val="0"/>
              <w:marTop w:val="0"/>
              <w:marBottom w:val="0"/>
              <w:divBdr>
                <w:top w:val="none" w:sz="0" w:space="0" w:color="auto"/>
                <w:left w:val="none" w:sz="0" w:space="0" w:color="auto"/>
                <w:bottom w:val="none" w:sz="0" w:space="0" w:color="auto"/>
                <w:right w:val="none" w:sz="0" w:space="0" w:color="auto"/>
              </w:divBdr>
            </w:div>
          </w:divsChild>
        </w:div>
        <w:div w:id="453790081">
          <w:marLeft w:val="0"/>
          <w:marRight w:val="0"/>
          <w:marTop w:val="0"/>
          <w:marBottom w:val="0"/>
          <w:divBdr>
            <w:top w:val="none" w:sz="0" w:space="0" w:color="auto"/>
            <w:left w:val="none" w:sz="0" w:space="0" w:color="auto"/>
            <w:bottom w:val="none" w:sz="0" w:space="0" w:color="auto"/>
            <w:right w:val="none" w:sz="0" w:space="0" w:color="auto"/>
          </w:divBdr>
          <w:divsChild>
            <w:div w:id="1534727433">
              <w:marLeft w:val="0"/>
              <w:marRight w:val="0"/>
              <w:marTop w:val="0"/>
              <w:marBottom w:val="0"/>
              <w:divBdr>
                <w:top w:val="none" w:sz="0" w:space="0" w:color="auto"/>
                <w:left w:val="none" w:sz="0" w:space="0" w:color="auto"/>
                <w:bottom w:val="none" w:sz="0" w:space="0" w:color="auto"/>
                <w:right w:val="none" w:sz="0" w:space="0" w:color="auto"/>
              </w:divBdr>
            </w:div>
          </w:divsChild>
        </w:div>
        <w:div w:id="1706978763">
          <w:marLeft w:val="0"/>
          <w:marRight w:val="0"/>
          <w:marTop w:val="0"/>
          <w:marBottom w:val="0"/>
          <w:divBdr>
            <w:top w:val="none" w:sz="0" w:space="0" w:color="auto"/>
            <w:left w:val="none" w:sz="0" w:space="0" w:color="auto"/>
            <w:bottom w:val="none" w:sz="0" w:space="0" w:color="auto"/>
            <w:right w:val="none" w:sz="0" w:space="0" w:color="auto"/>
          </w:divBdr>
          <w:divsChild>
            <w:div w:id="2086753829">
              <w:marLeft w:val="0"/>
              <w:marRight w:val="0"/>
              <w:marTop w:val="0"/>
              <w:marBottom w:val="0"/>
              <w:divBdr>
                <w:top w:val="none" w:sz="0" w:space="0" w:color="auto"/>
                <w:left w:val="none" w:sz="0" w:space="0" w:color="auto"/>
                <w:bottom w:val="none" w:sz="0" w:space="0" w:color="auto"/>
                <w:right w:val="none" w:sz="0" w:space="0" w:color="auto"/>
              </w:divBdr>
            </w:div>
          </w:divsChild>
        </w:div>
        <w:div w:id="1939675159">
          <w:marLeft w:val="0"/>
          <w:marRight w:val="0"/>
          <w:marTop w:val="0"/>
          <w:marBottom w:val="0"/>
          <w:divBdr>
            <w:top w:val="none" w:sz="0" w:space="0" w:color="auto"/>
            <w:left w:val="none" w:sz="0" w:space="0" w:color="auto"/>
            <w:bottom w:val="none" w:sz="0" w:space="0" w:color="auto"/>
            <w:right w:val="none" w:sz="0" w:space="0" w:color="auto"/>
          </w:divBdr>
          <w:divsChild>
            <w:div w:id="831021813">
              <w:marLeft w:val="0"/>
              <w:marRight w:val="0"/>
              <w:marTop w:val="0"/>
              <w:marBottom w:val="0"/>
              <w:divBdr>
                <w:top w:val="none" w:sz="0" w:space="0" w:color="auto"/>
                <w:left w:val="none" w:sz="0" w:space="0" w:color="auto"/>
                <w:bottom w:val="none" w:sz="0" w:space="0" w:color="auto"/>
                <w:right w:val="none" w:sz="0" w:space="0" w:color="auto"/>
              </w:divBdr>
            </w:div>
          </w:divsChild>
        </w:div>
        <w:div w:id="803961942">
          <w:marLeft w:val="0"/>
          <w:marRight w:val="0"/>
          <w:marTop w:val="0"/>
          <w:marBottom w:val="0"/>
          <w:divBdr>
            <w:top w:val="none" w:sz="0" w:space="0" w:color="auto"/>
            <w:left w:val="none" w:sz="0" w:space="0" w:color="auto"/>
            <w:bottom w:val="none" w:sz="0" w:space="0" w:color="auto"/>
            <w:right w:val="none" w:sz="0" w:space="0" w:color="auto"/>
          </w:divBdr>
          <w:divsChild>
            <w:div w:id="889145073">
              <w:marLeft w:val="0"/>
              <w:marRight w:val="0"/>
              <w:marTop w:val="0"/>
              <w:marBottom w:val="0"/>
              <w:divBdr>
                <w:top w:val="none" w:sz="0" w:space="0" w:color="auto"/>
                <w:left w:val="none" w:sz="0" w:space="0" w:color="auto"/>
                <w:bottom w:val="none" w:sz="0" w:space="0" w:color="auto"/>
                <w:right w:val="none" w:sz="0" w:space="0" w:color="auto"/>
              </w:divBdr>
            </w:div>
          </w:divsChild>
        </w:div>
        <w:div w:id="529614185">
          <w:marLeft w:val="0"/>
          <w:marRight w:val="0"/>
          <w:marTop w:val="0"/>
          <w:marBottom w:val="0"/>
          <w:divBdr>
            <w:top w:val="none" w:sz="0" w:space="0" w:color="auto"/>
            <w:left w:val="none" w:sz="0" w:space="0" w:color="auto"/>
            <w:bottom w:val="none" w:sz="0" w:space="0" w:color="auto"/>
            <w:right w:val="none" w:sz="0" w:space="0" w:color="auto"/>
          </w:divBdr>
          <w:divsChild>
            <w:div w:id="387068212">
              <w:marLeft w:val="0"/>
              <w:marRight w:val="0"/>
              <w:marTop w:val="0"/>
              <w:marBottom w:val="0"/>
              <w:divBdr>
                <w:top w:val="none" w:sz="0" w:space="0" w:color="auto"/>
                <w:left w:val="none" w:sz="0" w:space="0" w:color="auto"/>
                <w:bottom w:val="none" w:sz="0" w:space="0" w:color="auto"/>
                <w:right w:val="none" w:sz="0" w:space="0" w:color="auto"/>
              </w:divBdr>
            </w:div>
          </w:divsChild>
        </w:div>
        <w:div w:id="1809660252">
          <w:marLeft w:val="0"/>
          <w:marRight w:val="0"/>
          <w:marTop w:val="0"/>
          <w:marBottom w:val="0"/>
          <w:divBdr>
            <w:top w:val="none" w:sz="0" w:space="0" w:color="auto"/>
            <w:left w:val="none" w:sz="0" w:space="0" w:color="auto"/>
            <w:bottom w:val="none" w:sz="0" w:space="0" w:color="auto"/>
            <w:right w:val="none" w:sz="0" w:space="0" w:color="auto"/>
          </w:divBdr>
          <w:divsChild>
            <w:div w:id="1532062583">
              <w:marLeft w:val="0"/>
              <w:marRight w:val="0"/>
              <w:marTop w:val="0"/>
              <w:marBottom w:val="0"/>
              <w:divBdr>
                <w:top w:val="none" w:sz="0" w:space="0" w:color="auto"/>
                <w:left w:val="none" w:sz="0" w:space="0" w:color="auto"/>
                <w:bottom w:val="none" w:sz="0" w:space="0" w:color="auto"/>
                <w:right w:val="none" w:sz="0" w:space="0" w:color="auto"/>
              </w:divBdr>
            </w:div>
          </w:divsChild>
        </w:div>
        <w:div w:id="1718431578">
          <w:marLeft w:val="0"/>
          <w:marRight w:val="0"/>
          <w:marTop w:val="0"/>
          <w:marBottom w:val="0"/>
          <w:divBdr>
            <w:top w:val="none" w:sz="0" w:space="0" w:color="auto"/>
            <w:left w:val="none" w:sz="0" w:space="0" w:color="auto"/>
            <w:bottom w:val="none" w:sz="0" w:space="0" w:color="auto"/>
            <w:right w:val="none" w:sz="0" w:space="0" w:color="auto"/>
          </w:divBdr>
          <w:divsChild>
            <w:div w:id="19893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61009">
      <w:bodyDiv w:val="1"/>
      <w:marLeft w:val="0"/>
      <w:marRight w:val="0"/>
      <w:marTop w:val="0"/>
      <w:marBottom w:val="0"/>
      <w:divBdr>
        <w:top w:val="none" w:sz="0" w:space="0" w:color="auto"/>
        <w:left w:val="none" w:sz="0" w:space="0" w:color="auto"/>
        <w:bottom w:val="none" w:sz="0" w:space="0" w:color="auto"/>
        <w:right w:val="none" w:sz="0" w:space="0" w:color="auto"/>
      </w:divBdr>
    </w:div>
    <w:div w:id="1120881670">
      <w:bodyDiv w:val="1"/>
      <w:marLeft w:val="0"/>
      <w:marRight w:val="0"/>
      <w:marTop w:val="0"/>
      <w:marBottom w:val="0"/>
      <w:divBdr>
        <w:top w:val="none" w:sz="0" w:space="0" w:color="auto"/>
        <w:left w:val="none" w:sz="0" w:space="0" w:color="auto"/>
        <w:bottom w:val="none" w:sz="0" w:space="0" w:color="auto"/>
        <w:right w:val="none" w:sz="0" w:space="0" w:color="auto"/>
      </w:divBdr>
      <w:divsChild>
        <w:div w:id="1769962560">
          <w:marLeft w:val="0"/>
          <w:marRight w:val="0"/>
          <w:marTop w:val="0"/>
          <w:marBottom w:val="0"/>
          <w:divBdr>
            <w:top w:val="none" w:sz="0" w:space="0" w:color="auto"/>
            <w:left w:val="none" w:sz="0" w:space="0" w:color="auto"/>
            <w:bottom w:val="none" w:sz="0" w:space="0" w:color="auto"/>
            <w:right w:val="none" w:sz="0" w:space="0" w:color="auto"/>
          </w:divBdr>
        </w:div>
        <w:div w:id="1444768307">
          <w:marLeft w:val="0"/>
          <w:marRight w:val="0"/>
          <w:marTop w:val="0"/>
          <w:marBottom w:val="0"/>
          <w:divBdr>
            <w:top w:val="none" w:sz="0" w:space="0" w:color="auto"/>
            <w:left w:val="none" w:sz="0" w:space="0" w:color="auto"/>
            <w:bottom w:val="none" w:sz="0" w:space="0" w:color="auto"/>
            <w:right w:val="none" w:sz="0" w:space="0" w:color="auto"/>
          </w:divBdr>
        </w:div>
        <w:div w:id="1115563439">
          <w:marLeft w:val="0"/>
          <w:marRight w:val="0"/>
          <w:marTop w:val="0"/>
          <w:marBottom w:val="0"/>
          <w:divBdr>
            <w:top w:val="none" w:sz="0" w:space="0" w:color="auto"/>
            <w:left w:val="none" w:sz="0" w:space="0" w:color="auto"/>
            <w:bottom w:val="none" w:sz="0" w:space="0" w:color="auto"/>
            <w:right w:val="none" w:sz="0" w:space="0" w:color="auto"/>
          </w:divBdr>
        </w:div>
        <w:div w:id="1005092524">
          <w:marLeft w:val="0"/>
          <w:marRight w:val="0"/>
          <w:marTop w:val="0"/>
          <w:marBottom w:val="0"/>
          <w:divBdr>
            <w:top w:val="none" w:sz="0" w:space="0" w:color="auto"/>
            <w:left w:val="none" w:sz="0" w:space="0" w:color="auto"/>
            <w:bottom w:val="none" w:sz="0" w:space="0" w:color="auto"/>
            <w:right w:val="none" w:sz="0" w:space="0" w:color="auto"/>
          </w:divBdr>
        </w:div>
        <w:div w:id="1042486687">
          <w:marLeft w:val="0"/>
          <w:marRight w:val="0"/>
          <w:marTop w:val="0"/>
          <w:marBottom w:val="0"/>
          <w:divBdr>
            <w:top w:val="none" w:sz="0" w:space="0" w:color="auto"/>
            <w:left w:val="none" w:sz="0" w:space="0" w:color="auto"/>
            <w:bottom w:val="none" w:sz="0" w:space="0" w:color="auto"/>
            <w:right w:val="none" w:sz="0" w:space="0" w:color="auto"/>
          </w:divBdr>
        </w:div>
        <w:div w:id="1902131296">
          <w:marLeft w:val="0"/>
          <w:marRight w:val="0"/>
          <w:marTop w:val="0"/>
          <w:marBottom w:val="0"/>
          <w:divBdr>
            <w:top w:val="none" w:sz="0" w:space="0" w:color="auto"/>
            <w:left w:val="none" w:sz="0" w:space="0" w:color="auto"/>
            <w:bottom w:val="none" w:sz="0" w:space="0" w:color="auto"/>
            <w:right w:val="none" w:sz="0" w:space="0" w:color="auto"/>
          </w:divBdr>
        </w:div>
        <w:div w:id="1215392816">
          <w:marLeft w:val="0"/>
          <w:marRight w:val="0"/>
          <w:marTop w:val="0"/>
          <w:marBottom w:val="0"/>
          <w:divBdr>
            <w:top w:val="none" w:sz="0" w:space="0" w:color="auto"/>
            <w:left w:val="none" w:sz="0" w:space="0" w:color="auto"/>
            <w:bottom w:val="none" w:sz="0" w:space="0" w:color="auto"/>
            <w:right w:val="none" w:sz="0" w:space="0" w:color="auto"/>
          </w:divBdr>
        </w:div>
        <w:div w:id="68622792">
          <w:marLeft w:val="0"/>
          <w:marRight w:val="0"/>
          <w:marTop w:val="0"/>
          <w:marBottom w:val="0"/>
          <w:divBdr>
            <w:top w:val="none" w:sz="0" w:space="0" w:color="auto"/>
            <w:left w:val="none" w:sz="0" w:space="0" w:color="auto"/>
            <w:bottom w:val="none" w:sz="0" w:space="0" w:color="auto"/>
            <w:right w:val="none" w:sz="0" w:space="0" w:color="auto"/>
          </w:divBdr>
        </w:div>
        <w:div w:id="352994993">
          <w:marLeft w:val="0"/>
          <w:marRight w:val="0"/>
          <w:marTop w:val="0"/>
          <w:marBottom w:val="0"/>
          <w:divBdr>
            <w:top w:val="none" w:sz="0" w:space="0" w:color="auto"/>
            <w:left w:val="none" w:sz="0" w:space="0" w:color="auto"/>
            <w:bottom w:val="none" w:sz="0" w:space="0" w:color="auto"/>
            <w:right w:val="none" w:sz="0" w:space="0" w:color="auto"/>
          </w:divBdr>
        </w:div>
        <w:div w:id="340620280">
          <w:marLeft w:val="0"/>
          <w:marRight w:val="0"/>
          <w:marTop w:val="0"/>
          <w:marBottom w:val="0"/>
          <w:divBdr>
            <w:top w:val="none" w:sz="0" w:space="0" w:color="auto"/>
            <w:left w:val="none" w:sz="0" w:space="0" w:color="auto"/>
            <w:bottom w:val="none" w:sz="0" w:space="0" w:color="auto"/>
            <w:right w:val="none" w:sz="0" w:space="0" w:color="auto"/>
          </w:divBdr>
        </w:div>
        <w:div w:id="628050589">
          <w:marLeft w:val="0"/>
          <w:marRight w:val="0"/>
          <w:marTop w:val="0"/>
          <w:marBottom w:val="0"/>
          <w:divBdr>
            <w:top w:val="none" w:sz="0" w:space="0" w:color="auto"/>
            <w:left w:val="none" w:sz="0" w:space="0" w:color="auto"/>
            <w:bottom w:val="none" w:sz="0" w:space="0" w:color="auto"/>
            <w:right w:val="none" w:sz="0" w:space="0" w:color="auto"/>
          </w:divBdr>
        </w:div>
        <w:div w:id="309407936">
          <w:marLeft w:val="0"/>
          <w:marRight w:val="0"/>
          <w:marTop w:val="0"/>
          <w:marBottom w:val="0"/>
          <w:divBdr>
            <w:top w:val="none" w:sz="0" w:space="0" w:color="auto"/>
            <w:left w:val="none" w:sz="0" w:space="0" w:color="auto"/>
            <w:bottom w:val="none" w:sz="0" w:space="0" w:color="auto"/>
            <w:right w:val="none" w:sz="0" w:space="0" w:color="auto"/>
          </w:divBdr>
        </w:div>
        <w:div w:id="1301614788">
          <w:marLeft w:val="0"/>
          <w:marRight w:val="0"/>
          <w:marTop w:val="0"/>
          <w:marBottom w:val="0"/>
          <w:divBdr>
            <w:top w:val="none" w:sz="0" w:space="0" w:color="auto"/>
            <w:left w:val="none" w:sz="0" w:space="0" w:color="auto"/>
            <w:bottom w:val="none" w:sz="0" w:space="0" w:color="auto"/>
            <w:right w:val="none" w:sz="0" w:space="0" w:color="auto"/>
          </w:divBdr>
        </w:div>
        <w:div w:id="848062886">
          <w:marLeft w:val="0"/>
          <w:marRight w:val="0"/>
          <w:marTop w:val="0"/>
          <w:marBottom w:val="0"/>
          <w:divBdr>
            <w:top w:val="none" w:sz="0" w:space="0" w:color="auto"/>
            <w:left w:val="none" w:sz="0" w:space="0" w:color="auto"/>
            <w:bottom w:val="none" w:sz="0" w:space="0" w:color="auto"/>
            <w:right w:val="none" w:sz="0" w:space="0" w:color="auto"/>
          </w:divBdr>
        </w:div>
        <w:div w:id="494956187">
          <w:marLeft w:val="0"/>
          <w:marRight w:val="0"/>
          <w:marTop w:val="0"/>
          <w:marBottom w:val="0"/>
          <w:divBdr>
            <w:top w:val="none" w:sz="0" w:space="0" w:color="auto"/>
            <w:left w:val="none" w:sz="0" w:space="0" w:color="auto"/>
            <w:bottom w:val="none" w:sz="0" w:space="0" w:color="auto"/>
            <w:right w:val="none" w:sz="0" w:space="0" w:color="auto"/>
          </w:divBdr>
        </w:div>
        <w:div w:id="1218123225">
          <w:marLeft w:val="0"/>
          <w:marRight w:val="0"/>
          <w:marTop w:val="0"/>
          <w:marBottom w:val="0"/>
          <w:divBdr>
            <w:top w:val="none" w:sz="0" w:space="0" w:color="auto"/>
            <w:left w:val="none" w:sz="0" w:space="0" w:color="auto"/>
            <w:bottom w:val="none" w:sz="0" w:space="0" w:color="auto"/>
            <w:right w:val="none" w:sz="0" w:space="0" w:color="auto"/>
          </w:divBdr>
        </w:div>
        <w:div w:id="1064986965">
          <w:marLeft w:val="0"/>
          <w:marRight w:val="0"/>
          <w:marTop w:val="0"/>
          <w:marBottom w:val="0"/>
          <w:divBdr>
            <w:top w:val="none" w:sz="0" w:space="0" w:color="auto"/>
            <w:left w:val="none" w:sz="0" w:space="0" w:color="auto"/>
            <w:bottom w:val="none" w:sz="0" w:space="0" w:color="auto"/>
            <w:right w:val="none" w:sz="0" w:space="0" w:color="auto"/>
          </w:divBdr>
        </w:div>
        <w:div w:id="285234081">
          <w:marLeft w:val="0"/>
          <w:marRight w:val="0"/>
          <w:marTop w:val="0"/>
          <w:marBottom w:val="0"/>
          <w:divBdr>
            <w:top w:val="none" w:sz="0" w:space="0" w:color="auto"/>
            <w:left w:val="none" w:sz="0" w:space="0" w:color="auto"/>
            <w:bottom w:val="none" w:sz="0" w:space="0" w:color="auto"/>
            <w:right w:val="none" w:sz="0" w:space="0" w:color="auto"/>
          </w:divBdr>
        </w:div>
        <w:div w:id="1526404233">
          <w:marLeft w:val="0"/>
          <w:marRight w:val="0"/>
          <w:marTop w:val="0"/>
          <w:marBottom w:val="0"/>
          <w:divBdr>
            <w:top w:val="none" w:sz="0" w:space="0" w:color="auto"/>
            <w:left w:val="none" w:sz="0" w:space="0" w:color="auto"/>
            <w:bottom w:val="none" w:sz="0" w:space="0" w:color="auto"/>
            <w:right w:val="none" w:sz="0" w:space="0" w:color="auto"/>
          </w:divBdr>
        </w:div>
        <w:div w:id="1812285879">
          <w:marLeft w:val="0"/>
          <w:marRight w:val="0"/>
          <w:marTop w:val="0"/>
          <w:marBottom w:val="0"/>
          <w:divBdr>
            <w:top w:val="none" w:sz="0" w:space="0" w:color="auto"/>
            <w:left w:val="none" w:sz="0" w:space="0" w:color="auto"/>
            <w:bottom w:val="none" w:sz="0" w:space="0" w:color="auto"/>
            <w:right w:val="none" w:sz="0" w:space="0" w:color="auto"/>
          </w:divBdr>
        </w:div>
        <w:div w:id="467868235">
          <w:marLeft w:val="0"/>
          <w:marRight w:val="0"/>
          <w:marTop w:val="0"/>
          <w:marBottom w:val="0"/>
          <w:divBdr>
            <w:top w:val="none" w:sz="0" w:space="0" w:color="auto"/>
            <w:left w:val="none" w:sz="0" w:space="0" w:color="auto"/>
            <w:bottom w:val="none" w:sz="0" w:space="0" w:color="auto"/>
            <w:right w:val="none" w:sz="0" w:space="0" w:color="auto"/>
          </w:divBdr>
        </w:div>
        <w:div w:id="1089236900">
          <w:marLeft w:val="0"/>
          <w:marRight w:val="0"/>
          <w:marTop w:val="0"/>
          <w:marBottom w:val="0"/>
          <w:divBdr>
            <w:top w:val="none" w:sz="0" w:space="0" w:color="auto"/>
            <w:left w:val="none" w:sz="0" w:space="0" w:color="auto"/>
            <w:bottom w:val="none" w:sz="0" w:space="0" w:color="auto"/>
            <w:right w:val="none" w:sz="0" w:space="0" w:color="auto"/>
          </w:divBdr>
        </w:div>
        <w:div w:id="209878926">
          <w:marLeft w:val="0"/>
          <w:marRight w:val="0"/>
          <w:marTop w:val="0"/>
          <w:marBottom w:val="0"/>
          <w:divBdr>
            <w:top w:val="none" w:sz="0" w:space="0" w:color="auto"/>
            <w:left w:val="none" w:sz="0" w:space="0" w:color="auto"/>
            <w:bottom w:val="none" w:sz="0" w:space="0" w:color="auto"/>
            <w:right w:val="none" w:sz="0" w:space="0" w:color="auto"/>
          </w:divBdr>
        </w:div>
        <w:div w:id="492765846">
          <w:marLeft w:val="0"/>
          <w:marRight w:val="0"/>
          <w:marTop w:val="0"/>
          <w:marBottom w:val="0"/>
          <w:divBdr>
            <w:top w:val="none" w:sz="0" w:space="0" w:color="auto"/>
            <w:left w:val="none" w:sz="0" w:space="0" w:color="auto"/>
            <w:bottom w:val="none" w:sz="0" w:space="0" w:color="auto"/>
            <w:right w:val="none" w:sz="0" w:space="0" w:color="auto"/>
          </w:divBdr>
        </w:div>
        <w:div w:id="1051424998">
          <w:marLeft w:val="0"/>
          <w:marRight w:val="0"/>
          <w:marTop w:val="0"/>
          <w:marBottom w:val="0"/>
          <w:divBdr>
            <w:top w:val="none" w:sz="0" w:space="0" w:color="auto"/>
            <w:left w:val="none" w:sz="0" w:space="0" w:color="auto"/>
            <w:bottom w:val="none" w:sz="0" w:space="0" w:color="auto"/>
            <w:right w:val="none" w:sz="0" w:space="0" w:color="auto"/>
          </w:divBdr>
        </w:div>
        <w:div w:id="1056125245">
          <w:marLeft w:val="0"/>
          <w:marRight w:val="0"/>
          <w:marTop w:val="0"/>
          <w:marBottom w:val="0"/>
          <w:divBdr>
            <w:top w:val="none" w:sz="0" w:space="0" w:color="auto"/>
            <w:left w:val="none" w:sz="0" w:space="0" w:color="auto"/>
            <w:bottom w:val="none" w:sz="0" w:space="0" w:color="auto"/>
            <w:right w:val="none" w:sz="0" w:space="0" w:color="auto"/>
          </w:divBdr>
        </w:div>
        <w:div w:id="1981575458">
          <w:marLeft w:val="0"/>
          <w:marRight w:val="0"/>
          <w:marTop w:val="0"/>
          <w:marBottom w:val="0"/>
          <w:divBdr>
            <w:top w:val="none" w:sz="0" w:space="0" w:color="auto"/>
            <w:left w:val="none" w:sz="0" w:space="0" w:color="auto"/>
            <w:bottom w:val="none" w:sz="0" w:space="0" w:color="auto"/>
            <w:right w:val="none" w:sz="0" w:space="0" w:color="auto"/>
          </w:divBdr>
        </w:div>
        <w:div w:id="1578587525">
          <w:marLeft w:val="0"/>
          <w:marRight w:val="0"/>
          <w:marTop w:val="0"/>
          <w:marBottom w:val="0"/>
          <w:divBdr>
            <w:top w:val="none" w:sz="0" w:space="0" w:color="auto"/>
            <w:left w:val="none" w:sz="0" w:space="0" w:color="auto"/>
            <w:bottom w:val="none" w:sz="0" w:space="0" w:color="auto"/>
            <w:right w:val="none" w:sz="0" w:space="0" w:color="auto"/>
          </w:divBdr>
        </w:div>
        <w:div w:id="1632595498">
          <w:marLeft w:val="0"/>
          <w:marRight w:val="0"/>
          <w:marTop w:val="0"/>
          <w:marBottom w:val="0"/>
          <w:divBdr>
            <w:top w:val="none" w:sz="0" w:space="0" w:color="auto"/>
            <w:left w:val="none" w:sz="0" w:space="0" w:color="auto"/>
            <w:bottom w:val="none" w:sz="0" w:space="0" w:color="auto"/>
            <w:right w:val="none" w:sz="0" w:space="0" w:color="auto"/>
          </w:divBdr>
        </w:div>
        <w:div w:id="2010668393">
          <w:marLeft w:val="0"/>
          <w:marRight w:val="0"/>
          <w:marTop w:val="0"/>
          <w:marBottom w:val="0"/>
          <w:divBdr>
            <w:top w:val="none" w:sz="0" w:space="0" w:color="auto"/>
            <w:left w:val="none" w:sz="0" w:space="0" w:color="auto"/>
            <w:bottom w:val="none" w:sz="0" w:space="0" w:color="auto"/>
            <w:right w:val="none" w:sz="0" w:space="0" w:color="auto"/>
          </w:divBdr>
        </w:div>
        <w:div w:id="770323978">
          <w:marLeft w:val="0"/>
          <w:marRight w:val="0"/>
          <w:marTop w:val="0"/>
          <w:marBottom w:val="0"/>
          <w:divBdr>
            <w:top w:val="none" w:sz="0" w:space="0" w:color="auto"/>
            <w:left w:val="none" w:sz="0" w:space="0" w:color="auto"/>
            <w:bottom w:val="none" w:sz="0" w:space="0" w:color="auto"/>
            <w:right w:val="none" w:sz="0" w:space="0" w:color="auto"/>
          </w:divBdr>
        </w:div>
        <w:div w:id="1088427817">
          <w:marLeft w:val="0"/>
          <w:marRight w:val="0"/>
          <w:marTop w:val="0"/>
          <w:marBottom w:val="0"/>
          <w:divBdr>
            <w:top w:val="none" w:sz="0" w:space="0" w:color="auto"/>
            <w:left w:val="none" w:sz="0" w:space="0" w:color="auto"/>
            <w:bottom w:val="none" w:sz="0" w:space="0" w:color="auto"/>
            <w:right w:val="none" w:sz="0" w:space="0" w:color="auto"/>
          </w:divBdr>
        </w:div>
        <w:div w:id="148332084">
          <w:marLeft w:val="0"/>
          <w:marRight w:val="0"/>
          <w:marTop w:val="0"/>
          <w:marBottom w:val="0"/>
          <w:divBdr>
            <w:top w:val="none" w:sz="0" w:space="0" w:color="auto"/>
            <w:left w:val="none" w:sz="0" w:space="0" w:color="auto"/>
            <w:bottom w:val="none" w:sz="0" w:space="0" w:color="auto"/>
            <w:right w:val="none" w:sz="0" w:space="0" w:color="auto"/>
          </w:divBdr>
        </w:div>
        <w:div w:id="216014370">
          <w:marLeft w:val="0"/>
          <w:marRight w:val="0"/>
          <w:marTop w:val="0"/>
          <w:marBottom w:val="0"/>
          <w:divBdr>
            <w:top w:val="none" w:sz="0" w:space="0" w:color="auto"/>
            <w:left w:val="none" w:sz="0" w:space="0" w:color="auto"/>
            <w:bottom w:val="none" w:sz="0" w:space="0" w:color="auto"/>
            <w:right w:val="none" w:sz="0" w:space="0" w:color="auto"/>
          </w:divBdr>
        </w:div>
        <w:div w:id="344675372">
          <w:marLeft w:val="0"/>
          <w:marRight w:val="0"/>
          <w:marTop w:val="0"/>
          <w:marBottom w:val="0"/>
          <w:divBdr>
            <w:top w:val="none" w:sz="0" w:space="0" w:color="auto"/>
            <w:left w:val="none" w:sz="0" w:space="0" w:color="auto"/>
            <w:bottom w:val="none" w:sz="0" w:space="0" w:color="auto"/>
            <w:right w:val="none" w:sz="0" w:space="0" w:color="auto"/>
          </w:divBdr>
        </w:div>
        <w:div w:id="783842016">
          <w:marLeft w:val="0"/>
          <w:marRight w:val="0"/>
          <w:marTop w:val="0"/>
          <w:marBottom w:val="0"/>
          <w:divBdr>
            <w:top w:val="none" w:sz="0" w:space="0" w:color="auto"/>
            <w:left w:val="none" w:sz="0" w:space="0" w:color="auto"/>
            <w:bottom w:val="none" w:sz="0" w:space="0" w:color="auto"/>
            <w:right w:val="none" w:sz="0" w:space="0" w:color="auto"/>
          </w:divBdr>
        </w:div>
        <w:div w:id="277954131">
          <w:marLeft w:val="0"/>
          <w:marRight w:val="0"/>
          <w:marTop w:val="0"/>
          <w:marBottom w:val="0"/>
          <w:divBdr>
            <w:top w:val="none" w:sz="0" w:space="0" w:color="auto"/>
            <w:left w:val="none" w:sz="0" w:space="0" w:color="auto"/>
            <w:bottom w:val="none" w:sz="0" w:space="0" w:color="auto"/>
            <w:right w:val="none" w:sz="0" w:space="0" w:color="auto"/>
          </w:divBdr>
        </w:div>
        <w:div w:id="278490531">
          <w:marLeft w:val="0"/>
          <w:marRight w:val="0"/>
          <w:marTop w:val="0"/>
          <w:marBottom w:val="0"/>
          <w:divBdr>
            <w:top w:val="none" w:sz="0" w:space="0" w:color="auto"/>
            <w:left w:val="none" w:sz="0" w:space="0" w:color="auto"/>
            <w:bottom w:val="none" w:sz="0" w:space="0" w:color="auto"/>
            <w:right w:val="none" w:sz="0" w:space="0" w:color="auto"/>
          </w:divBdr>
        </w:div>
        <w:div w:id="765419516">
          <w:marLeft w:val="0"/>
          <w:marRight w:val="0"/>
          <w:marTop w:val="0"/>
          <w:marBottom w:val="0"/>
          <w:divBdr>
            <w:top w:val="none" w:sz="0" w:space="0" w:color="auto"/>
            <w:left w:val="none" w:sz="0" w:space="0" w:color="auto"/>
            <w:bottom w:val="none" w:sz="0" w:space="0" w:color="auto"/>
            <w:right w:val="none" w:sz="0" w:space="0" w:color="auto"/>
          </w:divBdr>
        </w:div>
        <w:div w:id="1687051723">
          <w:marLeft w:val="0"/>
          <w:marRight w:val="0"/>
          <w:marTop w:val="0"/>
          <w:marBottom w:val="0"/>
          <w:divBdr>
            <w:top w:val="none" w:sz="0" w:space="0" w:color="auto"/>
            <w:left w:val="none" w:sz="0" w:space="0" w:color="auto"/>
            <w:bottom w:val="none" w:sz="0" w:space="0" w:color="auto"/>
            <w:right w:val="none" w:sz="0" w:space="0" w:color="auto"/>
          </w:divBdr>
        </w:div>
        <w:div w:id="1272934822">
          <w:marLeft w:val="0"/>
          <w:marRight w:val="0"/>
          <w:marTop w:val="0"/>
          <w:marBottom w:val="0"/>
          <w:divBdr>
            <w:top w:val="none" w:sz="0" w:space="0" w:color="auto"/>
            <w:left w:val="none" w:sz="0" w:space="0" w:color="auto"/>
            <w:bottom w:val="none" w:sz="0" w:space="0" w:color="auto"/>
            <w:right w:val="none" w:sz="0" w:space="0" w:color="auto"/>
          </w:divBdr>
        </w:div>
        <w:div w:id="530918724">
          <w:marLeft w:val="0"/>
          <w:marRight w:val="0"/>
          <w:marTop w:val="0"/>
          <w:marBottom w:val="0"/>
          <w:divBdr>
            <w:top w:val="none" w:sz="0" w:space="0" w:color="auto"/>
            <w:left w:val="none" w:sz="0" w:space="0" w:color="auto"/>
            <w:bottom w:val="none" w:sz="0" w:space="0" w:color="auto"/>
            <w:right w:val="none" w:sz="0" w:space="0" w:color="auto"/>
          </w:divBdr>
        </w:div>
        <w:div w:id="228736194">
          <w:marLeft w:val="0"/>
          <w:marRight w:val="0"/>
          <w:marTop w:val="0"/>
          <w:marBottom w:val="0"/>
          <w:divBdr>
            <w:top w:val="none" w:sz="0" w:space="0" w:color="auto"/>
            <w:left w:val="none" w:sz="0" w:space="0" w:color="auto"/>
            <w:bottom w:val="none" w:sz="0" w:space="0" w:color="auto"/>
            <w:right w:val="none" w:sz="0" w:space="0" w:color="auto"/>
          </w:divBdr>
        </w:div>
        <w:div w:id="1962224254">
          <w:marLeft w:val="0"/>
          <w:marRight w:val="0"/>
          <w:marTop w:val="0"/>
          <w:marBottom w:val="0"/>
          <w:divBdr>
            <w:top w:val="none" w:sz="0" w:space="0" w:color="auto"/>
            <w:left w:val="none" w:sz="0" w:space="0" w:color="auto"/>
            <w:bottom w:val="none" w:sz="0" w:space="0" w:color="auto"/>
            <w:right w:val="none" w:sz="0" w:space="0" w:color="auto"/>
          </w:divBdr>
        </w:div>
        <w:div w:id="1081758817">
          <w:marLeft w:val="0"/>
          <w:marRight w:val="0"/>
          <w:marTop w:val="0"/>
          <w:marBottom w:val="0"/>
          <w:divBdr>
            <w:top w:val="none" w:sz="0" w:space="0" w:color="auto"/>
            <w:left w:val="none" w:sz="0" w:space="0" w:color="auto"/>
            <w:bottom w:val="none" w:sz="0" w:space="0" w:color="auto"/>
            <w:right w:val="none" w:sz="0" w:space="0" w:color="auto"/>
          </w:divBdr>
        </w:div>
        <w:div w:id="876628624">
          <w:marLeft w:val="0"/>
          <w:marRight w:val="0"/>
          <w:marTop w:val="0"/>
          <w:marBottom w:val="0"/>
          <w:divBdr>
            <w:top w:val="none" w:sz="0" w:space="0" w:color="auto"/>
            <w:left w:val="none" w:sz="0" w:space="0" w:color="auto"/>
            <w:bottom w:val="none" w:sz="0" w:space="0" w:color="auto"/>
            <w:right w:val="none" w:sz="0" w:space="0" w:color="auto"/>
          </w:divBdr>
        </w:div>
        <w:div w:id="300235447">
          <w:marLeft w:val="0"/>
          <w:marRight w:val="0"/>
          <w:marTop w:val="0"/>
          <w:marBottom w:val="0"/>
          <w:divBdr>
            <w:top w:val="none" w:sz="0" w:space="0" w:color="auto"/>
            <w:left w:val="none" w:sz="0" w:space="0" w:color="auto"/>
            <w:bottom w:val="none" w:sz="0" w:space="0" w:color="auto"/>
            <w:right w:val="none" w:sz="0" w:space="0" w:color="auto"/>
          </w:divBdr>
        </w:div>
        <w:div w:id="345642430">
          <w:marLeft w:val="0"/>
          <w:marRight w:val="0"/>
          <w:marTop w:val="0"/>
          <w:marBottom w:val="0"/>
          <w:divBdr>
            <w:top w:val="none" w:sz="0" w:space="0" w:color="auto"/>
            <w:left w:val="none" w:sz="0" w:space="0" w:color="auto"/>
            <w:bottom w:val="none" w:sz="0" w:space="0" w:color="auto"/>
            <w:right w:val="none" w:sz="0" w:space="0" w:color="auto"/>
          </w:divBdr>
        </w:div>
        <w:div w:id="572351765">
          <w:marLeft w:val="0"/>
          <w:marRight w:val="0"/>
          <w:marTop w:val="0"/>
          <w:marBottom w:val="0"/>
          <w:divBdr>
            <w:top w:val="none" w:sz="0" w:space="0" w:color="auto"/>
            <w:left w:val="none" w:sz="0" w:space="0" w:color="auto"/>
            <w:bottom w:val="none" w:sz="0" w:space="0" w:color="auto"/>
            <w:right w:val="none" w:sz="0" w:space="0" w:color="auto"/>
          </w:divBdr>
        </w:div>
        <w:div w:id="105348628">
          <w:marLeft w:val="0"/>
          <w:marRight w:val="0"/>
          <w:marTop w:val="0"/>
          <w:marBottom w:val="0"/>
          <w:divBdr>
            <w:top w:val="none" w:sz="0" w:space="0" w:color="auto"/>
            <w:left w:val="none" w:sz="0" w:space="0" w:color="auto"/>
            <w:bottom w:val="none" w:sz="0" w:space="0" w:color="auto"/>
            <w:right w:val="none" w:sz="0" w:space="0" w:color="auto"/>
          </w:divBdr>
        </w:div>
        <w:div w:id="1882397930">
          <w:marLeft w:val="0"/>
          <w:marRight w:val="0"/>
          <w:marTop w:val="0"/>
          <w:marBottom w:val="0"/>
          <w:divBdr>
            <w:top w:val="none" w:sz="0" w:space="0" w:color="auto"/>
            <w:left w:val="none" w:sz="0" w:space="0" w:color="auto"/>
            <w:bottom w:val="none" w:sz="0" w:space="0" w:color="auto"/>
            <w:right w:val="none" w:sz="0" w:space="0" w:color="auto"/>
          </w:divBdr>
        </w:div>
        <w:div w:id="1590891950">
          <w:marLeft w:val="0"/>
          <w:marRight w:val="0"/>
          <w:marTop w:val="0"/>
          <w:marBottom w:val="0"/>
          <w:divBdr>
            <w:top w:val="none" w:sz="0" w:space="0" w:color="auto"/>
            <w:left w:val="none" w:sz="0" w:space="0" w:color="auto"/>
            <w:bottom w:val="none" w:sz="0" w:space="0" w:color="auto"/>
            <w:right w:val="none" w:sz="0" w:space="0" w:color="auto"/>
          </w:divBdr>
        </w:div>
        <w:div w:id="853886128">
          <w:marLeft w:val="0"/>
          <w:marRight w:val="0"/>
          <w:marTop w:val="0"/>
          <w:marBottom w:val="0"/>
          <w:divBdr>
            <w:top w:val="none" w:sz="0" w:space="0" w:color="auto"/>
            <w:left w:val="none" w:sz="0" w:space="0" w:color="auto"/>
            <w:bottom w:val="none" w:sz="0" w:space="0" w:color="auto"/>
            <w:right w:val="none" w:sz="0" w:space="0" w:color="auto"/>
          </w:divBdr>
        </w:div>
        <w:div w:id="756942249">
          <w:marLeft w:val="0"/>
          <w:marRight w:val="0"/>
          <w:marTop w:val="0"/>
          <w:marBottom w:val="0"/>
          <w:divBdr>
            <w:top w:val="none" w:sz="0" w:space="0" w:color="auto"/>
            <w:left w:val="none" w:sz="0" w:space="0" w:color="auto"/>
            <w:bottom w:val="none" w:sz="0" w:space="0" w:color="auto"/>
            <w:right w:val="none" w:sz="0" w:space="0" w:color="auto"/>
          </w:divBdr>
        </w:div>
        <w:div w:id="757362173">
          <w:marLeft w:val="0"/>
          <w:marRight w:val="0"/>
          <w:marTop w:val="0"/>
          <w:marBottom w:val="0"/>
          <w:divBdr>
            <w:top w:val="none" w:sz="0" w:space="0" w:color="auto"/>
            <w:left w:val="none" w:sz="0" w:space="0" w:color="auto"/>
            <w:bottom w:val="none" w:sz="0" w:space="0" w:color="auto"/>
            <w:right w:val="none" w:sz="0" w:space="0" w:color="auto"/>
          </w:divBdr>
        </w:div>
        <w:div w:id="784806736">
          <w:marLeft w:val="0"/>
          <w:marRight w:val="0"/>
          <w:marTop w:val="0"/>
          <w:marBottom w:val="0"/>
          <w:divBdr>
            <w:top w:val="none" w:sz="0" w:space="0" w:color="auto"/>
            <w:left w:val="none" w:sz="0" w:space="0" w:color="auto"/>
            <w:bottom w:val="none" w:sz="0" w:space="0" w:color="auto"/>
            <w:right w:val="none" w:sz="0" w:space="0" w:color="auto"/>
          </w:divBdr>
        </w:div>
        <w:div w:id="512229377">
          <w:marLeft w:val="0"/>
          <w:marRight w:val="0"/>
          <w:marTop w:val="0"/>
          <w:marBottom w:val="0"/>
          <w:divBdr>
            <w:top w:val="none" w:sz="0" w:space="0" w:color="auto"/>
            <w:left w:val="none" w:sz="0" w:space="0" w:color="auto"/>
            <w:bottom w:val="none" w:sz="0" w:space="0" w:color="auto"/>
            <w:right w:val="none" w:sz="0" w:space="0" w:color="auto"/>
          </w:divBdr>
        </w:div>
        <w:div w:id="506598174">
          <w:marLeft w:val="0"/>
          <w:marRight w:val="0"/>
          <w:marTop w:val="0"/>
          <w:marBottom w:val="0"/>
          <w:divBdr>
            <w:top w:val="none" w:sz="0" w:space="0" w:color="auto"/>
            <w:left w:val="none" w:sz="0" w:space="0" w:color="auto"/>
            <w:bottom w:val="none" w:sz="0" w:space="0" w:color="auto"/>
            <w:right w:val="none" w:sz="0" w:space="0" w:color="auto"/>
          </w:divBdr>
        </w:div>
        <w:div w:id="1948543245">
          <w:marLeft w:val="0"/>
          <w:marRight w:val="0"/>
          <w:marTop w:val="0"/>
          <w:marBottom w:val="0"/>
          <w:divBdr>
            <w:top w:val="none" w:sz="0" w:space="0" w:color="auto"/>
            <w:left w:val="none" w:sz="0" w:space="0" w:color="auto"/>
            <w:bottom w:val="none" w:sz="0" w:space="0" w:color="auto"/>
            <w:right w:val="none" w:sz="0" w:space="0" w:color="auto"/>
          </w:divBdr>
        </w:div>
        <w:div w:id="964851052">
          <w:marLeft w:val="0"/>
          <w:marRight w:val="0"/>
          <w:marTop w:val="0"/>
          <w:marBottom w:val="0"/>
          <w:divBdr>
            <w:top w:val="none" w:sz="0" w:space="0" w:color="auto"/>
            <w:left w:val="none" w:sz="0" w:space="0" w:color="auto"/>
            <w:bottom w:val="none" w:sz="0" w:space="0" w:color="auto"/>
            <w:right w:val="none" w:sz="0" w:space="0" w:color="auto"/>
          </w:divBdr>
        </w:div>
        <w:div w:id="1810517614">
          <w:marLeft w:val="0"/>
          <w:marRight w:val="0"/>
          <w:marTop w:val="0"/>
          <w:marBottom w:val="0"/>
          <w:divBdr>
            <w:top w:val="none" w:sz="0" w:space="0" w:color="auto"/>
            <w:left w:val="none" w:sz="0" w:space="0" w:color="auto"/>
            <w:bottom w:val="none" w:sz="0" w:space="0" w:color="auto"/>
            <w:right w:val="none" w:sz="0" w:space="0" w:color="auto"/>
          </w:divBdr>
        </w:div>
        <w:div w:id="1727952982">
          <w:marLeft w:val="0"/>
          <w:marRight w:val="0"/>
          <w:marTop w:val="0"/>
          <w:marBottom w:val="0"/>
          <w:divBdr>
            <w:top w:val="none" w:sz="0" w:space="0" w:color="auto"/>
            <w:left w:val="none" w:sz="0" w:space="0" w:color="auto"/>
            <w:bottom w:val="none" w:sz="0" w:space="0" w:color="auto"/>
            <w:right w:val="none" w:sz="0" w:space="0" w:color="auto"/>
          </w:divBdr>
        </w:div>
        <w:div w:id="397631945">
          <w:marLeft w:val="0"/>
          <w:marRight w:val="0"/>
          <w:marTop w:val="0"/>
          <w:marBottom w:val="0"/>
          <w:divBdr>
            <w:top w:val="none" w:sz="0" w:space="0" w:color="auto"/>
            <w:left w:val="none" w:sz="0" w:space="0" w:color="auto"/>
            <w:bottom w:val="none" w:sz="0" w:space="0" w:color="auto"/>
            <w:right w:val="none" w:sz="0" w:space="0" w:color="auto"/>
          </w:divBdr>
        </w:div>
        <w:div w:id="103235206">
          <w:marLeft w:val="0"/>
          <w:marRight w:val="0"/>
          <w:marTop w:val="0"/>
          <w:marBottom w:val="0"/>
          <w:divBdr>
            <w:top w:val="none" w:sz="0" w:space="0" w:color="auto"/>
            <w:left w:val="none" w:sz="0" w:space="0" w:color="auto"/>
            <w:bottom w:val="none" w:sz="0" w:space="0" w:color="auto"/>
            <w:right w:val="none" w:sz="0" w:space="0" w:color="auto"/>
          </w:divBdr>
        </w:div>
        <w:div w:id="645008687">
          <w:marLeft w:val="0"/>
          <w:marRight w:val="0"/>
          <w:marTop w:val="0"/>
          <w:marBottom w:val="0"/>
          <w:divBdr>
            <w:top w:val="none" w:sz="0" w:space="0" w:color="auto"/>
            <w:left w:val="none" w:sz="0" w:space="0" w:color="auto"/>
            <w:bottom w:val="none" w:sz="0" w:space="0" w:color="auto"/>
            <w:right w:val="none" w:sz="0" w:space="0" w:color="auto"/>
          </w:divBdr>
        </w:div>
        <w:div w:id="1528524580">
          <w:marLeft w:val="0"/>
          <w:marRight w:val="0"/>
          <w:marTop w:val="0"/>
          <w:marBottom w:val="0"/>
          <w:divBdr>
            <w:top w:val="none" w:sz="0" w:space="0" w:color="auto"/>
            <w:left w:val="none" w:sz="0" w:space="0" w:color="auto"/>
            <w:bottom w:val="none" w:sz="0" w:space="0" w:color="auto"/>
            <w:right w:val="none" w:sz="0" w:space="0" w:color="auto"/>
          </w:divBdr>
        </w:div>
        <w:div w:id="1368867648">
          <w:marLeft w:val="0"/>
          <w:marRight w:val="0"/>
          <w:marTop w:val="0"/>
          <w:marBottom w:val="0"/>
          <w:divBdr>
            <w:top w:val="none" w:sz="0" w:space="0" w:color="auto"/>
            <w:left w:val="none" w:sz="0" w:space="0" w:color="auto"/>
            <w:bottom w:val="none" w:sz="0" w:space="0" w:color="auto"/>
            <w:right w:val="none" w:sz="0" w:space="0" w:color="auto"/>
          </w:divBdr>
        </w:div>
        <w:div w:id="217402911">
          <w:marLeft w:val="0"/>
          <w:marRight w:val="0"/>
          <w:marTop w:val="0"/>
          <w:marBottom w:val="0"/>
          <w:divBdr>
            <w:top w:val="none" w:sz="0" w:space="0" w:color="auto"/>
            <w:left w:val="none" w:sz="0" w:space="0" w:color="auto"/>
            <w:bottom w:val="none" w:sz="0" w:space="0" w:color="auto"/>
            <w:right w:val="none" w:sz="0" w:space="0" w:color="auto"/>
          </w:divBdr>
        </w:div>
        <w:div w:id="222180517">
          <w:marLeft w:val="0"/>
          <w:marRight w:val="0"/>
          <w:marTop w:val="0"/>
          <w:marBottom w:val="0"/>
          <w:divBdr>
            <w:top w:val="none" w:sz="0" w:space="0" w:color="auto"/>
            <w:left w:val="none" w:sz="0" w:space="0" w:color="auto"/>
            <w:bottom w:val="none" w:sz="0" w:space="0" w:color="auto"/>
            <w:right w:val="none" w:sz="0" w:space="0" w:color="auto"/>
          </w:divBdr>
        </w:div>
      </w:divsChild>
    </w:div>
    <w:div w:id="1173647301">
      <w:bodyDiv w:val="1"/>
      <w:marLeft w:val="0"/>
      <w:marRight w:val="0"/>
      <w:marTop w:val="0"/>
      <w:marBottom w:val="0"/>
      <w:divBdr>
        <w:top w:val="none" w:sz="0" w:space="0" w:color="auto"/>
        <w:left w:val="none" w:sz="0" w:space="0" w:color="auto"/>
        <w:bottom w:val="none" w:sz="0" w:space="0" w:color="auto"/>
        <w:right w:val="none" w:sz="0" w:space="0" w:color="auto"/>
      </w:divBdr>
      <w:divsChild>
        <w:div w:id="353381378">
          <w:marLeft w:val="0"/>
          <w:marRight w:val="0"/>
          <w:marTop w:val="0"/>
          <w:marBottom w:val="0"/>
          <w:divBdr>
            <w:top w:val="none" w:sz="0" w:space="0" w:color="auto"/>
            <w:left w:val="none" w:sz="0" w:space="0" w:color="auto"/>
            <w:bottom w:val="none" w:sz="0" w:space="0" w:color="auto"/>
            <w:right w:val="none" w:sz="0" w:space="0" w:color="auto"/>
          </w:divBdr>
        </w:div>
        <w:div w:id="793521248">
          <w:marLeft w:val="0"/>
          <w:marRight w:val="0"/>
          <w:marTop w:val="0"/>
          <w:marBottom w:val="0"/>
          <w:divBdr>
            <w:top w:val="none" w:sz="0" w:space="0" w:color="auto"/>
            <w:left w:val="none" w:sz="0" w:space="0" w:color="auto"/>
            <w:bottom w:val="none" w:sz="0" w:space="0" w:color="auto"/>
            <w:right w:val="none" w:sz="0" w:space="0" w:color="auto"/>
          </w:divBdr>
        </w:div>
        <w:div w:id="1718822486">
          <w:marLeft w:val="0"/>
          <w:marRight w:val="0"/>
          <w:marTop w:val="0"/>
          <w:marBottom w:val="0"/>
          <w:divBdr>
            <w:top w:val="none" w:sz="0" w:space="0" w:color="auto"/>
            <w:left w:val="none" w:sz="0" w:space="0" w:color="auto"/>
            <w:bottom w:val="none" w:sz="0" w:space="0" w:color="auto"/>
            <w:right w:val="none" w:sz="0" w:space="0" w:color="auto"/>
          </w:divBdr>
        </w:div>
        <w:div w:id="2013675138">
          <w:marLeft w:val="0"/>
          <w:marRight w:val="0"/>
          <w:marTop w:val="0"/>
          <w:marBottom w:val="0"/>
          <w:divBdr>
            <w:top w:val="none" w:sz="0" w:space="0" w:color="auto"/>
            <w:left w:val="none" w:sz="0" w:space="0" w:color="auto"/>
            <w:bottom w:val="none" w:sz="0" w:space="0" w:color="auto"/>
            <w:right w:val="none" w:sz="0" w:space="0" w:color="auto"/>
          </w:divBdr>
        </w:div>
        <w:div w:id="2106881182">
          <w:marLeft w:val="0"/>
          <w:marRight w:val="0"/>
          <w:marTop w:val="0"/>
          <w:marBottom w:val="0"/>
          <w:divBdr>
            <w:top w:val="none" w:sz="0" w:space="0" w:color="auto"/>
            <w:left w:val="none" w:sz="0" w:space="0" w:color="auto"/>
            <w:bottom w:val="none" w:sz="0" w:space="0" w:color="auto"/>
            <w:right w:val="none" w:sz="0" w:space="0" w:color="auto"/>
          </w:divBdr>
        </w:div>
      </w:divsChild>
    </w:div>
    <w:div w:id="1267809384">
      <w:bodyDiv w:val="1"/>
      <w:marLeft w:val="0"/>
      <w:marRight w:val="0"/>
      <w:marTop w:val="0"/>
      <w:marBottom w:val="0"/>
      <w:divBdr>
        <w:top w:val="none" w:sz="0" w:space="0" w:color="auto"/>
        <w:left w:val="none" w:sz="0" w:space="0" w:color="auto"/>
        <w:bottom w:val="none" w:sz="0" w:space="0" w:color="auto"/>
        <w:right w:val="none" w:sz="0" w:space="0" w:color="auto"/>
      </w:divBdr>
    </w:div>
    <w:div w:id="1516386722">
      <w:bodyDiv w:val="1"/>
      <w:marLeft w:val="0"/>
      <w:marRight w:val="0"/>
      <w:marTop w:val="0"/>
      <w:marBottom w:val="0"/>
      <w:divBdr>
        <w:top w:val="none" w:sz="0" w:space="0" w:color="auto"/>
        <w:left w:val="none" w:sz="0" w:space="0" w:color="auto"/>
        <w:bottom w:val="none" w:sz="0" w:space="0" w:color="auto"/>
        <w:right w:val="none" w:sz="0" w:space="0" w:color="auto"/>
      </w:divBdr>
      <w:divsChild>
        <w:div w:id="2068531455">
          <w:marLeft w:val="0"/>
          <w:marRight w:val="0"/>
          <w:marTop w:val="0"/>
          <w:marBottom w:val="0"/>
          <w:divBdr>
            <w:top w:val="none" w:sz="0" w:space="0" w:color="auto"/>
            <w:left w:val="none" w:sz="0" w:space="0" w:color="auto"/>
            <w:bottom w:val="none" w:sz="0" w:space="0" w:color="auto"/>
            <w:right w:val="none" w:sz="0" w:space="0" w:color="auto"/>
          </w:divBdr>
          <w:divsChild>
            <w:div w:id="828865770">
              <w:marLeft w:val="0"/>
              <w:marRight w:val="0"/>
              <w:marTop w:val="0"/>
              <w:marBottom w:val="0"/>
              <w:divBdr>
                <w:top w:val="none" w:sz="0" w:space="0" w:color="auto"/>
                <w:left w:val="none" w:sz="0" w:space="0" w:color="auto"/>
                <w:bottom w:val="none" w:sz="0" w:space="0" w:color="auto"/>
                <w:right w:val="none" w:sz="0" w:space="0" w:color="auto"/>
              </w:divBdr>
            </w:div>
            <w:div w:id="1424565130">
              <w:marLeft w:val="0"/>
              <w:marRight w:val="0"/>
              <w:marTop w:val="0"/>
              <w:marBottom w:val="0"/>
              <w:divBdr>
                <w:top w:val="none" w:sz="0" w:space="0" w:color="auto"/>
                <w:left w:val="none" w:sz="0" w:space="0" w:color="auto"/>
                <w:bottom w:val="none" w:sz="0" w:space="0" w:color="auto"/>
                <w:right w:val="none" w:sz="0" w:space="0" w:color="auto"/>
              </w:divBdr>
            </w:div>
            <w:div w:id="1908343794">
              <w:marLeft w:val="0"/>
              <w:marRight w:val="0"/>
              <w:marTop w:val="0"/>
              <w:marBottom w:val="0"/>
              <w:divBdr>
                <w:top w:val="none" w:sz="0" w:space="0" w:color="auto"/>
                <w:left w:val="none" w:sz="0" w:space="0" w:color="auto"/>
                <w:bottom w:val="none" w:sz="0" w:space="0" w:color="auto"/>
                <w:right w:val="none" w:sz="0" w:space="0" w:color="auto"/>
              </w:divBdr>
            </w:div>
            <w:div w:id="1524903452">
              <w:marLeft w:val="0"/>
              <w:marRight w:val="0"/>
              <w:marTop w:val="0"/>
              <w:marBottom w:val="0"/>
              <w:divBdr>
                <w:top w:val="none" w:sz="0" w:space="0" w:color="auto"/>
                <w:left w:val="none" w:sz="0" w:space="0" w:color="auto"/>
                <w:bottom w:val="none" w:sz="0" w:space="0" w:color="auto"/>
                <w:right w:val="none" w:sz="0" w:space="0" w:color="auto"/>
              </w:divBdr>
            </w:div>
            <w:div w:id="2070569010">
              <w:marLeft w:val="0"/>
              <w:marRight w:val="0"/>
              <w:marTop w:val="0"/>
              <w:marBottom w:val="0"/>
              <w:divBdr>
                <w:top w:val="none" w:sz="0" w:space="0" w:color="auto"/>
                <w:left w:val="none" w:sz="0" w:space="0" w:color="auto"/>
                <w:bottom w:val="none" w:sz="0" w:space="0" w:color="auto"/>
                <w:right w:val="none" w:sz="0" w:space="0" w:color="auto"/>
              </w:divBdr>
            </w:div>
          </w:divsChild>
        </w:div>
        <w:div w:id="1825388840">
          <w:marLeft w:val="0"/>
          <w:marRight w:val="0"/>
          <w:marTop w:val="0"/>
          <w:marBottom w:val="0"/>
          <w:divBdr>
            <w:top w:val="none" w:sz="0" w:space="0" w:color="auto"/>
            <w:left w:val="none" w:sz="0" w:space="0" w:color="auto"/>
            <w:bottom w:val="none" w:sz="0" w:space="0" w:color="auto"/>
            <w:right w:val="none" w:sz="0" w:space="0" w:color="auto"/>
          </w:divBdr>
          <w:divsChild>
            <w:div w:id="169150589">
              <w:marLeft w:val="0"/>
              <w:marRight w:val="0"/>
              <w:marTop w:val="0"/>
              <w:marBottom w:val="0"/>
              <w:divBdr>
                <w:top w:val="none" w:sz="0" w:space="0" w:color="auto"/>
                <w:left w:val="none" w:sz="0" w:space="0" w:color="auto"/>
                <w:bottom w:val="none" w:sz="0" w:space="0" w:color="auto"/>
                <w:right w:val="none" w:sz="0" w:space="0" w:color="auto"/>
              </w:divBdr>
            </w:div>
            <w:div w:id="667904970">
              <w:marLeft w:val="0"/>
              <w:marRight w:val="0"/>
              <w:marTop w:val="0"/>
              <w:marBottom w:val="0"/>
              <w:divBdr>
                <w:top w:val="none" w:sz="0" w:space="0" w:color="auto"/>
                <w:left w:val="none" w:sz="0" w:space="0" w:color="auto"/>
                <w:bottom w:val="none" w:sz="0" w:space="0" w:color="auto"/>
                <w:right w:val="none" w:sz="0" w:space="0" w:color="auto"/>
              </w:divBdr>
            </w:div>
            <w:div w:id="1144348508">
              <w:marLeft w:val="0"/>
              <w:marRight w:val="0"/>
              <w:marTop w:val="0"/>
              <w:marBottom w:val="0"/>
              <w:divBdr>
                <w:top w:val="none" w:sz="0" w:space="0" w:color="auto"/>
                <w:left w:val="none" w:sz="0" w:space="0" w:color="auto"/>
                <w:bottom w:val="none" w:sz="0" w:space="0" w:color="auto"/>
                <w:right w:val="none" w:sz="0" w:space="0" w:color="auto"/>
              </w:divBdr>
            </w:div>
          </w:divsChild>
        </w:div>
        <w:div w:id="1306857439">
          <w:marLeft w:val="0"/>
          <w:marRight w:val="0"/>
          <w:marTop w:val="0"/>
          <w:marBottom w:val="0"/>
          <w:divBdr>
            <w:top w:val="none" w:sz="0" w:space="0" w:color="auto"/>
            <w:left w:val="none" w:sz="0" w:space="0" w:color="auto"/>
            <w:bottom w:val="none" w:sz="0" w:space="0" w:color="auto"/>
            <w:right w:val="none" w:sz="0" w:space="0" w:color="auto"/>
          </w:divBdr>
        </w:div>
        <w:div w:id="1690062778">
          <w:marLeft w:val="0"/>
          <w:marRight w:val="0"/>
          <w:marTop w:val="0"/>
          <w:marBottom w:val="0"/>
          <w:divBdr>
            <w:top w:val="none" w:sz="0" w:space="0" w:color="auto"/>
            <w:left w:val="none" w:sz="0" w:space="0" w:color="auto"/>
            <w:bottom w:val="none" w:sz="0" w:space="0" w:color="auto"/>
            <w:right w:val="none" w:sz="0" w:space="0" w:color="auto"/>
          </w:divBdr>
        </w:div>
        <w:div w:id="820658485">
          <w:marLeft w:val="0"/>
          <w:marRight w:val="0"/>
          <w:marTop w:val="0"/>
          <w:marBottom w:val="0"/>
          <w:divBdr>
            <w:top w:val="none" w:sz="0" w:space="0" w:color="auto"/>
            <w:left w:val="none" w:sz="0" w:space="0" w:color="auto"/>
            <w:bottom w:val="none" w:sz="0" w:space="0" w:color="auto"/>
            <w:right w:val="none" w:sz="0" w:space="0" w:color="auto"/>
          </w:divBdr>
        </w:div>
        <w:div w:id="968048942">
          <w:marLeft w:val="0"/>
          <w:marRight w:val="0"/>
          <w:marTop w:val="0"/>
          <w:marBottom w:val="0"/>
          <w:divBdr>
            <w:top w:val="none" w:sz="0" w:space="0" w:color="auto"/>
            <w:left w:val="none" w:sz="0" w:space="0" w:color="auto"/>
            <w:bottom w:val="none" w:sz="0" w:space="0" w:color="auto"/>
            <w:right w:val="none" w:sz="0" w:space="0" w:color="auto"/>
          </w:divBdr>
        </w:div>
        <w:div w:id="808285025">
          <w:marLeft w:val="0"/>
          <w:marRight w:val="0"/>
          <w:marTop w:val="0"/>
          <w:marBottom w:val="0"/>
          <w:divBdr>
            <w:top w:val="none" w:sz="0" w:space="0" w:color="auto"/>
            <w:left w:val="none" w:sz="0" w:space="0" w:color="auto"/>
            <w:bottom w:val="none" w:sz="0" w:space="0" w:color="auto"/>
            <w:right w:val="none" w:sz="0" w:space="0" w:color="auto"/>
          </w:divBdr>
        </w:div>
        <w:div w:id="2139369092">
          <w:marLeft w:val="0"/>
          <w:marRight w:val="0"/>
          <w:marTop w:val="0"/>
          <w:marBottom w:val="0"/>
          <w:divBdr>
            <w:top w:val="none" w:sz="0" w:space="0" w:color="auto"/>
            <w:left w:val="none" w:sz="0" w:space="0" w:color="auto"/>
            <w:bottom w:val="none" w:sz="0" w:space="0" w:color="auto"/>
            <w:right w:val="none" w:sz="0" w:space="0" w:color="auto"/>
          </w:divBdr>
        </w:div>
        <w:div w:id="636184881">
          <w:marLeft w:val="0"/>
          <w:marRight w:val="0"/>
          <w:marTop w:val="0"/>
          <w:marBottom w:val="0"/>
          <w:divBdr>
            <w:top w:val="none" w:sz="0" w:space="0" w:color="auto"/>
            <w:left w:val="none" w:sz="0" w:space="0" w:color="auto"/>
            <w:bottom w:val="none" w:sz="0" w:space="0" w:color="auto"/>
            <w:right w:val="none" w:sz="0" w:space="0" w:color="auto"/>
          </w:divBdr>
        </w:div>
        <w:div w:id="736779213">
          <w:marLeft w:val="0"/>
          <w:marRight w:val="0"/>
          <w:marTop w:val="0"/>
          <w:marBottom w:val="0"/>
          <w:divBdr>
            <w:top w:val="none" w:sz="0" w:space="0" w:color="auto"/>
            <w:left w:val="none" w:sz="0" w:space="0" w:color="auto"/>
            <w:bottom w:val="none" w:sz="0" w:space="0" w:color="auto"/>
            <w:right w:val="none" w:sz="0" w:space="0" w:color="auto"/>
          </w:divBdr>
        </w:div>
        <w:div w:id="2069717084">
          <w:marLeft w:val="0"/>
          <w:marRight w:val="0"/>
          <w:marTop w:val="0"/>
          <w:marBottom w:val="0"/>
          <w:divBdr>
            <w:top w:val="none" w:sz="0" w:space="0" w:color="auto"/>
            <w:left w:val="none" w:sz="0" w:space="0" w:color="auto"/>
            <w:bottom w:val="none" w:sz="0" w:space="0" w:color="auto"/>
            <w:right w:val="none" w:sz="0" w:space="0" w:color="auto"/>
          </w:divBdr>
        </w:div>
        <w:div w:id="1486892148">
          <w:marLeft w:val="0"/>
          <w:marRight w:val="0"/>
          <w:marTop w:val="0"/>
          <w:marBottom w:val="0"/>
          <w:divBdr>
            <w:top w:val="none" w:sz="0" w:space="0" w:color="auto"/>
            <w:left w:val="none" w:sz="0" w:space="0" w:color="auto"/>
            <w:bottom w:val="none" w:sz="0" w:space="0" w:color="auto"/>
            <w:right w:val="none" w:sz="0" w:space="0" w:color="auto"/>
          </w:divBdr>
        </w:div>
        <w:div w:id="1901790824">
          <w:marLeft w:val="0"/>
          <w:marRight w:val="0"/>
          <w:marTop w:val="0"/>
          <w:marBottom w:val="0"/>
          <w:divBdr>
            <w:top w:val="none" w:sz="0" w:space="0" w:color="auto"/>
            <w:left w:val="none" w:sz="0" w:space="0" w:color="auto"/>
            <w:bottom w:val="none" w:sz="0" w:space="0" w:color="auto"/>
            <w:right w:val="none" w:sz="0" w:space="0" w:color="auto"/>
          </w:divBdr>
        </w:div>
        <w:div w:id="1617756875">
          <w:marLeft w:val="0"/>
          <w:marRight w:val="0"/>
          <w:marTop w:val="0"/>
          <w:marBottom w:val="0"/>
          <w:divBdr>
            <w:top w:val="none" w:sz="0" w:space="0" w:color="auto"/>
            <w:left w:val="none" w:sz="0" w:space="0" w:color="auto"/>
            <w:bottom w:val="none" w:sz="0" w:space="0" w:color="auto"/>
            <w:right w:val="none" w:sz="0" w:space="0" w:color="auto"/>
          </w:divBdr>
        </w:div>
        <w:div w:id="862324594">
          <w:marLeft w:val="0"/>
          <w:marRight w:val="0"/>
          <w:marTop w:val="0"/>
          <w:marBottom w:val="0"/>
          <w:divBdr>
            <w:top w:val="none" w:sz="0" w:space="0" w:color="auto"/>
            <w:left w:val="none" w:sz="0" w:space="0" w:color="auto"/>
            <w:bottom w:val="none" w:sz="0" w:space="0" w:color="auto"/>
            <w:right w:val="none" w:sz="0" w:space="0" w:color="auto"/>
          </w:divBdr>
        </w:div>
        <w:div w:id="837888132">
          <w:marLeft w:val="0"/>
          <w:marRight w:val="0"/>
          <w:marTop w:val="0"/>
          <w:marBottom w:val="0"/>
          <w:divBdr>
            <w:top w:val="none" w:sz="0" w:space="0" w:color="auto"/>
            <w:left w:val="none" w:sz="0" w:space="0" w:color="auto"/>
            <w:bottom w:val="none" w:sz="0" w:space="0" w:color="auto"/>
            <w:right w:val="none" w:sz="0" w:space="0" w:color="auto"/>
          </w:divBdr>
        </w:div>
        <w:div w:id="1565870210">
          <w:marLeft w:val="0"/>
          <w:marRight w:val="0"/>
          <w:marTop w:val="0"/>
          <w:marBottom w:val="0"/>
          <w:divBdr>
            <w:top w:val="none" w:sz="0" w:space="0" w:color="auto"/>
            <w:left w:val="none" w:sz="0" w:space="0" w:color="auto"/>
            <w:bottom w:val="none" w:sz="0" w:space="0" w:color="auto"/>
            <w:right w:val="none" w:sz="0" w:space="0" w:color="auto"/>
          </w:divBdr>
        </w:div>
        <w:div w:id="1167595929">
          <w:marLeft w:val="0"/>
          <w:marRight w:val="0"/>
          <w:marTop w:val="0"/>
          <w:marBottom w:val="0"/>
          <w:divBdr>
            <w:top w:val="none" w:sz="0" w:space="0" w:color="auto"/>
            <w:left w:val="none" w:sz="0" w:space="0" w:color="auto"/>
            <w:bottom w:val="none" w:sz="0" w:space="0" w:color="auto"/>
            <w:right w:val="none" w:sz="0" w:space="0" w:color="auto"/>
          </w:divBdr>
        </w:div>
        <w:div w:id="2145348517">
          <w:marLeft w:val="0"/>
          <w:marRight w:val="0"/>
          <w:marTop w:val="0"/>
          <w:marBottom w:val="0"/>
          <w:divBdr>
            <w:top w:val="none" w:sz="0" w:space="0" w:color="auto"/>
            <w:left w:val="none" w:sz="0" w:space="0" w:color="auto"/>
            <w:bottom w:val="none" w:sz="0" w:space="0" w:color="auto"/>
            <w:right w:val="none" w:sz="0" w:space="0" w:color="auto"/>
          </w:divBdr>
        </w:div>
        <w:div w:id="776103465">
          <w:marLeft w:val="0"/>
          <w:marRight w:val="0"/>
          <w:marTop w:val="0"/>
          <w:marBottom w:val="0"/>
          <w:divBdr>
            <w:top w:val="none" w:sz="0" w:space="0" w:color="auto"/>
            <w:left w:val="none" w:sz="0" w:space="0" w:color="auto"/>
            <w:bottom w:val="none" w:sz="0" w:space="0" w:color="auto"/>
            <w:right w:val="none" w:sz="0" w:space="0" w:color="auto"/>
          </w:divBdr>
        </w:div>
        <w:div w:id="1734809583">
          <w:marLeft w:val="0"/>
          <w:marRight w:val="0"/>
          <w:marTop w:val="0"/>
          <w:marBottom w:val="0"/>
          <w:divBdr>
            <w:top w:val="none" w:sz="0" w:space="0" w:color="auto"/>
            <w:left w:val="none" w:sz="0" w:space="0" w:color="auto"/>
            <w:bottom w:val="none" w:sz="0" w:space="0" w:color="auto"/>
            <w:right w:val="none" w:sz="0" w:space="0" w:color="auto"/>
          </w:divBdr>
        </w:div>
        <w:div w:id="787358013">
          <w:marLeft w:val="0"/>
          <w:marRight w:val="0"/>
          <w:marTop w:val="0"/>
          <w:marBottom w:val="0"/>
          <w:divBdr>
            <w:top w:val="none" w:sz="0" w:space="0" w:color="auto"/>
            <w:left w:val="none" w:sz="0" w:space="0" w:color="auto"/>
            <w:bottom w:val="none" w:sz="0" w:space="0" w:color="auto"/>
            <w:right w:val="none" w:sz="0" w:space="0" w:color="auto"/>
          </w:divBdr>
        </w:div>
        <w:div w:id="779646368">
          <w:marLeft w:val="0"/>
          <w:marRight w:val="0"/>
          <w:marTop w:val="0"/>
          <w:marBottom w:val="0"/>
          <w:divBdr>
            <w:top w:val="none" w:sz="0" w:space="0" w:color="auto"/>
            <w:left w:val="none" w:sz="0" w:space="0" w:color="auto"/>
            <w:bottom w:val="none" w:sz="0" w:space="0" w:color="auto"/>
            <w:right w:val="none" w:sz="0" w:space="0" w:color="auto"/>
          </w:divBdr>
        </w:div>
        <w:div w:id="337077789">
          <w:marLeft w:val="0"/>
          <w:marRight w:val="0"/>
          <w:marTop w:val="0"/>
          <w:marBottom w:val="0"/>
          <w:divBdr>
            <w:top w:val="none" w:sz="0" w:space="0" w:color="auto"/>
            <w:left w:val="none" w:sz="0" w:space="0" w:color="auto"/>
            <w:bottom w:val="none" w:sz="0" w:space="0" w:color="auto"/>
            <w:right w:val="none" w:sz="0" w:space="0" w:color="auto"/>
          </w:divBdr>
        </w:div>
        <w:div w:id="179589465">
          <w:marLeft w:val="0"/>
          <w:marRight w:val="0"/>
          <w:marTop w:val="0"/>
          <w:marBottom w:val="0"/>
          <w:divBdr>
            <w:top w:val="none" w:sz="0" w:space="0" w:color="auto"/>
            <w:left w:val="none" w:sz="0" w:space="0" w:color="auto"/>
            <w:bottom w:val="none" w:sz="0" w:space="0" w:color="auto"/>
            <w:right w:val="none" w:sz="0" w:space="0" w:color="auto"/>
          </w:divBdr>
        </w:div>
        <w:div w:id="1940066925">
          <w:marLeft w:val="0"/>
          <w:marRight w:val="0"/>
          <w:marTop w:val="0"/>
          <w:marBottom w:val="0"/>
          <w:divBdr>
            <w:top w:val="none" w:sz="0" w:space="0" w:color="auto"/>
            <w:left w:val="none" w:sz="0" w:space="0" w:color="auto"/>
            <w:bottom w:val="none" w:sz="0" w:space="0" w:color="auto"/>
            <w:right w:val="none" w:sz="0" w:space="0" w:color="auto"/>
          </w:divBdr>
        </w:div>
        <w:div w:id="1945531448">
          <w:marLeft w:val="0"/>
          <w:marRight w:val="0"/>
          <w:marTop w:val="0"/>
          <w:marBottom w:val="0"/>
          <w:divBdr>
            <w:top w:val="none" w:sz="0" w:space="0" w:color="auto"/>
            <w:left w:val="none" w:sz="0" w:space="0" w:color="auto"/>
            <w:bottom w:val="none" w:sz="0" w:space="0" w:color="auto"/>
            <w:right w:val="none" w:sz="0" w:space="0" w:color="auto"/>
          </w:divBdr>
        </w:div>
        <w:div w:id="684747284">
          <w:marLeft w:val="0"/>
          <w:marRight w:val="0"/>
          <w:marTop w:val="0"/>
          <w:marBottom w:val="0"/>
          <w:divBdr>
            <w:top w:val="none" w:sz="0" w:space="0" w:color="auto"/>
            <w:left w:val="none" w:sz="0" w:space="0" w:color="auto"/>
            <w:bottom w:val="none" w:sz="0" w:space="0" w:color="auto"/>
            <w:right w:val="none" w:sz="0" w:space="0" w:color="auto"/>
          </w:divBdr>
        </w:div>
        <w:div w:id="424880827">
          <w:marLeft w:val="0"/>
          <w:marRight w:val="0"/>
          <w:marTop w:val="0"/>
          <w:marBottom w:val="0"/>
          <w:divBdr>
            <w:top w:val="none" w:sz="0" w:space="0" w:color="auto"/>
            <w:left w:val="none" w:sz="0" w:space="0" w:color="auto"/>
            <w:bottom w:val="none" w:sz="0" w:space="0" w:color="auto"/>
            <w:right w:val="none" w:sz="0" w:space="0" w:color="auto"/>
          </w:divBdr>
        </w:div>
        <w:div w:id="1581285214">
          <w:marLeft w:val="0"/>
          <w:marRight w:val="0"/>
          <w:marTop w:val="0"/>
          <w:marBottom w:val="0"/>
          <w:divBdr>
            <w:top w:val="none" w:sz="0" w:space="0" w:color="auto"/>
            <w:left w:val="none" w:sz="0" w:space="0" w:color="auto"/>
            <w:bottom w:val="none" w:sz="0" w:space="0" w:color="auto"/>
            <w:right w:val="none" w:sz="0" w:space="0" w:color="auto"/>
          </w:divBdr>
        </w:div>
        <w:div w:id="1500463190">
          <w:marLeft w:val="0"/>
          <w:marRight w:val="0"/>
          <w:marTop w:val="0"/>
          <w:marBottom w:val="0"/>
          <w:divBdr>
            <w:top w:val="none" w:sz="0" w:space="0" w:color="auto"/>
            <w:left w:val="none" w:sz="0" w:space="0" w:color="auto"/>
            <w:bottom w:val="none" w:sz="0" w:space="0" w:color="auto"/>
            <w:right w:val="none" w:sz="0" w:space="0" w:color="auto"/>
          </w:divBdr>
        </w:div>
        <w:div w:id="940141642">
          <w:marLeft w:val="0"/>
          <w:marRight w:val="0"/>
          <w:marTop w:val="0"/>
          <w:marBottom w:val="0"/>
          <w:divBdr>
            <w:top w:val="none" w:sz="0" w:space="0" w:color="auto"/>
            <w:left w:val="none" w:sz="0" w:space="0" w:color="auto"/>
            <w:bottom w:val="none" w:sz="0" w:space="0" w:color="auto"/>
            <w:right w:val="none" w:sz="0" w:space="0" w:color="auto"/>
          </w:divBdr>
        </w:div>
        <w:div w:id="240063894">
          <w:marLeft w:val="0"/>
          <w:marRight w:val="0"/>
          <w:marTop w:val="0"/>
          <w:marBottom w:val="0"/>
          <w:divBdr>
            <w:top w:val="none" w:sz="0" w:space="0" w:color="auto"/>
            <w:left w:val="none" w:sz="0" w:space="0" w:color="auto"/>
            <w:bottom w:val="none" w:sz="0" w:space="0" w:color="auto"/>
            <w:right w:val="none" w:sz="0" w:space="0" w:color="auto"/>
          </w:divBdr>
        </w:div>
        <w:div w:id="475030393">
          <w:marLeft w:val="0"/>
          <w:marRight w:val="0"/>
          <w:marTop w:val="0"/>
          <w:marBottom w:val="0"/>
          <w:divBdr>
            <w:top w:val="none" w:sz="0" w:space="0" w:color="auto"/>
            <w:left w:val="none" w:sz="0" w:space="0" w:color="auto"/>
            <w:bottom w:val="none" w:sz="0" w:space="0" w:color="auto"/>
            <w:right w:val="none" w:sz="0" w:space="0" w:color="auto"/>
          </w:divBdr>
        </w:div>
        <w:div w:id="1120609177">
          <w:marLeft w:val="0"/>
          <w:marRight w:val="0"/>
          <w:marTop w:val="0"/>
          <w:marBottom w:val="0"/>
          <w:divBdr>
            <w:top w:val="none" w:sz="0" w:space="0" w:color="auto"/>
            <w:left w:val="none" w:sz="0" w:space="0" w:color="auto"/>
            <w:bottom w:val="none" w:sz="0" w:space="0" w:color="auto"/>
            <w:right w:val="none" w:sz="0" w:space="0" w:color="auto"/>
          </w:divBdr>
        </w:div>
        <w:div w:id="1086801666">
          <w:marLeft w:val="0"/>
          <w:marRight w:val="0"/>
          <w:marTop w:val="0"/>
          <w:marBottom w:val="0"/>
          <w:divBdr>
            <w:top w:val="none" w:sz="0" w:space="0" w:color="auto"/>
            <w:left w:val="none" w:sz="0" w:space="0" w:color="auto"/>
            <w:bottom w:val="none" w:sz="0" w:space="0" w:color="auto"/>
            <w:right w:val="none" w:sz="0" w:space="0" w:color="auto"/>
          </w:divBdr>
        </w:div>
        <w:div w:id="1087770853">
          <w:marLeft w:val="0"/>
          <w:marRight w:val="0"/>
          <w:marTop w:val="0"/>
          <w:marBottom w:val="0"/>
          <w:divBdr>
            <w:top w:val="none" w:sz="0" w:space="0" w:color="auto"/>
            <w:left w:val="none" w:sz="0" w:space="0" w:color="auto"/>
            <w:bottom w:val="none" w:sz="0" w:space="0" w:color="auto"/>
            <w:right w:val="none" w:sz="0" w:space="0" w:color="auto"/>
          </w:divBdr>
        </w:div>
        <w:div w:id="693045563">
          <w:marLeft w:val="0"/>
          <w:marRight w:val="0"/>
          <w:marTop w:val="0"/>
          <w:marBottom w:val="0"/>
          <w:divBdr>
            <w:top w:val="none" w:sz="0" w:space="0" w:color="auto"/>
            <w:left w:val="none" w:sz="0" w:space="0" w:color="auto"/>
            <w:bottom w:val="none" w:sz="0" w:space="0" w:color="auto"/>
            <w:right w:val="none" w:sz="0" w:space="0" w:color="auto"/>
          </w:divBdr>
        </w:div>
        <w:div w:id="522865813">
          <w:marLeft w:val="0"/>
          <w:marRight w:val="0"/>
          <w:marTop w:val="0"/>
          <w:marBottom w:val="0"/>
          <w:divBdr>
            <w:top w:val="none" w:sz="0" w:space="0" w:color="auto"/>
            <w:left w:val="none" w:sz="0" w:space="0" w:color="auto"/>
            <w:bottom w:val="none" w:sz="0" w:space="0" w:color="auto"/>
            <w:right w:val="none" w:sz="0" w:space="0" w:color="auto"/>
          </w:divBdr>
        </w:div>
        <w:div w:id="153885970">
          <w:marLeft w:val="0"/>
          <w:marRight w:val="0"/>
          <w:marTop w:val="0"/>
          <w:marBottom w:val="0"/>
          <w:divBdr>
            <w:top w:val="none" w:sz="0" w:space="0" w:color="auto"/>
            <w:left w:val="none" w:sz="0" w:space="0" w:color="auto"/>
            <w:bottom w:val="none" w:sz="0" w:space="0" w:color="auto"/>
            <w:right w:val="none" w:sz="0" w:space="0" w:color="auto"/>
          </w:divBdr>
        </w:div>
        <w:div w:id="1281061758">
          <w:marLeft w:val="0"/>
          <w:marRight w:val="0"/>
          <w:marTop w:val="0"/>
          <w:marBottom w:val="0"/>
          <w:divBdr>
            <w:top w:val="none" w:sz="0" w:space="0" w:color="auto"/>
            <w:left w:val="none" w:sz="0" w:space="0" w:color="auto"/>
            <w:bottom w:val="none" w:sz="0" w:space="0" w:color="auto"/>
            <w:right w:val="none" w:sz="0" w:space="0" w:color="auto"/>
          </w:divBdr>
        </w:div>
        <w:div w:id="1108038900">
          <w:marLeft w:val="0"/>
          <w:marRight w:val="0"/>
          <w:marTop w:val="0"/>
          <w:marBottom w:val="0"/>
          <w:divBdr>
            <w:top w:val="none" w:sz="0" w:space="0" w:color="auto"/>
            <w:left w:val="none" w:sz="0" w:space="0" w:color="auto"/>
            <w:bottom w:val="none" w:sz="0" w:space="0" w:color="auto"/>
            <w:right w:val="none" w:sz="0" w:space="0" w:color="auto"/>
          </w:divBdr>
        </w:div>
        <w:div w:id="1203439617">
          <w:marLeft w:val="0"/>
          <w:marRight w:val="0"/>
          <w:marTop w:val="0"/>
          <w:marBottom w:val="0"/>
          <w:divBdr>
            <w:top w:val="none" w:sz="0" w:space="0" w:color="auto"/>
            <w:left w:val="none" w:sz="0" w:space="0" w:color="auto"/>
            <w:bottom w:val="none" w:sz="0" w:space="0" w:color="auto"/>
            <w:right w:val="none" w:sz="0" w:space="0" w:color="auto"/>
          </w:divBdr>
        </w:div>
        <w:div w:id="181356795">
          <w:marLeft w:val="0"/>
          <w:marRight w:val="0"/>
          <w:marTop w:val="0"/>
          <w:marBottom w:val="0"/>
          <w:divBdr>
            <w:top w:val="none" w:sz="0" w:space="0" w:color="auto"/>
            <w:left w:val="none" w:sz="0" w:space="0" w:color="auto"/>
            <w:bottom w:val="none" w:sz="0" w:space="0" w:color="auto"/>
            <w:right w:val="none" w:sz="0" w:space="0" w:color="auto"/>
          </w:divBdr>
        </w:div>
        <w:div w:id="1523324788">
          <w:marLeft w:val="0"/>
          <w:marRight w:val="0"/>
          <w:marTop w:val="0"/>
          <w:marBottom w:val="0"/>
          <w:divBdr>
            <w:top w:val="none" w:sz="0" w:space="0" w:color="auto"/>
            <w:left w:val="none" w:sz="0" w:space="0" w:color="auto"/>
            <w:bottom w:val="none" w:sz="0" w:space="0" w:color="auto"/>
            <w:right w:val="none" w:sz="0" w:space="0" w:color="auto"/>
          </w:divBdr>
        </w:div>
        <w:div w:id="1344893615">
          <w:marLeft w:val="0"/>
          <w:marRight w:val="0"/>
          <w:marTop w:val="0"/>
          <w:marBottom w:val="0"/>
          <w:divBdr>
            <w:top w:val="none" w:sz="0" w:space="0" w:color="auto"/>
            <w:left w:val="none" w:sz="0" w:space="0" w:color="auto"/>
            <w:bottom w:val="none" w:sz="0" w:space="0" w:color="auto"/>
            <w:right w:val="none" w:sz="0" w:space="0" w:color="auto"/>
          </w:divBdr>
        </w:div>
        <w:div w:id="1418287778">
          <w:marLeft w:val="0"/>
          <w:marRight w:val="0"/>
          <w:marTop w:val="0"/>
          <w:marBottom w:val="0"/>
          <w:divBdr>
            <w:top w:val="none" w:sz="0" w:space="0" w:color="auto"/>
            <w:left w:val="none" w:sz="0" w:space="0" w:color="auto"/>
            <w:bottom w:val="none" w:sz="0" w:space="0" w:color="auto"/>
            <w:right w:val="none" w:sz="0" w:space="0" w:color="auto"/>
          </w:divBdr>
        </w:div>
        <w:div w:id="204953062">
          <w:marLeft w:val="0"/>
          <w:marRight w:val="0"/>
          <w:marTop w:val="0"/>
          <w:marBottom w:val="0"/>
          <w:divBdr>
            <w:top w:val="none" w:sz="0" w:space="0" w:color="auto"/>
            <w:left w:val="none" w:sz="0" w:space="0" w:color="auto"/>
            <w:bottom w:val="none" w:sz="0" w:space="0" w:color="auto"/>
            <w:right w:val="none" w:sz="0" w:space="0" w:color="auto"/>
          </w:divBdr>
        </w:div>
        <w:div w:id="1951008791">
          <w:marLeft w:val="0"/>
          <w:marRight w:val="0"/>
          <w:marTop w:val="0"/>
          <w:marBottom w:val="0"/>
          <w:divBdr>
            <w:top w:val="none" w:sz="0" w:space="0" w:color="auto"/>
            <w:left w:val="none" w:sz="0" w:space="0" w:color="auto"/>
            <w:bottom w:val="none" w:sz="0" w:space="0" w:color="auto"/>
            <w:right w:val="none" w:sz="0" w:space="0" w:color="auto"/>
          </w:divBdr>
        </w:div>
        <w:div w:id="1443380149">
          <w:marLeft w:val="0"/>
          <w:marRight w:val="0"/>
          <w:marTop w:val="0"/>
          <w:marBottom w:val="0"/>
          <w:divBdr>
            <w:top w:val="none" w:sz="0" w:space="0" w:color="auto"/>
            <w:left w:val="none" w:sz="0" w:space="0" w:color="auto"/>
            <w:bottom w:val="none" w:sz="0" w:space="0" w:color="auto"/>
            <w:right w:val="none" w:sz="0" w:space="0" w:color="auto"/>
          </w:divBdr>
        </w:div>
        <w:div w:id="803620867">
          <w:marLeft w:val="0"/>
          <w:marRight w:val="0"/>
          <w:marTop w:val="0"/>
          <w:marBottom w:val="0"/>
          <w:divBdr>
            <w:top w:val="none" w:sz="0" w:space="0" w:color="auto"/>
            <w:left w:val="none" w:sz="0" w:space="0" w:color="auto"/>
            <w:bottom w:val="none" w:sz="0" w:space="0" w:color="auto"/>
            <w:right w:val="none" w:sz="0" w:space="0" w:color="auto"/>
          </w:divBdr>
        </w:div>
        <w:div w:id="755253397">
          <w:marLeft w:val="0"/>
          <w:marRight w:val="0"/>
          <w:marTop w:val="0"/>
          <w:marBottom w:val="0"/>
          <w:divBdr>
            <w:top w:val="none" w:sz="0" w:space="0" w:color="auto"/>
            <w:left w:val="none" w:sz="0" w:space="0" w:color="auto"/>
            <w:bottom w:val="none" w:sz="0" w:space="0" w:color="auto"/>
            <w:right w:val="none" w:sz="0" w:space="0" w:color="auto"/>
          </w:divBdr>
        </w:div>
        <w:div w:id="945887103">
          <w:marLeft w:val="0"/>
          <w:marRight w:val="0"/>
          <w:marTop w:val="0"/>
          <w:marBottom w:val="0"/>
          <w:divBdr>
            <w:top w:val="none" w:sz="0" w:space="0" w:color="auto"/>
            <w:left w:val="none" w:sz="0" w:space="0" w:color="auto"/>
            <w:bottom w:val="none" w:sz="0" w:space="0" w:color="auto"/>
            <w:right w:val="none" w:sz="0" w:space="0" w:color="auto"/>
          </w:divBdr>
        </w:div>
        <w:div w:id="1743677295">
          <w:marLeft w:val="0"/>
          <w:marRight w:val="0"/>
          <w:marTop w:val="0"/>
          <w:marBottom w:val="0"/>
          <w:divBdr>
            <w:top w:val="none" w:sz="0" w:space="0" w:color="auto"/>
            <w:left w:val="none" w:sz="0" w:space="0" w:color="auto"/>
            <w:bottom w:val="none" w:sz="0" w:space="0" w:color="auto"/>
            <w:right w:val="none" w:sz="0" w:space="0" w:color="auto"/>
          </w:divBdr>
        </w:div>
        <w:div w:id="911081742">
          <w:marLeft w:val="0"/>
          <w:marRight w:val="0"/>
          <w:marTop w:val="0"/>
          <w:marBottom w:val="0"/>
          <w:divBdr>
            <w:top w:val="none" w:sz="0" w:space="0" w:color="auto"/>
            <w:left w:val="none" w:sz="0" w:space="0" w:color="auto"/>
            <w:bottom w:val="none" w:sz="0" w:space="0" w:color="auto"/>
            <w:right w:val="none" w:sz="0" w:space="0" w:color="auto"/>
          </w:divBdr>
        </w:div>
        <w:div w:id="222301230">
          <w:marLeft w:val="0"/>
          <w:marRight w:val="0"/>
          <w:marTop w:val="0"/>
          <w:marBottom w:val="0"/>
          <w:divBdr>
            <w:top w:val="none" w:sz="0" w:space="0" w:color="auto"/>
            <w:left w:val="none" w:sz="0" w:space="0" w:color="auto"/>
            <w:bottom w:val="none" w:sz="0" w:space="0" w:color="auto"/>
            <w:right w:val="none" w:sz="0" w:space="0" w:color="auto"/>
          </w:divBdr>
        </w:div>
        <w:div w:id="1217013917">
          <w:marLeft w:val="0"/>
          <w:marRight w:val="0"/>
          <w:marTop w:val="0"/>
          <w:marBottom w:val="0"/>
          <w:divBdr>
            <w:top w:val="none" w:sz="0" w:space="0" w:color="auto"/>
            <w:left w:val="none" w:sz="0" w:space="0" w:color="auto"/>
            <w:bottom w:val="none" w:sz="0" w:space="0" w:color="auto"/>
            <w:right w:val="none" w:sz="0" w:space="0" w:color="auto"/>
          </w:divBdr>
        </w:div>
        <w:div w:id="580256580">
          <w:marLeft w:val="0"/>
          <w:marRight w:val="0"/>
          <w:marTop w:val="0"/>
          <w:marBottom w:val="0"/>
          <w:divBdr>
            <w:top w:val="none" w:sz="0" w:space="0" w:color="auto"/>
            <w:left w:val="none" w:sz="0" w:space="0" w:color="auto"/>
            <w:bottom w:val="none" w:sz="0" w:space="0" w:color="auto"/>
            <w:right w:val="none" w:sz="0" w:space="0" w:color="auto"/>
          </w:divBdr>
        </w:div>
        <w:div w:id="1342465853">
          <w:marLeft w:val="0"/>
          <w:marRight w:val="0"/>
          <w:marTop w:val="0"/>
          <w:marBottom w:val="0"/>
          <w:divBdr>
            <w:top w:val="none" w:sz="0" w:space="0" w:color="auto"/>
            <w:left w:val="none" w:sz="0" w:space="0" w:color="auto"/>
            <w:bottom w:val="none" w:sz="0" w:space="0" w:color="auto"/>
            <w:right w:val="none" w:sz="0" w:space="0" w:color="auto"/>
          </w:divBdr>
        </w:div>
        <w:div w:id="884944607">
          <w:marLeft w:val="0"/>
          <w:marRight w:val="0"/>
          <w:marTop w:val="0"/>
          <w:marBottom w:val="0"/>
          <w:divBdr>
            <w:top w:val="none" w:sz="0" w:space="0" w:color="auto"/>
            <w:left w:val="none" w:sz="0" w:space="0" w:color="auto"/>
            <w:bottom w:val="none" w:sz="0" w:space="0" w:color="auto"/>
            <w:right w:val="none" w:sz="0" w:space="0" w:color="auto"/>
          </w:divBdr>
        </w:div>
        <w:div w:id="920218701">
          <w:marLeft w:val="0"/>
          <w:marRight w:val="0"/>
          <w:marTop w:val="0"/>
          <w:marBottom w:val="0"/>
          <w:divBdr>
            <w:top w:val="none" w:sz="0" w:space="0" w:color="auto"/>
            <w:left w:val="none" w:sz="0" w:space="0" w:color="auto"/>
            <w:bottom w:val="none" w:sz="0" w:space="0" w:color="auto"/>
            <w:right w:val="none" w:sz="0" w:space="0" w:color="auto"/>
          </w:divBdr>
        </w:div>
        <w:div w:id="1935507032">
          <w:marLeft w:val="0"/>
          <w:marRight w:val="0"/>
          <w:marTop w:val="0"/>
          <w:marBottom w:val="0"/>
          <w:divBdr>
            <w:top w:val="none" w:sz="0" w:space="0" w:color="auto"/>
            <w:left w:val="none" w:sz="0" w:space="0" w:color="auto"/>
            <w:bottom w:val="none" w:sz="0" w:space="0" w:color="auto"/>
            <w:right w:val="none" w:sz="0" w:space="0" w:color="auto"/>
          </w:divBdr>
        </w:div>
        <w:div w:id="647632381">
          <w:marLeft w:val="0"/>
          <w:marRight w:val="0"/>
          <w:marTop w:val="0"/>
          <w:marBottom w:val="0"/>
          <w:divBdr>
            <w:top w:val="none" w:sz="0" w:space="0" w:color="auto"/>
            <w:left w:val="none" w:sz="0" w:space="0" w:color="auto"/>
            <w:bottom w:val="none" w:sz="0" w:space="0" w:color="auto"/>
            <w:right w:val="none" w:sz="0" w:space="0" w:color="auto"/>
          </w:divBdr>
        </w:div>
        <w:div w:id="549731807">
          <w:marLeft w:val="0"/>
          <w:marRight w:val="0"/>
          <w:marTop w:val="0"/>
          <w:marBottom w:val="0"/>
          <w:divBdr>
            <w:top w:val="none" w:sz="0" w:space="0" w:color="auto"/>
            <w:left w:val="none" w:sz="0" w:space="0" w:color="auto"/>
            <w:bottom w:val="none" w:sz="0" w:space="0" w:color="auto"/>
            <w:right w:val="none" w:sz="0" w:space="0" w:color="auto"/>
          </w:divBdr>
        </w:div>
        <w:div w:id="924151933">
          <w:marLeft w:val="0"/>
          <w:marRight w:val="0"/>
          <w:marTop w:val="0"/>
          <w:marBottom w:val="0"/>
          <w:divBdr>
            <w:top w:val="none" w:sz="0" w:space="0" w:color="auto"/>
            <w:left w:val="none" w:sz="0" w:space="0" w:color="auto"/>
            <w:bottom w:val="none" w:sz="0" w:space="0" w:color="auto"/>
            <w:right w:val="none" w:sz="0" w:space="0" w:color="auto"/>
          </w:divBdr>
        </w:div>
        <w:div w:id="200821069">
          <w:marLeft w:val="0"/>
          <w:marRight w:val="0"/>
          <w:marTop w:val="0"/>
          <w:marBottom w:val="0"/>
          <w:divBdr>
            <w:top w:val="none" w:sz="0" w:space="0" w:color="auto"/>
            <w:left w:val="none" w:sz="0" w:space="0" w:color="auto"/>
            <w:bottom w:val="none" w:sz="0" w:space="0" w:color="auto"/>
            <w:right w:val="none" w:sz="0" w:space="0" w:color="auto"/>
          </w:divBdr>
        </w:div>
        <w:div w:id="610474551">
          <w:marLeft w:val="0"/>
          <w:marRight w:val="0"/>
          <w:marTop w:val="0"/>
          <w:marBottom w:val="0"/>
          <w:divBdr>
            <w:top w:val="none" w:sz="0" w:space="0" w:color="auto"/>
            <w:left w:val="none" w:sz="0" w:space="0" w:color="auto"/>
            <w:bottom w:val="none" w:sz="0" w:space="0" w:color="auto"/>
            <w:right w:val="none" w:sz="0" w:space="0" w:color="auto"/>
          </w:divBdr>
        </w:div>
        <w:div w:id="1191449921">
          <w:marLeft w:val="0"/>
          <w:marRight w:val="0"/>
          <w:marTop w:val="0"/>
          <w:marBottom w:val="0"/>
          <w:divBdr>
            <w:top w:val="none" w:sz="0" w:space="0" w:color="auto"/>
            <w:left w:val="none" w:sz="0" w:space="0" w:color="auto"/>
            <w:bottom w:val="none" w:sz="0" w:space="0" w:color="auto"/>
            <w:right w:val="none" w:sz="0" w:space="0" w:color="auto"/>
          </w:divBdr>
        </w:div>
        <w:div w:id="1611619815">
          <w:marLeft w:val="0"/>
          <w:marRight w:val="0"/>
          <w:marTop w:val="0"/>
          <w:marBottom w:val="0"/>
          <w:divBdr>
            <w:top w:val="none" w:sz="0" w:space="0" w:color="auto"/>
            <w:left w:val="none" w:sz="0" w:space="0" w:color="auto"/>
            <w:bottom w:val="none" w:sz="0" w:space="0" w:color="auto"/>
            <w:right w:val="none" w:sz="0" w:space="0" w:color="auto"/>
          </w:divBdr>
        </w:div>
        <w:div w:id="61635587">
          <w:marLeft w:val="0"/>
          <w:marRight w:val="0"/>
          <w:marTop w:val="0"/>
          <w:marBottom w:val="0"/>
          <w:divBdr>
            <w:top w:val="none" w:sz="0" w:space="0" w:color="auto"/>
            <w:left w:val="none" w:sz="0" w:space="0" w:color="auto"/>
            <w:bottom w:val="none" w:sz="0" w:space="0" w:color="auto"/>
            <w:right w:val="none" w:sz="0" w:space="0" w:color="auto"/>
          </w:divBdr>
        </w:div>
        <w:div w:id="951745753">
          <w:marLeft w:val="0"/>
          <w:marRight w:val="0"/>
          <w:marTop w:val="0"/>
          <w:marBottom w:val="0"/>
          <w:divBdr>
            <w:top w:val="none" w:sz="0" w:space="0" w:color="auto"/>
            <w:left w:val="none" w:sz="0" w:space="0" w:color="auto"/>
            <w:bottom w:val="none" w:sz="0" w:space="0" w:color="auto"/>
            <w:right w:val="none" w:sz="0" w:space="0" w:color="auto"/>
          </w:divBdr>
        </w:div>
        <w:div w:id="1248030479">
          <w:marLeft w:val="0"/>
          <w:marRight w:val="0"/>
          <w:marTop w:val="0"/>
          <w:marBottom w:val="0"/>
          <w:divBdr>
            <w:top w:val="none" w:sz="0" w:space="0" w:color="auto"/>
            <w:left w:val="none" w:sz="0" w:space="0" w:color="auto"/>
            <w:bottom w:val="none" w:sz="0" w:space="0" w:color="auto"/>
            <w:right w:val="none" w:sz="0" w:space="0" w:color="auto"/>
          </w:divBdr>
        </w:div>
        <w:div w:id="878712571">
          <w:marLeft w:val="0"/>
          <w:marRight w:val="0"/>
          <w:marTop w:val="0"/>
          <w:marBottom w:val="0"/>
          <w:divBdr>
            <w:top w:val="none" w:sz="0" w:space="0" w:color="auto"/>
            <w:left w:val="none" w:sz="0" w:space="0" w:color="auto"/>
            <w:bottom w:val="none" w:sz="0" w:space="0" w:color="auto"/>
            <w:right w:val="none" w:sz="0" w:space="0" w:color="auto"/>
          </w:divBdr>
        </w:div>
        <w:div w:id="974093983">
          <w:marLeft w:val="0"/>
          <w:marRight w:val="0"/>
          <w:marTop w:val="0"/>
          <w:marBottom w:val="0"/>
          <w:divBdr>
            <w:top w:val="none" w:sz="0" w:space="0" w:color="auto"/>
            <w:left w:val="none" w:sz="0" w:space="0" w:color="auto"/>
            <w:bottom w:val="none" w:sz="0" w:space="0" w:color="auto"/>
            <w:right w:val="none" w:sz="0" w:space="0" w:color="auto"/>
          </w:divBdr>
        </w:div>
        <w:div w:id="997459447">
          <w:marLeft w:val="0"/>
          <w:marRight w:val="0"/>
          <w:marTop w:val="0"/>
          <w:marBottom w:val="0"/>
          <w:divBdr>
            <w:top w:val="none" w:sz="0" w:space="0" w:color="auto"/>
            <w:left w:val="none" w:sz="0" w:space="0" w:color="auto"/>
            <w:bottom w:val="none" w:sz="0" w:space="0" w:color="auto"/>
            <w:right w:val="none" w:sz="0" w:space="0" w:color="auto"/>
          </w:divBdr>
        </w:div>
        <w:div w:id="1319532337">
          <w:marLeft w:val="0"/>
          <w:marRight w:val="0"/>
          <w:marTop w:val="0"/>
          <w:marBottom w:val="0"/>
          <w:divBdr>
            <w:top w:val="none" w:sz="0" w:space="0" w:color="auto"/>
            <w:left w:val="none" w:sz="0" w:space="0" w:color="auto"/>
            <w:bottom w:val="none" w:sz="0" w:space="0" w:color="auto"/>
            <w:right w:val="none" w:sz="0" w:space="0" w:color="auto"/>
          </w:divBdr>
        </w:div>
        <w:div w:id="1044595637">
          <w:marLeft w:val="0"/>
          <w:marRight w:val="0"/>
          <w:marTop w:val="0"/>
          <w:marBottom w:val="0"/>
          <w:divBdr>
            <w:top w:val="none" w:sz="0" w:space="0" w:color="auto"/>
            <w:left w:val="none" w:sz="0" w:space="0" w:color="auto"/>
            <w:bottom w:val="none" w:sz="0" w:space="0" w:color="auto"/>
            <w:right w:val="none" w:sz="0" w:space="0" w:color="auto"/>
          </w:divBdr>
        </w:div>
        <w:div w:id="290674537">
          <w:marLeft w:val="0"/>
          <w:marRight w:val="0"/>
          <w:marTop w:val="0"/>
          <w:marBottom w:val="0"/>
          <w:divBdr>
            <w:top w:val="none" w:sz="0" w:space="0" w:color="auto"/>
            <w:left w:val="none" w:sz="0" w:space="0" w:color="auto"/>
            <w:bottom w:val="none" w:sz="0" w:space="0" w:color="auto"/>
            <w:right w:val="none" w:sz="0" w:space="0" w:color="auto"/>
          </w:divBdr>
        </w:div>
        <w:div w:id="174616935">
          <w:marLeft w:val="0"/>
          <w:marRight w:val="0"/>
          <w:marTop w:val="0"/>
          <w:marBottom w:val="0"/>
          <w:divBdr>
            <w:top w:val="none" w:sz="0" w:space="0" w:color="auto"/>
            <w:left w:val="none" w:sz="0" w:space="0" w:color="auto"/>
            <w:bottom w:val="none" w:sz="0" w:space="0" w:color="auto"/>
            <w:right w:val="none" w:sz="0" w:space="0" w:color="auto"/>
          </w:divBdr>
        </w:div>
        <w:div w:id="646908073">
          <w:marLeft w:val="0"/>
          <w:marRight w:val="0"/>
          <w:marTop w:val="0"/>
          <w:marBottom w:val="0"/>
          <w:divBdr>
            <w:top w:val="none" w:sz="0" w:space="0" w:color="auto"/>
            <w:left w:val="none" w:sz="0" w:space="0" w:color="auto"/>
            <w:bottom w:val="none" w:sz="0" w:space="0" w:color="auto"/>
            <w:right w:val="none" w:sz="0" w:space="0" w:color="auto"/>
          </w:divBdr>
        </w:div>
        <w:div w:id="1118379799">
          <w:marLeft w:val="0"/>
          <w:marRight w:val="0"/>
          <w:marTop w:val="0"/>
          <w:marBottom w:val="0"/>
          <w:divBdr>
            <w:top w:val="none" w:sz="0" w:space="0" w:color="auto"/>
            <w:left w:val="none" w:sz="0" w:space="0" w:color="auto"/>
            <w:bottom w:val="none" w:sz="0" w:space="0" w:color="auto"/>
            <w:right w:val="none" w:sz="0" w:space="0" w:color="auto"/>
          </w:divBdr>
        </w:div>
        <w:div w:id="992219276">
          <w:marLeft w:val="0"/>
          <w:marRight w:val="0"/>
          <w:marTop w:val="0"/>
          <w:marBottom w:val="0"/>
          <w:divBdr>
            <w:top w:val="none" w:sz="0" w:space="0" w:color="auto"/>
            <w:left w:val="none" w:sz="0" w:space="0" w:color="auto"/>
            <w:bottom w:val="none" w:sz="0" w:space="0" w:color="auto"/>
            <w:right w:val="none" w:sz="0" w:space="0" w:color="auto"/>
          </w:divBdr>
        </w:div>
        <w:div w:id="1261137713">
          <w:marLeft w:val="0"/>
          <w:marRight w:val="0"/>
          <w:marTop w:val="0"/>
          <w:marBottom w:val="0"/>
          <w:divBdr>
            <w:top w:val="none" w:sz="0" w:space="0" w:color="auto"/>
            <w:left w:val="none" w:sz="0" w:space="0" w:color="auto"/>
            <w:bottom w:val="none" w:sz="0" w:space="0" w:color="auto"/>
            <w:right w:val="none" w:sz="0" w:space="0" w:color="auto"/>
          </w:divBdr>
        </w:div>
        <w:div w:id="1689064822">
          <w:marLeft w:val="0"/>
          <w:marRight w:val="0"/>
          <w:marTop w:val="0"/>
          <w:marBottom w:val="0"/>
          <w:divBdr>
            <w:top w:val="none" w:sz="0" w:space="0" w:color="auto"/>
            <w:left w:val="none" w:sz="0" w:space="0" w:color="auto"/>
            <w:bottom w:val="none" w:sz="0" w:space="0" w:color="auto"/>
            <w:right w:val="none" w:sz="0" w:space="0" w:color="auto"/>
          </w:divBdr>
        </w:div>
      </w:divsChild>
    </w:div>
    <w:div w:id="1620141037">
      <w:bodyDiv w:val="1"/>
      <w:marLeft w:val="0"/>
      <w:marRight w:val="0"/>
      <w:marTop w:val="0"/>
      <w:marBottom w:val="0"/>
      <w:divBdr>
        <w:top w:val="none" w:sz="0" w:space="0" w:color="auto"/>
        <w:left w:val="none" w:sz="0" w:space="0" w:color="auto"/>
        <w:bottom w:val="none" w:sz="0" w:space="0" w:color="auto"/>
        <w:right w:val="none" w:sz="0" w:space="0" w:color="auto"/>
      </w:divBdr>
      <w:divsChild>
        <w:div w:id="1088119675">
          <w:marLeft w:val="0"/>
          <w:marRight w:val="0"/>
          <w:marTop w:val="0"/>
          <w:marBottom w:val="0"/>
          <w:divBdr>
            <w:top w:val="none" w:sz="0" w:space="0" w:color="auto"/>
            <w:left w:val="none" w:sz="0" w:space="0" w:color="auto"/>
            <w:bottom w:val="none" w:sz="0" w:space="0" w:color="auto"/>
            <w:right w:val="none" w:sz="0" w:space="0" w:color="auto"/>
          </w:divBdr>
        </w:div>
        <w:div w:id="2087652482">
          <w:marLeft w:val="0"/>
          <w:marRight w:val="0"/>
          <w:marTop w:val="0"/>
          <w:marBottom w:val="0"/>
          <w:divBdr>
            <w:top w:val="none" w:sz="0" w:space="0" w:color="auto"/>
            <w:left w:val="none" w:sz="0" w:space="0" w:color="auto"/>
            <w:bottom w:val="none" w:sz="0" w:space="0" w:color="auto"/>
            <w:right w:val="none" w:sz="0" w:space="0" w:color="auto"/>
          </w:divBdr>
        </w:div>
      </w:divsChild>
    </w:div>
    <w:div w:id="1660035558">
      <w:bodyDiv w:val="1"/>
      <w:marLeft w:val="0"/>
      <w:marRight w:val="0"/>
      <w:marTop w:val="0"/>
      <w:marBottom w:val="0"/>
      <w:divBdr>
        <w:top w:val="none" w:sz="0" w:space="0" w:color="auto"/>
        <w:left w:val="none" w:sz="0" w:space="0" w:color="auto"/>
        <w:bottom w:val="none" w:sz="0" w:space="0" w:color="auto"/>
        <w:right w:val="none" w:sz="0" w:space="0" w:color="auto"/>
      </w:divBdr>
      <w:divsChild>
        <w:div w:id="1283002650">
          <w:marLeft w:val="0"/>
          <w:marRight w:val="0"/>
          <w:marTop w:val="0"/>
          <w:marBottom w:val="0"/>
          <w:divBdr>
            <w:top w:val="none" w:sz="0" w:space="0" w:color="auto"/>
            <w:left w:val="none" w:sz="0" w:space="0" w:color="auto"/>
            <w:bottom w:val="none" w:sz="0" w:space="0" w:color="auto"/>
            <w:right w:val="none" w:sz="0" w:space="0" w:color="auto"/>
          </w:divBdr>
        </w:div>
        <w:div w:id="471823619">
          <w:marLeft w:val="0"/>
          <w:marRight w:val="0"/>
          <w:marTop w:val="0"/>
          <w:marBottom w:val="0"/>
          <w:divBdr>
            <w:top w:val="none" w:sz="0" w:space="0" w:color="auto"/>
            <w:left w:val="none" w:sz="0" w:space="0" w:color="auto"/>
            <w:bottom w:val="none" w:sz="0" w:space="0" w:color="auto"/>
            <w:right w:val="none" w:sz="0" w:space="0" w:color="auto"/>
          </w:divBdr>
        </w:div>
        <w:div w:id="703597072">
          <w:marLeft w:val="0"/>
          <w:marRight w:val="0"/>
          <w:marTop w:val="0"/>
          <w:marBottom w:val="0"/>
          <w:divBdr>
            <w:top w:val="none" w:sz="0" w:space="0" w:color="auto"/>
            <w:left w:val="none" w:sz="0" w:space="0" w:color="auto"/>
            <w:bottom w:val="none" w:sz="0" w:space="0" w:color="auto"/>
            <w:right w:val="none" w:sz="0" w:space="0" w:color="auto"/>
          </w:divBdr>
        </w:div>
        <w:div w:id="223490414">
          <w:marLeft w:val="0"/>
          <w:marRight w:val="0"/>
          <w:marTop w:val="0"/>
          <w:marBottom w:val="0"/>
          <w:divBdr>
            <w:top w:val="none" w:sz="0" w:space="0" w:color="auto"/>
            <w:left w:val="none" w:sz="0" w:space="0" w:color="auto"/>
            <w:bottom w:val="none" w:sz="0" w:space="0" w:color="auto"/>
            <w:right w:val="none" w:sz="0" w:space="0" w:color="auto"/>
          </w:divBdr>
        </w:div>
        <w:div w:id="1498113539">
          <w:marLeft w:val="0"/>
          <w:marRight w:val="0"/>
          <w:marTop w:val="0"/>
          <w:marBottom w:val="0"/>
          <w:divBdr>
            <w:top w:val="none" w:sz="0" w:space="0" w:color="auto"/>
            <w:left w:val="none" w:sz="0" w:space="0" w:color="auto"/>
            <w:bottom w:val="none" w:sz="0" w:space="0" w:color="auto"/>
            <w:right w:val="none" w:sz="0" w:space="0" w:color="auto"/>
          </w:divBdr>
        </w:div>
        <w:div w:id="515463122">
          <w:marLeft w:val="0"/>
          <w:marRight w:val="0"/>
          <w:marTop w:val="0"/>
          <w:marBottom w:val="0"/>
          <w:divBdr>
            <w:top w:val="none" w:sz="0" w:space="0" w:color="auto"/>
            <w:left w:val="none" w:sz="0" w:space="0" w:color="auto"/>
            <w:bottom w:val="none" w:sz="0" w:space="0" w:color="auto"/>
            <w:right w:val="none" w:sz="0" w:space="0" w:color="auto"/>
          </w:divBdr>
        </w:div>
        <w:div w:id="793448749">
          <w:marLeft w:val="0"/>
          <w:marRight w:val="0"/>
          <w:marTop w:val="0"/>
          <w:marBottom w:val="0"/>
          <w:divBdr>
            <w:top w:val="none" w:sz="0" w:space="0" w:color="auto"/>
            <w:left w:val="none" w:sz="0" w:space="0" w:color="auto"/>
            <w:bottom w:val="none" w:sz="0" w:space="0" w:color="auto"/>
            <w:right w:val="none" w:sz="0" w:space="0" w:color="auto"/>
          </w:divBdr>
        </w:div>
        <w:div w:id="1701860057">
          <w:marLeft w:val="0"/>
          <w:marRight w:val="0"/>
          <w:marTop w:val="0"/>
          <w:marBottom w:val="0"/>
          <w:divBdr>
            <w:top w:val="none" w:sz="0" w:space="0" w:color="auto"/>
            <w:left w:val="none" w:sz="0" w:space="0" w:color="auto"/>
            <w:bottom w:val="none" w:sz="0" w:space="0" w:color="auto"/>
            <w:right w:val="none" w:sz="0" w:space="0" w:color="auto"/>
          </w:divBdr>
        </w:div>
        <w:div w:id="1706834554">
          <w:marLeft w:val="0"/>
          <w:marRight w:val="0"/>
          <w:marTop w:val="0"/>
          <w:marBottom w:val="0"/>
          <w:divBdr>
            <w:top w:val="none" w:sz="0" w:space="0" w:color="auto"/>
            <w:left w:val="none" w:sz="0" w:space="0" w:color="auto"/>
            <w:bottom w:val="none" w:sz="0" w:space="0" w:color="auto"/>
            <w:right w:val="none" w:sz="0" w:space="0" w:color="auto"/>
          </w:divBdr>
        </w:div>
      </w:divsChild>
    </w:div>
    <w:div w:id="1721516268">
      <w:bodyDiv w:val="1"/>
      <w:marLeft w:val="0"/>
      <w:marRight w:val="0"/>
      <w:marTop w:val="0"/>
      <w:marBottom w:val="0"/>
      <w:divBdr>
        <w:top w:val="none" w:sz="0" w:space="0" w:color="auto"/>
        <w:left w:val="none" w:sz="0" w:space="0" w:color="auto"/>
        <w:bottom w:val="none" w:sz="0" w:space="0" w:color="auto"/>
        <w:right w:val="none" w:sz="0" w:space="0" w:color="auto"/>
      </w:divBdr>
      <w:divsChild>
        <w:div w:id="216280813">
          <w:marLeft w:val="0"/>
          <w:marRight w:val="0"/>
          <w:marTop w:val="0"/>
          <w:marBottom w:val="0"/>
          <w:divBdr>
            <w:top w:val="none" w:sz="0" w:space="0" w:color="auto"/>
            <w:left w:val="none" w:sz="0" w:space="0" w:color="auto"/>
            <w:bottom w:val="none" w:sz="0" w:space="0" w:color="auto"/>
            <w:right w:val="none" w:sz="0" w:space="0" w:color="auto"/>
          </w:divBdr>
        </w:div>
        <w:div w:id="1387335127">
          <w:marLeft w:val="0"/>
          <w:marRight w:val="0"/>
          <w:marTop w:val="0"/>
          <w:marBottom w:val="0"/>
          <w:divBdr>
            <w:top w:val="none" w:sz="0" w:space="0" w:color="auto"/>
            <w:left w:val="none" w:sz="0" w:space="0" w:color="auto"/>
            <w:bottom w:val="none" w:sz="0" w:space="0" w:color="auto"/>
            <w:right w:val="none" w:sz="0" w:space="0" w:color="auto"/>
          </w:divBdr>
        </w:div>
        <w:div w:id="1924877303">
          <w:marLeft w:val="0"/>
          <w:marRight w:val="0"/>
          <w:marTop w:val="0"/>
          <w:marBottom w:val="0"/>
          <w:divBdr>
            <w:top w:val="none" w:sz="0" w:space="0" w:color="auto"/>
            <w:left w:val="none" w:sz="0" w:space="0" w:color="auto"/>
            <w:bottom w:val="none" w:sz="0" w:space="0" w:color="auto"/>
            <w:right w:val="none" w:sz="0" w:space="0" w:color="auto"/>
          </w:divBdr>
        </w:div>
        <w:div w:id="1938783764">
          <w:marLeft w:val="0"/>
          <w:marRight w:val="0"/>
          <w:marTop w:val="0"/>
          <w:marBottom w:val="0"/>
          <w:divBdr>
            <w:top w:val="none" w:sz="0" w:space="0" w:color="auto"/>
            <w:left w:val="none" w:sz="0" w:space="0" w:color="auto"/>
            <w:bottom w:val="none" w:sz="0" w:space="0" w:color="auto"/>
            <w:right w:val="none" w:sz="0" w:space="0" w:color="auto"/>
          </w:divBdr>
        </w:div>
        <w:div w:id="1690447738">
          <w:marLeft w:val="0"/>
          <w:marRight w:val="0"/>
          <w:marTop w:val="0"/>
          <w:marBottom w:val="0"/>
          <w:divBdr>
            <w:top w:val="none" w:sz="0" w:space="0" w:color="auto"/>
            <w:left w:val="none" w:sz="0" w:space="0" w:color="auto"/>
            <w:bottom w:val="none" w:sz="0" w:space="0" w:color="auto"/>
            <w:right w:val="none" w:sz="0" w:space="0" w:color="auto"/>
          </w:divBdr>
        </w:div>
      </w:divsChild>
    </w:div>
    <w:div w:id="1807046701">
      <w:bodyDiv w:val="1"/>
      <w:marLeft w:val="0"/>
      <w:marRight w:val="0"/>
      <w:marTop w:val="0"/>
      <w:marBottom w:val="0"/>
      <w:divBdr>
        <w:top w:val="none" w:sz="0" w:space="0" w:color="auto"/>
        <w:left w:val="none" w:sz="0" w:space="0" w:color="auto"/>
        <w:bottom w:val="none" w:sz="0" w:space="0" w:color="auto"/>
        <w:right w:val="none" w:sz="0" w:space="0" w:color="auto"/>
      </w:divBdr>
      <w:divsChild>
        <w:div w:id="640041201">
          <w:marLeft w:val="0"/>
          <w:marRight w:val="0"/>
          <w:marTop w:val="0"/>
          <w:marBottom w:val="0"/>
          <w:divBdr>
            <w:top w:val="none" w:sz="0" w:space="0" w:color="auto"/>
            <w:left w:val="none" w:sz="0" w:space="0" w:color="auto"/>
            <w:bottom w:val="none" w:sz="0" w:space="0" w:color="auto"/>
            <w:right w:val="none" w:sz="0" w:space="0" w:color="auto"/>
          </w:divBdr>
        </w:div>
        <w:div w:id="1922719276">
          <w:marLeft w:val="0"/>
          <w:marRight w:val="0"/>
          <w:marTop w:val="0"/>
          <w:marBottom w:val="0"/>
          <w:divBdr>
            <w:top w:val="none" w:sz="0" w:space="0" w:color="auto"/>
            <w:left w:val="none" w:sz="0" w:space="0" w:color="auto"/>
            <w:bottom w:val="none" w:sz="0" w:space="0" w:color="auto"/>
            <w:right w:val="none" w:sz="0" w:space="0" w:color="auto"/>
          </w:divBdr>
        </w:div>
        <w:div w:id="1577008086">
          <w:marLeft w:val="0"/>
          <w:marRight w:val="0"/>
          <w:marTop w:val="0"/>
          <w:marBottom w:val="0"/>
          <w:divBdr>
            <w:top w:val="none" w:sz="0" w:space="0" w:color="auto"/>
            <w:left w:val="none" w:sz="0" w:space="0" w:color="auto"/>
            <w:bottom w:val="none" w:sz="0" w:space="0" w:color="auto"/>
            <w:right w:val="none" w:sz="0" w:space="0" w:color="auto"/>
          </w:divBdr>
        </w:div>
        <w:div w:id="535460067">
          <w:marLeft w:val="0"/>
          <w:marRight w:val="0"/>
          <w:marTop w:val="0"/>
          <w:marBottom w:val="0"/>
          <w:divBdr>
            <w:top w:val="none" w:sz="0" w:space="0" w:color="auto"/>
            <w:left w:val="none" w:sz="0" w:space="0" w:color="auto"/>
            <w:bottom w:val="none" w:sz="0" w:space="0" w:color="auto"/>
            <w:right w:val="none" w:sz="0" w:space="0" w:color="auto"/>
          </w:divBdr>
        </w:div>
        <w:div w:id="928545635">
          <w:marLeft w:val="0"/>
          <w:marRight w:val="0"/>
          <w:marTop w:val="0"/>
          <w:marBottom w:val="0"/>
          <w:divBdr>
            <w:top w:val="none" w:sz="0" w:space="0" w:color="auto"/>
            <w:left w:val="none" w:sz="0" w:space="0" w:color="auto"/>
            <w:bottom w:val="none" w:sz="0" w:space="0" w:color="auto"/>
            <w:right w:val="none" w:sz="0" w:space="0" w:color="auto"/>
          </w:divBdr>
        </w:div>
        <w:div w:id="959187924">
          <w:marLeft w:val="0"/>
          <w:marRight w:val="0"/>
          <w:marTop w:val="0"/>
          <w:marBottom w:val="0"/>
          <w:divBdr>
            <w:top w:val="none" w:sz="0" w:space="0" w:color="auto"/>
            <w:left w:val="none" w:sz="0" w:space="0" w:color="auto"/>
            <w:bottom w:val="none" w:sz="0" w:space="0" w:color="auto"/>
            <w:right w:val="none" w:sz="0" w:space="0" w:color="auto"/>
          </w:divBdr>
        </w:div>
        <w:div w:id="1091855380">
          <w:marLeft w:val="0"/>
          <w:marRight w:val="0"/>
          <w:marTop w:val="0"/>
          <w:marBottom w:val="0"/>
          <w:divBdr>
            <w:top w:val="none" w:sz="0" w:space="0" w:color="auto"/>
            <w:left w:val="none" w:sz="0" w:space="0" w:color="auto"/>
            <w:bottom w:val="none" w:sz="0" w:space="0" w:color="auto"/>
            <w:right w:val="none" w:sz="0" w:space="0" w:color="auto"/>
          </w:divBdr>
        </w:div>
        <w:div w:id="1973052406">
          <w:marLeft w:val="0"/>
          <w:marRight w:val="0"/>
          <w:marTop w:val="0"/>
          <w:marBottom w:val="0"/>
          <w:divBdr>
            <w:top w:val="none" w:sz="0" w:space="0" w:color="auto"/>
            <w:left w:val="none" w:sz="0" w:space="0" w:color="auto"/>
            <w:bottom w:val="none" w:sz="0" w:space="0" w:color="auto"/>
            <w:right w:val="none" w:sz="0" w:space="0" w:color="auto"/>
          </w:divBdr>
        </w:div>
        <w:div w:id="488524205">
          <w:marLeft w:val="0"/>
          <w:marRight w:val="0"/>
          <w:marTop w:val="0"/>
          <w:marBottom w:val="0"/>
          <w:divBdr>
            <w:top w:val="none" w:sz="0" w:space="0" w:color="auto"/>
            <w:left w:val="none" w:sz="0" w:space="0" w:color="auto"/>
            <w:bottom w:val="none" w:sz="0" w:space="0" w:color="auto"/>
            <w:right w:val="none" w:sz="0" w:space="0" w:color="auto"/>
          </w:divBdr>
        </w:div>
        <w:div w:id="104430312">
          <w:marLeft w:val="0"/>
          <w:marRight w:val="0"/>
          <w:marTop w:val="0"/>
          <w:marBottom w:val="0"/>
          <w:divBdr>
            <w:top w:val="none" w:sz="0" w:space="0" w:color="auto"/>
            <w:left w:val="none" w:sz="0" w:space="0" w:color="auto"/>
            <w:bottom w:val="none" w:sz="0" w:space="0" w:color="auto"/>
            <w:right w:val="none" w:sz="0" w:space="0" w:color="auto"/>
          </w:divBdr>
        </w:div>
        <w:div w:id="1038428245">
          <w:marLeft w:val="0"/>
          <w:marRight w:val="0"/>
          <w:marTop w:val="0"/>
          <w:marBottom w:val="0"/>
          <w:divBdr>
            <w:top w:val="none" w:sz="0" w:space="0" w:color="auto"/>
            <w:left w:val="none" w:sz="0" w:space="0" w:color="auto"/>
            <w:bottom w:val="none" w:sz="0" w:space="0" w:color="auto"/>
            <w:right w:val="none" w:sz="0" w:space="0" w:color="auto"/>
          </w:divBdr>
        </w:div>
        <w:div w:id="1257665047">
          <w:marLeft w:val="0"/>
          <w:marRight w:val="0"/>
          <w:marTop w:val="0"/>
          <w:marBottom w:val="0"/>
          <w:divBdr>
            <w:top w:val="none" w:sz="0" w:space="0" w:color="auto"/>
            <w:left w:val="none" w:sz="0" w:space="0" w:color="auto"/>
            <w:bottom w:val="none" w:sz="0" w:space="0" w:color="auto"/>
            <w:right w:val="none" w:sz="0" w:space="0" w:color="auto"/>
          </w:divBdr>
        </w:div>
        <w:div w:id="58983678">
          <w:marLeft w:val="0"/>
          <w:marRight w:val="0"/>
          <w:marTop w:val="0"/>
          <w:marBottom w:val="0"/>
          <w:divBdr>
            <w:top w:val="none" w:sz="0" w:space="0" w:color="auto"/>
            <w:left w:val="none" w:sz="0" w:space="0" w:color="auto"/>
            <w:bottom w:val="none" w:sz="0" w:space="0" w:color="auto"/>
            <w:right w:val="none" w:sz="0" w:space="0" w:color="auto"/>
          </w:divBdr>
        </w:div>
        <w:div w:id="466320884">
          <w:marLeft w:val="0"/>
          <w:marRight w:val="0"/>
          <w:marTop w:val="0"/>
          <w:marBottom w:val="0"/>
          <w:divBdr>
            <w:top w:val="none" w:sz="0" w:space="0" w:color="auto"/>
            <w:left w:val="none" w:sz="0" w:space="0" w:color="auto"/>
            <w:bottom w:val="none" w:sz="0" w:space="0" w:color="auto"/>
            <w:right w:val="none" w:sz="0" w:space="0" w:color="auto"/>
          </w:divBdr>
        </w:div>
        <w:div w:id="495799856">
          <w:marLeft w:val="0"/>
          <w:marRight w:val="0"/>
          <w:marTop w:val="0"/>
          <w:marBottom w:val="0"/>
          <w:divBdr>
            <w:top w:val="none" w:sz="0" w:space="0" w:color="auto"/>
            <w:left w:val="none" w:sz="0" w:space="0" w:color="auto"/>
            <w:bottom w:val="none" w:sz="0" w:space="0" w:color="auto"/>
            <w:right w:val="none" w:sz="0" w:space="0" w:color="auto"/>
          </w:divBdr>
        </w:div>
        <w:div w:id="919292496">
          <w:marLeft w:val="0"/>
          <w:marRight w:val="0"/>
          <w:marTop w:val="0"/>
          <w:marBottom w:val="0"/>
          <w:divBdr>
            <w:top w:val="none" w:sz="0" w:space="0" w:color="auto"/>
            <w:left w:val="none" w:sz="0" w:space="0" w:color="auto"/>
            <w:bottom w:val="none" w:sz="0" w:space="0" w:color="auto"/>
            <w:right w:val="none" w:sz="0" w:space="0" w:color="auto"/>
          </w:divBdr>
        </w:div>
        <w:div w:id="1936935935">
          <w:marLeft w:val="0"/>
          <w:marRight w:val="0"/>
          <w:marTop w:val="0"/>
          <w:marBottom w:val="0"/>
          <w:divBdr>
            <w:top w:val="none" w:sz="0" w:space="0" w:color="auto"/>
            <w:left w:val="none" w:sz="0" w:space="0" w:color="auto"/>
            <w:bottom w:val="none" w:sz="0" w:space="0" w:color="auto"/>
            <w:right w:val="none" w:sz="0" w:space="0" w:color="auto"/>
          </w:divBdr>
        </w:div>
        <w:div w:id="575167805">
          <w:marLeft w:val="0"/>
          <w:marRight w:val="0"/>
          <w:marTop w:val="0"/>
          <w:marBottom w:val="0"/>
          <w:divBdr>
            <w:top w:val="none" w:sz="0" w:space="0" w:color="auto"/>
            <w:left w:val="none" w:sz="0" w:space="0" w:color="auto"/>
            <w:bottom w:val="none" w:sz="0" w:space="0" w:color="auto"/>
            <w:right w:val="none" w:sz="0" w:space="0" w:color="auto"/>
          </w:divBdr>
        </w:div>
        <w:div w:id="381490981">
          <w:marLeft w:val="0"/>
          <w:marRight w:val="0"/>
          <w:marTop w:val="0"/>
          <w:marBottom w:val="0"/>
          <w:divBdr>
            <w:top w:val="none" w:sz="0" w:space="0" w:color="auto"/>
            <w:left w:val="none" w:sz="0" w:space="0" w:color="auto"/>
            <w:bottom w:val="none" w:sz="0" w:space="0" w:color="auto"/>
            <w:right w:val="none" w:sz="0" w:space="0" w:color="auto"/>
          </w:divBdr>
        </w:div>
      </w:divsChild>
    </w:div>
    <w:div w:id="1863742896">
      <w:bodyDiv w:val="1"/>
      <w:marLeft w:val="0"/>
      <w:marRight w:val="0"/>
      <w:marTop w:val="0"/>
      <w:marBottom w:val="0"/>
      <w:divBdr>
        <w:top w:val="none" w:sz="0" w:space="0" w:color="auto"/>
        <w:left w:val="none" w:sz="0" w:space="0" w:color="auto"/>
        <w:bottom w:val="none" w:sz="0" w:space="0" w:color="auto"/>
        <w:right w:val="none" w:sz="0" w:space="0" w:color="auto"/>
      </w:divBdr>
    </w:div>
    <w:div w:id="1930111635">
      <w:bodyDiv w:val="1"/>
      <w:marLeft w:val="0"/>
      <w:marRight w:val="0"/>
      <w:marTop w:val="0"/>
      <w:marBottom w:val="0"/>
      <w:divBdr>
        <w:top w:val="none" w:sz="0" w:space="0" w:color="auto"/>
        <w:left w:val="none" w:sz="0" w:space="0" w:color="auto"/>
        <w:bottom w:val="none" w:sz="0" w:space="0" w:color="auto"/>
        <w:right w:val="none" w:sz="0" w:space="0" w:color="auto"/>
      </w:divBdr>
    </w:div>
    <w:div w:id="1963346851">
      <w:bodyDiv w:val="1"/>
      <w:marLeft w:val="0"/>
      <w:marRight w:val="0"/>
      <w:marTop w:val="0"/>
      <w:marBottom w:val="0"/>
      <w:divBdr>
        <w:top w:val="none" w:sz="0" w:space="0" w:color="auto"/>
        <w:left w:val="none" w:sz="0" w:space="0" w:color="auto"/>
        <w:bottom w:val="none" w:sz="0" w:space="0" w:color="auto"/>
        <w:right w:val="none" w:sz="0" w:space="0" w:color="auto"/>
      </w:divBdr>
    </w:div>
    <w:div w:id="1966885398">
      <w:bodyDiv w:val="1"/>
      <w:marLeft w:val="0"/>
      <w:marRight w:val="0"/>
      <w:marTop w:val="0"/>
      <w:marBottom w:val="0"/>
      <w:divBdr>
        <w:top w:val="none" w:sz="0" w:space="0" w:color="auto"/>
        <w:left w:val="none" w:sz="0" w:space="0" w:color="auto"/>
        <w:bottom w:val="none" w:sz="0" w:space="0" w:color="auto"/>
        <w:right w:val="none" w:sz="0" w:space="0" w:color="auto"/>
      </w:divBdr>
    </w:div>
    <w:div w:id="1970893103">
      <w:bodyDiv w:val="1"/>
      <w:marLeft w:val="0"/>
      <w:marRight w:val="0"/>
      <w:marTop w:val="0"/>
      <w:marBottom w:val="0"/>
      <w:divBdr>
        <w:top w:val="none" w:sz="0" w:space="0" w:color="auto"/>
        <w:left w:val="none" w:sz="0" w:space="0" w:color="auto"/>
        <w:bottom w:val="none" w:sz="0" w:space="0" w:color="auto"/>
        <w:right w:val="none" w:sz="0" w:space="0" w:color="auto"/>
      </w:divBdr>
    </w:div>
    <w:div w:id="2018266039">
      <w:bodyDiv w:val="1"/>
      <w:marLeft w:val="0"/>
      <w:marRight w:val="0"/>
      <w:marTop w:val="0"/>
      <w:marBottom w:val="0"/>
      <w:divBdr>
        <w:top w:val="none" w:sz="0" w:space="0" w:color="auto"/>
        <w:left w:val="none" w:sz="0" w:space="0" w:color="auto"/>
        <w:bottom w:val="none" w:sz="0" w:space="0" w:color="auto"/>
        <w:right w:val="none" w:sz="0" w:space="0" w:color="auto"/>
      </w:divBdr>
      <w:divsChild>
        <w:div w:id="2001687517">
          <w:marLeft w:val="0"/>
          <w:marRight w:val="0"/>
          <w:marTop w:val="0"/>
          <w:marBottom w:val="0"/>
          <w:divBdr>
            <w:top w:val="none" w:sz="0" w:space="0" w:color="auto"/>
            <w:left w:val="none" w:sz="0" w:space="0" w:color="auto"/>
            <w:bottom w:val="none" w:sz="0" w:space="0" w:color="auto"/>
            <w:right w:val="none" w:sz="0" w:space="0" w:color="auto"/>
          </w:divBdr>
        </w:div>
        <w:div w:id="1574655382">
          <w:marLeft w:val="0"/>
          <w:marRight w:val="0"/>
          <w:marTop w:val="0"/>
          <w:marBottom w:val="0"/>
          <w:divBdr>
            <w:top w:val="none" w:sz="0" w:space="0" w:color="auto"/>
            <w:left w:val="none" w:sz="0" w:space="0" w:color="auto"/>
            <w:bottom w:val="none" w:sz="0" w:space="0" w:color="auto"/>
            <w:right w:val="none" w:sz="0" w:space="0" w:color="auto"/>
          </w:divBdr>
        </w:div>
        <w:div w:id="2105346408">
          <w:marLeft w:val="0"/>
          <w:marRight w:val="0"/>
          <w:marTop w:val="0"/>
          <w:marBottom w:val="0"/>
          <w:divBdr>
            <w:top w:val="none" w:sz="0" w:space="0" w:color="auto"/>
            <w:left w:val="none" w:sz="0" w:space="0" w:color="auto"/>
            <w:bottom w:val="none" w:sz="0" w:space="0" w:color="auto"/>
            <w:right w:val="none" w:sz="0" w:space="0" w:color="auto"/>
          </w:divBdr>
        </w:div>
        <w:div w:id="1472555911">
          <w:marLeft w:val="0"/>
          <w:marRight w:val="0"/>
          <w:marTop w:val="0"/>
          <w:marBottom w:val="0"/>
          <w:divBdr>
            <w:top w:val="none" w:sz="0" w:space="0" w:color="auto"/>
            <w:left w:val="none" w:sz="0" w:space="0" w:color="auto"/>
            <w:bottom w:val="none" w:sz="0" w:space="0" w:color="auto"/>
            <w:right w:val="none" w:sz="0" w:space="0" w:color="auto"/>
          </w:divBdr>
        </w:div>
        <w:div w:id="1030570285">
          <w:marLeft w:val="0"/>
          <w:marRight w:val="0"/>
          <w:marTop w:val="0"/>
          <w:marBottom w:val="0"/>
          <w:divBdr>
            <w:top w:val="none" w:sz="0" w:space="0" w:color="auto"/>
            <w:left w:val="none" w:sz="0" w:space="0" w:color="auto"/>
            <w:bottom w:val="none" w:sz="0" w:space="0" w:color="auto"/>
            <w:right w:val="none" w:sz="0" w:space="0" w:color="auto"/>
          </w:divBdr>
        </w:div>
        <w:div w:id="1688284884">
          <w:marLeft w:val="0"/>
          <w:marRight w:val="0"/>
          <w:marTop w:val="0"/>
          <w:marBottom w:val="0"/>
          <w:divBdr>
            <w:top w:val="none" w:sz="0" w:space="0" w:color="auto"/>
            <w:left w:val="none" w:sz="0" w:space="0" w:color="auto"/>
            <w:bottom w:val="none" w:sz="0" w:space="0" w:color="auto"/>
            <w:right w:val="none" w:sz="0" w:space="0" w:color="auto"/>
          </w:divBdr>
        </w:div>
        <w:div w:id="455682127">
          <w:marLeft w:val="0"/>
          <w:marRight w:val="0"/>
          <w:marTop w:val="0"/>
          <w:marBottom w:val="0"/>
          <w:divBdr>
            <w:top w:val="none" w:sz="0" w:space="0" w:color="auto"/>
            <w:left w:val="none" w:sz="0" w:space="0" w:color="auto"/>
            <w:bottom w:val="none" w:sz="0" w:space="0" w:color="auto"/>
            <w:right w:val="none" w:sz="0" w:space="0" w:color="auto"/>
          </w:divBdr>
        </w:div>
        <w:div w:id="1977486544">
          <w:marLeft w:val="0"/>
          <w:marRight w:val="0"/>
          <w:marTop w:val="0"/>
          <w:marBottom w:val="0"/>
          <w:divBdr>
            <w:top w:val="none" w:sz="0" w:space="0" w:color="auto"/>
            <w:left w:val="none" w:sz="0" w:space="0" w:color="auto"/>
            <w:bottom w:val="none" w:sz="0" w:space="0" w:color="auto"/>
            <w:right w:val="none" w:sz="0" w:space="0" w:color="auto"/>
          </w:divBdr>
        </w:div>
        <w:div w:id="28918187">
          <w:marLeft w:val="0"/>
          <w:marRight w:val="0"/>
          <w:marTop w:val="0"/>
          <w:marBottom w:val="0"/>
          <w:divBdr>
            <w:top w:val="none" w:sz="0" w:space="0" w:color="auto"/>
            <w:left w:val="none" w:sz="0" w:space="0" w:color="auto"/>
            <w:bottom w:val="none" w:sz="0" w:space="0" w:color="auto"/>
            <w:right w:val="none" w:sz="0" w:space="0" w:color="auto"/>
          </w:divBdr>
        </w:div>
        <w:div w:id="1643388433">
          <w:marLeft w:val="0"/>
          <w:marRight w:val="0"/>
          <w:marTop w:val="0"/>
          <w:marBottom w:val="0"/>
          <w:divBdr>
            <w:top w:val="none" w:sz="0" w:space="0" w:color="auto"/>
            <w:left w:val="none" w:sz="0" w:space="0" w:color="auto"/>
            <w:bottom w:val="none" w:sz="0" w:space="0" w:color="auto"/>
            <w:right w:val="none" w:sz="0" w:space="0" w:color="auto"/>
          </w:divBdr>
        </w:div>
        <w:div w:id="2516929">
          <w:marLeft w:val="0"/>
          <w:marRight w:val="0"/>
          <w:marTop w:val="0"/>
          <w:marBottom w:val="0"/>
          <w:divBdr>
            <w:top w:val="none" w:sz="0" w:space="0" w:color="auto"/>
            <w:left w:val="none" w:sz="0" w:space="0" w:color="auto"/>
            <w:bottom w:val="none" w:sz="0" w:space="0" w:color="auto"/>
            <w:right w:val="none" w:sz="0" w:space="0" w:color="auto"/>
          </w:divBdr>
        </w:div>
      </w:divsChild>
    </w:div>
    <w:div w:id="2093892218">
      <w:bodyDiv w:val="1"/>
      <w:marLeft w:val="0"/>
      <w:marRight w:val="0"/>
      <w:marTop w:val="0"/>
      <w:marBottom w:val="0"/>
      <w:divBdr>
        <w:top w:val="none" w:sz="0" w:space="0" w:color="auto"/>
        <w:left w:val="none" w:sz="0" w:space="0" w:color="auto"/>
        <w:bottom w:val="none" w:sz="0" w:space="0" w:color="auto"/>
        <w:right w:val="none" w:sz="0" w:space="0" w:color="auto"/>
      </w:divBdr>
    </w:div>
    <w:div w:id="2104179687">
      <w:bodyDiv w:val="1"/>
      <w:marLeft w:val="0"/>
      <w:marRight w:val="0"/>
      <w:marTop w:val="0"/>
      <w:marBottom w:val="0"/>
      <w:divBdr>
        <w:top w:val="none" w:sz="0" w:space="0" w:color="auto"/>
        <w:left w:val="none" w:sz="0" w:space="0" w:color="auto"/>
        <w:bottom w:val="none" w:sz="0" w:space="0" w:color="auto"/>
        <w:right w:val="none" w:sz="0" w:space="0" w:color="auto"/>
      </w:divBdr>
      <w:divsChild>
        <w:div w:id="510611425">
          <w:marLeft w:val="0"/>
          <w:marRight w:val="0"/>
          <w:marTop w:val="0"/>
          <w:marBottom w:val="0"/>
          <w:divBdr>
            <w:top w:val="none" w:sz="0" w:space="0" w:color="auto"/>
            <w:left w:val="none" w:sz="0" w:space="0" w:color="auto"/>
            <w:bottom w:val="none" w:sz="0" w:space="0" w:color="auto"/>
            <w:right w:val="none" w:sz="0" w:space="0" w:color="auto"/>
          </w:divBdr>
        </w:div>
        <w:div w:id="617685232">
          <w:marLeft w:val="0"/>
          <w:marRight w:val="0"/>
          <w:marTop w:val="0"/>
          <w:marBottom w:val="0"/>
          <w:divBdr>
            <w:top w:val="none" w:sz="0" w:space="0" w:color="auto"/>
            <w:left w:val="none" w:sz="0" w:space="0" w:color="auto"/>
            <w:bottom w:val="none" w:sz="0" w:space="0" w:color="auto"/>
            <w:right w:val="none" w:sz="0" w:space="0" w:color="auto"/>
          </w:divBdr>
        </w:div>
        <w:div w:id="1503350959">
          <w:marLeft w:val="0"/>
          <w:marRight w:val="0"/>
          <w:marTop w:val="0"/>
          <w:marBottom w:val="0"/>
          <w:divBdr>
            <w:top w:val="none" w:sz="0" w:space="0" w:color="auto"/>
            <w:left w:val="none" w:sz="0" w:space="0" w:color="auto"/>
            <w:bottom w:val="none" w:sz="0" w:space="0" w:color="auto"/>
            <w:right w:val="none" w:sz="0" w:space="0" w:color="auto"/>
          </w:divBdr>
        </w:div>
        <w:div w:id="1531215815">
          <w:marLeft w:val="0"/>
          <w:marRight w:val="0"/>
          <w:marTop w:val="0"/>
          <w:marBottom w:val="0"/>
          <w:divBdr>
            <w:top w:val="none" w:sz="0" w:space="0" w:color="auto"/>
            <w:left w:val="none" w:sz="0" w:space="0" w:color="auto"/>
            <w:bottom w:val="none" w:sz="0" w:space="0" w:color="auto"/>
            <w:right w:val="none" w:sz="0" w:space="0" w:color="auto"/>
          </w:divBdr>
        </w:div>
        <w:div w:id="1995330905">
          <w:marLeft w:val="0"/>
          <w:marRight w:val="0"/>
          <w:marTop w:val="0"/>
          <w:marBottom w:val="0"/>
          <w:divBdr>
            <w:top w:val="none" w:sz="0" w:space="0" w:color="auto"/>
            <w:left w:val="none" w:sz="0" w:space="0" w:color="auto"/>
            <w:bottom w:val="none" w:sz="0" w:space="0" w:color="auto"/>
            <w:right w:val="none" w:sz="0" w:space="0" w:color="auto"/>
          </w:divBdr>
        </w:div>
      </w:divsChild>
    </w:div>
    <w:div w:id="2139882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8.jpeg"/><Relationship Id="rId39" Type="http://schemas.openxmlformats.org/officeDocument/2006/relationships/hyperlink" Target="mailto:ozl.info@ijsselgroep.nl" TargetMode="External"/><Relationship Id="rId21" Type="http://schemas.openxmlformats.org/officeDocument/2006/relationships/hyperlink" Target="http://www.kiezelenkeischool.nl" TargetMode="External"/><Relationship Id="rId34" Type="http://schemas.openxmlformats.org/officeDocument/2006/relationships/hyperlink" Target="https://ijsselberkel.nl/ouders/oudersteunpunt" TargetMode="External"/><Relationship Id="rId42" Type="http://schemas.openxmlformats.org/officeDocument/2006/relationships/hyperlink" Target="https://zoek.officielebekendmakingen.nl/stb-2013-142.html" TargetMode="External"/><Relationship Id="rId47" Type="http://schemas.openxmlformats.org/officeDocument/2006/relationships/hyperlink" Target="http://www.oponoa.nl" TargetMode="External"/><Relationship Id="rId50" Type="http://schemas.openxmlformats.org/officeDocument/2006/relationships/hyperlink" Target="mailto:j.vandonkelaar@oponoa.nl" TargetMode="External"/><Relationship Id="rId55" Type="http://schemas.openxmlformats.org/officeDocument/2006/relationships/hyperlink" Target="http://www.onderwijsinspectie.nl" TargetMode="External"/><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c.tolkamp@oponoa.nl" TargetMode="External"/><Relationship Id="rId29" Type="http://schemas.openxmlformats.org/officeDocument/2006/relationships/image" Target="media/image11.jpeg"/><Relationship Id="rId41" Type="http://schemas.openxmlformats.org/officeDocument/2006/relationships/hyperlink" Target="http://www.ziezon.nl" TargetMode="External"/><Relationship Id="rId54" Type="http://schemas.openxmlformats.org/officeDocument/2006/relationships/hyperlink" Target="mailto:info@oponoa.nl" TargetMode="External"/><Relationship Id="rId62"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6.png"/><Relationship Id="rId40" Type="http://schemas.openxmlformats.org/officeDocument/2006/relationships/hyperlink" Target="http://www.ijsselgroep.nl" TargetMode="External"/><Relationship Id="rId45" Type="http://schemas.openxmlformats.org/officeDocument/2006/relationships/hyperlink" Target="http://www.partou.nl/bso" TargetMode="External"/><Relationship Id="rId53" Type="http://schemas.openxmlformats.org/officeDocument/2006/relationships/image" Target="media/image20.jpeg"/><Relationship Id="rId58" Type="http://schemas.openxmlformats.org/officeDocument/2006/relationships/hyperlink" Target="http://www.scholenopdekaart.nl" TargetMode="External"/><Relationship Id="rId5" Type="http://schemas.openxmlformats.org/officeDocument/2006/relationships/numbering" Target="numbering.xml"/><Relationship Id="rId15" Type="http://schemas.openxmlformats.org/officeDocument/2006/relationships/hyperlink" Target="mailto:directie-kiezelenkeischool@oponoa.nl" TargetMode="External"/><Relationship Id="rId23" Type="http://schemas.openxmlformats.org/officeDocument/2006/relationships/hyperlink" Target="mailto:j.vandonkelaar@oponoa.nl" TargetMode="External"/><Relationship Id="rId28" Type="http://schemas.openxmlformats.org/officeDocument/2006/relationships/image" Target="media/image10.jpeg"/><Relationship Id="rId36" Type="http://schemas.openxmlformats.org/officeDocument/2006/relationships/hyperlink" Target="http://www.passendonderwijs.nl" TargetMode="External"/><Relationship Id="rId49" Type="http://schemas.openxmlformats.org/officeDocument/2006/relationships/hyperlink" Target="http://www.onderwijsgeschillen.nl" TargetMode="External"/><Relationship Id="rId57" Type="http://schemas.openxmlformats.org/officeDocument/2006/relationships/hyperlink" Target="http://www.onderwijsinspectie.nl" TargetMode="External"/><Relationship Id="rId61"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hyperlink" Target="mailto:j.vandonkelaar@oponoa.nl" TargetMode="External"/><Relationship Id="rId31" Type="http://schemas.openxmlformats.org/officeDocument/2006/relationships/image" Target="media/image13.jpeg"/><Relationship Id="rId44" Type="http://schemas.openxmlformats.org/officeDocument/2006/relationships/image" Target="media/image18.png"/><Relationship Id="rId52" Type="http://schemas.openxmlformats.org/officeDocument/2006/relationships/hyperlink" Target="https://www.rijksoverheid.nl/onderwerpen/leerplicht/vraag-en-antwoord/leerplicht-schoolvakanties" TargetMode="External"/><Relationship Id="rId60" Type="http://schemas.openxmlformats.org/officeDocument/2006/relationships/image" Target="media/image22.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iezelenkeischool.nl" TargetMode="External"/><Relationship Id="rId22" Type="http://schemas.openxmlformats.org/officeDocument/2006/relationships/hyperlink" Target="mailto:fg@oponoa.nl"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www.ijsselberkel.nl" TargetMode="External"/><Relationship Id="rId43" Type="http://schemas.openxmlformats.org/officeDocument/2006/relationships/image" Target="media/image17.png"/><Relationship Id="rId48" Type="http://schemas.openxmlformats.org/officeDocument/2006/relationships/image" Target="media/image19.jpeg"/><Relationship Id="rId56" Type="http://schemas.openxmlformats.org/officeDocument/2006/relationships/hyperlink" Target="mailto:info@owinsp.nl"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voo.nl"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oponoa.nl"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hyperlink" Target="http://www.ggdnog.nl/kind-en-opvoeden" TargetMode="External"/><Relationship Id="rId46" Type="http://schemas.openxmlformats.org/officeDocument/2006/relationships/hyperlink" Target="mailto:mr@kiezelenkeischool.nl" TargetMode="External"/><Relationship Id="rId59"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C3FFE3C76EBF4E8BEE603843A483F0" ma:contentTypeVersion="16" ma:contentTypeDescription="Een nieuw document maken." ma:contentTypeScope="" ma:versionID="063e80d0ee4c3bd9ae7d81ff30cb1691">
  <xsd:schema xmlns:xsd="http://www.w3.org/2001/XMLSchema" xmlns:xs="http://www.w3.org/2001/XMLSchema" xmlns:p="http://schemas.microsoft.com/office/2006/metadata/properties" xmlns:ns2="1eada78d-1fb5-4160-b268-df62297151f0" xmlns:ns3="f9748c06-892f-4ecc-8daa-1e4a91c19d68" targetNamespace="http://schemas.microsoft.com/office/2006/metadata/properties" ma:root="true" ma:fieldsID="8d040e39d0a42b1bae3964881263c432" ns2:_="" ns3:_="">
    <xsd:import namespace="1eada78d-1fb5-4160-b268-df62297151f0"/>
    <xsd:import namespace="f9748c06-892f-4ecc-8daa-1e4a91c19d6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da78d-1fb5-4160-b268-df62297151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09f0d80e-3abc-46af-86da-8c0cb3b5f1f1"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748c06-892f-4ecc-8daa-1e4a91c19d68"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32d116e1-4ff9-40c3-997f-8f6f5f68964b}" ma:internalName="TaxCatchAll" ma:showField="CatchAllData" ma:web="f9748c06-892f-4ecc-8daa-1e4a91c19d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ada78d-1fb5-4160-b268-df62297151f0">
      <Terms xmlns="http://schemas.microsoft.com/office/infopath/2007/PartnerControls"/>
    </lcf76f155ced4ddcb4097134ff3c332f>
    <TaxCatchAll xmlns="f9748c06-892f-4ecc-8daa-1e4a91c19d68" xsi:nil="true"/>
    <SharedWithUsers xmlns="f9748c06-892f-4ecc-8daa-1e4a91c19d68">
      <UserInfo>
        <DisplayName>Martijn Rouwhof</DisplayName>
        <AccountId>50</AccountId>
        <AccountType/>
      </UserInfo>
      <UserInfo>
        <DisplayName>Co van Schaik</DisplayName>
        <AccountId>93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FB7160-886F-4DA2-B72E-C39AF4F3C1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da78d-1fb5-4160-b268-df62297151f0"/>
    <ds:schemaRef ds:uri="f9748c06-892f-4ecc-8daa-1e4a91c19d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D5BCAC-FF11-494B-8975-E0BF15FC101E}">
  <ds:schemaRefs>
    <ds:schemaRef ds:uri="http://schemas.microsoft.com/office/2006/metadata/properties"/>
    <ds:schemaRef ds:uri="http://schemas.microsoft.com/office/infopath/2007/PartnerControls"/>
    <ds:schemaRef ds:uri="1eada78d-1fb5-4160-b268-df62297151f0"/>
    <ds:schemaRef ds:uri="f9748c06-892f-4ecc-8daa-1e4a91c19d68"/>
  </ds:schemaRefs>
</ds:datastoreItem>
</file>

<file path=customXml/itemProps3.xml><?xml version="1.0" encoding="utf-8"?>
<ds:datastoreItem xmlns:ds="http://schemas.openxmlformats.org/officeDocument/2006/customXml" ds:itemID="{C3473EE4-6D40-4BEB-9C9B-F4750F1B9AC8}">
  <ds:schemaRefs>
    <ds:schemaRef ds:uri="http://schemas.openxmlformats.org/officeDocument/2006/bibliography"/>
  </ds:schemaRefs>
</ds:datastoreItem>
</file>

<file path=customXml/itemProps4.xml><?xml version="1.0" encoding="utf-8"?>
<ds:datastoreItem xmlns:ds="http://schemas.openxmlformats.org/officeDocument/2006/customXml" ds:itemID="{580E5809-4027-416A-B2E8-2F15768536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47</Pages>
  <Words>15877</Words>
  <Characters>87324</Characters>
  <Application>Microsoft Office Word</Application>
  <DocSecurity>0</DocSecurity>
  <Lines>727</Lines>
  <Paragraphs>205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Gabriëlle Holtschlag OBS Kiezel en Kei en OBS De Hofmaat</dc:creator>
  <cp:keywords/>
  <dc:description/>
  <cp:lastModifiedBy>Leonor Posthumus-Veneman</cp:lastModifiedBy>
  <cp:revision>66</cp:revision>
  <cp:lastPrinted>2023-08-16T13:15:00Z</cp:lastPrinted>
  <dcterms:created xsi:type="dcterms:W3CDTF">2024-07-01T13:10:00Z</dcterms:created>
  <dcterms:modified xsi:type="dcterms:W3CDTF">2024-07-12T09:20:00Z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0x0101009EC3FFE3C76EBF4E8BEE603843A483F0</vt:lpwstr>
  </property>
  <property fmtid="{D5CDD505-2E9C-101B-9397-08002B2CF9AE}" pid="3" name="MediaServiceImageTags">
    <vt:lpwstr/>
  </property>
</Properties>
</file>